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9B3A" w14:textId="49A5ADD3" w:rsidR="004D329A" w:rsidRPr="00003789" w:rsidRDefault="00451A97" w:rsidP="00451A97">
      <w:pPr>
        <w:rPr>
          <w:rFonts w:ascii="Tahoma" w:hAnsi="Tahoma" w:cs="Tahoma"/>
          <w:color w:val="808080" w:themeColor="background1" w:themeShade="80"/>
          <w:sz w:val="32"/>
          <w:szCs w:val="32"/>
        </w:rPr>
      </w:pPr>
      <w:r w:rsidRPr="00003789">
        <w:rPr>
          <w:noProof/>
        </w:rPr>
        <w:drawing>
          <wp:anchor distT="0" distB="0" distL="114300" distR="114300" simplePos="0" relativeHeight="251662336" behindDoc="0" locked="0" layoutInCell="1" allowOverlap="1" wp14:anchorId="4DC06851" wp14:editId="0FFB9096">
            <wp:simplePos x="0" y="0"/>
            <wp:positionH relativeFrom="column">
              <wp:posOffset>954405</wp:posOffset>
            </wp:positionH>
            <wp:positionV relativeFrom="paragraph">
              <wp:posOffset>-189230</wp:posOffset>
            </wp:positionV>
            <wp:extent cx="2333625" cy="13239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33625" cy="1323975"/>
                    </a:xfrm>
                    <a:prstGeom prst="rect">
                      <a:avLst/>
                    </a:prstGeom>
                    <a:noFill/>
                  </pic:spPr>
                </pic:pic>
              </a:graphicData>
            </a:graphic>
            <wp14:sizeRelH relativeFrom="page">
              <wp14:pctWidth>0</wp14:pctWidth>
            </wp14:sizeRelH>
            <wp14:sizeRelV relativeFrom="page">
              <wp14:pctHeight>0</wp14:pctHeight>
            </wp14:sizeRelV>
          </wp:anchor>
        </w:drawing>
      </w:r>
      <w:r w:rsidR="004D329A" w:rsidRPr="00003789">
        <w:rPr>
          <w:noProof/>
        </w:rPr>
        <mc:AlternateContent>
          <mc:Choice Requires="wpg">
            <w:drawing>
              <wp:anchor distT="0" distB="0" distL="114300" distR="114300" simplePos="0" relativeHeight="251659264" behindDoc="0" locked="0" layoutInCell="1" allowOverlap="1" wp14:anchorId="5C327EA8" wp14:editId="1831E8E5">
                <wp:simplePos x="0" y="0"/>
                <wp:positionH relativeFrom="page">
                  <wp:posOffset>6638925</wp:posOffset>
                </wp:positionH>
                <wp:positionV relativeFrom="page">
                  <wp:posOffset>-66675</wp:posOffset>
                </wp:positionV>
                <wp:extent cx="3113670" cy="10058400"/>
                <wp:effectExtent l="0" t="0" r="0" b="2159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rgbClr val="44A28C">
                                <a:alpha val="80000"/>
                              </a:srgb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44A28C"/>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9B846A2" w14:textId="77777777" w:rsidR="004D329A" w:rsidRDefault="004D329A" w:rsidP="004D329A">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C327EA8" id="Group 453" o:spid="_x0000_s1026" style="position:absolute;margin-left:522.75pt;margin-top:-5.25pt;width:245.15pt;height:11in;z-index:251659264;mso-height-percent:1000;mso-position-horizontal-relative:page;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" fillcolor="#44a28c" strokecolor="white" strokeweight="1pt">
                  <v:fill r:id="rId13"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" fillcolor="#44a28c"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9B846A2" w14:textId="77777777" w:rsidR="004D329A" w:rsidRDefault="004D329A" w:rsidP="004D329A">
                        <w:pPr>
                          <w:pStyle w:val="NoSpacing"/>
                          <w:rPr>
                            <w:color w:val="FFFFFF" w:themeColor="background1"/>
                            <w:sz w:val="96"/>
                            <w:szCs w:val="96"/>
                          </w:rPr>
                        </w:pPr>
                      </w:p>
                    </w:txbxContent>
                  </v:textbox>
                </v:rect>
                <w10:wrap anchorx="page" anchory="page"/>
              </v:group>
            </w:pict>
          </mc:Fallback>
        </mc:AlternateContent>
      </w:r>
    </w:p>
    <w:sdt>
      <w:sdtPr>
        <w:id w:val="203304983"/>
        <w:docPartObj>
          <w:docPartGallery w:val="Cover Pages"/>
          <w:docPartUnique/>
        </w:docPartObj>
      </w:sdtPr>
      <w:sdtEndPr/>
      <w:sdtContent>
        <w:p w14:paraId="0952F8DC" w14:textId="129DC545" w:rsidR="004D329A" w:rsidRPr="00003789" w:rsidRDefault="004D329A" w:rsidP="00451A97">
          <w:pPr>
            <w:pStyle w:val="H1outturn"/>
            <w:numPr>
              <w:ilvl w:val="0"/>
              <w:numId w:val="0"/>
            </w:numPr>
            <w:ind w:left="360"/>
          </w:pPr>
        </w:p>
        <w:p w14:paraId="4F21BBE7" w14:textId="77777777" w:rsidR="004D329A" w:rsidRPr="00003789" w:rsidRDefault="004D329A" w:rsidP="00451A97">
          <w:pPr>
            <w:pStyle w:val="H1outturn"/>
            <w:numPr>
              <w:ilvl w:val="0"/>
              <w:numId w:val="0"/>
            </w:numPr>
            <w:ind w:left="360"/>
          </w:pPr>
          <w:r w:rsidRPr="00003789">
            <w:rPr>
              <w:noProof/>
            </w:rPr>
            <w:drawing>
              <wp:anchor distT="0" distB="0" distL="114300" distR="114300" simplePos="0" relativeHeight="251660288" behindDoc="0" locked="0" layoutInCell="1" allowOverlap="1" wp14:anchorId="587E9FCA" wp14:editId="0CC4EDC4">
                <wp:simplePos x="0" y="0"/>
                <wp:positionH relativeFrom="page">
                  <wp:posOffset>3446145</wp:posOffset>
                </wp:positionH>
                <wp:positionV relativeFrom="paragraph">
                  <wp:posOffset>1656715</wp:posOffset>
                </wp:positionV>
                <wp:extent cx="2477770" cy="2933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003789">
            <w:rPr>
              <w:noProof/>
            </w:rPr>
            <w:drawing>
              <wp:anchor distT="0" distB="0" distL="114300" distR="114300" simplePos="0" relativeHeight="251661312" behindDoc="0" locked="0" layoutInCell="1" allowOverlap="1" wp14:anchorId="79E22276" wp14:editId="7350F3C9">
                <wp:simplePos x="0" y="0"/>
                <wp:positionH relativeFrom="margin">
                  <wp:posOffset>-514350</wp:posOffset>
                </wp:positionH>
                <wp:positionV relativeFrom="paragraph">
                  <wp:posOffset>1657350</wp:posOffset>
                </wp:positionV>
                <wp:extent cx="3048000" cy="2933700"/>
                <wp:effectExtent l="0" t="0" r="0" b="0"/>
                <wp:wrapTopAndBottom/>
                <wp:docPr id="11" name="Picture 11" descr="http://insite.ecis.police.uk/.imaging/default/dam/insite/images/teams/chief-constable-office/kent-police-logo-alt/jcr: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site.ecis.police.uk/.imaging/default/dam/insite/images/teams/chief-constable-office/kent-police-logo-alt/jcr:cont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789">
            <w:rPr>
              <w:noProof/>
            </w:rPr>
            <mc:AlternateContent>
              <mc:Choice Requires="wps">
                <w:drawing>
                  <wp:anchor distT="0" distB="0" distL="114300" distR="114300" simplePos="0" relativeHeight="251663360" behindDoc="0" locked="0" layoutInCell="0" allowOverlap="1" wp14:anchorId="03A56E05" wp14:editId="7C7A5D00">
                    <wp:simplePos x="0" y="0"/>
                    <wp:positionH relativeFrom="page">
                      <wp:posOffset>-47625</wp:posOffset>
                    </wp:positionH>
                    <wp:positionV relativeFrom="page">
                      <wp:posOffset>1581150</wp:posOffset>
                    </wp:positionV>
                    <wp:extent cx="6970395" cy="1212850"/>
                    <wp:effectExtent l="0" t="0" r="16510" b="254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212850"/>
                            </a:xfrm>
                            <a:prstGeom prst="rect">
                              <a:avLst/>
                            </a:prstGeom>
                            <a:solidFill>
                              <a:schemeClr val="tx1"/>
                            </a:solidFill>
                            <a:ln w="19050">
                              <a:solidFill>
                                <a:schemeClr val="tx1"/>
                              </a:solidFill>
                              <a:miter lim="800000"/>
                              <a:headEnd/>
                              <a:tailEnd/>
                            </a:ln>
                          </wps:spPr>
                          <wps:txbx>
                            <w:txbxContent>
                              <w:p w14:paraId="0D7A9EE1" w14:textId="49375FF4" w:rsidR="004D329A" w:rsidRDefault="002846AC"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D329A">
                                      <w:rPr>
                                        <w:color w:val="FFFFFF" w:themeColor="background1"/>
                                        <w:sz w:val="72"/>
                                        <w:szCs w:val="72"/>
                                      </w:rPr>
                                      <w:t>Q1 Financial Management Report</w:t>
                                    </w:r>
                                  </w:sdtContent>
                                </w:sdt>
                                <w:r w:rsidR="004D329A">
                                  <w:rPr>
                                    <w:color w:val="FFFFFF" w:themeColor="background1"/>
                                    <w:sz w:val="72"/>
                                    <w:szCs w:val="72"/>
                                  </w:rPr>
                                  <w:t xml:space="preserve"> </w:t>
                                </w:r>
                              </w:p>
                              <w:p w14:paraId="342DD20A" w14:textId="35A5D7E9"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to </w:t>
                                </w:r>
                                <w:r w:rsidR="00C33C9F">
                                  <w:rPr>
                                    <w:color w:val="FFFFFF" w:themeColor="background1"/>
                                    <w:sz w:val="72"/>
                                    <w:szCs w:val="72"/>
                                  </w:rPr>
                                  <w:t>June</w:t>
                                </w:r>
                                <w:r>
                                  <w:rPr>
                                    <w:color w:val="FFFFFF" w:themeColor="background1"/>
                                    <w:sz w:val="72"/>
                                    <w:szCs w:val="72"/>
                                  </w:rPr>
                                  <w:t xml:space="preserve"> 2024 </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3A56E05" id="Rectangle 16" o:spid="_x0000_s1030" style="position:absolute;left:0;text-align:left;margin-left:-3.75pt;margin-top:124.5pt;width:548.85pt;height:95.5pt;z-index:25166336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" o:allowincell="f" fillcolor="black [3213]" strokecolor="black [3213]" strokeweight="1.5pt">
                    <v:textbox inset="14.4pt,,14.4pt">
                      <w:txbxContent>
                        <w:p w14:paraId="0D7A9EE1" w14:textId="49375FF4" w:rsidR="004D329A" w:rsidRDefault="002846AC"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D329A">
                                <w:rPr>
                                  <w:color w:val="FFFFFF" w:themeColor="background1"/>
                                  <w:sz w:val="72"/>
                                  <w:szCs w:val="72"/>
                                </w:rPr>
                                <w:t>Q1 Financial Management Report</w:t>
                              </w:r>
                            </w:sdtContent>
                          </w:sdt>
                          <w:r w:rsidR="004D329A">
                            <w:rPr>
                              <w:color w:val="FFFFFF" w:themeColor="background1"/>
                              <w:sz w:val="72"/>
                              <w:szCs w:val="72"/>
                            </w:rPr>
                            <w:t xml:space="preserve"> </w:t>
                          </w:r>
                        </w:p>
                        <w:p w14:paraId="342DD20A" w14:textId="35A5D7E9"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to </w:t>
                          </w:r>
                          <w:r w:rsidR="00C33C9F">
                            <w:rPr>
                              <w:color w:val="FFFFFF" w:themeColor="background1"/>
                              <w:sz w:val="72"/>
                              <w:szCs w:val="72"/>
                            </w:rPr>
                            <w:t>June</w:t>
                          </w:r>
                          <w:r>
                            <w:rPr>
                              <w:color w:val="FFFFFF" w:themeColor="background1"/>
                              <w:sz w:val="72"/>
                              <w:szCs w:val="72"/>
                            </w:rPr>
                            <w:t xml:space="preserve"> 2024 </w:t>
                          </w:r>
                        </w:p>
                      </w:txbxContent>
                    </v:textbox>
                    <w10:wrap anchorx="page" anchory="page"/>
                  </v:rect>
                </w:pict>
              </mc:Fallback>
            </mc:AlternateContent>
          </w:r>
          <w:r w:rsidRPr="00003789">
            <w:br w:type="page"/>
          </w:r>
        </w:p>
      </w:sdtContent>
    </w:sdt>
    <w:p w14:paraId="1AB72B92" w14:textId="77777777" w:rsidR="00B93D36" w:rsidRDefault="00B93D36" w:rsidP="00A66247">
      <w:pPr>
        <w:pStyle w:val="H1outturn"/>
        <w:rPr>
          <w:szCs w:val="28"/>
        </w:rPr>
        <w:sectPr w:rsidR="00B93D36" w:rsidSect="00B465D6">
          <w:headerReference w:type="default" r:id="rId16"/>
          <w:footerReference w:type="default" r:id="rId17"/>
          <w:pgSz w:w="16838" w:h="11906" w:orient="landscape" w:code="9"/>
          <w:pgMar w:top="851" w:right="1361" w:bottom="851" w:left="851" w:header="709" w:footer="159" w:gutter="0"/>
          <w:cols w:space="19"/>
          <w:docGrid w:linePitch="360"/>
        </w:sectPr>
      </w:pPr>
    </w:p>
    <w:p w14:paraId="69A426EF" w14:textId="02CBC793" w:rsidR="00D60633" w:rsidRPr="00B465D6" w:rsidRDefault="00D60633" w:rsidP="00A66247">
      <w:pPr>
        <w:pStyle w:val="H1outturn"/>
        <w:rPr>
          <w:szCs w:val="28"/>
        </w:rPr>
      </w:pPr>
      <w:r w:rsidRPr="005A3A90">
        <w:rPr>
          <w:szCs w:val="28"/>
        </w:rPr>
        <w:lastRenderedPageBreak/>
        <w:t xml:space="preserve">CFO </w:t>
      </w:r>
      <w:r w:rsidR="000F02CA" w:rsidRPr="005A3A90">
        <w:rPr>
          <w:szCs w:val="28"/>
        </w:rPr>
        <w:t>s</w:t>
      </w:r>
      <w:r w:rsidRPr="005A3A90">
        <w:rPr>
          <w:szCs w:val="28"/>
        </w:rPr>
        <w:t>ummary</w:t>
      </w:r>
    </w:p>
    <w:p w14:paraId="597691D7" w14:textId="2B71F2F6" w:rsidR="00D60633" w:rsidRPr="005A3A90" w:rsidRDefault="00D60633" w:rsidP="00B465D6">
      <w:pPr>
        <w:pStyle w:val="H2Outturn"/>
        <w:ind w:left="646" w:hanging="646"/>
      </w:pPr>
      <w:r w:rsidRPr="005A3A90">
        <w:t>Th</w:t>
      </w:r>
      <w:r w:rsidR="00AF4E47">
        <w:t>is is th</w:t>
      </w:r>
      <w:r w:rsidRPr="005A3A90">
        <w:t xml:space="preserve">e first </w:t>
      </w:r>
      <w:r w:rsidR="00E03690" w:rsidRPr="005A3A90">
        <w:t xml:space="preserve">detailed </w:t>
      </w:r>
      <w:r w:rsidRPr="005A3A90">
        <w:t>forecast and reporting period</w:t>
      </w:r>
      <w:r w:rsidR="0051534C">
        <w:t xml:space="preserve"> (P3/Q1)</w:t>
      </w:r>
      <w:r w:rsidRPr="005A3A90">
        <w:t xml:space="preserve"> of the 2024/25 financial year. </w:t>
      </w:r>
    </w:p>
    <w:p w14:paraId="18317784" w14:textId="0F9FFC2D" w:rsidR="00514B76" w:rsidRDefault="00514B76" w:rsidP="00514B76">
      <w:pPr>
        <w:pStyle w:val="H2Outturn"/>
      </w:pPr>
      <w:r>
        <w:t>In summary, the forecast is for an overspend on service budgets of £0.5m but this has been offset by a one-off higher share of the council tax surplus than budgeted so overall there is a nil variance to budget.</w:t>
      </w:r>
    </w:p>
    <w:p w14:paraId="69679455" w14:textId="3668B6AB" w:rsidR="005708C6" w:rsidRDefault="005708C6" w:rsidP="005708C6">
      <w:pPr>
        <w:pStyle w:val="H2Outturn"/>
        <w:ind w:left="646" w:hanging="646"/>
      </w:pPr>
      <w:r w:rsidRPr="005A3A90">
        <w:t xml:space="preserve">At this point in the year, there is always going to be more uncertainty than in later </w:t>
      </w:r>
      <w:r>
        <w:t>months</w:t>
      </w:r>
      <w:r w:rsidRPr="005A3A90">
        <w:t xml:space="preserve">.  The forecast revenue range </w:t>
      </w:r>
      <w:r w:rsidR="00A57213">
        <w:t xml:space="preserve">at </w:t>
      </w:r>
      <w:r w:rsidR="000B5997">
        <w:t xml:space="preserve">point </w:t>
      </w:r>
      <w:r w:rsidR="00A57213">
        <w:t>2.3</w:t>
      </w:r>
      <w:r w:rsidR="000B5997">
        <w:t xml:space="preserve"> below</w:t>
      </w:r>
      <w:r w:rsidRPr="005A3A90">
        <w:t xml:space="preserve"> provides an indication of how that may look, and as the months progress these risks and opportunities will begin to crystalise and be formally included in the forecast.</w:t>
      </w:r>
    </w:p>
    <w:p w14:paraId="04237CA3" w14:textId="04891FE4" w:rsidR="005708C6" w:rsidRPr="005A3A90" w:rsidRDefault="005708C6" w:rsidP="005708C6">
      <w:pPr>
        <w:pStyle w:val="H2Outturn"/>
        <w:ind w:left="646" w:hanging="646"/>
      </w:pPr>
      <w:r>
        <w:t>The main area of uncertainty is that of the</w:t>
      </w:r>
      <w:r w:rsidR="00FF0507">
        <w:t xml:space="preserve"> pay award</w:t>
      </w:r>
      <w:r w:rsidR="001E44A2">
        <w:t xml:space="preserve">. With every 1% above budget reflecting a risk of £1.9m, this can have a material impact on the forecast. Whilst </w:t>
      </w:r>
      <w:r w:rsidR="00684764">
        <w:t xml:space="preserve">we </w:t>
      </w:r>
      <w:r w:rsidR="001E44A2">
        <w:t>have set aside an element of contingency in respect of this, until we have the</w:t>
      </w:r>
      <w:r w:rsidR="00717F44">
        <w:t xml:space="preserve"> percentage confirmed and the funding allocated, we do not know how that will impact Kent Police.</w:t>
      </w:r>
    </w:p>
    <w:p w14:paraId="7E8433BA" w14:textId="13963F65" w:rsidR="00001652" w:rsidRDefault="005C746D" w:rsidP="00B465D6">
      <w:pPr>
        <w:pStyle w:val="H2Outturn"/>
      </w:pPr>
      <w:proofErr w:type="gramStart"/>
      <w:r>
        <w:t>Looking ahead, the financial position</w:t>
      </w:r>
      <w:proofErr w:type="gramEnd"/>
      <w:r>
        <w:t xml:space="preserve"> is uncertain</w:t>
      </w:r>
      <w:r w:rsidR="0012550A">
        <w:t xml:space="preserve"> and has worsened since budget setting in January. This combined with the fact there</w:t>
      </w:r>
      <w:r>
        <w:t xml:space="preserve"> is no certainty around several key areas</w:t>
      </w:r>
      <w:r w:rsidR="002A4B1C">
        <w:t xml:space="preserve"> (</w:t>
      </w:r>
      <w:r>
        <w:t>Pay award, Funding Settlement, Precept Flexibility or Officer Numbers</w:t>
      </w:r>
      <w:r w:rsidR="002A4B1C">
        <w:t>) means t</w:t>
      </w:r>
      <w:r w:rsidR="00001652">
        <w:t>he overall message</w:t>
      </w:r>
      <w:r>
        <w:t xml:space="preserve"> remains the same and that is that</w:t>
      </w:r>
      <w:r w:rsidR="00001652">
        <w:t xml:space="preserve"> we must control what we can and </w:t>
      </w:r>
      <w:r w:rsidR="00DC0A5B">
        <w:t>continue to identify and make savings where possible.</w:t>
      </w:r>
    </w:p>
    <w:p w14:paraId="2A63B369" w14:textId="5454C381" w:rsidR="00D60633" w:rsidRPr="005A3A90" w:rsidRDefault="00D60633" w:rsidP="00B465D6">
      <w:pPr>
        <w:pStyle w:val="H1outturn"/>
        <w:rPr>
          <w:szCs w:val="28"/>
        </w:rPr>
      </w:pPr>
      <w:r w:rsidRPr="005A3A90">
        <w:rPr>
          <w:szCs w:val="28"/>
        </w:rPr>
        <w:t xml:space="preserve">Forecast </w:t>
      </w:r>
      <w:r w:rsidR="000F02CA" w:rsidRPr="005A3A90">
        <w:rPr>
          <w:szCs w:val="28"/>
        </w:rPr>
        <w:t>r</w:t>
      </w:r>
      <w:r w:rsidRPr="005A3A90">
        <w:rPr>
          <w:szCs w:val="28"/>
        </w:rPr>
        <w:t xml:space="preserve">evenue </w:t>
      </w:r>
    </w:p>
    <w:p w14:paraId="2118F8A1" w14:textId="0F0B4BDC" w:rsidR="00D60633" w:rsidRPr="00311F2A" w:rsidRDefault="00D60633" w:rsidP="00CD497D">
      <w:pPr>
        <w:pStyle w:val="H2Outturn"/>
      </w:pPr>
      <w:r w:rsidRPr="00311F2A">
        <w:t xml:space="preserve">The full year revenue </w:t>
      </w:r>
      <w:r w:rsidR="000A3029">
        <w:t xml:space="preserve">service expenditure </w:t>
      </w:r>
      <w:r w:rsidRPr="00311F2A">
        <w:t xml:space="preserve">budget is £409.1m and the forecast </w:t>
      </w:r>
      <w:r w:rsidR="00F7479C">
        <w:t xml:space="preserve">at </w:t>
      </w:r>
      <w:r w:rsidR="00343309">
        <w:t>Q1</w:t>
      </w:r>
      <w:r w:rsidRPr="00311F2A">
        <w:t xml:space="preserve"> is </w:t>
      </w:r>
      <w:r w:rsidRPr="00970C13">
        <w:t>£4</w:t>
      </w:r>
      <w:r w:rsidR="00283DD6" w:rsidRPr="00970C13">
        <w:t>0</w:t>
      </w:r>
      <w:r w:rsidR="00E31973" w:rsidRPr="00970C13">
        <w:t>9.</w:t>
      </w:r>
      <w:r w:rsidR="0012613E">
        <w:t>6</w:t>
      </w:r>
      <w:r w:rsidRPr="00970C13">
        <w:t>m</w:t>
      </w:r>
      <w:r w:rsidR="0012613E">
        <w:t xml:space="preserve">, </w:t>
      </w:r>
      <w:r w:rsidR="00563E41">
        <w:t>an overspend of £0.5m on service expenditure.</w:t>
      </w:r>
      <w:r w:rsidR="00BB58A6">
        <w:t xml:space="preserve"> There has been an additional £0.5m received on Council Tax so the overall position reported at Q1 is one of breakeven.</w:t>
      </w:r>
    </w:p>
    <w:p w14:paraId="651277D2" w14:textId="60C6CB15" w:rsidR="00D60633" w:rsidRPr="005B4868" w:rsidRDefault="00BB58A6" w:rsidP="00B465D6">
      <w:pPr>
        <w:pStyle w:val="H2Outturn"/>
      </w:pPr>
      <w:r>
        <w:t>However, i</w:t>
      </w:r>
      <w:r w:rsidR="00C802CB">
        <w:t>t is early in the year and t</w:t>
      </w:r>
      <w:r w:rsidR="00D60633" w:rsidRPr="00311F2A">
        <w:t xml:space="preserve">here are several risks </w:t>
      </w:r>
      <w:r w:rsidR="00C336D6">
        <w:t xml:space="preserve">and opportunities </w:t>
      </w:r>
      <w:r w:rsidR="00C802CB">
        <w:t>as expected</w:t>
      </w:r>
      <w:r w:rsidR="00B175D1">
        <w:t xml:space="preserve">.  </w:t>
      </w:r>
      <w:r w:rsidR="00C802CB">
        <w:t>S</w:t>
      </w:r>
      <w:r w:rsidR="00044BAE">
        <w:t xml:space="preserve">ection </w:t>
      </w:r>
      <w:r w:rsidR="000340F1">
        <w:t>4</w:t>
      </w:r>
      <w:r w:rsidR="0085287E">
        <w:t xml:space="preserve"> </w:t>
      </w:r>
      <w:r w:rsidR="00C802CB">
        <w:t xml:space="preserve">highlights these. </w:t>
      </w:r>
    </w:p>
    <w:p w14:paraId="40F962AB" w14:textId="2F637047" w:rsidR="00A45F3A" w:rsidRDefault="00BE50B5" w:rsidP="00B465D6">
      <w:pPr>
        <w:pStyle w:val="H2Outturn"/>
      </w:pPr>
      <w:r>
        <w:t>The estimated</w:t>
      </w:r>
      <w:r w:rsidR="00603621">
        <w:t xml:space="preserve"> full year</w:t>
      </w:r>
      <w:r>
        <w:t xml:space="preserve"> forecast range at </w:t>
      </w:r>
      <w:r w:rsidR="006734F7">
        <w:t xml:space="preserve">Q1 </w:t>
      </w:r>
      <w:r w:rsidR="00DD030C">
        <w:t xml:space="preserve">reporting </w:t>
      </w:r>
      <w:r w:rsidR="00603621">
        <w:t xml:space="preserve">is between </w:t>
      </w:r>
      <w:r w:rsidR="00603621" w:rsidRPr="00404703">
        <w:t>£</w:t>
      </w:r>
      <w:r w:rsidR="00756E25" w:rsidRPr="00404703">
        <w:t>40</w:t>
      </w:r>
      <w:r w:rsidR="00B05D6B" w:rsidRPr="00404703">
        <w:t>7</w:t>
      </w:r>
      <w:r w:rsidR="005B4868" w:rsidRPr="00404703">
        <w:t>.5</w:t>
      </w:r>
      <w:r w:rsidR="00756E25" w:rsidRPr="00404703">
        <w:t>m</w:t>
      </w:r>
      <w:r w:rsidR="00603621" w:rsidRPr="00404703">
        <w:t xml:space="preserve"> to £</w:t>
      </w:r>
      <w:r w:rsidR="00867932" w:rsidRPr="00404703">
        <w:t>4</w:t>
      </w:r>
      <w:r w:rsidR="00165140" w:rsidRPr="00404703">
        <w:t>10</w:t>
      </w:r>
      <w:r w:rsidR="00AB3BEF" w:rsidRPr="00404703">
        <w:t>.</w:t>
      </w:r>
      <w:r w:rsidR="00A562AE">
        <w:t>5m.</w:t>
      </w:r>
      <w:r w:rsidR="007A34EE">
        <w:t xml:space="preserve"> This is a range of </w:t>
      </w:r>
      <w:r w:rsidR="00F42026">
        <w:t>-0.36% to +0.36%</w:t>
      </w:r>
      <w:r w:rsidR="00CA6B7E">
        <w:t xml:space="preserve"> variance when compared to budget</w:t>
      </w:r>
      <w:r w:rsidR="00F42026">
        <w:t xml:space="preserve">. </w:t>
      </w:r>
      <w:r w:rsidR="007A34EE">
        <w:t>The range at the earlier part of the year is expected</w:t>
      </w:r>
      <w:r w:rsidR="00F42026">
        <w:t xml:space="preserve"> to be wider and as the year progresses and more information becomes available, that range will narrow accordingly.</w:t>
      </w:r>
    </w:p>
    <w:p w14:paraId="011CEDC0" w14:textId="1F7EF3ED" w:rsidR="00B22B10" w:rsidRDefault="00B22B10" w:rsidP="00B465D6">
      <w:pPr>
        <w:pStyle w:val="H2Outturn"/>
      </w:pPr>
      <w:r>
        <w:t>The main variances are shown</w:t>
      </w:r>
      <w:r w:rsidR="00CA6B7E">
        <w:t xml:space="preserve"> in the table</w:t>
      </w:r>
      <w:r>
        <w:t xml:space="preserve"> below and </w:t>
      </w:r>
      <w:r w:rsidR="00A562AE">
        <w:t xml:space="preserve">the detail is reported in </w:t>
      </w:r>
      <w:r w:rsidR="00AC65B2">
        <w:t>a</w:t>
      </w:r>
      <w:r w:rsidR="003311E7">
        <w:t>ppendix 3.</w:t>
      </w:r>
    </w:p>
    <w:p w14:paraId="43555F94" w14:textId="73E965FB" w:rsidR="00214CEA" w:rsidRPr="00404703" w:rsidRDefault="00C700BB" w:rsidP="00B465D6">
      <w:pPr>
        <w:pStyle w:val="H2Outturn"/>
      </w:pPr>
      <w:r>
        <w:t xml:space="preserve">Revenue expenditure is </w:t>
      </w:r>
      <w:r w:rsidR="009D0AD2">
        <w:t xml:space="preserve">supported by reserves </w:t>
      </w:r>
      <w:r w:rsidR="00A00E95">
        <w:t>and their forecast movement is detailed in appendix 4.</w:t>
      </w:r>
    </w:p>
    <w:p w14:paraId="30825741" w14:textId="77777777" w:rsidR="005A3A90" w:rsidRDefault="005A3A90" w:rsidP="00703FD5">
      <w:pPr>
        <w:spacing w:before="120" w:after="120" w:line="240" w:lineRule="auto"/>
        <w:ind w:left="357"/>
        <w:rPr>
          <w:rFonts w:eastAsia="Times New Roman" w:cstheme="minorHAnsi"/>
          <w:b/>
          <w:bCs/>
          <w:lang w:eastAsia="en-GB"/>
        </w:rPr>
      </w:pPr>
      <w:r>
        <w:rPr>
          <w:rFonts w:eastAsia="Times New Roman" w:cstheme="minorHAnsi"/>
          <w:b/>
          <w:bCs/>
          <w:lang w:eastAsia="en-GB"/>
        </w:rPr>
        <w:br w:type="page"/>
      </w:r>
    </w:p>
    <w:p w14:paraId="0EAB5C38" w14:textId="2C587CF6" w:rsidR="0061282C" w:rsidRDefault="0061282C" w:rsidP="00703FD5">
      <w:pPr>
        <w:spacing w:before="120" w:after="120" w:line="240" w:lineRule="auto"/>
        <w:ind w:left="357"/>
        <w:rPr>
          <w:rFonts w:eastAsia="Times New Roman" w:cstheme="minorHAnsi"/>
          <w:b/>
          <w:bCs/>
          <w:lang w:eastAsia="en-GB"/>
        </w:rPr>
      </w:pPr>
      <w:r w:rsidRPr="0061282C">
        <w:rPr>
          <w:rFonts w:eastAsia="Times New Roman" w:cstheme="minorHAnsi"/>
          <w:b/>
          <w:bCs/>
          <w:lang w:eastAsia="en-GB"/>
        </w:rPr>
        <w:lastRenderedPageBreak/>
        <w:t>Top +/- variances</w:t>
      </w:r>
      <w:r w:rsidR="009D1AB6">
        <w:rPr>
          <w:rFonts w:eastAsia="Times New Roman" w:cstheme="minorHAnsi"/>
          <w:b/>
          <w:bCs/>
          <w:lang w:eastAsia="en-GB"/>
        </w:rPr>
        <w:t xml:space="preserve"> including overtime</w:t>
      </w:r>
      <w:r w:rsidR="005D063E">
        <w:rPr>
          <w:rFonts w:eastAsia="Times New Roman" w:cstheme="minorHAnsi"/>
          <w:b/>
          <w:bCs/>
          <w:lang w:eastAsia="en-GB"/>
        </w:rPr>
        <w:t xml:space="preserve"> (Force only)</w:t>
      </w:r>
    </w:p>
    <w:tbl>
      <w:tblPr>
        <w:tblStyle w:val="TableGrid"/>
        <w:tblW w:w="14317" w:type="dxa"/>
        <w:tblInd w:w="279" w:type="dxa"/>
        <w:tblLook w:val="04A0" w:firstRow="1" w:lastRow="0" w:firstColumn="1" w:lastColumn="0" w:noHBand="0" w:noVBand="1"/>
      </w:tblPr>
      <w:tblGrid>
        <w:gridCol w:w="2835"/>
        <w:gridCol w:w="1849"/>
        <w:gridCol w:w="9633"/>
      </w:tblGrid>
      <w:tr w:rsidR="003F3081" w14:paraId="42D53B90" w14:textId="605ADF47" w:rsidTr="00FF115E">
        <w:trPr>
          <w:cantSplit/>
          <w:tblHeader/>
        </w:trPr>
        <w:tc>
          <w:tcPr>
            <w:tcW w:w="2835" w:type="dxa"/>
          </w:tcPr>
          <w:p w14:paraId="1D616512" w14:textId="328F0838" w:rsidR="003F3081" w:rsidRPr="00737113" w:rsidRDefault="003F3081" w:rsidP="00AE6127">
            <w:pPr>
              <w:spacing w:before="60" w:after="60"/>
              <w:rPr>
                <w:rFonts w:eastAsia="Times New Roman" w:cstheme="minorHAnsi"/>
                <w:b/>
                <w:bCs/>
                <w:lang w:eastAsia="en-GB"/>
              </w:rPr>
            </w:pPr>
            <w:r w:rsidRPr="00737113">
              <w:rPr>
                <w:rFonts w:eastAsia="Times New Roman" w:cstheme="minorHAnsi"/>
                <w:b/>
                <w:bCs/>
                <w:lang w:eastAsia="en-GB"/>
              </w:rPr>
              <w:t>Item</w:t>
            </w:r>
          </w:p>
        </w:tc>
        <w:tc>
          <w:tcPr>
            <w:tcW w:w="1849" w:type="dxa"/>
          </w:tcPr>
          <w:p w14:paraId="1E82EEEA" w14:textId="4AFD8293" w:rsidR="003F3081" w:rsidRPr="00737113" w:rsidRDefault="00B510EA" w:rsidP="00AE6127">
            <w:pPr>
              <w:spacing w:before="60" w:after="60"/>
              <w:jc w:val="center"/>
              <w:rPr>
                <w:rFonts w:eastAsia="Times New Roman" w:cstheme="minorHAnsi"/>
                <w:b/>
                <w:bCs/>
                <w:lang w:eastAsia="en-GB"/>
              </w:rPr>
            </w:pPr>
            <w:r w:rsidRPr="00737113">
              <w:rPr>
                <w:rFonts w:eastAsia="Times New Roman" w:cstheme="minorHAnsi"/>
                <w:b/>
                <w:bCs/>
                <w:lang w:eastAsia="en-GB"/>
              </w:rPr>
              <w:t>F</w:t>
            </w:r>
            <w:r>
              <w:rPr>
                <w:rFonts w:eastAsia="Times New Roman" w:cstheme="minorHAnsi"/>
                <w:b/>
                <w:bCs/>
                <w:lang w:eastAsia="en-GB"/>
              </w:rPr>
              <w:t xml:space="preserve">orecast </w:t>
            </w:r>
            <w:r w:rsidRPr="00737113">
              <w:rPr>
                <w:rFonts w:eastAsia="Times New Roman" w:cstheme="minorHAnsi"/>
                <w:b/>
                <w:bCs/>
                <w:lang w:eastAsia="en-GB"/>
              </w:rPr>
              <w:t>Variance</w:t>
            </w:r>
          </w:p>
        </w:tc>
        <w:tc>
          <w:tcPr>
            <w:tcW w:w="9633" w:type="dxa"/>
          </w:tcPr>
          <w:p w14:paraId="19348B59" w14:textId="3E9CF637" w:rsidR="003F3081" w:rsidRPr="00737113" w:rsidRDefault="003F3081" w:rsidP="00AE6127">
            <w:pPr>
              <w:spacing w:before="60" w:after="60"/>
              <w:rPr>
                <w:rFonts w:eastAsia="Times New Roman" w:cstheme="minorHAnsi"/>
                <w:b/>
                <w:bCs/>
                <w:lang w:eastAsia="en-GB"/>
              </w:rPr>
            </w:pPr>
            <w:r>
              <w:rPr>
                <w:rFonts w:eastAsia="Times New Roman" w:cstheme="minorHAnsi"/>
                <w:b/>
                <w:bCs/>
                <w:lang w:eastAsia="en-GB"/>
              </w:rPr>
              <w:t>Narrative</w:t>
            </w:r>
          </w:p>
        </w:tc>
      </w:tr>
      <w:tr w:rsidR="003F3081" w14:paraId="20C5AFCF" w14:textId="25C81E50" w:rsidTr="00FF115E">
        <w:trPr>
          <w:cantSplit/>
        </w:trPr>
        <w:tc>
          <w:tcPr>
            <w:tcW w:w="2835" w:type="dxa"/>
          </w:tcPr>
          <w:p w14:paraId="7088BD0E" w14:textId="758AF2D3" w:rsidR="003F3081" w:rsidRDefault="00CE676C" w:rsidP="00AE6127">
            <w:pPr>
              <w:spacing w:before="60" w:after="60"/>
              <w:rPr>
                <w:rFonts w:eastAsia="Times New Roman" w:cstheme="minorHAnsi"/>
                <w:lang w:eastAsia="en-GB"/>
              </w:rPr>
            </w:pPr>
            <w:r>
              <w:rPr>
                <w:rFonts w:eastAsia="Times New Roman" w:cstheme="minorHAnsi"/>
                <w:lang w:eastAsia="en-GB"/>
              </w:rPr>
              <w:t>Savings</w:t>
            </w:r>
          </w:p>
        </w:tc>
        <w:tc>
          <w:tcPr>
            <w:tcW w:w="1849" w:type="dxa"/>
          </w:tcPr>
          <w:p w14:paraId="715BDE51" w14:textId="267B6D62" w:rsidR="003F3081" w:rsidRDefault="003F3081" w:rsidP="00AE6127">
            <w:pPr>
              <w:spacing w:before="60" w:after="60"/>
              <w:jc w:val="center"/>
              <w:rPr>
                <w:rFonts w:eastAsia="Times New Roman" w:cstheme="minorHAnsi"/>
                <w:lang w:eastAsia="en-GB"/>
              </w:rPr>
            </w:pPr>
            <w:r>
              <w:rPr>
                <w:rFonts w:eastAsia="Times New Roman" w:cstheme="minorHAnsi"/>
                <w:lang w:eastAsia="en-GB"/>
              </w:rPr>
              <w:t>£</w:t>
            </w:r>
            <w:r w:rsidR="00760290">
              <w:rPr>
                <w:rFonts w:eastAsia="Times New Roman" w:cstheme="minorHAnsi"/>
                <w:lang w:eastAsia="en-GB"/>
              </w:rPr>
              <w:t>1</w:t>
            </w:r>
            <w:r>
              <w:rPr>
                <w:rFonts w:eastAsia="Times New Roman" w:cstheme="minorHAnsi"/>
                <w:lang w:eastAsia="en-GB"/>
              </w:rPr>
              <w:t>.</w:t>
            </w:r>
            <w:r w:rsidR="00A81AA7">
              <w:rPr>
                <w:rFonts w:eastAsia="Times New Roman" w:cstheme="minorHAnsi"/>
                <w:lang w:eastAsia="en-GB"/>
              </w:rPr>
              <w:t>4</w:t>
            </w:r>
            <w:r>
              <w:rPr>
                <w:rFonts w:eastAsia="Times New Roman" w:cstheme="minorHAnsi"/>
                <w:lang w:eastAsia="en-GB"/>
              </w:rPr>
              <w:t>m</w:t>
            </w:r>
          </w:p>
        </w:tc>
        <w:tc>
          <w:tcPr>
            <w:tcW w:w="9633" w:type="dxa"/>
          </w:tcPr>
          <w:p w14:paraId="093FA7C7" w14:textId="0288BDA1" w:rsidR="003F3081" w:rsidRDefault="000340F1" w:rsidP="00AE6127">
            <w:pPr>
              <w:spacing w:before="60" w:after="60"/>
              <w:rPr>
                <w:rFonts w:eastAsia="Times New Roman" w:cstheme="minorHAnsi"/>
                <w:lang w:eastAsia="en-GB"/>
              </w:rPr>
            </w:pPr>
            <w:r>
              <w:rPr>
                <w:rFonts w:eastAsia="Times New Roman" w:cstheme="minorHAnsi"/>
                <w:lang w:eastAsia="en-GB"/>
              </w:rPr>
              <w:t>Various missed savings- majority of which are vacancy factor related (see below)</w:t>
            </w:r>
          </w:p>
        </w:tc>
      </w:tr>
      <w:tr w:rsidR="005D256D" w14:paraId="42748D18" w14:textId="77777777" w:rsidTr="00FF115E">
        <w:trPr>
          <w:cantSplit/>
        </w:trPr>
        <w:tc>
          <w:tcPr>
            <w:tcW w:w="2835" w:type="dxa"/>
          </w:tcPr>
          <w:p w14:paraId="73FBE75B" w14:textId="1CC9354A" w:rsidR="005D256D" w:rsidRDefault="005D256D" w:rsidP="00AE6127">
            <w:pPr>
              <w:spacing w:before="60" w:after="60"/>
              <w:rPr>
                <w:rFonts w:eastAsia="Times New Roman" w:cstheme="minorHAnsi"/>
                <w:lang w:eastAsia="en-GB"/>
              </w:rPr>
            </w:pPr>
            <w:r>
              <w:rPr>
                <w:rFonts w:eastAsia="Times New Roman" w:cstheme="minorHAnsi"/>
                <w:lang w:eastAsia="en-GB"/>
              </w:rPr>
              <w:t xml:space="preserve">PSE – </w:t>
            </w:r>
            <w:r w:rsidR="00E05BC9">
              <w:rPr>
                <w:rFonts w:eastAsia="Times New Roman" w:cstheme="minorHAnsi"/>
                <w:lang w:eastAsia="en-GB"/>
              </w:rPr>
              <w:t>V</w:t>
            </w:r>
            <w:r>
              <w:rPr>
                <w:rFonts w:eastAsia="Times New Roman" w:cstheme="minorHAnsi"/>
                <w:lang w:eastAsia="en-GB"/>
              </w:rPr>
              <w:t xml:space="preserve">acancy </w:t>
            </w:r>
            <w:r w:rsidR="00E05BC9">
              <w:rPr>
                <w:rFonts w:eastAsia="Times New Roman" w:cstheme="minorHAnsi"/>
                <w:lang w:eastAsia="en-GB"/>
              </w:rPr>
              <w:t>F</w:t>
            </w:r>
            <w:r>
              <w:rPr>
                <w:rFonts w:eastAsia="Times New Roman" w:cstheme="minorHAnsi"/>
                <w:lang w:eastAsia="en-GB"/>
              </w:rPr>
              <w:t>actor</w:t>
            </w:r>
          </w:p>
        </w:tc>
        <w:tc>
          <w:tcPr>
            <w:tcW w:w="1849" w:type="dxa"/>
          </w:tcPr>
          <w:p w14:paraId="21E77EAE" w14:textId="6CA54610" w:rsidR="005D256D" w:rsidRDefault="005D256D" w:rsidP="00AE6127">
            <w:pPr>
              <w:spacing w:before="60" w:after="60"/>
              <w:jc w:val="center"/>
              <w:rPr>
                <w:rFonts w:eastAsia="Times New Roman" w:cstheme="minorHAnsi"/>
                <w:lang w:eastAsia="en-GB"/>
              </w:rPr>
            </w:pPr>
            <w:r>
              <w:rPr>
                <w:rFonts w:eastAsia="Times New Roman" w:cstheme="minorHAnsi"/>
                <w:lang w:eastAsia="en-GB"/>
              </w:rPr>
              <w:t>£</w:t>
            </w:r>
            <w:r w:rsidR="00BE33AB">
              <w:rPr>
                <w:rFonts w:eastAsia="Times New Roman" w:cstheme="minorHAnsi"/>
                <w:lang w:eastAsia="en-GB"/>
              </w:rPr>
              <w:t>0</w:t>
            </w:r>
            <w:r>
              <w:rPr>
                <w:rFonts w:eastAsia="Times New Roman" w:cstheme="minorHAnsi"/>
                <w:lang w:eastAsia="en-GB"/>
              </w:rPr>
              <w:t>.</w:t>
            </w:r>
            <w:r w:rsidR="00BE33AB">
              <w:rPr>
                <w:rFonts w:eastAsia="Times New Roman" w:cstheme="minorHAnsi"/>
                <w:lang w:eastAsia="en-GB"/>
              </w:rPr>
              <w:t>8</w:t>
            </w:r>
            <w:r>
              <w:rPr>
                <w:rFonts w:eastAsia="Times New Roman" w:cstheme="minorHAnsi"/>
                <w:lang w:eastAsia="en-GB"/>
              </w:rPr>
              <w:t>m</w:t>
            </w:r>
          </w:p>
        </w:tc>
        <w:tc>
          <w:tcPr>
            <w:tcW w:w="9633" w:type="dxa"/>
          </w:tcPr>
          <w:p w14:paraId="48F38CFC" w14:textId="77F63A74" w:rsidR="005D256D" w:rsidRDefault="005D256D" w:rsidP="00AE6127">
            <w:pPr>
              <w:spacing w:before="60" w:after="60"/>
              <w:rPr>
                <w:rFonts w:eastAsia="Times New Roman" w:cstheme="minorHAnsi"/>
                <w:lang w:eastAsia="en-GB"/>
              </w:rPr>
            </w:pPr>
            <w:r>
              <w:rPr>
                <w:rFonts w:eastAsia="Times New Roman" w:cstheme="minorHAnsi"/>
                <w:lang w:eastAsia="en-GB"/>
              </w:rPr>
              <w:t>Y</w:t>
            </w:r>
            <w:r w:rsidR="008D48E6">
              <w:rPr>
                <w:rFonts w:eastAsia="Times New Roman" w:cstheme="minorHAnsi"/>
                <w:lang w:eastAsia="en-GB"/>
              </w:rPr>
              <w:t xml:space="preserve">ear </w:t>
            </w:r>
            <w:r w:rsidR="00CC1596">
              <w:rPr>
                <w:rFonts w:eastAsia="Times New Roman" w:cstheme="minorHAnsi"/>
                <w:lang w:eastAsia="en-GB"/>
              </w:rPr>
              <w:t>to date</w:t>
            </w:r>
            <w:r>
              <w:rPr>
                <w:rFonts w:eastAsia="Times New Roman" w:cstheme="minorHAnsi"/>
                <w:lang w:eastAsia="en-GB"/>
              </w:rPr>
              <w:t xml:space="preserve"> is </w:t>
            </w:r>
            <w:r w:rsidR="00BE33AB">
              <w:rPr>
                <w:rFonts w:eastAsia="Times New Roman" w:cstheme="minorHAnsi"/>
                <w:lang w:eastAsia="en-GB"/>
              </w:rPr>
              <w:t>9</w:t>
            </w:r>
            <w:r>
              <w:rPr>
                <w:rFonts w:eastAsia="Times New Roman" w:cstheme="minorHAnsi"/>
                <w:lang w:eastAsia="en-GB"/>
              </w:rPr>
              <w:t>.</w:t>
            </w:r>
            <w:r w:rsidR="00BE33AB">
              <w:rPr>
                <w:rFonts w:eastAsia="Times New Roman" w:cstheme="minorHAnsi"/>
                <w:lang w:eastAsia="en-GB"/>
              </w:rPr>
              <w:t>9</w:t>
            </w:r>
            <w:r>
              <w:rPr>
                <w:rFonts w:eastAsia="Times New Roman" w:cstheme="minorHAnsi"/>
                <w:lang w:eastAsia="en-GB"/>
              </w:rPr>
              <w:t>%</w:t>
            </w:r>
            <w:r w:rsidR="00DA4183">
              <w:rPr>
                <w:rFonts w:eastAsia="Times New Roman" w:cstheme="minorHAnsi"/>
                <w:lang w:eastAsia="en-GB"/>
              </w:rPr>
              <w:t xml:space="preserve"> and</w:t>
            </w:r>
            <w:r>
              <w:rPr>
                <w:rFonts w:eastAsia="Times New Roman" w:cstheme="minorHAnsi"/>
                <w:lang w:eastAsia="en-GB"/>
              </w:rPr>
              <w:t xml:space="preserve"> forecasted to remain below the budgeted 12.0% until year end</w:t>
            </w:r>
            <w:r w:rsidR="00B175D1">
              <w:rPr>
                <w:rFonts w:eastAsia="Times New Roman" w:cstheme="minorHAnsi"/>
                <w:lang w:eastAsia="en-GB"/>
              </w:rPr>
              <w:t xml:space="preserve">.  </w:t>
            </w:r>
            <w:r w:rsidR="00FE3ADC">
              <w:rPr>
                <w:rFonts w:eastAsia="Times New Roman" w:cstheme="minorHAnsi"/>
                <w:lang w:eastAsia="en-GB"/>
              </w:rPr>
              <w:t>This equates to a cost pressure of £1.6m</w:t>
            </w:r>
            <w:r w:rsidR="00DA4183">
              <w:rPr>
                <w:rFonts w:eastAsia="Times New Roman" w:cstheme="minorHAnsi"/>
                <w:lang w:eastAsia="en-GB"/>
              </w:rPr>
              <w:t>. O</w:t>
            </w:r>
            <w:r w:rsidR="00FE3ADC">
              <w:rPr>
                <w:rFonts w:eastAsia="Times New Roman" w:cstheme="minorHAnsi"/>
                <w:lang w:eastAsia="en-GB"/>
              </w:rPr>
              <w:t>nly £0.8m is shown here as the difference is on the missed saving line</w:t>
            </w:r>
            <w:r w:rsidR="00595D24">
              <w:rPr>
                <w:rFonts w:eastAsia="Times New Roman" w:cstheme="minorHAnsi"/>
                <w:lang w:eastAsia="en-GB"/>
              </w:rPr>
              <w:t>.</w:t>
            </w:r>
            <w:r w:rsidR="00CA6DBA">
              <w:rPr>
                <w:rFonts w:eastAsia="Times New Roman" w:cstheme="minorHAnsi"/>
                <w:lang w:eastAsia="en-GB"/>
              </w:rPr>
              <w:t xml:space="preserve"> </w:t>
            </w:r>
          </w:p>
        </w:tc>
      </w:tr>
      <w:tr w:rsidR="003F3081" w14:paraId="567CC350" w14:textId="34550AEF" w:rsidTr="00FF115E">
        <w:trPr>
          <w:cantSplit/>
        </w:trPr>
        <w:tc>
          <w:tcPr>
            <w:tcW w:w="2835" w:type="dxa"/>
          </w:tcPr>
          <w:p w14:paraId="5AF66DFE" w14:textId="3B0B3A66" w:rsidR="003F3081" w:rsidRDefault="00675FF6" w:rsidP="00AE6127">
            <w:pPr>
              <w:spacing w:before="60" w:after="60"/>
              <w:rPr>
                <w:rFonts w:eastAsia="Times New Roman" w:cstheme="minorHAnsi"/>
                <w:lang w:eastAsia="en-GB"/>
              </w:rPr>
            </w:pPr>
            <w:r>
              <w:rPr>
                <w:rFonts w:eastAsia="Times New Roman" w:cstheme="minorHAnsi"/>
                <w:lang w:eastAsia="en-GB"/>
              </w:rPr>
              <w:t>L</w:t>
            </w:r>
            <w:r w:rsidR="00AD45DA">
              <w:rPr>
                <w:rFonts w:eastAsia="Times New Roman" w:cstheme="minorHAnsi"/>
                <w:lang w:eastAsia="en-GB"/>
              </w:rPr>
              <w:t xml:space="preserve">ocal </w:t>
            </w:r>
            <w:r>
              <w:rPr>
                <w:rFonts w:eastAsia="Times New Roman" w:cstheme="minorHAnsi"/>
                <w:lang w:eastAsia="en-GB"/>
              </w:rPr>
              <w:t>P</w:t>
            </w:r>
            <w:r w:rsidR="00AD45DA">
              <w:rPr>
                <w:rFonts w:eastAsia="Times New Roman" w:cstheme="minorHAnsi"/>
                <w:lang w:eastAsia="en-GB"/>
              </w:rPr>
              <w:t>olicing</w:t>
            </w:r>
            <w:r w:rsidR="009A1511">
              <w:rPr>
                <w:rFonts w:eastAsia="Times New Roman" w:cstheme="minorHAnsi"/>
                <w:lang w:eastAsia="en-GB"/>
              </w:rPr>
              <w:t xml:space="preserve"> -</w:t>
            </w:r>
            <w:r>
              <w:rPr>
                <w:rFonts w:eastAsia="Times New Roman" w:cstheme="minorHAnsi"/>
                <w:lang w:eastAsia="en-GB"/>
              </w:rPr>
              <w:t xml:space="preserve"> Dogs</w:t>
            </w:r>
          </w:p>
        </w:tc>
        <w:tc>
          <w:tcPr>
            <w:tcW w:w="1849" w:type="dxa"/>
          </w:tcPr>
          <w:p w14:paraId="6A3A5AD8" w14:textId="2E515A6A" w:rsidR="003F3081" w:rsidRDefault="005435E8" w:rsidP="00AE6127">
            <w:pPr>
              <w:spacing w:before="60" w:after="60"/>
              <w:jc w:val="center"/>
              <w:rPr>
                <w:rFonts w:eastAsia="Times New Roman" w:cstheme="minorHAnsi"/>
                <w:lang w:eastAsia="en-GB"/>
              </w:rPr>
            </w:pPr>
            <w:r>
              <w:rPr>
                <w:rFonts w:eastAsia="Times New Roman" w:cstheme="minorHAnsi"/>
                <w:lang w:eastAsia="en-GB"/>
              </w:rPr>
              <w:t>£0.</w:t>
            </w:r>
            <w:r w:rsidR="00DF7D60">
              <w:rPr>
                <w:rFonts w:eastAsia="Times New Roman" w:cstheme="minorHAnsi"/>
                <w:lang w:eastAsia="en-GB"/>
              </w:rPr>
              <w:t>7</w:t>
            </w:r>
            <w:r>
              <w:rPr>
                <w:rFonts w:eastAsia="Times New Roman" w:cstheme="minorHAnsi"/>
                <w:lang w:eastAsia="en-GB"/>
              </w:rPr>
              <w:t>m</w:t>
            </w:r>
          </w:p>
        </w:tc>
        <w:tc>
          <w:tcPr>
            <w:tcW w:w="9633" w:type="dxa"/>
          </w:tcPr>
          <w:p w14:paraId="3D913A3B" w14:textId="4E16DA75" w:rsidR="003F3081" w:rsidRDefault="00675FF6" w:rsidP="00AE6127">
            <w:pPr>
              <w:spacing w:before="60" w:after="60"/>
              <w:rPr>
                <w:rFonts w:eastAsia="Times New Roman" w:cstheme="minorHAnsi"/>
                <w:lang w:eastAsia="en-GB"/>
              </w:rPr>
            </w:pPr>
            <w:r>
              <w:rPr>
                <w:rFonts w:eastAsia="Times New Roman" w:cstheme="minorHAnsi"/>
                <w:lang w:eastAsia="en-GB"/>
              </w:rPr>
              <w:t xml:space="preserve">Additional </w:t>
            </w:r>
            <w:r w:rsidR="00814B32">
              <w:rPr>
                <w:rFonts w:eastAsia="Times New Roman" w:cstheme="minorHAnsi"/>
                <w:lang w:eastAsia="en-GB"/>
              </w:rPr>
              <w:t>seized dog</w:t>
            </w:r>
            <w:r w:rsidR="000B5F28">
              <w:rPr>
                <w:rFonts w:eastAsia="Times New Roman" w:cstheme="minorHAnsi"/>
                <w:lang w:eastAsia="en-GB"/>
              </w:rPr>
              <w:t xml:space="preserve"> kennelling/vet fee</w:t>
            </w:r>
            <w:r w:rsidR="00814B32">
              <w:rPr>
                <w:rFonts w:eastAsia="Times New Roman" w:cstheme="minorHAnsi"/>
                <w:lang w:eastAsia="en-GB"/>
              </w:rPr>
              <w:t xml:space="preserve"> </w:t>
            </w:r>
            <w:r w:rsidR="005A1C7F">
              <w:rPr>
                <w:rFonts w:eastAsia="Times New Roman" w:cstheme="minorHAnsi"/>
                <w:lang w:eastAsia="en-GB"/>
              </w:rPr>
              <w:t xml:space="preserve">costs </w:t>
            </w:r>
            <w:r w:rsidR="00721794">
              <w:rPr>
                <w:rFonts w:eastAsia="Times New Roman" w:cstheme="minorHAnsi"/>
                <w:lang w:eastAsia="en-GB"/>
              </w:rPr>
              <w:t xml:space="preserve">largely due to </w:t>
            </w:r>
            <w:r w:rsidR="00FC4A0C">
              <w:rPr>
                <w:rFonts w:eastAsia="Times New Roman" w:cstheme="minorHAnsi"/>
                <w:lang w:eastAsia="en-GB"/>
              </w:rPr>
              <w:t xml:space="preserve">the changes in </w:t>
            </w:r>
            <w:r w:rsidR="005A1C7F">
              <w:rPr>
                <w:rFonts w:eastAsia="Times New Roman" w:cstheme="minorHAnsi"/>
                <w:lang w:eastAsia="en-GB"/>
              </w:rPr>
              <w:t>legislation</w:t>
            </w:r>
            <w:r w:rsidR="00FC4A0C">
              <w:rPr>
                <w:rFonts w:eastAsia="Times New Roman" w:cstheme="minorHAnsi"/>
                <w:lang w:eastAsia="en-GB"/>
              </w:rPr>
              <w:t xml:space="preserve"> </w:t>
            </w:r>
            <w:r w:rsidR="005A1C7F">
              <w:rPr>
                <w:rFonts w:eastAsia="Times New Roman" w:cstheme="minorHAnsi"/>
                <w:lang w:eastAsia="en-GB"/>
              </w:rPr>
              <w:t xml:space="preserve">for </w:t>
            </w:r>
            <w:r>
              <w:rPr>
                <w:rFonts w:eastAsia="Times New Roman" w:cstheme="minorHAnsi"/>
                <w:lang w:eastAsia="en-GB"/>
              </w:rPr>
              <w:t>XL Bullies</w:t>
            </w:r>
          </w:p>
        </w:tc>
      </w:tr>
      <w:tr w:rsidR="003F3081" w14:paraId="38A6C5AA" w14:textId="0AB1790B" w:rsidTr="00FF115E">
        <w:trPr>
          <w:cantSplit/>
        </w:trPr>
        <w:tc>
          <w:tcPr>
            <w:tcW w:w="2835" w:type="dxa"/>
          </w:tcPr>
          <w:p w14:paraId="0B5DC2E3" w14:textId="4A20C1BD" w:rsidR="003F3081" w:rsidRDefault="001A1BD0" w:rsidP="00AE6127">
            <w:pPr>
              <w:spacing w:before="60" w:after="60"/>
              <w:rPr>
                <w:rFonts w:eastAsia="Times New Roman" w:cstheme="minorHAnsi"/>
                <w:lang w:eastAsia="en-GB"/>
              </w:rPr>
            </w:pPr>
            <w:r>
              <w:rPr>
                <w:rFonts w:eastAsia="Times New Roman" w:cstheme="minorHAnsi"/>
                <w:lang w:eastAsia="en-GB"/>
              </w:rPr>
              <w:t xml:space="preserve">Police </w:t>
            </w:r>
            <w:r w:rsidR="00420274">
              <w:rPr>
                <w:rFonts w:eastAsia="Times New Roman" w:cstheme="minorHAnsi"/>
                <w:lang w:eastAsia="en-GB"/>
              </w:rPr>
              <w:t xml:space="preserve">and PSE </w:t>
            </w:r>
            <w:r>
              <w:rPr>
                <w:rFonts w:eastAsia="Times New Roman" w:cstheme="minorHAnsi"/>
                <w:lang w:eastAsia="en-GB"/>
              </w:rPr>
              <w:t>overtime</w:t>
            </w:r>
          </w:p>
        </w:tc>
        <w:tc>
          <w:tcPr>
            <w:tcW w:w="1849" w:type="dxa"/>
          </w:tcPr>
          <w:p w14:paraId="03BAD1E4" w14:textId="1E408C08" w:rsidR="003F3081" w:rsidRDefault="003F3081" w:rsidP="00AE6127">
            <w:pPr>
              <w:spacing w:before="60" w:after="60"/>
              <w:jc w:val="center"/>
              <w:rPr>
                <w:rFonts w:eastAsia="Times New Roman" w:cstheme="minorHAnsi"/>
                <w:lang w:eastAsia="en-GB"/>
              </w:rPr>
            </w:pPr>
            <w:r>
              <w:rPr>
                <w:rFonts w:eastAsia="Times New Roman" w:cstheme="minorHAnsi"/>
                <w:lang w:eastAsia="en-GB"/>
              </w:rPr>
              <w:t>£0.</w:t>
            </w:r>
            <w:r w:rsidR="00420274">
              <w:rPr>
                <w:rFonts w:eastAsia="Times New Roman" w:cstheme="minorHAnsi"/>
                <w:lang w:eastAsia="en-GB"/>
              </w:rPr>
              <w:t>5</w:t>
            </w:r>
            <w:r>
              <w:rPr>
                <w:rFonts w:eastAsia="Times New Roman" w:cstheme="minorHAnsi"/>
                <w:lang w:eastAsia="en-GB"/>
              </w:rPr>
              <w:t>m</w:t>
            </w:r>
          </w:p>
        </w:tc>
        <w:tc>
          <w:tcPr>
            <w:tcW w:w="9633" w:type="dxa"/>
          </w:tcPr>
          <w:p w14:paraId="550ABE22" w14:textId="77777777" w:rsidR="00420274" w:rsidRDefault="00420274" w:rsidP="00AE6127">
            <w:pPr>
              <w:spacing w:before="60" w:after="60"/>
              <w:rPr>
                <w:rFonts w:eastAsia="Times New Roman" w:cstheme="minorHAnsi"/>
                <w:lang w:eastAsia="en-GB"/>
              </w:rPr>
            </w:pPr>
            <w:r>
              <w:rPr>
                <w:rFonts w:eastAsia="Times New Roman" w:cstheme="minorHAnsi"/>
                <w:lang w:eastAsia="en-GB"/>
              </w:rPr>
              <w:t xml:space="preserve">Police: </w:t>
            </w:r>
            <w:r w:rsidR="002E5189">
              <w:rPr>
                <w:rFonts w:eastAsia="Times New Roman" w:cstheme="minorHAnsi"/>
                <w:lang w:eastAsia="en-GB"/>
              </w:rPr>
              <w:t>Tac</w:t>
            </w:r>
            <w:r w:rsidR="00605FB7">
              <w:rPr>
                <w:rFonts w:eastAsia="Times New Roman" w:cstheme="minorHAnsi"/>
                <w:lang w:eastAsia="en-GB"/>
              </w:rPr>
              <w:t>tical</w:t>
            </w:r>
            <w:r w:rsidR="009060D6">
              <w:rPr>
                <w:rFonts w:eastAsia="Times New Roman" w:cstheme="minorHAnsi"/>
                <w:lang w:eastAsia="en-GB"/>
              </w:rPr>
              <w:t xml:space="preserve"> O</w:t>
            </w:r>
            <w:r w:rsidR="002E5189">
              <w:rPr>
                <w:rFonts w:eastAsia="Times New Roman" w:cstheme="minorHAnsi"/>
                <w:lang w:eastAsia="en-GB"/>
              </w:rPr>
              <w:t>p</w:t>
            </w:r>
            <w:r w:rsidR="00605FB7">
              <w:rPr>
                <w:rFonts w:eastAsia="Times New Roman" w:cstheme="minorHAnsi"/>
                <w:lang w:eastAsia="en-GB"/>
              </w:rPr>
              <w:t>eration</w:t>
            </w:r>
            <w:r w:rsidR="002E5189">
              <w:rPr>
                <w:rFonts w:eastAsia="Times New Roman" w:cstheme="minorHAnsi"/>
                <w:lang w:eastAsia="en-GB"/>
              </w:rPr>
              <w:t>s t</w:t>
            </w:r>
            <w:r w:rsidR="00F428FB">
              <w:rPr>
                <w:rFonts w:eastAsia="Times New Roman" w:cstheme="minorHAnsi"/>
                <w:lang w:eastAsia="en-GB"/>
              </w:rPr>
              <w:t>raining abstractions</w:t>
            </w:r>
            <w:r w:rsidR="002E5189">
              <w:rPr>
                <w:rFonts w:eastAsia="Times New Roman" w:cstheme="minorHAnsi"/>
                <w:lang w:eastAsia="en-GB"/>
              </w:rPr>
              <w:t>, D</w:t>
            </w:r>
            <w:r w:rsidR="003C6DD6">
              <w:rPr>
                <w:rFonts w:eastAsia="Times New Roman" w:cstheme="minorHAnsi"/>
                <w:lang w:eastAsia="en-GB"/>
              </w:rPr>
              <w:t xml:space="preserve">esignated </w:t>
            </w:r>
            <w:r w:rsidR="002E5189">
              <w:rPr>
                <w:rFonts w:eastAsia="Times New Roman" w:cstheme="minorHAnsi"/>
                <w:lang w:eastAsia="en-GB"/>
              </w:rPr>
              <w:t>D</w:t>
            </w:r>
            <w:r w:rsidR="003C6DD6">
              <w:rPr>
                <w:rFonts w:eastAsia="Times New Roman" w:cstheme="minorHAnsi"/>
                <w:lang w:eastAsia="en-GB"/>
              </w:rPr>
              <w:t xml:space="preserve">etention </w:t>
            </w:r>
            <w:r w:rsidR="002E5189">
              <w:rPr>
                <w:rFonts w:eastAsia="Times New Roman" w:cstheme="minorHAnsi"/>
                <w:lang w:eastAsia="en-GB"/>
              </w:rPr>
              <w:t>O</w:t>
            </w:r>
            <w:r w:rsidR="003C6DD6">
              <w:rPr>
                <w:rFonts w:eastAsia="Times New Roman" w:cstheme="minorHAnsi"/>
                <w:lang w:eastAsia="en-GB"/>
              </w:rPr>
              <w:t>fficer</w:t>
            </w:r>
            <w:r w:rsidR="002E5189">
              <w:rPr>
                <w:rFonts w:eastAsia="Times New Roman" w:cstheme="minorHAnsi"/>
                <w:lang w:eastAsia="en-GB"/>
              </w:rPr>
              <w:t xml:space="preserve"> </w:t>
            </w:r>
            <w:r w:rsidR="007036A6">
              <w:rPr>
                <w:rFonts w:eastAsia="Times New Roman" w:cstheme="minorHAnsi"/>
                <w:lang w:eastAsia="en-GB"/>
              </w:rPr>
              <w:t>minimum staffing levels</w:t>
            </w:r>
            <w:r w:rsidR="00725554">
              <w:rPr>
                <w:rFonts w:eastAsia="Times New Roman" w:cstheme="minorHAnsi"/>
                <w:lang w:eastAsia="en-GB"/>
              </w:rPr>
              <w:t xml:space="preserve"> and</w:t>
            </w:r>
            <w:r w:rsidR="00C609B6">
              <w:rPr>
                <w:rFonts w:eastAsia="Times New Roman" w:cstheme="minorHAnsi"/>
                <w:lang w:eastAsia="en-GB"/>
              </w:rPr>
              <w:t xml:space="preserve"> high </w:t>
            </w:r>
            <w:r w:rsidR="00191C13">
              <w:rPr>
                <w:rFonts w:eastAsia="Times New Roman" w:cstheme="minorHAnsi"/>
                <w:lang w:eastAsia="en-GB"/>
              </w:rPr>
              <w:t>investigation levels</w:t>
            </w:r>
            <w:r>
              <w:rPr>
                <w:rFonts w:eastAsia="Times New Roman" w:cstheme="minorHAnsi"/>
                <w:lang w:eastAsia="en-GB"/>
              </w:rPr>
              <w:t xml:space="preserve">. </w:t>
            </w:r>
          </w:p>
          <w:p w14:paraId="557D56DD" w14:textId="2D48C5D5" w:rsidR="003F3081" w:rsidRDefault="00420274" w:rsidP="00AE6127">
            <w:pPr>
              <w:spacing w:before="60" w:after="60"/>
              <w:rPr>
                <w:rFonts w:eastAsia="Times New Roman" w:cstheme="minorHAnsi"/>
                <w:lang w:eastAsia="en-GB"/>
              </w:rPr>
            </w:pPr>
            <w:r>
              <w:rPr>
                <w:rFonts w:eastAsia="Times New Roman" w:cstheme="minorHAnsi"/>
                <w:lang w:eastAsia="en-GB"/>
              </w:rPr>
              <w:t xml:space="preserve">PSE: </w:t>
            </w:r>
            <w:r w:rsidRPr="00420274">
              <w:rPr>
                <w:rFonts w:eastAsia="Times New Roman" w:cstheme="minorHAnsi"/>
                <w:lang w:eastAsia="en-GB"/>
              </w:rPr>
              <w:t>Force Control Room workload pressures and Forensics supporting high numbers of investigations</w:t>
            </w:r>
          </w:p>
        </w:tc>
      </w:tr>
      <w:tr w:rsidR="003F3081" w14:paraId="44039B93" w14:textId="320C62AD" w:rsidTr="00FF115E">
        <w:trPr>
          <w:cantSplit/>
        </w:trPr>
        <w:tc>
          <w:tcPr>
            <w:tcW w:w="2835" w:type="dxa"/>
          </w:tcPr>
          <w:p w14:paraId="70F9DF0D" w14:textId="76F200D7" w:rsidR="003F3081" w:rsidRDefault="00F03CC0" w:rsidP="00AE6127">
            <w:pPr>
              <w:spacing w:before="60" w:after="60"/>
              <w:rPr>
                <w:rFonts w:eastAsia="Times New Roman" w:cstheme="minorHAnsi"/>
                <w:lang w:eastAsia="en-GB"/>
              </w:rPr>
            </w:pPr>
            <w:r>
              <w:rPr>
                <w:rFonts w:eastAsia="Times New Roman" w:cstheme="minorHAnsi"/>
                <w:lang w:eastAsia="en-GB"/>
              </w:rPr>
              <w:t>A</w:t>
            </w:r>
            <w:r w:rsidR="00375481">
              <w:rPr>
                <w:rFonts w:eastAsia="Times New Roman" w:cstheme="minorHAnsi"/>
                <w:lang w:eastAsia="en-GB"/>
              </w:rPr>
              <w:t>llowances</w:t>
            </w:r>
          </w:p>
        </w:tc>
        <w:tc>
          <w:tcPr>
            <w:tcW w:w="1849" w:type="dxa"/>
          </w:tcPr>
          <w:p w14:paraId="67B20B95" w14:textId="3D1721AE" w:rsidR="003F3081" w:rsidRDefault="00375481" w:rsidP="00AE6127">
            <w:pPr>
              <w:spacing w:before="60" w:after="60"/>
              <w:jc w:val="center"/>
              <w:rPr>
                <w:rFonts w:eastAsia="Times New Roman" w:cstheme="minorHAnsi"/>
                <w:lang w:eastAsia="en-GB"/>
              </w:rPr>
            </w:pPr>
            <w:r>
              <w:rPr>
                <w:rFonts w:eastAsia="Times New Roman" w:cstheme="minorHAnsi"/>
                <w:lang w:eastAsia="en-GB"/>
              </w:rPr>
              <w:t>£0.</w:t>
            </w:r>
            <w:r w:rsidR="00EE4426">
              <w:rPr>
                <w:rFonts w:eastAsia="Times New Roman" w:cstheme="minorHAnsi"/>
                <w:lang w:eastAsia="en-GB"/>
              </w:rPr>
              <w:t>3</w:t>
            </w:r>
            <w:r>
              <w:rPr>
                <w:rFonts w:eastAsia="Times New Roman" w:cstheme="minorHAnsi"/>
                <w:lang w:eastAsia="en-GB"/>
              </w:rPr>
              <w:t>m</w:t>
            </w:r>
          </w:p>
        </w:tc>
        <w:tc>
          <w:tcPr>
            <w:tcW w:w="9633" w:type="dxa"/>
          </w:tcPr>
          <w:p w14:paraId="203247D0" w14:textId="22DF4EF6" w:rsidR="003F3081" w:rsidRDefault="00761F2E" w:rsidP="00AE6127">
            <w:pPr>
              <w:spacing w:before="60" w:after="60"/>
              <w:rPr>
                <w:rFonts w:eastAsia="Times New Roman" w:cstheme="minorHAnsi"/>
                <w:lang w:eastAsia="en-GB"/>
              </w:rPr>
            </w:pPr>
            <w:r w:rsidRPr="00A67F0F">
              <w:rPr>
                <w:rFonts w:eastAsia="Times New Roman" w:cstheme="minorHAnsi"/>
                <w:lang w:eastAsia="en-GB"/>
              </w:rPr>
              <w:t xml:space="preserve">Payments for </w:t>
            </w:r>
            <w:r w:rsidR="00B245DC" w:rsidRPr="00A67F0F">
              <w:rPr>
                <w:rFonts w:eastAsia="Times New Roman" w:cstheme="minorHAnsi"/>
                <w:lang w:eastAsia="en-GB"/>
              </w:rPr>
              <w:t>Unsocial hours</w:t>
            </w:r>
            <w:r w:rsidR="00F87E4A" w:rsidRPr="00A67F0F">
              <w:rPr>
                <w:rFonts w:eastAsia="Times New Roman" w:cstheme="minorHAnsi"/>
                <w:lang w:eastAsia="en-GB"/>
              </w:rPr>
              <w:t xml:space="preserve"> </w:t>
            </w:r>
            <w:r w:rsidR="00F03CC0">
              <w:rPr>
                <w:rFonts w:eastAsia="Times New Roman" w:cstheme="minorHAnsi"/>
                <w:lang w:eastAsia="en-GB"/>
              </w:rPr>
              <w:t>and Police allowances</w:t>
            </w:r>
            <w:r w:rsidR="00C2112B">
              <w:rPr>
                <w:rFonts w:eastAsia="Times New Roman" w:cstheme="minorHAnsi"/>
                <w:lang w:eastAsia="en-GB"/>
              </w:rPr>
              <w:t xml:space="preserve"> </w:t>
            </w:r>
            <w:r w:rsidR="00F87E4A" w:rsidRPr="00A67F0F">
              <w:rPr>
                <w:rFonts w:eastAsia="Times New Roman" w:cstheme="minorHAnsi"/>
                <w:lang w:eastAsia="en-GB"/>
              </w:rPr>
              <w:t>have consistently been above budget in each month this financial year</w:t>
            </w:r>
          </w:p>
        </w:tc>
      </w:tr>
      <w:tr w:rsidR="00523066" w14:paraId="4033C41E" w14:textId="77777777" w:rsidTr="00FF115E">
        <w:trPr>
          <w:cantSplit/>
        </w:trPr>
        <w:tc>
          <w:tcPr>
            <w:tcW w:w="2835" w:type="dxa"/>
          </w:tcPr>
          <w:p w14:paraId="07CE0839" w14:textId="77777777" w:rsidR="00523066" w:rsidRDefault="00523066">
            <w:pPr>
              <w:spacing w:before="60" w:after="60"/>
              <w:rPr>
                <w:rFonts w:eastAsia="Times New Roman" w:cstheme="minorHAnsi"/>
                <w:lang w:eastAsia="en-GB"/>
              </w:rPr>
            </w:pPr>
            <w:r>
              <w:rPr>
                <w:rFonts w:eastAsia="Times New Roman" w:cstheme="minorHAnsi"/>
                <w:lang w:eastAsia="en-GB"/>
              </w:rPr>
              <w:t>Insurance</w:t>
            </w:r>
          </w:p>
        </w:tc>
        <w:tc>
          <w:tcPr>
            <w:tcW w:w="1849" w:type="dxa"/>
          </w:tcPr>
          <w:p w14:paraId="061E1D0C" w14:textId="77777777" w:rsidR="00523066" w:rsidRDefault="00523066">
            <w:pPr>
              <w:spacing w:before="60" w:after="60"/>
              <w:jc w:val="center"/>
              <w:rPr>
                <w:rFonts w:eastAsia="Times New Roman" w:cstheme="minorHAnsi"/>
                <w:lang w:eastAsia="en-GB"/>
              </w:rPr>
            </w:pPr>
            <w:r>
              <w:rPr>
                <w:rFonts w:eastAsia="Times New Roman" w:cstheme="minorHAnsi"/>
                <w:lang w:eastAsia="en-GB"/>
              </w:rPr>
              <w:t>£0.2m</w:t>
            </w:r>
          </w:p>
        </w:tc>
        <w:tc>
          <w:tcPr>
            <w:tcW w:w="9633" w:type="dxa"/>
          </w:tcPr>
          <w:p w14:paraId="4C4CFA86" w14:textId="77777777" w:rsidR="00523066" w:rsidRDefault="00523066">
            <w:pPr>
              <w:spacing w:before="60" w:after="60"/>
              <w:rPr>
                <w:rFonts w:eastAsia="Times New Roman" w:cstheme="minorHAnsi"/>
                <w:lang w:eastAsia="en-GB"/>
              </w:rPr>
            </w:pPr>
            <w:r>
              <w:rPr>
                <w:rFonts w:eastAsia="Times New Roman" w:cstheme="minorHAnsi"/>
                <w:lang w:eastAsia="en-GB"/>
              </w:rPr>
              <w:t>Increase in public liability and motor insurance claims</w:t>
            </w:r>
          </w:p>
        </w:tc>
      </w:tr>
      <w:tr w:rsidR="00F2607B" w:rsidRPr="00420274" w14:paraId="519CA6FC" w14:textId="7CCA9BB7" w:rsidTr="00FF115E">
        <w:trPr>
          <w:cantSplit/>
          <w:trHeight w:val="170"/>
        </w:trPr>
        <w:tc>
          <w:tcPr>
            <w:tcW w:w="2835" w:type="dxa"/>
          </w:tcPr>
          <w:p w14:paraId="59741FC2" w14:textId="77777777" w:rsidR="00F2607B" w:rsidRPr="00FF115E" w:rsidRDefault="00F2607B" w:rsidP="00F2607B">
            <w:pPr>
              <w:spacing w:before="60" w:after="60"/>
              <w:rPr>
                <w:rFonts w:eastAsia="Times New Roman" w:cstheme="minorHAnsi"/>
                <w:sz w:val="10"/>
                <w:szCs w:val="10"/>
                <w:lang w:eastAsia="en-GB"/>
              </w:rPr>
            </w:pPr>
          </w:p>
        </w:tc>
        <w:tc>
          <w:tcPr>
            <w:tcW w:w="1849" w:type="dxa"/>
          </w:tcPr>
          <w:p w14:paraId="30A7B034" w14:textId="77777777" w:rsidR="00F2607B" w:rsidRPr="00FF115E" w:rsidRDefault="00F2607B" w:rsidP="00F2607B">
            <w:pPr>
              <w:spacing w:before="60" w:after="60"/>
              <w:jc w:val="center"/>
              <w:rPr>
                <w:rFonts w:eastAsia="Times New Roman" w:cstheme="minorHAnsi"/>
                <w:sz w:val="10"/>
                <w:szCs w:val="10"/>
                <w:lang w:eastAsia="en-GB"/>
              </w:rPr>
            </w:pPr>
          </w:p>
        </w:tc>
        <w:tc>
          <w:tcPr>
            <w:tcW w:w="9633" w:type="dxa"/>
          </w:tcPr>
          <w:p w14:paraId="03C4BFE2" w14:textId="77777777" w:rsidR="00F2607B" w:rsidRPr="00FF115E" w:rsidRDefault="00F2607B" w:rsidP="00F2607B">
            <w:pPr>
              <w:spacing w:before="60" w:after="60"/>
              <w:rPr>
                <w:rFonts w:eastAsia="Times New Roman" w:cstheme="minorHAnsi"/>
                <w:sz w:val="10"/>
                <w:szCs w:val="10"/>
                <w:lang w:eastAsia="en-GB"/>
              </w:rPr>
            </w:pPr>
          </w:p>
        </w:tc>
      </w:tr>
      <w:tr w:rsidR="00F2607B" w14:paraId="78FAA0F1" w14:textId="27DA9344" w:rsidTr="00FF115E">
        <w:trPr>
          <w:cantSplit/>
        </w:trPr>
        <w:tc>
          <w:tcPr>
            <w:tcW w:w="2835" w:type="dxa"/>
          </w:tcPr>
          <w:p w14:paraId="01BEFC53" w14:textId="10F0B03C" w:rsidR="00F2607B" w:rsidRDefault="00F2607B" w:rsidP="00F2607B">
            <w:pPr>
              <w:spacing w:before="60" w:after="60"/>
              <w:rPr>
                <w:rFonts w:eastAsia="Times New Roman" w:cstheme="minorHAnsi"/>
                <w:lang w:eastAsia="en-GB"/>
              </w:rPr>
            </w:pPr>
            <w:r>
              <w:rPr>
                <w:rFonts w:eastAsia="Times New Roman" w:cstheme="minorHAnsi"/>
                <w:lang w:eastAsia="en-GB"/>
              </w:rPr>
              <w:t xml:space="preserve">Police - </w:t>
            </w:r>
            <w:r w:rsidR="00740F6A">
              <w:rPr>
                <w:rFonts w:eastAsia="Times New Roman" w:cstheme="minorHAnsi"/>
                <w:lang w:eastAsia="en-GB"/>
              </w:rPr>
              <w:t>S</w:t>
            </w:r>
            <w:r>
              <w:rPr>
                <w:rFonts w:eastAsia="Times New Roman" w:cstheme="minorHAnsi"/>
                <w:lang w:eastAsia="en-GB"/>
              </w:rPr>
              <w:t>trength</w:t>
            </w:r>
          </w:p>
        </w:tc>
        <w:tc>
          <w:tcPr>
            <w:tcW w:w="1849" w:type="dxa"/>
          </w:tcPr>
          <w:p w14:paraId="16C5115D" w14:textId="4650F2EB" w:rsidR="00F2607B" w:rsidRPr="00080559" w:rsidRDefault="00F2607B" w:rsidP="00F2607B">
            <w:pPr>
              <w:spacing w:before="60" w:after="60"/>
              <w:jc w:val="center"/>
              <w:rPr>
                <w:rFonts w:eastAsia="Times New Roman" w:cstheme="minorHAnsi"/>
                <w:color w:val="FF0000"/>
                <w:lang w:eastAsia="en-GB"/>
              </w:rPr>
            </w:pPr>
            <w:r w:rsidRPr="00080559">
              <w:rPr>
                <w:rFonts w:eastAsia="Times New Roman" w:cstheme="minorHAnsi"/>
                <w:color w:val="FF0000"/>
                <w:lang w:eastAsia="en-GB"/>
              </w:rPr>
              <w:t>(£</w:t>
            </w:r>
            <w:r>
              <w:rPr>
                <w:rFonts w:eastAsia="Times New Roman" w:cstheme="minorHAnsi"/>
                <w:color w:val="FF0000"/>
                <w:lang w:eastAsia="en-GB"/>
              </w:rPr>
              <w:t>0</w:t>
            </w:r>
            <w:r w:rsidRPr="00080559">
              <w:rPr>
                <w:rFonts w:eastAsia="Times New Roman" w:cstheme="minorHAnsi"/>
                <w:color w:val="FF0000"/>
                <w:lang w:eastAsia="en-GB"/>
              </w:rPr>
              <w:t>.</w:t>
            </w:r>
            <w:r>
              <w:rPr>
                <w:rFonts w:eastAsia="Times New Roman" w:cstheme="minorHAnsi"/>
                <w:color w:val="FF0000"/>
                <w:lang w:eastAsia="en-GB"/>
              </w:rPr>
              <w:t>7</w:t>
            </w:r>
            <w:r w:rsidRPr="00080559">
              <w:rPr>
                <w:rFonts w:eastAsia="Times New Roman" w:cstheme="minorHAnsi"/>
                <w:color w:val="FF0000"/>
                <w:lang w:eastAsia="en-GB"/>
              </w:rPr>
              <w:t>m)</w:t>
            </w:r>
          </w:p>
        </w:tc>
        <w:tc>
          <w:tcPr>
            <w:tcW w:w="9633" w:type="dxa"/>
          </w:tcPr>
          <w:p w14:paraId="07505E70" w14:textId="5E89D51C" w:rsidR="00F2607B" w:rsidRDefault="00F2607B" w:rsidP="00F2607B">
            <w:pPr>
              <w:spacing w:before="60" w:after="60"/>
              <w:rPr>
                <w:rFonts w:eastAsia="Times New Roman" w:cstheme="minorHAnsi"/>
                <w:lang w:eastAsia="en-GB"/>
              </w:rPr>
            </w:pPr>
            <w:r w:rsidRPr="009E69F0">
              <w:rPr>
                <w:rFonts w:eastAsia="Times New Roman" w:cstheme="minorHAnsi"/>
                <w:lang w:eastAsia="en-GB"/>
              </w:rPr>
              <w:t xml:space="preserve">Actual </w:t>
            </w:r>
            <w:r>
              <w:rPr>
                <w:rFonts w:eastAsia="Times New Roman" w:cstheme="minorHAnsi"/>
                <w:lang w:eastAsia="en-GB"/>
              </w:rPr>
              <w:t xml:space="preserve">Force </w:t>
            </w:r>
            <w:r w:rsidRPr="009E69F0">
              <w:rPr>
                <w:rFonts w:eastAsia="Times New Roman" w:cstheme="minorHAnsi"/>
                <w:lang w:eastAsia="en-GB"/>
              </w:rPr>
              <w:t xml:space="preserve">strength </w:t>
            </w:r>
            <w:proofErr w:type="gramStart"/>
            <w:r w:rsidRPr="009E69F0">
              <w:rPr>
                <w:rFonts w:eastAsia="Times New Roman" w:cstheme="minorHAnsi"/>
                <w:lang w:eastAsia="en-GB"/>
              </w:rPr>
              <w:t>at</w:t>
            </w:r>
            <w:proofErr w:type="gramEnd"/>
            <w:r w:rsidRPr="009E69F0">
              <w:rPr>
                <w:rFonts w:eastAsia="Times New Roman" w:cstheme="minorHAnsi"/>
                <w:lang w:eastAsia="en-GB"/>
              </w:rPr>
              <w:t xml:space="preserve"> 1 Apr 24 was 1</w:t>
            </w:r>
            <w:r w:rsidRPr="001314C5">
              <w:rPr>
                <w:rFonts w:eastAsia="Times New Roman" w:cstheme="minorHAnsi"/>
                <w:lang w:eastAsia="en-GB"/>
              </w:rPr>
              <w:t>1</w:t>
            </w:r>
            <w:r w:rsidRPr="009E69F0">
              <w:rPr>
                <w:rFonts w:eastAsia="Times New Roman" w:cstheme="minorHAnsi"/>
                <w:lang w:eastAsia="en-GB"/>
              </w:rPr>
              <w:t xml:space="preserve"> less than budgeted despite headcount remaining </w:t>
            </w:r>
            <w:r w:rsidR="0041089B">
              <w:rPr>
                <w:rFonts w:eastAsia="Times New Roman" w:cstheme="minorHAnsi"/>
                <w:lang w:eastAsia="en-GB"/>
              </w:rPr>
              <w:t xml:space="preserve">at </w:t>
            </w:r>
            <w:r w:rsidR="00C802CB">
              <w:rPr>
                <w:rFonts w:eastAsia="Times New Roman" w:cstheme="minorHAnsi"/>
                <w:lang w:eastAsia="en-GB"/>
              </w:rPr>
              <w:t>the required PUP maintenance level</w:t>
            </w:r>
          </w:p>
        </w:tc>
      </w:tr>
      <w:tr w:rsidR="00B26850" w14:paraId="6DBA6BE9" w14:textId="77777777" w:rsidTr="00FF115E">
        <w:trPr>
          <w:cantSplit/>
        </w:trPr>
        <w:tc>
          <w:tcPr>
            <w:tcW w:w="2835" w:type="dxa"/>
          </w:tcPr>
          <w:p w14:paraId="0B208B5B" w14:textId="32A19D6F" w:rsidR="00B26850" w:rsidRDefault="00B26850" w:rsidP="00B26850">
            <w:pPr>
              <w:spacing w:before="60" w:after="60"/>
              <w:rPr>
                <w:rFonts w:eastAsia="Times New Roman" w:cstheme="minorHAnsi"/>
                <w:lang w:eastAsia="en-GB"/>
              </w:rPr>
            </w:pPr>
            <w:r>
              <w:rPr>
                <w:rFonts w:eastAsia="Times New Roman" w:cstheme="minorHAnsi"/>
                <w:lang w:eastAsia="en-GB"/>
              </w:rPr>
              <w:t>Human Resources, Learning &amp; Development - Training</w:t>
            </w:r>
          </w:p>
        </w:tc>
        <w:tc>
          <w:tcPr>
            <w:tcW w:w="1849" w:type="dxa"/>
          </w:tcPr>
          <w:p w14:paraId="7A8EE664" w14:textId="7D2188E8" w:rsidR="00B26850" w:rsidRPr="00080559" w:rsidRDefault="00B26850" w:rsidP="00B26850">
            <w:pPr>
              <w:spacing w:before="60" w:after="60"/>
              <w:jc w:val="center"/>
              <w:rPr>
                <w:rFonts w:eastAsia="Times New Roman" w:cstheme="minorHAnsi"/>
                <w:color w:val="FF0000"/>
                <w:lang w:eastAsia="en-GB"/>
              </w:rPr>
            </w:pPr>
            <w:r w:rsidRPr="00080559">
              <w:rPr>
                <w:rFonts w:eastAsia="Times New Roman" w:cstheme="minorHAnsi"/>
                <w:color w:val="FF0000"/>
                <w:lang w:eastAsia="en-GB"/>
              </w:rPr>
              <w:t>(£0.</w:t>
            </w:r>
            <w:r>
              <w:rPr>
                <w:rFonts w:eastAsia="Times New Roman" w:cstheme="minorHAnsi"/>
                <w:color w:val="FF0000"/>
                <w:lang w:eastAsia="en-GB"/>
              </w:rPr>
              <w:t>5</w:t>
            </w:r>
            <w:r w:rsidRPr="00080559">
              <w:rPr>
                <w:rFonts w:eastAsia="Times New Roman" w:cstheme="minorHAnsi"/>
                <w:color w:val="FF0000"/>
                <w:lang w:eastAsia="en-GB"/>
              </w:rPr>
              <w:t>m)</w:t>
            </w:r>
          </w:p>
        </w:tc>
        <w:tc>
          <w:tcPr>
            <w:tcW w:w="9633" w:type="dxa"/>
          </w:tcPr>
          <w:p w14:paraId="57297D58" w14:textId="0A8E2778" w:rsidR="00B26850" w:rsidRPr="009E69F0" w:rsidRDefault="00B26850" w:rsidP="00B26850">
            <w:pPr>
              <w:spacing w:before="60" w:after="60"/>
              <w:rPr>
                <w:rFonts w:eastAsia="Times New Roman" w:cstheme="minorHAnsi"/>
                <w:lang w:eastAsia="en-GB"/>
              </w:rPr>
            </w:pPr>
            <w:r>
              <w:rPr>
                <w:rFonts w:eastAsia="Times New Roman" w:cstheme="minorHAnsi"/>
                <w:lang w:eastAsia="en-GB"/>
              </w:rPr>
              <w:t xml:space="preserve">Police Constable Entry Route external training revised forecast considers attrition and </w:t>
            </w:r>
            <w:r w:rsidRPr="00475306">
              <w:rPr>
                <w:rFonts w:eastAsia="Times New Roman" w:cstheme="minorHAnsi"/>
                <w:lang w:eastAsia="en-GB"/>
              </w:rPr>
              <w:t xml:space="preserve">significant reduction in taser training </w:t>
            </w:r>
            <w:r>
              <w:rPr>
                <w:rFonts w:eastAsia="Times New Roman" w:cstheme="minorHAnsi"/>
                <w:lang w:eastAsia="en-GB"/>
              </w:rPr>
              <w:t>and usage of cartridges</w:t>
            </w:r>
          </w:p>
        </w:tc>
      </w:tr>
      <w:tr w:rsidR="00B26850" w14:paraId="31855BA3" w14:textId="77777777" w:rsidTr="00FF115E">
        <w:trPr>
          <w:cantSplit/>
        </w:trPr>
        <w:tc>
          <w:tcPr>
            <w:tcW w:w="2835" w:type="dxa"/>
          </w:tcPr>
          <w:p w14:paraId="457B1E97" w14:textId="156B6D38" w:rsidR="00B26850" w:rsidRDefault="00B26850" w:rsidP="00B26850">
            <w:pPr>
              <w:spacing w:before="60" w:after="60"/>
              <w:rPr>
                <w:rFonts w:eastAsia="Times New Roman" w:cstheme="minorHAnsi"/>
                <w:lang w:eastAsia="en-GB"/>
              </w:rPr>
            </w:pPr>
            <w:r>
              <w:rPr>
                <w:rFonts w:eastAsia="Times New Roman" w:cstheme="minorHAnsi"/>
                <w:lang w:eastAsia="en-GB"/>
              </w:rPr>
              <w:t>PSE – PCSO Vacancy Factor</w:t>
            </w:r>
          </w:p>
        </w:tc>
        <w:tc>
          <w:tcPr>
            <w:tcW w:w="1849" w:type="dxa"/>
          </w:tcPr>
          <w:p w14:paraId="1F51657E" w14:textId="5FA05415" w:rsidR="00B26850" w:rsidRPr="00080559" w:rsidRDefault="00B26850" w:rsidP="00B26850">
            <w:pPr>
              <w:spacing w:before="60" w:after="60"/>
              <w:jc w:val="center"/>
              <w:rPr>
                <w:rFonts w:eastAsia="Times New Roman" w:cstheme="minorHAnsi"/>
                <w:color w:val="FF0000"/>
                <w:lang w:eastAsia="en-GB"/>
              </w:rPr>
            </w:pPr>
            <w:r>
              <w:rPr>
                <w:rFonts w:eastAsia="Times New Roman" w:cstheme="minorHAnsi"/>
                <w:color w:val="FF0000"/>
                <w:lang w:eastAsia="en-GB"/>
              </w:rPr>
              <w:t>(£0.4m)</w:t>
            </w:r>
          </w:p>
        </w:tc>
        <w:tc>
          <w:tcPr>
            <w:tcW w:w="9633" w:type="dxa"/>
          </w:tcPr>
          <w:p w14:paraId="10AF5610" w14:textId="68C172B4" w:rsidR="00B26850" w:rsidRDefault="00B26850" w:rsidP="00B26850">
            <w:pPr>
              <w:spacing w:before="60" w:after="60"/>
              <w:rPr>
                <w:rFonts w:eastAsia="Times New Roman" w:cstheme="minorHAnsi"/>
                <w:lang w:eastAsia="en-GB"/>
              </w:rPr>
            </w:pPr>
            <w:r>
              <w:rPr>
                <w:rFonts w:eastAsia="Times New Roman" w:cstheme="minorHAnsi"/>
                <w:lang w:eastAsia="en-GB"/>
              </w:rPr>
              <w:t>PCSO vacancies above 13% budgeted</w:t>
            </w:r>
          </w:p>
        </w:tc>
      </w:tr>
      <w:tr w:rsidR="00B26850" w14:paraId="4DB82316" w14:textId="77777777" w:rsidTr="00FF115E">
        <w:trPr>
          <w:cantSplit/>
        </w:trPr>
        <w:tc>
          <w:tcPr>
            <w:tcW w:w="2835" w:type="dxa"/>
          </w:tcPr>
          <w:p w14:paraId="0A682DD0" w14:textId="70847396" w:rsidR="00B26850" w:rsidRDefault="00B26850" w:rsidP="00B26850">
            <w:pPr>
              <w:spacing w:before="60" w:after="60"/>
              <w:rPr>
                <w:rFonts w:eastAsia="Times New Roman" w:cstheme="minorHAnsi"/>
                <w:lang w:eastAsia="en-GB"/>
              </w:rPr>
            </w:pPr>
            <w:r>
              <w:rPr>
                <w:rFonts w:eastAsia="Times New Roman" w:cstheme="minorHAnsi"/>
                <w:lang w:eastAsia="en-GB"/>
              </w:rPr>
              <w:t>Funding</w:t>
            </w:r>
          </w:p>
        </w:tc>
        <w:tc>
          <w:tcPr>
            <w:tcW w:w="1849" w:type="dxa"/>
          </w:tcPr>
          <w:p w14:paraId="59B23929" w14:textId="0BDAE234" w:rsidR="00B26850" w:rsidRDefault="00B26850" w:rsidP="00B26850">
            <w:pPr>
              <w:spacing w:before="60" w:after="60"/>
              <w:jc w:val="center"/>
              <w:rPr>
                <w:rFonts w:eastAsia="Times New Roman" w:cstheme="minorHAnsi"/>
                <w:color w:val="FF0000"/>
                <w:lang w:eastAsia="en-GB"/>
              </w:rPr>
            </w:pPr>
            <w:r>
              <w:rPr>
                <w:rFonts w:eastAsia="Times New Roman" w:cstheme="minorHAnsi"/>
                <w:color w:val="FF0000"/>
                <w:lang w:eastAsia="en-GB"/>
              </w:rPr>
              <w:t>(£0.4m)</w:t>
            </w:r>
          </w:p>
        </w:tc>
        <w:tc>
          <w:tcPr>
            <w:tcW w:w="9633" w:type="dxa"/>
          </w:tcPr>
          <w:p w14:paraId="2547C75E" w14:textId="605A53EE" w:rsidR="00B26850" w:rsidRDefault="009A63AD" w:rsidP="00B26850">
            <w:pPr>
              <w:spacing w:before="60" w:after="60"/>
              <w:rPr>
                <w:rFonts w:eastAsia="Times New Roman" w:cstheme="minorHAnsi"/>
                <w:lang w:eastAsia="en-GB"/>
              </w:rPr>
            </w:pPr>
            <w:r>
              <w:rPr>
                <w:rFonts w:eastAsia="Times New Roman" w:cstheme="minorHAnsi"/>
                <w:lang w:eastAsia="en-GB"/>
              </w:rPr>
              <w:t>Council tax surplus from local authorities greater than forecast</w:t>
            </w:r>
          </w:p>
        </w:tc>
      </w:tr>
      <w:tr w:rsidR="00B26850" w14:paraId="4C5DB299" w14:textId="77777777" w:rsidTr="00FF115E">
        <w:trPr>
          <w:cantSplit/>
        </w:trPr>
        <w:tc>
          <w:tcPr>
            <w:tcW w:w="2835" w:type="dxa"/>
          </w:tcPr>
          <w:p w14:paraId="12CFBB03" w14:textId="1B6EC9E7" w:rsidR="00B26850" w:rsidRDefault="00B26850" w:rsidP="00B26850">
            <w:pPr>
              <w:spacing w:before="60" w:after="60"/>
              <w:rPr>
                <w:rFonts w:eastAsia="Times New Roman" w:cstheme="minorHAnsi"/>
                <w:lang w:eastAsia="en-GB"/>
              </w:rPr>
            </w:pPr>
            <w:r>
              <w:rPr>
                <w:rFonts w:eastAsia="Times New Roman" w:cstheme="minorHAnsi"/>
                <w:lang w:eastAsia="en-GB"/>
              </w:rPr>
              <w:t xml:space="preserve">Police – Pension </w:t>
            </w:r>
            <w:proofErr w:type="spellStart"/>
            <w:r>
              <w:rPr>
                <w:rFonts w:eastAsia="Times New Roman" w:cstheme="minorHAnsi"/>
                <w:lang w:eastAsia="en-GB"/>
              </w:rPr>
              <w:t>Opt</w:t>
            </w:r>
            <w:proofErr w:type="spellEnd"/>
            <w:r>
              <w:rPr>
                <w:rFonts w:eastAsia="Times New Roman" w:cstheme="minorHAnsi"/>
                <w:lang w:eastAsia="en-GB"/>
              </w:rPr>
              <w:t xml:space="preserve"> Out</w:t>
            </w:r>
          </w:p>
        </w:tc>
        <w:tc>
          <w:tcPr>
            <w:tcW w:w="1849" w:type="dxa"/>
          </w:tcPr>
          <w:p w14:paraId="464619C3" w14:textId="0444709F" w:rsidR="00B26850" w:rsidRDefault="00B26850" w:rsidP="00B26850">
            <w:pPr>
              <w:spacing w:before="60" w:after="60"/>
              <w:jc w:val="center"/>
              <w:rPr>
                <w:rFonts w:eastAsia="Times New Roman" w:cstheme="minorHAnsi"/>
                <w:color w:val="FF0000"/>
                <w:lang w:eastAsia="en-GB"/>
              </w:rPr>
            </w:pPr>
            <w:r w:rsidRPr="00B26850">
              <w:rPr>
                <w:rFonts w:eastAsia="Times New Roman" w:cstheme="minorHAnsi"/>
                <w:color w:val="FF0000"/>
                <w:lang w:eastAsia="en-GB"/>
              </w:rPr>
              <w:t>(£0.4m)</w:t>
            </w:r>
          </w:p>
        </w:tc>
        <w:tc>
          <w:tcPr>
            <w:tcW w:w="9633" w:type="dxa"/>
          </w:tcPr>
          <w:p w14:paraId="0A57261C" w14:textId="558273A0" w:rsidR="00B26850" w:rsidRDefault="003F4E87" w:rsidP="00B26850">
            <w:pPr>
              <w:spacing w:before="60" w:after="60"/>
              <w:rPr>
                <w:rFonts w:eastAsia="Times New Roman" w:cstheme="minorHAnsi"/>
                <w:lang w:eastAsia="en-GB"/>
              </w:rPr>
            </w:pPr>
            <w:r w:rsidRPr="00311F2A">
              <w:rPr>
                <w:rFonts w:ascii="Calibri" w:eastAsia="Times New Roman" w:hAnsi="Calibri" w:cs="Calibri"/>
                <w:color w:val="000000"/>
                <w:lang w:eastAsia="en-GB"/>
              </w:rPr>
              <w:t>The current level of Pension opt outs is 32</w:t>
            </w:r>
            <w:r>
              <w:rPr>
                <w:rFonts w:ascii="Calibri" w:eastAsia="Times New Roman" w:hAnsi="Calibri" w:cs="Calibri"/>
                <w:color w:val="000000"/>
                <w:lang w:eastAsia="en-GB"/>
              </w:rPr>
              <w:t>2</w:t>
            </w:r>
            <w:r w:rsidRPr="00311F2A">
              <w:rPr>
                <w:rFonts w:ascii="Calibri" w:eastAsia="Times New Roman" w:hAnsi="Calibri" w:cs="Calibri"/>
                <w:color w:val="000000"/>
                <w:lang w:eastAsia="en-GB"/>
              </w:rPr>
              <w:t xml:space="preserve"> compared to 278 budgeted, if this continues it will result in an underspend of £4</w:t>
            </w:r>
            <w:r>
              <w:rPr>
                <w:rFonts w:ascii="Calibri" w:eastAsia="Times New Roman" w:hAnsi="Calibri" w:cs="Calibri"/>
                <w:color w:val="000000"/>
                <w:lang w:eastAsia="en-GB"/>
              </w:rPr>
              <w:t>00</w:t>
            </w:r>
            <w:r w:rsidRPr="00311F2A">
              <w:rPr>
                <w:rFonts w:ascii="Calibri" w:eastAsia="Times New Roman" w:hAnsi="Calibri" w:cs="Calibri"/>
                <w:color w:val="000000"/>
                <w:lang w:eastAsia="en-GB"/>
              </w:rPr>
              <w:t>k</w:t>
            </w:r>
          </w:p>
        </w:tc>
      </w:tr>
      <w:tr w:rsidR="00B26850" w14:paraId="6CB4A608" w14:textId="77777777" w:rsidTr="00FF115E">
        <w:trPr>
          <w:cantSplit/>
        </w:trPr>
        <w:tc>
          <w:tcPr>
            <w:tcW w:w="2835" w:type="dxa"/>
          </w:tcPr>
          <w:p w14:paraId="672BB424" w14:textId="773F8411" w:rsidR="00B26850" w:rsidRDefault="00A82272" w:rsidP="00B26850">
            <w:pPr>
              <w:spacing w:before="60" w:after="60"/>
              <w:rPr>
                <w:rFonts w:eastAsia="Times New Roman" w:cstheme="minorHAnsi"/>
                <w:lang w:eastAsia="en-GB"/>
              </w:rPr>
            </w:pPr>
            <w:r>
              <w:rPr>
                <w:rFonts w:eastAsia="Times New Roman" w:cstheme="minorHAnsi"/>
                <w:lang w:eastAsia="en-GB"/>
              </w:rPr>
              <w:t>F</w:t>
            </w:r>
            <w:r w:rsidR="00E501EC">
              <w:rPr>
                <w:rFonts w:eastAsia="Times New Roman" w:cstheme="minorHAnsi"/>
                <w:lang w:eastAsia="en-GB"/>
              </w:rPr>
              <w:t>orce Control Room (FCR) I</w:t>
            </w:r>
            <w:r>
              <w:rPr>
                <w:rFonts w:eastAsia="Times New Roman" w:cstheme="minorHAnsi"/>
                <w:lang w:eastAsia="en-GB"/>
              </w:rPr>
              <w:t>ncome</w:t>
            </w:r>
          </w:p>
        </w:tc>
        <w:tc>
          <w:tcPr>
            <w:tcW w:w="1849" w:type="dxa"/>
          </w:tcPr>
          <w:p w14:paraId="12AAB4FA" w14:textId="5ABA7330" w:rsidR="00B26850" w:rsidRDefault="00B26850" w:rsidP="00B26850">
            <w:pPr>
              <w:spacing w:before="60" w:after="60"/>
              <w:jc w:val="center"/>
              <w:rPr>
                <w:rFonts w:eastAsia="Times New Roman" w:cstheme="minorHAnsi"/>
                <w:color w:val="FF0000"/>
                <w:lang w:eastAsia="en-GB"/>
              </w:rPr>
            </w:pPr>
            <w:r>
              <w:rPr>
                <w:rFonts w:eastAsia="Times New Roman" w:cstheme="minorHAnsi"/>
                <w:color w:val="FF0000"/>
                <w:lang w:eastAsia="en-GB"/>
              </w:rPr>
              <w:t>(£0.</w:t>
            </w:r>
            <w:r w:rsidR="00A82272">
              <w:rPr>
                <w:rFonts w:eastAsia="Times New Roman" w:cstheme="minorHAnsi"/>
                <w:color w:val="FF0000"/>
                <w:lang w:eastAsia="en-GB"/>
              </w:rPr>
              <w:t>3</w:t>
            </w:r>
            <w:r>
              <w:rPr>
                <w:rFonts w:eastAsia="Times New Roman" w:cstheme="minorHAnsi"/>
                <w:color w:val="FF0000"/>
                <w:lang w:eastAsia="en-GB"/>
              </w:rPr>
              <w:t>m)</w:t>
            </w:r>
          </w:p>
        </w:tc>
        <w:tc>
          <w:tcPr>
            <w:tcW w:w="9633" w:type="dxa"/>
          </w:tcPr>
          <w:p w14:paraId="39EDA3E0" w14:textId="4ABB5ADA" w:rsidR="00B26850" w:rsidRDefault="00A82272" w:rsidP="00B26850">
            <w:pPr>
              <w:spacing w:before="60" w:after="60"/>
              <w:rPr>
                <w:rFonts w:eastAsia="Times New Roman" w:cstheme="minorHAnsi"/>
                <w:lang w:eastAsia="en-GB"/>
              </w:rPr>
            </w:pPr>
            <w:r>
              <w:rPr>
                <w:rFonts w:ascii="Calibri" w:hAnsi="Calibri" w:cs="Calibri"/>
              </w:rPr>
              <w:t xml:space="preserve">FCR seized vehicle income has increased and is forecast to exceed budget </w:t>
            </w:r>
          </w:p>
        </w:tc>
      </w:tr>
    </w:tbl>
    <w:p w14:paraId="5A3C591D" w14:textId="77777777" w:rsidR="002E6DFB" w:rsidRDefault="002E6DFB" w:rsidP="002E6DFB">
      <w:pPr>
        <w:pStyle w:val="NoSpacing"/>
        <w:rPr>
          <w:rFonts w:cstheme="minorHAnsi"/>
          <w:b/>
          <w:bCs/>
          <w:sz w:val="28"/>
          <w:szCs w:val="28"/>
        </w:rPr>
      </w:pPr>
    </w:p>
    <w:p w14:paraId="53F6A383" w14:textId="77777777" w:rsidR="005879D3" w:rsidRDefault="005879D3" w:rsidP="002E6DFB">
      <w:pPr>
        <w:pStyle w:val="NoSpacing"/>
        <w:rPr>
          <w:rFonts w:cstheme="minorHAnsi"/>
          <w:b/>
          <w:bCs/>
          <w:sz w:val="28"/>
          <w:szCs w:val="28"/>
        </w:rPr>
      </w:pPr>
    </w:p>
    <w:p w14:paraId="390C0A3B" w14:textId="77777777" w:rsidR="005879D3" w:rsidRDefault="005879D3" w:rsidP="002E6DFB">
      <w:pPr>
        <w:pStyle w:val="NoSpacing"/>
        <w:rPr>
          <w:rFonts w:cstheme="minorHAnsi"/>
          <w:b/>
          <w:bCs/>
          <w:sz w:val="28"/>
          <w:szCs w:val="28"/>
        </w:rPr>
      </w:pPr>
    </w:p>
    <w:p w14:paraId="078D2A24" w14:textId="77777777" w:rsidR="005879D3" w:rsidRDefault="005879D3" w:rsidP="002E6DFB">
      <w:pPr>
        <w:pStyle w:val="NoSpacing"/>
        <w:rPr>
          <w:rFonts w:cstheme="minorHAnsi"/>
          <w:b/>
          <w:bCs/>
          <w:sz w:val="28"/>
          <w:szCs w:val="28"/>
        </w:rPr>
      </w:pPr>
    </w:p>
    <w:p w14:paraId="561F0C3C" w14:textId="06508649" w:rsidR="00D60633" w:rsidRPr="00311F2A" w:rsidRDefault="00D60633" w:rsidP="00B465D6">
      <w:pPr>
        <w:pStyle w:val="H1outturn"/>
      </w:pPr>
      <w:r w:rsidRPr="00311F2A">
        <w:lastRenderedPageBreak/>
        <w:t xml:space="preserve">Forecast </w:t>
      </w:r>
      <w:r w:rsidR="000F02CA" w:rsidRPr="00311F2A">
        <w:t>c</w:t>
      </w:r>
      <w:r w:rsidRPr="00311F2A">
        <w:t xml:space="preserve">apital  </w:t>
      </w:r>
    </w:p>
    <w:p w14:paraId="30378EFF" w14:textId="3653D37D" w:rsidR="00D60633" w:rsidRPr="00311F2A" w:rsidRDefault="00AC57FA" w:rsidP="00FF3BA2">
      <w:pPr>
        <w:pStyle w:val="H2Outturn"/>
        <w:spacing w:before="80" w:after="80"/>
      </w:pPr>
      <w:r>
        <w:t>T</w:t>
      </w:r>
      <w:r w:rsidR="00D60633">
        <w:t xml:space="preserve">he forecast for </w:t>
      </w:r>
      <w:r w:rsidR="00E03690">
        <w:t>c</w:t>
      </w:r>
      <w:r w:rsidR="00D60633">
        <w:t>apital is estimated at £1</w:t>
      </w:r>
      <w:r w:rsidR="1CC45A89">
        <w:t>8.1</w:t>
      </w:r>
      <w:r w:rsidR="00D60633">
        <w:t>m against a budget of £23.</w:t>
      </w:r>
      <w:r w:rsidR="21AFF6C1">
        <w:t>9</w:t>
      </w:r>
      <w:r w:rsidR="00D60633">
        <w:t>m therefore projecting an underspend of £</w:t>
      </w:r>
      <w:r w:rsidR="703B9822">
        <w:t>5</w:t>
      </w:r>
      <w:r w:rsidR="00D60633">
        <w:t>.8m</w:t>
      </w:r>
      <w:r w:rsidR="009617EB">
        <w:t>.</w:t>
      </w:r>
    </w:p>
    <w:p w14:paraId="5E75A580" w14:textId="53BEB2F7" w:rsidR="00D60633" w:rsidRPr="00311F2A" w:rsidRDefault="00D60633" w:rsidP="00FF3BA2">
      <w:pPr>
        <w:pStyle w:val="H2Outturn"/>
        <w:spacing w:before="80" w:after="80"/>
      </w:pPr>
      <w:r>
        <w:t>This is a circa 2</w:t>
      </w:r>
      <w:r w:rsidR="2E359C1F">
        <w:t>4</w:t>
      </w:r>
      <w:r>
        <w:t>% underspend</w:t>
      </w:r>
      <w:r w:rsidR="00B175D1">
        <w:t xml:space="preserve">.  </w:t>
      </w:r>
      <w:r>
        <w:t>Previous years have generated underspends of 25% (23/24), 29% (22/23) and 47% (21/22)</w:t>
      </w:r>
      <w:r w:rsidR="008F3EDD">
        <w:t>.</w:t>
      </w:r>
    </w:p>
    <w:p w14:paraId="625B180F" w14:textId="7AE5EAD6" w:rsidR="00D60633" w:rsidRPr="00311F2A" w:rsidRDefault="00D60633" w:rsidP="00FF3BA2">
      <w:pPr>
        <w:pStyle w:val="H2Outturn"/>
        <w:spacing w:before="80" w:after="80"/>
      </w:pPr>
      <w:r w:rsidRPr="00311F2A">
        <w:t xml:space="preserve">The main </w:t>
      </w:r>
      <w:r w:rsidR="00C13895">
        <w:t xml:space="preserve">reasons for this </w:t>
      </w:r>
      <w:r w:rsidR="00C0614F">
        <w:t xml:space="preserve">forecast underspend </w:t>
      </w:r>
      <w:r w:rsidRPr="00311F2A">
        <w:t>are</w:t>
      </w:r>
      <w:r w:rsidR="00C47A45">
        <w:t xml:space="preserve"> detailed in appendix 5 but are summarised below:</w:t>
      </w:r>
    </w:p>
    <w:p w14:paraId="5BB6DB41" w14:textId="6B20C218" w:rsidR="00D60633" w:rsidRPr="00311F2A" w:rsidRDefault="00D60633" w:rsidP="00FF3BA2">
      <w:pPr>
        <w:pStyle w:val="ListParagraph"/>
        <w:numPr>
          <w:ilvl w:val="0"/>
          <w:numId w:val="16"/>
        </w:numPr>
        <w:spacing w:before="80" w:after="80"/>
        <w:rPr>
          <w:lang w:eastAsia="en-GB"/>
        </w:rPr>
      </w:pPr>
      <w:r w:rsidRPr="5528A565">
        <w:rPr>
          <w:lang w:eastAsia="en-GB"/>
        </w:rPr>
        <w:t xml:space="preserve">IT £3.2m – most notably delays in the </w:t>
      </w:r>
      <w:r w:rsidR="003F5312" w:rsidRPr="5528A565">
        <w:rPr>
          <w:lang w:eastAsia="en-GB"/>
        </w:rPr>
        <w:t>Digital Forensic Unit (</w:t>
      </w:r>
      <w:r w:rsidRPr="5528A565">
        <w:rPr>
          <w:lang w:eastAsia="en-GB"/>
        </w:rPr>
        <w:t>DFU</w:t>
      </w:r>
      <w:r w:rsidR="003F5312" w:rsidRPr="5528A565">
        <w:rPr>
          <w:lang w:eastAsia="en-GB"/>
        </w:rPr>
        <w:t>)</w:t>
      </w:r>
      <w:r w:rsidRPr="5528A565">
        <w:rPr>
          <w:lang w:eastAsia="en-GB"/>
        </w:rPr>
        <w:t xml:space="preserve"> project and </w:t>
      </w:r>
      <w:r w:rsidR="003801EE">
        <w:rPr>
          <w:lang w:eastAsia="en-GB"/>
        </w:rPr>
        <w:t>c</w:t>
      </w:r>
      <w:r w:rsidRPr="5528A565">
        <w:rPr>
          <w:lang w:eastAsia="en-GB"/>
        </w:rPr>
        <w:t xml:space="preserve">ontact management </w:t>
      </w:r>
    </w:p>
    <w:p w14:paraId="1106245C" w14:textId="5E9C8010" w:rsidR="00D60633" w:rsidRPr="00311F2A" w:rsidRDefault="00D60633" w:rsidP="00FF3BA2">
      <w:pPr>
        <w:pStyle w:val="ListParagraph"/>
        <w:numPr>
          <w:ilvl w:val="0"/>
          <w:numId w:val="16"/>
        </w:numPr>
        <w:spacing w:before="80" w:after="80"/>
        <w:rPr>
          <w:lang w:eastAsia="en-GB"/>
        </w:rPr>
      </w:pPr>
      <w:r w:rsidRPr="5528A565">
        <w:rPr>
          <w:lang w:eastAsia="en-GB"/>
        </w:rPr>
        <w:t>Estates £</w:t>
      </w:r>
      <w:r w:rsidR="47D4AB37" w:rsidRPr="5528A565">
        <w:rPr>
          <w:lang w:eastAsia="en-GB"/>
        </w:rPr>
        <w:t>2</w:t>
      </w:r>
      <w:r w:rsidRPr="5528A565">
        <w:rPr>
          <w:lang w:eastAsia="en-GB"/>
        </w:rPr>
        <w:t>.</w:t>
      </w:r>
      <w:r w:rsidR="6E38F9F2" w:rsidRPr="5528A565">
        <w:rPr>
          <w:lang w:eastAsia="en-GB"/>
        </w:rPr>
        <w:t>0</w:t>
      </w:r>
      <w:r w:rsidRPr="5528A565">
        <w:rPr>
          <w:lang w:eastAsia="en-GB"/>
        </w:rPr>
        <w:t xml:space="preserve">m – predominantly due to deferring capital spend on custody and delays on projects where planning issues </w:t>
      </w:r>
      <w:r w:rsidR="00723B60" w:rsidRPr="5528A565">
        <w:rPr>
          <w:lang w:eastAsia="en-GB"/>
        </w:rPr>
        <w:t>exist</w:t>
      </w:r>
    </w:p>
    <w:p w14:paraId="33AD856F" w14:textId="50D7E880" w:rsidR="00D60633" w:rsidRPr="00311F2A" w:rsidRDefault="00D60633" w:rsidP="00FF3BA2">
      <w:pPr>
        <w:pStyle w:val="ListParagraph"/>
        <w:numPr>
          <w:ilvl w:val="0"/>
          <w:numId w:val="16"/>
        </w:numPr>
        <w:spacing w:before="80" w:after="80"/>
        <w:rPr>
          <w:lang w:eastAsia="en-GB"/>
        </w:rPr>
      </w:pPr>
      <w:r w:rsidRPr="5528A565">
        <w:rPr>
          <w:lang w:eastAsia="en-GB"/>
        </w:rPr>
        <w:t>Transport £0.</w:t>
      </w:r>
      <w:r w:rsidR="5BC92216" w:rsidRPr="5528A565">
        <w:rPr>
          <w:lang w:eastAsia="en-GB"/>
        </w:rPr>
        <w:t>2</w:t>
      </w:r>
      <w:r w:rsidRPr="5528A565">
        <w:rPr>
          <w:lang w:eastAsia="en-GB"/>
        </w:rPr>
        <w:t xml:space="preserve">m – delivery delays for </w:t>
      </w:r>
      <w:r w:rsidR="003F5312" w:rsidRPr="5528A565">
        <w:rPr>
          <w:lang w:eastAsia="en-GB"/>
        </w:rPr>
        <w:t>Police Support Unit (</w:t>
      </w:r>
      <w:r w:rsidRPr="5528A565">
        <w:rPr>
          <w:lang w:eastAsia="en-GB"/>
        </w:rPr>
        <w:t>PSU</w:t>
      </w:r>
      <w:r w:rsidR="003F5312" w:rsidRPr="5528A565">
        <w:rPr>
          <w:lang w:eastAsia="en-GB"/>
        </w:rPr>
        <w:t>)</w:t>
      </w:r>
      <w:r w:rsidRPr="5528A565">
        <w:rPr>
          <w:lang w:eastAsia="en-GB"/>
        </w:rPr>
        <w:t xml:space="preserve"> vans</w:t>
      </w:r>
    </w:p>
    <w:p w14:paraId="7D14B608" w14:textId="77777777" w:rsidR="003801EE" w:rsidRDefault="003801EE" w:rsidP="00FF3BA2">
      <w:pPr>
        <w:pStyle w:val="ListParagraph"/>
        <w:numPr>
          <w:ilvl w:val="0"/>
          <w:numId w:val="16"/>
        </w:numPr>
        <w:spacing w:before="80" w:after="80"/>
        <w:rPr>
          <w:lang w:eastAsia="en-GB"/>
        </w:rPr>
      </w:pPr>
      <w:r w:rsidRPr="5528A565">
        <w:rPr>
          <w:lang w:eastAsia="en-GB"/>
        </w:rPr>
        <w:t xml:space="preserve">ANPR £0.1m </w:t>
      </w:r>
    </w:p>
    <w:p w14:paraId="22E4CD04" w14:textId="77777777" w:rsidR="00D60633" w:rsidRPr="00311F2A" w:rsidRDefault="00D60633" w:rsidP="00FF3BA2">
      <w:pPr>
        <w:pStyle w:val="ListParagraph"/>
        <w:numPr>
          <w:ilvl w:val="0"/>
          <w:numId w:val="16"/>
        </w:numPr>
        <w:spacing w:before="80" w:after="80"/>
        <w:rPr>
          <w:lang w:eastAsia="en-GB"/>
        </w:rPr>
      </w:pPr>
      <w:r w:rsidRPr="5528A565">
        <w:rPr>
          <w:lang w:eastAsia="en-GB"/>
        </w:rPr>
        <w:t>Other £0.3m</w:t>
      </w:r>
    </w:p>
    <w:p w14:paraId="64FA852E" w14:textId="46A77C98" w:rsidR="00C26D35" w:rsidRDefault="00C26D35" w:rsidP="00FF3BA2">
      <w:pPr>
        <w:pStyle w:val="H2Outturn"/>
        <w:spacing w:before="80" w:after="80"/>
      </w:pPr>
      <w:r>
        <w:t xml:space="preserve">This is a </w:t>
      </w:r>
      <w:r w:rsidR="00F93CEF">
        <w:t xml:space="preserve">reduction in the forecast variance by £1m from P2 due to </w:t>
      </w:r>
      <w:r w:rsidR="005D4C23">
        <w:t xml:space="preserve">a </w:t>
      </w:r>
      <w:r w:rsidR="00BE5734">
        <w:t xml:space="preserve">reduction in </w:t>
      </w:r>
      <w:r w:rsidR="00435E1E">
        <w:t>delivery</w:t>
      </w:r>
      <w:r w:rsidR="00BE5734">
        <w:t xml:space="preserve"> delay</w:t>
      </w:r>
      <w:r w:rsidR="00C40D8B">
        <w:t>s</w:t>
      </w:r>
      <w:r w:rsidR="00BE5734">
        <w:t xml:space="preserve"> for PSU vans (£0.7m) and </w:t>
      </w:r>
      <w:r w:rsidR="008E04FC">
        <w:t xml:space="preserve">in the </w:t>
      </w:r>
      <w:r w:rsidR="00EA6849">
        <w:t>backlog maintenance</w:t>
      </w:r>
      <w:r w:rsidR="00FF3BA2">
        <w:t>.</w:t>
      </w:r>
    </w:p>
    <w:p w14:paraId="3DAD2AD1" w14:textId="6AA55D55" w:rsidR="00451A69" w:rsidRPr="00311F2A" w:rsidRDefault="00D60633" w:rsidP="00FF3BA2">
      <w:pPr>
        <w:pStyle w:val="H2Outturn"/>
        <w:spacing w:before="80" w:after="80"/>
      </w:pPr>
      <w:r w:rsidRPr="00311F2A">
        <w:t xml:space="preserve">It should be noted that there is nothing included in the 2024/25 capital budget for works at </w:t>
      </w:r>
      <w:r w:rsidR="00F83561" w:rsidRPr="00311F2A">
        <w:t>the Force Headquarters at Sutton Road</w:t>
      </w:r>
      <w:r w:rsidR="00451A69" w:rsidRPr="00311F2A">
        <w:br w:type="page"/>
      </w:r>
    </w:p>
    <w:p w14:paraId="3B343540" w14:textId="5C3083FF" w:rsidR="00D60633" w:rsidRPr="001314C5" w:rsidRDefault="00D60633" w:rsidP="00B465D6">
      <w:pPr>
        <w:pStyle w:val="H1outturn"/>
        <w:rPr>
          <w:rFonts w:cstheme="minorHAnsi"/>
          <w:szCs w:val="28"/>
        </w:rPr>
      </w:pPr>
      <w:r w:rsidRPr="001314C5">
        <w:rPr>
          <w:rFonts w:cstheme="minorHAnsi"/>
          <w:szCs w:val="28"/>
        </w:rPr>
        <w:lastRenderedPageBreak/>
        <w:t xml:space="preserve">Risks </w:t>
      </w:r>
    </w:p>
    <w:tbl>
      <w:tblPr>
        <w:tblW w:w="14170" w:type="dxa"/>
        <w:tblLayout w:type="fixed"/>
        <w:tblLook w:val="04A0" w:firstRow="1" w:lastRow="0" w:firstColumn="1" w:lastColumn="0" w:noHBand="0" w:noVBand="1"/>
      </w:tblPr>
      <w:tblGrid>
        <w:gridCol w:w="2263"/>
        <w:gridCol w:w="1481"/>
        <w:gridCol w:w="8751"/>
        <w:gridCol w:w="1675"/>
      </w:tblGrid>
      <w:tr w:rsidR="00DE5CF7" w:rsidRPr="00DE5CF7" w14:paraId="0E275532" w14:textId="77777777" w:rsidTr="00FF115E">
        <w:trPr>
          <w:cantSplit/>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7F757" w14:textId="77777777" w:rsidR="00DE5CF7" w:rsidRPr="00DE5CF7" w:rsidRDefault="00DE5CF7" w:rsidP="00FF115E">
            <w:pPr>
              <w:spacing w:before="60" w:after="60" w:line="240" w:lineRule="auto"/>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Budget Area</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1A288D37" w14:textId="222F8E16" w:rsidR="00DE5CF7" w:rsidRPr="00DE5CF7" w:rsidRDefault="00B43651" w:rsidP="00FF115E">
            <w:pPr>
              <w:spacing w:before="60" w:after="6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Forecast</w:t>
            </w:r>
          </w:p>
        </w:tc>
        <w:tc>
          <w:tcPr>
            <w:tcW w:w="8751" w:type="dxa"/>
            <w:tcBorders>
              <w:top w:val="single" w:sz="4" w:space="0" w:color="auto"/>
              <w:left w:val="nil"/>
              <w:bottom w:val="single" w:sz="4" w:space="0" w:color="auto"/>
              <w:right w:val="single" w:sz="4" w:space="0" w:color="auto"/>
            </w:tcBorders>
            <w:shd w:val="clear" w:color="auto" w:fill="auto"/>
            <w:vAlign w:val="center"/>
            <w:hideMark/>
          </w:tcPr>
          <w:p w14:paraId="20BE2AD5" w14:textId="77777777" w:rsidR="00DE5CF7" w:rsidRPr="00DE5CF7" w:rsidRDefault="00DE5CF7" w:rsidP="00FF115E">
            <w:pPr>
              <w:spacing w:before="60" w:after="60" w:line="240" w:lineRule="auto"/>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Description of Risk</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3A7DFB88" w14:textId="77777777" w:rsidR="00DE5CF7" w:rsidRPr="00DE5CF7" w:rsidRDefault="00DE5CF7" w:rsidP="00FF115E">
            <w:pPr>
              <w:spacing w:before="60" w:after="60" w:line="240" w:lineRule="auto"/>
              <w:jc w:val="center"/>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Level</w:t>
            </w:r>
          </w:p>
        </w:tc>
      </w:tr>
      <w:tr w:rsidR="00753584" w:rsidRPr="00DE5CF7" w14:paraId="51004915"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tcPr>
          <w:p w14:paraId="41D5DC25" w14:textId="520BDB32" w:rsidR="00753584" w:rsidRPr="00DE5CF7" w:rsidRDefault="002D20CC" w:rsidP="00FF115E">
            <w:pPr>
              <w:spacing w:before="60" w:after="60" w:line="240" w:lineRule="auto"/>
              <w:rPr>
                <w:rFonts w:ascii="Calibri" w:eastAsia="Times New Roman" w:hAnsi="Calibri" w:cs="Calibri"/>
                <w:color w:val="000000"/>
                <w:lang w:eastAsia="en-GB"/>
              </w:rPr>
            </w:pPr>
            <w:r>
              <w:rPr>
                <w:rFonts w:ascii="Calibri" w:eastAsia="Times New Roman" w:hAnsi="Calibri" w:cs="Calibri"/>
                <w:color w:val="000000"/>
                <w:lang w:eastAsia="en-GB"/>
              </w:rPr>
              <w:t>Police and PSE Pay</w:t>
            </w:r>
            <w:r w:rsidR="00185135">
              <w:rPr>
                <w:rFonts w:ascii="Calibri" w:eastAsia="Times New Roman" w:hAnsi="Calibri" w:cs="Calibri"/>
                <w:color w:val="000000"/>
                <w:lang w:eastAsia="en-GB"/>
              </w:rPr>
              <w:t xml:space="preserve"> Award</w:t>
            </w:r>
          </w:p>
        </w:tc>
        <w:tc>
          <w:tcPr>
            <w:tcW w:w="1481" w:type="dxa"/>
            <w:tcBorders>
              <w:top w:val="nil"/>
              <w:left w:val="nil"/>
              <w:bottom w:val="single" w:sz="4" w:space="0" w:color="auto"/>
              <w:right w:val="single" w:sz="4" w:space="0" w:color="auto"/>
            </w:tcBorders>
            <w:shd w:val="clear" w:color="auto" w:fill="auto"/>
            <w:vAlign w:val="center"/>
          </w:tcPr>
          <w:p w14:paraId="446B4DFC" w14:textId="347B38C6" w:rsidR="00753584" w:rsidRDefault="002D20CC" w:rsidP="00FF115E">
            <w:pPr>
              <w:spacing w:before="60" w:after="6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TBC</w:t>
            </w:r>
          </w:p>
        </w:tc>
        <w:tc>
          <w:tcPr>
            <w:tcW w:w="8751" w:type="dxa"/>
            <w:tcBorders>
              <w:top w:val="nil"/>
              <w:left w:val="nil"/>
              <w:bottom w:val="single" w:sz="4" w:space="0" w:color="auto"/>
              <w:right w:val="single" w:sz="4" w:space="0" w:color="auto"/>
            </w:tcBorders>
            <w:shd w:val="clear" w:color="auto" w:fill="auto"/>
            <w:vAlign w:val="center"/>
          </w:tcPr>
          <w:p w14:paraId="639B8E84" w14:textId="782D30D6" w:rsidR="00753584" w:rsidRPr="00DE5CF7" w:rsidRDefault="002D20CC" w:rsidP="00FF115E">
            <w:pPr>
              <w:spacing w:before="60" w:after="6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Pay Award could have a negative financial impact if it is not funded at a level </w:t>
            </w:r>
            <w:r w:rsidR="00892578">
              <w:rPr>
                <w:rFonts w:ascii="Calibri" w:eastAsia="Times New Roman" w:hAnsi="Calibri" w:cs="Calibri"/>
                <w:color w:val="000000"/>
                <w:lang w:eastAsia="en-GB"/>
              </w:rPr>
              <w:t xml:space="preserve">greater than that which we have in contingency. “What if” analysis below provides an indication as to what the impact could be in respect of this. </w:t>
            </w:r>
          </w:p>
        </w:tc>
        <w:tc>
          <w:tcPr>
            <w:tcW w:w="1675" w:type="dxa"/>
            <w:tcBorders>
              <w:top w:val="nil"/>
              <w:left w:val="nil"/>
              <w:bottom w:val="single" w:sz="4" w:space="0" w:color="auto"/>
              <w:right w:val="single" w:sz="4" w:space="0" w:color="auto"/>
            </w:tcBorders>
            <w:shd w:val="clear" w:color="auto" w:fill="auto"/>
            <w:vAlign w:val="center"/>
          </w:tcPr>
          <w:p w14:paraId="61B75337" w14:textId="7239564D" w:rsidR="00753584" w:rsidRPr="00DE5CF7" w:rsidRDefault="00892578" w:rsidP="00FF115E">
            <w:pPr>
              <w:spacing w:before="60" w:after="6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Medium</w:t>
            </w:r>
          </w:p>
        </w:tc>
      </w:tr>
      <w:tr w:rsidR="00DE5CF7" w:rsidRPr="00DE5CF7" w14:paraId="27723016"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5FC08E7"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Finance Charges</w:t>
            </w:r>
          </w:p>
        </w:tc>
        <w:tc>
          <w:tcPr>
            <w:tcW w:w="1481" w:type="dxa"/>
            <w:tcBorders>
              <w:top w:val="nil"/>
              <w:left w:val="nil"/>
              <w:bottom w:val="single" w:sz="4" w:space="0" w:color="auto"/>
              <w:right w:val="single" w:sz="4" w:space="0" w:color="auto"/>
            </w:tcBorders>
            <w:shd w:val="clear" w:color="auto" w:fill="auto"/>
            <w:vAlign w:val="center"/>
            <w:hideMark/>
          </w:tcPr>
          <w:p w14:paraId="00EE4011" w14:textId="156AB311" w:rsidR="00DE5CF7" w:rsidRPr="00DE5CF7" w:rsidRDefault="005879D3" w:rsidP="00FF115E">
            <w:pPr>
              <w:spacing w:before="60" w:after="6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TBC</w:t>
            </w:r>
          </w:p>
        </w:tc>
        <w:tc>
          <w:tcPr>
            <w:tcW w:w="8751" w:type="dxa"/>
            <w:tcBorders>
              <w:top w:val="nil"/>
              <w:left w:val="nil"/>
              <w:bottom w:val="single" w:sz="4" w:space="0" w:color="auto"/>
              <w:right w:val="single" w:sz="4" w:space="0" w:color="auto"/>
            </w:tcBorders>
            <w:shd w:val="clear" w:color="auto" w:fill="auto"/>
            <w:vAlign w:val="center"/>
            <w:hideMark/>
          </w:tcPr>
          <w:p w14:paraId="4F1C7DDA"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Additional borrowing of circa £10m - £15m from November @ circa 5% likely to impact on net interest paid between £250k and £500k</w:t>
            </w:r>
          </w:p>
        </w:tc>
        <w:tc>
          <w:tcPr>
            <w:tcW w:w="1675" w:type="dxa"/>
            <w:tcBorders>
              <w:top w:val="nil"/>
              <w:left w:val="nil"/>
              <w:bottom w:val="single" w:sz="4" w:space="0" w:color="auto"/>
              <w:right w:val="single" w:sz="4" w:space="0" w:color="auto"/>
            </w:tcBorders>
            <w:shd w:val="clear" w:color="auto" w:fill="auto"/>
            <w:vAlign w:val="center"/>
            <w:hideMark/>
          </w:tcPr>
          <w:p w14:paraId="1314FE73"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Medium/High</w:t>
            </w:r>
          </w:p>
        </w:tc>
      </w:tr>
      <w:tr w:rsidR="00DE5CF7" w:rsidRPr="00DE5CF7" w14:paraId="70D0F5A2"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2AB7935"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IR35 HMRC Challenge</w:t>
            </w:r>
          </w:p>
        </w:tc>
        <w:tc>
          <w:tcPr>
            <w:tcW w:w="1481" w:type="dxa"/>
            <w:tcBorders>
              <w:top w:val="nil"/>
              <w:left w:val="nil"/>
              <w:bottom w:val="single" w:sz="4" w:space="0" w:color="auto"/>
              <w:right w:val="single" w:sz="4" w:space="0" w:color="auto"/>
            </w:tcBorders>
            <w:shd w:val="clear" w:color="auto" w:fill="auto"/>
            <w:vAlign w:val="center"/>
            <w:hideMark/>
          </w:tcPr>
          <w:p w14:paraId="6755CF73" w14:textId="77777777" w:rsidR="00DE5CF7" w:rsidRPr="00DE5CF7" w:rsidRDefault="00DE5CF7" w:rsidP="00FF115E">
            <w:pPr>
              <w:spacing w:before="60" w:after="60" w:line="240" w:lineRule="auto"/>
              <w:jc w:val="right"/>
              <w:rPr>
                <w:rFonts w:ascii="Calibri" w:eastAsia="Times New Roman" w:hAnsi="Calibri" w:cs="Calibri"/>
                <w:color w:val="000000"/>
                <w:lang w:eastAsia="en-GB"/>
              </w:rPr>
            </w:pPr>
            <w:r w:rsidRPr="00DE5CF7">
              <w:rPr>
                <w:rFonts w:ascii="Calibri" w:eastAsia="Times New Roman" w:hAnsi="Calibri" w:cs="Calibri"/>
                <w:color w:val="000000"/>
                <w:lang w:eastAsia="en-GB"/>
              </w:rPr>
              <w:t>£310,000</w:t>
            </w:r>
          </w:p>
        </w:tc>
        <w:tc>
          <w:tcPr>
            <w:tcW w:w="8751" w:type="dxa"/>
            <w:tcBorders>
              <w:top w:val="nil"/>
              <w:left w:val="nil"/>
              <w:bottom w:val="single" w:sz="4" w:space="0" w:color="auto"/>
              <w:right w:val="single" w:sz="4" w:space="0" w:color="auto"/>
            </w:tcBorders>
            <w:shd w:val="clear" w:color="auto" w:fill="auto"/>
            <w:vAlign w:val="center"/>
            <w:hideMark/>
          </w:tcPr>
          <w:p w14:paraId="62046FE1" w14:textId="5374CA13"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The figure is a mid-range estimate and could be lower if HMRC show leniency or higher if they apply full penalties.</w:t>
            </w:r>
          </w:p>
        </w:tc>
        <w:tc>
          <w:tcPr>
            <w:tcW w:w="1675" w:type="dxa"/>
            <w:tcBorders>
              <w:top w:val="nil"/>
              <w:left w:val="nil"/>
              <w:bottom w:val="single" w:sz="4" w:space="0" w:color="auto"/>
              <w:right w:val="single" w:sz="4" w:space="0" w:color="auto"/>
            </w:tcBorders>
            <w:shd w:val="clear" w:color="auto" w:fill="auto"/>
            <w:vAlign w:val="center"/>
            <w:hideMark/>
          </w:tcPr>
          <w:p w14:paraId="5F44E34D"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Medium/High</w:t>
            </w:r>
          </w:p>
        </w:tc>
      </w:tr>
      <w:tr w:rsidR="00DE5CF7" w:rsidRPr="00DE5CF7" w14:paraId="77C8D825"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B6C40F0"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SERPIT</w:t>
            </w:r>
          </w:p>
        </w:tc>
        <w:tc>
          <w:tcPr>
            <w:tcW w:w="1481" w:type="dxa"/>
            <w:tcBorders>
              <w:top w:val="nil"/>
              <w:left w:val="nil"/>
              <w:bottom w:val="single" w:sz="4" w:space="0" w:color="auto"/>
              <w:right w:val="single" w:sz="4" w:space="0" w:color="auto"/>
            </w:tcBorders>
            <w:shd w:val="clear" w:color="auto" w:fill="auto"/>
            <w:vAlign w:val="center"/>
            <w:hideMark/>
          </w:tcPr>
          <w:p w14:paraId="2303FF0C" w14:textId="77777777" w:rsidR="00DE5CF7" w:rsidRPr="00DE5CF7" w:rsidRDefault="00DE5CF7" w:rsidP="00FF115E">
            <w:pPr>
              <w:spacing w:before="60" w:after="60" w:line="240" w:lineRule="auto"/>
              <w:jc w:val="right"/>
              <w:rPr>
                <w:rFonts w:ascii="Calibri" w:eastAsia="Times New Roman" w:hAnsi="Calibri" w:cs="Calibri"/>
                <w:color w:val="000000"/>
                <w:lang w:eastAsia="en-GB"/>
              </w:rPr>
            </w:pPr>
            <w:r w:rsidRPr="00DE5CF7">
              <w:rPr>
                <w:rFonts w:ascii="Calibri" w:eastAsia="Times New Roman" w:hAnsi="Calibri" w:cs="Calibri"/>
                <w:color w:val="000000"/>
                <w:lang w:eastAsia="en-GB"/>
              </w:rPr>
              <w:t>£123,000</w:t>
            </w:r>
          </w:p>
        </w:tc>
        <w:tc>
          <w:tcPr>
            <w:tcW w:w="8751" w:type="dxa"/>
            <w:tcBorders>
              <w:top w:val="nil"/>
              <w:left w:val="nil"/>
              <w:bottom w:val="single" w:sz="4" w:space="0" w:color="auto"/>
              <w:right w:val="single" w:sz="4" w:space="0" w:color="auto"/>
            </w:tcBorders>
            <w:shd w:val="clear" w:color="auto" w:fill="auto"/>
            <w:vAlign w:val="center"/>
            <w:hideMark/>
          </w:tcPr>
          <w:p w14:paraId="6B5C2A40"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Savings contribution unlikely to be fully achieved in year</w:t>
            </w:r>
          </w:p>
        </w:tc>
        <w:tc>
          <w:tcPr>
            <w:tcW w:w="1675" w:type="dxa"/>
            <w:tcBorders>
              <w:top w:val="nil"/>
              <w:left w:val="nil"/>
              <w:bottom w:val="single" w:sz="4" w:space="0" w:color="auto"/>
              <w:right w:val="single" w:sz="4" w:space="0" w:color="auto"/>
            </w:tcBorders>
            <w:shd w:val="clear" w:color="auto" w:fill="auto"/>
            <w:vAlign w:val="center"/>
            <w:hideMark/>
          </w:tcPr>
          <w:p w14:paraId="49CDD09C"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Medium/High</w:t>
            </w:r>
          </w:p>
        </w:tc>
      </w:tr>
      <w:tr w:rsidR="00DE5CF7" w:rsidRPr="00DE5CF7" w14:paraId="05FB9F4C"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F18FDB9" w14:textId="66A7BC86"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Police Pay</w:t>
            </w:r>
            <w:r w:rsidR="00185135">
              <w:rPr>
                <w:rFonts w:ascii="Calibri" w:eastAsia="Times New Roman" w:hAnsi="Calibri" w:cs="Calibri"/>
                <w:color w:val="000000"/>
                <w:lang w:eastAsia="en-GB"/>
              </w:rPr>
              <w:t>- attrition</w:t>
            </w:r>
          </w:p>
        </w:tc>
        <w:tc>
          <w:tcPr>
            <w:tcW w:w="1481" w:type="dxa"/>
            <w:tcBorders>
              <w:top w:val="nil"/>
              <w:left w:val="nil"/>
              <w:bottom w:val="single" w:sz="4" w:space="0" w:color="auto"/>
              <w:right w:val="single" w:sz="4" w:space="0" w:color="auto"/>
            </w:tcBorders>
            <w:shd w:val="clear" w:color="auto" w:fill="auto"/>
            <w:vAlign w:val="center"/>
            <w:hideMark/>
          </w:tcPr>
          <w:p w14:paraId="2CCA8CD5" w14:textId="6EAFA709" w:rsidR="00DE5CF7" w:rsidRPr="00DE5CF7" w:rsidRDefault="005879D3" w:rsidP="00FF115E">
            <w:pPr>
              <w:spacing w:before="60" w:after="6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TBC</w:t>
            </w:r>
          </w:p>
        </w:tc>
        <w:tc>
          <w:tcPr>
            <w:tcW w:w="8751" w:type="dxa"/>
            <w:tcBorders>
              <w:top w:val="nil"/>
              <w:left w:val="nil"/>
              <w:bottom w:val="single" w:sz="4" w:space="0" w:color="auto"/>
              <w:right w:val="single" w:sz="4" w:space="0" w:color="auto"/>
            </w:tcBorders>
            <w:shd w:val="clear" w:color="auto" w:fill="auto"/>
            <w:vAlign w:val="center"/>
            <w:hideMark/>
          </w:tcPr>
          <w:p w14:paraId="71898D22" w14:textId="6CCE18EC"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27 Police Officers are forecast to leave each month, however there were 21 in June 24 and 2</w:t>
            </w:r>
            <w:r w:rsidR="00AB6224">
              <w:rPr>
                <w:rFonts w:ascii="Calibri" w:eastAsia="Times New Roman" w:hAnsi="Calibri" w:cs="Calibri"/>
                <w:color w:val="000000"/>
                <w:lang w:eastAsia="en-GB"/>
              </w:rPr>
              <w:t>6</w:t>
            </w:r>
            <w:r w:rsidRPr="00DE5CF7">
              <w:rPr>
                <w:rFonts w:ascii="Calibri" w:eastAsia="Times New Roman" w:hAnsi="Calibri" w:cs="Calibri"/>
                <w:color w:val="000000"/>
                <w:lang w:eastAsia="en-GB"/>
              </w:rPr>
              <w:t xml:space="preserve"> known leavers in July 24, </w:t>
            </w:r>
            <w:r w:rsidR="00F26661" w:rsidRPr="00DE5CF7">
              <w:rPr>
                <w:rFonts w:ascii="Calibri" w:eastAsia="Times New Roman" w:hAnsi="Calibri" w:cs="Calibri"/>
                <w:color w:val="000000"/>
                <w:lang w:eastAsia="en-GB"/>
              </w:rPr>
              <w:t>if</w:t>
            </w:r>
            <w:r w:rsidRPr="00DE5CF7">
              <w:rPr>
                <w:rFonts w:ascii="Calibri" w:eastAsia="Times New Roman" w:hAnsi="Calibri" w:cs="Calibri"/>
                <w:color w:val="000000"/>
                <w:lang w:eastAsia="en-GB"/>
              </w:rPr>
              <w:t xml:space="preserve"> this trend continues the forecast assumption on leaver numbers will be adjusted down leading to a cost pressure</w:t>
            </w:r>
            <w:r w:rsidR="00AB6224">
              <w:rPr>
                <w:rFonts w:ascii="Calibri" w:eastAsia="Times New Roman" w:hAnsi="Calibri" w:cs="Calibri"/>
                <w:color w:val="000000"/>
                <w:lang w:eastAsia="en-GB"/>
              </w:rPr>
              <w:t>. “What if” analysis below provides an indication as to what the impact could be in respect of this.</w:t>
            </w:r>
          </w:p>
        </w:tc>
        <w:tc>
          <w:tcPr>
            <w:tcW w:w="1675" w:type="dxa"/>
            <w:tcBorders>
              <w:top w:val="nil"/>
              <w:left w:val="nil"/>
              <w:bottom w:val="single" w:sz="4" w:space="0" w:color="auto"/>
              <w:right w:val="single" w:sz="4" w:space="0" w:color="auto"/>
            </w:tcBorders>
            <w:shd w:val="clear" w:color="auto" w:fill="auto"/>
            <w:vAlign w:val="center"/>
            <w:hideMark/>
          </w:tcPr>
          <w:p w14:paraId="44F855AD"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Medium</w:t>
            </w:r>
          </w:p>
        </w:tc>
      </w:tr>
      <w:tr w:rsidR="00DE5CF7" w:rsidRPr="00DE5CF7" w14:paraId="335E2D6C"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11AEB19" w14:textId="1480ED91"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Police Pay</w:t>
            </w:r>
            <w:r w:rsidR="00185135">
              <w:rPr>
                <w:rFonts w:ascii="Calibri" w:eastAsia="Times New Roman" w:hAnsi="Calibri" w:cs="Calibri"/>
                <w:color w:val="000000"/>
                <w:lang w:eastAsia="en-GB"/>
              </w:rPr>
              <w:t>- leaver cost</w:t>
            </w:r>
          </w:p>
        </w:tc>
        <w:tc>
          <w:tcPr>
            <w:tcW w:w="1481" w:type="dxa"/>
            <w:tcBorders>
              <w:top w:val="nil"/>
              <w:left w:val="nil"/>
              <w:bottom w:val="single" w:sz="4" w:space="0" w:color="auto"/>
              <w:right w:val="single" w:sz="4" w:space="0" w:color="auto"/>
            </w:tcBorders>
            <w:shd w:val="clear" w:color="auto" w:fill="auto"/>
            <w:vAlign w:val="center"/>
            <w:hideMark/>
          </w:tcPr>
          <w:p w14:paraId="20B9D24F" w14:textId="77777777" w:rsidR="00DE5CF7" w:rsidRPr="00DE5CF7" w:rsidRDefault="00DE5CF7" w:rsidP="00FF115E">
            <w:pPr>
              <w:spacing w:before="60" w:after="60" w:line="240" w:lineRule="auto"/>
              <w:jc w:val="right"/>
              <w:rPr>
                <w:rFonts w:ascii="Calibri" w:eastAsia="Times New Roman" w:hAnsi="Calibri" w:cs="Calibri"/>
                <w:color w:val="000000"/>
                <w:lang w:eastAsia="en-GB"/>
              </w:rPr>
            </w:pPr>
            <w:r w:rsidRPr="00DE5CF7">
              <w:rPr>
                <w:rFonts w:ascii="Calibri" w:eastAsia="Times New Roman" w:hAnsi="Calibri" w:cs="Calibri"/>
                <w:color w:val="000000"/>
                <w:lang w:eastAsia="en-GB"/>
              </w:rPr>
              <w:t>£183,000</w:t>
            </w:r>
          </w:p>
        </w:tc>
        <w:tc>
          <w:tcPr>
            <w:tcW w:w="8751" w:type="dxa"/>
            <w:tcBorders>
              <w:top w:val="nil"/>
              <w:left w:val="nil"/>
              <w:bottom w:val="single" w:sz="4" w:space="0" w:color="auto"/>
              <w:right w:val="single" w:sz="4" w:space="0" w:color="auto"/>
            </w:tcBorders>
            <w:shd w:val="clear" w:color="auto" w:fill="auto"/>
            <w:vAlign w:val="center"/>
            <w:hideMark/>
          </w:tcPr>
          <w:p w14:paraId="13C5EB55" w14:textId="3C25B14B"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The average Leaver cost for April to June is £57.7</w:t>
            </w:r>
            <w:r w:rsidR="009066C4" w:rsidRPr="00DE5CF7">
              <w:rPr>
                <w:rFonts w:ascii="Calibri" w:eastAsia="Times New Roman" w:hAnsi="Calibri" w:cs="Calibri"/>
                <w:color w:val="000000"/>
                <w:lang w:eastAsia="en-GB"/>
              </w:rPr>
              <w:t xml:space="preserve">k.  </w:t>
            </w:r>
            <w:r w:rsidRPr="00DE5CF7">
              <w:rPr>
                <w:rFonts w:ascii="Calibri" w:eastAsia="Times New Roman" w:hAnsi="Calibri" w:cs="Calibri"/>
                <w:color w:val="000000"/>
                <w:lang w:eastAsia="en-GB"/>
              </w:rPr>
              <w:t xml:space="preserve">The </w:t>
            </w:r>
            <w:r w:rsidR="007F232F">
              <w:rPr>
                <w:rFonts w:ascii="Calibri" w:eastAsia="Times New Roman" w:hAnsi="Calibri" w:cs="Calibri"/>
                <w:color w:val="000000"/>
                <w:lang w:eastAsia="en-GB"/>
              </w:rPr>
              <w:t>f</w:t>
            </w:r>
            <w:r w:rsidRPr="00DE5CF7">
              <w:rPr>
                <w:rFonts w:ascii="Calibri" w:eastAsia="Times New Roman" w:hAnsi="Calibri" w:cs="Calibri"/>
                <w:color w:val="000000"/>
                <w:lang w:eastAsia="en-GB"/>
              </w:rPr>
              <w:t xml:space="preserve">orecast cost of a Leaver currently used is £60k, but if the cost of a Leaver remains at £58k for the remainder of the </w:t>
            </w:r>
            <w:r w:rsidR="00DC66D3" w:rsidRPr="00DE5CF7">
              <w:rPr>
                <w:rFonts w:ascii="Calibri" w:eastAsia="Times New Roman" w:hAnsi="Calibri" w:cs="Calibri"/>
                <w:color w:val="000000"/>
                <w:lang w:eastAsia="en-GB"/>
              </w:rPr>
              <w:t>financial</w:t>
            </w:r>
            <w:r w:rsidRPr="00DE5CF7">
              <w:rPr>
                <w:rFonts w:ascii="Calibri" w:eastAsia="Times New Roman" w:hAnsi="Calibri" w:cs="Calibri"/>
                <w:color w:val="000000"/>
                <w:lang w:eastAsia="en-GB"/>
              </w:rPr>
              <w:t xml:space="preserve"> year it will increase the forecast by £183k.</w:t>
            </w:r>
          </w:p>
        </w:tc>
        <w:tc>
          <w:tcPr>
            <w:tcW w:w="1675" w:type="dxa"/>
            <w:tcBorders>
              <w:top w:val="nil"/>
              <w:left w:val="nil"/>
              <w:bottom w:val="single" w:sz="4" w:space="0" w:color="auto"/>
              <w:right w:val="single" w:sz="4" w:space="0" w:color="auto"/>
            </w:tcBorders>
            <w:shd w:val="clear" w:color="auto" w:fill="auto"/>
            <w:vAlign w:val="center"/>
            <w:hideMark/>
          </w:tcPr>
          <w:p w14:paraId="2AE1CC0F"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Medium</w:t>
            </w:r>
          </w:p>
        </w:tc>
      </w:tr>
      <w:tr w:rsidR="00F8251E" w:rsidRPr="00DE5CF7" w14:paraId="083BC549"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tcPr>
          <w:p w14:paraId="0037E885" w14:textId="77777777" w:rsidR="00F8251E" w:rsidRPr="00DE5CF7" w:rsidRDefault="00F8251E" w:rsidP="00FF115E">
            <w:pPr>
              <w:spacing w:before="60" w:after="60" w:line="240" w:lineRule="auto"/>
              <w:rPr>
                <w:rFonts w:ascii="Calibri" w:eastAsia="Times New Roman" w:hAnsi="Calibri" w:cs="Calibri"/>
                <w:color w:val="000000"/>
                <w:lang w:eastAsia="en-GB"/>
              </w:rPr>
            </w:pPr>
            <w:r>
              <w:rPr>
                <w:rFonts w:ascii="Calibri" w:eastAsia="Times New Roman" w:hAnsi="Calibri" w:cs="Calibri"/>
                <w:color w:val="000000"/>
                <w:lang w:eastAsia="en-GB"/>
              </w:rPr>
              <w:t>Rank structure</w:t>
            </w:r>
          </w:p>
        </w:tc>
        <w:tc>
          <w:tcPr>
            <w:tcW w:w="1481" w:type="dxa"/>
            <w:tcBorders>
              <w:top w:val="nil"/>
              <w:left w:val="nil"/>
              <w:bottom w:val="single" w:sz="4" w:space="0" w:color="auto"/>
              <w:right w:val="single" w:sz="4" w:space="0" w:color="auto"/>
            </w:tcBorders>
            <w:shd w:val="clear" w:color="auto" w:fill="auto"/>
            <w:vAlign w:val="center"/>
          </w:tcPr>
          <w:p w14:paraId="7BDFF33B" w14:textId="77777777" w:rsidR="00F8251E" w:rsidRPr="00DE5CF7" w:rsidRDefault="00F8251E" w:rsidP="00FF115E">
            <w:pPr>
              <w:spacing w:before="60" w:after="6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TBC</w:t>
            </w:r>
          </w:p>
        </w:tc>
        <w:tc>
          <w:tcPr>
            <w:tcW w:w="8751" w:type="dxa"/>
            <w:tcBorders>
              <w:top w:val="nil"/>
              <w:left w:val="nil"/>
              <w:bottom w:val="single" w:sz="4" w:space="0" w:color="auto"/>
              <w:right w:val="single" w:sz="4" w:space="0" w:color="auto"/>
            </w:tcBorders>
            <w:shd w:val="clear" w:color="auto" w:fill="auto"/>
            <w:vAlign w:val="center"/>
          </w:tcPr>
          <w:p w14:paraId="59831220" w14:textId="41EE53A3" w:rsidR="00F8251E" w:rsidRPr="00DE5CF7" w:rsidRDefault="00706777" w:rsidP="00FF115E">
            <w:pPr>
              <w:spacing w:before="60" w:after="6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Awaiting data from HR </w:t>
            </w:r>
            <w:r w:rsidR="00AF577B">
              <w:rPr>
                <w:rFonts w:ascii="Calibri" w:eastAsia="Times New Roman" w:hAnsi="Calibri" w:cs="Calibri"/>
                <w:color w:val="000000"/>
                <w:lang w:eastAsia="en-GB"/>
              </w:rPr>
              <w:t xml:space="preserve">following promotion processes </w:t>
            </w:r>
            <w:r>
              <w:rPr>
                <w:rFonts w:ascii="Calibri" w:eastAsia="Times New Roman" w:hAnsi="Calibri" w:cs="Calibri"/>
                <w:color w:val="000000"/>
                <w:lang w:eastAsia="en-GB"/>
              </w:rPr>
              <w:t>which will then enable this risk to either be updated or removed.</w:t>
            </w:r>
          </w:p>
        </w:tc>
        <w:tc>
          <w:tcPr>
            <w:tcW w:w="1675" w:type="dxa"/>
            <w:tcBorders>
              <w:top w:val="nil"/>
              <w:left w:val="nil"/>
              <w:bottom w:val="single" w:sz="4" w:space="0" w:color="auto"/>
              <w:right w:val="single" w:sz="4" w:space="0" w:color="auto"/>
            </w:tcBorders>
            <w:shd w:val="clear" w:color="auto" w:fill="auto"/>
            <w:vAlign w:val="center"/>
          </w:tcPr>
          <w:p w14:paraId="145B28E0" w14:textId="77777777" w:rsidR="00F8251E" w:rsidRPr="00DE5CF7" w:rsidRDefault="00F8251E" w:rsidP="00FF115E">
            <w:pPr>
              <w:spacing w:before="60" w:after="6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Medium</w:t>
            </w:r>
          </w:p>
        </w:tc>
      </w:tr>
      <w:tr w:rsidR="00DE5CF7" w:rsidRPr="00DE5CF7" w14:paraId="6B10317C"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F015722"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Tac Ops</w:t>
            </w:r>
          </w:p>
        </w:tc>
        <w:tc>
          <w:tcPr>
            <w:tcW w:w="1481" w:type="dxa"/>
            <w:tcBorders>
              <w:top w:val="nil"/>
              <w:left w:val="nil"/>
              <w:bottom w:val="single" w:sz="4" w:space="0" w:color="auto"/>
              <w:right w:val="single" w:sz="4" w:space="0" w:color="auto"/>
            </w:tcBorders>
            <w:shd w:val="clear" w:color="auto" w:fill="auto"/>
            <w:vAlign w:val="center"/>
            <w:hideMark/>
          </w:tcPr>
          <w:p w14:paraId="31789775" w14:textId="77777777" w:rsidR="00DE5CF7" w:rsidRPr="00DE5CF7" w:rsidRDefault="00DE5CF7" w:rsidP="00FF115E">
            <w:pPr>
              <w:spacing w:before="60" w:after="60" w:line="240" w:lineRule="auto"/>
              <w:jc w:val="right"/>
              <w:rPr>
                <w:rFonts w:ascii="Calibri" w:eastAsia="Times New Roman" w:hAnsi="Calibri" w:cs="Calibri"/>
                <w:color w:val="000000"/>
                <w:lang w:eastAsia="en-GB"/>
              </w:rPr>
            </w:pPr>
            <w:r w:rsidRPr="00DE5CF7">
              <w:rPr>
                <w:rFonts w:ascii="Calibri" w:eastAsia="Times New Roman" w:hAnsi="Calibri" w:cs="Calibri"/>
                <w:color w:val="000000"/>
                <w:lang w:eastAsia="en-GB"/>
              </w:rPr>
              <w:t>£2,000,000</w:t>
            </w:r>
          </w:p>
        </w:tc>
        <w:tc>
          <w:tcPr>
            <w:tcW w:w="8751" w:type="dxa"/>
            <w:tcBorders>
              <w:top w:val="nil"/>
              <w:left w:val="nil"/>
              <w:bottom w:val="single" w:sz="4" w:space="0" w:color="auto"/>
              <w:right w:val="single" w:sz="4" w:space="0" w:color="auto"/>
            </w:tcBorders>
            <w:shd w:val="clear" w:color="auto" w:fill="auto"/>
            <w:vAlign w:val="center"/>
            <w:hideMark/>
          </w:tcPr>
          <w:p w14:paraId="7A5730C0" w14:textId="25190112"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 xml:space="preserve">Bid </w:t>
            </w:r>
            <w:r w:rsidR="00E6201C">
              <w:rPr>
                <w:rFonts w:ascii="Calibri" w:eastAsia="Times New Roman" w:hAnsi="Calibri" w:cs="Calibri"/>
                <w:color w:val="000000"/>
                <w:lang w:eastAsia="en-GB"/>
              </w:rPr>
              <w:t>has been approved by</w:t>
            </w:r>
            <w:r w:rsidRPr="00DE5CF7">
              <w:rPr>
                <w:rFonts w:ascii="Calibri" w:eastAsia="Times New Roman" w:hAnsi="Calibri" w:cs="Calibri"/>
                <w:color w:val="000000"/>
                <w:lang w:eastAsia="en-GB"/>
              </w:rPr>
              <w:t xml:space="preserve"> Home Office for specific funding</w:t>
            </w:r>
            <w:r w:rsidR="00E6201C">
              <w:rPr>
                <w:rFonts w:ascii="Calibri" w:eastAsia="Times New Roman" w:hAnsi="Calibri" w:cs="Calibri"/>
                <w:color w:val="000000"/>
                <w:lang w:eastAsia="en-GB"/>
              </w:rPr>
              <w:t xml:space="preserve"> in relation to the</w:t>
            </w:r>
            <w:r w:rsidRPr="00DE5CF7">
              <w:rPr>
                <w:rFonts w:ascii="Calibri" w:eastAsia="Times New Roman" w:hAnsi="Calibri" w:cs="Calibri"/>
                <w:color w:val="000000"/>
                <w:lang w:eastAsia="en-GB"/>
              </w:rPr>
              <w:t xml:space="preserve"> new European Entry Exit system October 2024</w:t>
            </w:r>
            <w:r w:rsidR="00E6201C">
              <w:rPr>
                <w:rFonts w:ascii="Calibri" w:eastAsia="Times New Roman" w:hAnsi="Calibri" w:cs="Calibri"/>
                <w:color w:val="000000"/>
                <w:lang w:eastAsia="en-GB"/>
              </w:rPr>
              <w:t>. Awaiting further information of funding rules-</w:t>
            </w:r>
            <w:r w:rsidRPr="00DE5CF7">
              <w:rPr>
                <w:rFonts w:ascii="Calibri" w:eastAsia="Times New Roman" w:hAnsi="Calibri" w:cs="Calibri"/>
                <w:color w:val="000000"/>
                <w:lang w:eastAsia="en-GB"/>
              </w:rPr>
              <w:t xml:space="preserve"> 0.5% of N</w:t>
            </w:r>
            <w:r w:rsidR="00FC2486">
              <w:rPr>
                <w:rFonts w:ascii="Calibri" w:eastAsia="Times New Roman" w:hAnsi="Calibri" w:cs="Calibri"/>
                <w:color w:val="000000"/>
                <w:lang w:eastAsia="en-GB"/>
              </w:rPr>
              <w:t xml:space="preserve">et </w:t>
            </w:r>
            <w:r w:rsidRPr="00DE5CF7">
              <w:rPr>
                <w:rFonts w:ascii="Calibri" w:eastAsia="Times New Roman" w:hAnsi="Calibri" w:cs="Calibri"/>
                <w:color w:val="000000"/>
                <w:lang w:eastAsia="en-GB"/>
              </w:rPr>
              <w:t>R</w:t>
            </w:r>
            <w:r w:rsidR="00FC2486">
              <w:rPr>
                <w:rFonts w:ascii="Calibri" w:eastAsia="Times New Roman" w:hAnsi="Calibri" w:cs="Calibri"/>
                <w:color w:val="000000"/>
                <w:lang w:eastAsia="en-GB"/>
              </w:rPr>
              <w:t xml:space="preserve">evenue </w:t>
            </w:r>
            <w:r w:rsidRPr="00DE5CF7">
              <w:rPr>
                <w:rFonts w:ascii="Calibri" w:eastAsia="Times New Roman" w:hAnsi="Calibri" w:cs="Calibri"/>
                <w:color w:val="000000"/>
                <w:lang w:eastAsia="en-GB"/>
              </w:rPr>
              <w:t>E</w:t>
            </w:r>
            <w:r w:rsidR="00FC2486">
              <w:rPr>
                <w:rFonts w:ascii="Calibri" w:eastAsia="Times New Roman" w:hAnsi="Calibri" w:cs="Calibri"/>
                <w:color w:val="000000"/>
                <w:lang w:eastAsia="en-GB"/>
              </w:rPr>
              <w:t>xpenditure</w:t>
            </w:r>
            <w:r w:rsidRPr="00DE5CF7">
              <w:rPr>
                <w:rFonts w:ascii="Calibri" w:eastAsia="Times New Roman" w:hAnsi="Calibri" w:cs="Calibri"/>
                <w:color w:val="000000"/>
                <w:lang w:eastAsia="en-GB"/>
              </w:rPr>
              <w:t xml:space="preserve"> would have to be found if multi-year special grant rules are applied</w:t>
            </w:r>
          </w:p>
        </w:tc>
        <w:tc>
          <w:tcPr>
            <w:tcW w:w="1675" w:type="dxa"/>
            <w:tcBorders>
              <w:top w:val="nil"/>
              <w:left w:val="nil"/>
              <w:bottom w:val="single" w:sz="4" w:space="0" w:color="auto"/>
              <w:right w:val="single" w:sz="4" w:space="0" w:color="auto"/>
            </w:tcBorders>
            <w:shd w:val="clear" w:color="auto" w:fill="auto"/>
            <w:vAlign w:val="center"/>
            <w:hideMark/>
          </w:tcPr>
          <w:p w14:paraId="7DF6405D" w14:textId="11727C3C"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Low</w:t>
            </w:r>
          </w:p>
        </w:tc>
      </w:tr>
      <w:tr w:rsidR="00DE5CF7" w:rsidRPr="00DE5CF7" w14:paraId="6B768FED"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7474C11"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Airwaves</w:t>
            </w:r>
          </w:p>
        </w:tc>
        <w:tc>
          <w:tcPr>
            <w:tcW w:w="1481" w:type="dxa"/>
            <w:tcBorders>
              <w:top w:val="nil"/>
              <w:left w:val="nil"/>
              <w:bottom w:val="single" w:sz="4" w:space="0" w:color="auto"/>
              <w:right w:val="single" w:sz="4" w:space="0" w:color="auto"/>
            </w:tcBorders>
            <w:shd w:val="clear" w:color="auto" w:fill="auto"/>
            <w:vAlign w:val="center"/>
            <w:hideMark/>
          </w:tcPr>
          <w:p w14:paraId="353E2947" w14:textId="5830DC4C" w:rsidR="00DE5CF7" w:rsidRPr="00DE5CF7" w:rsidRDefault="009602EB" w:rsidP="00FF115E">
            <w:pPr>
              <w:spacing w:before="60" w:after="6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£416,158</w:t>
            </w:r>
          </w:p>
        </w:tc>
        <w:tc>
          <w:tcPr>
            <w:tcW w:w="8751" w:type="dxa"/>
            <w:tcBorders>
              <w:top w:val="nil"/>
              <w:left w:val="nil"/>
              <w:bottom w:val="single" w:sz="4" w:space="0" w:color="auto"/>
              <w:right w:val="single" w:sz="4" w:space="0" w:color="auto"/>
            </w:tcBorders>
            <w:shd w:val="clear" w:color="auto" w:fill="auto"/>
            <w:vAlign w:val="center"/>
            <w:hideMark/>
          </w:tcPr>
          <w:p w14:paraId="2CC2615C" w14:textId="12ADAAC9" w:rsidR="00DE5CF7" w:rsidRPr="00DE5CF7" w:rsidRDefault="00B34695" w:rsidP="00FF115E">
            <w:pPr>
              <w:spacing w:before="60" w:after="60" w:line="240" w:lineRule="auto"/>
              <w:rPr>
                <w:rFonts w:ascii="Calibri" w:eastAsia="Times New Roman" w:hAnsi="Calibri" w:cs="Calibri"/>
                <w:color w:val="000000"/>
                <w:lang w:eastAsia="en-GB"/>
              </w:rPr>
            </w:pPr>
            <w:r w:rsidRPr="00FF115E">
              <w:rPr>
                <w:rFonts w:ascii="Calibri" w:eastAsia="Times New Roman" w:hAnsi="Calibri" w:cs="Calibri"/>
                <w:color w:val="000000"/>
                <w:lang w:eastAsia="en-GB"/>
              </w:rPr>
              <w:t xml:space="preserve">The Courts felt that there was a strong enough case to answer to allow the appeal process </w:t>
            </w:r>
            <w:r w:rsidR="00AC6546">
              <w:rPr>
                <w:rFonts w:ascii="Calibri" w:eastAsia="Times New Roman" w:hAnsi="Calibri" w:cs="Calibri"/>
                <w:color w:val="000000"/>
                <w:lang w:eastAsia="en-GB"/>
              </w:rPr>
              <w:t>to</w:t>
            </w:r>
            <w:r w:rsidR="00AC6546" w:rsidRPr="00FF115E">
              <w:rPr>
                <w:rFonts w:ascii="Calibri" w:eastAsia="Times New Roman" w:hAnsi="Calibri" w:cs="Calibri"/>
                <w:color w:val="000000"/>
                <w:lang w:eastAsia="en-GB"/>
              </w:rPr>
              <w:t xml:space="preserve"> </w:t>
            </w:r>
            <w:r w:rsidRPr="00FF115E">
              <w:rPr>
                <w:rFonts w:ascii="Calibri" w:eastAsia="Times New Roman" w:hAnsi="Calibri" w:cs="Calibri"/>
                <w:color w:val="000000"/>
                <w:lang w:eastAsia="en-GB"/>
              </w:rPr>
              <w:t xml:space="preserve">move forward.  Should the Motorola win the appeal, the affected Forces may be liable to repay </w:t>
            </w:r>
            <w:proofErr w:type="gramStart"/>
            <w:r w:rsidRPr="00FF115E">
              <w:rPr>
                <w:rFonts w:ascii="Calibri" w:eastAsia="Times New Roman" w:hAnsi="Calibri" w:cs="Calibri"/>
                <w:color w:val="000000"/>
                <w:lang w:eastAsia="en-GB"/>
              </w:rPr>
              <w:t>part</w:t>
            </w:r>
            <w:proofErr w:type="gramEnd"/>
            <w:r w:rsidRPr="00FF115E">
              <w:rPr>
                <w:rFonts w:ascii="Calibri" w:eastAsia="Times New Roman" w:hAnsi="Calibri" w:cs="Calibri"/>
                <w:color w:val="000000"/>
                <w:lang w:eastAsia="en-GB"/>
              </w:rPr>
              <w:t xml:space="preserve"> or all of the credits received to date.  If they lose, the credits will be </w:t>
            </w:r>
            <w:proofErr w:type="gramStart"/>
            <w:r w:rsidRPr="00FF115E">
              <w:rPr>
                <w:rFonts w:ascii="Calibri" w:eastAsia="Times New Roman" w:hAnsi="Calibri" w:cs="Calibri"/>
                <w:color w:val="000000"/>
                <w:lang w:eastAsia="en-GB"/>
              </w:rPr>
              <w:t>confirmed</w:t>
            </w:r>
            <w:proofErr w:type="gramEnd"/>
            <w:r w:rsidRPr="00FF115E">
              <w:rPr>
                <w:rFonts w:ascii="Calibri" w:eastAsia="Times New Roman" w:hAnsi="Calibri" w:cs="Calibri"/>
                <w:color w:val="000000"/>
                <w:lang w:eastAsia="en-GB"/>
              </w:rPr>
              <w:t xml:space="preserve"> and the contract prices will be reduced to reflect the judgement. </w:t>
            </w:r>
            <w:r w:rsidR="00AC6546">
              <w:rPr>
                <w:rFonts w:ascii="Calibri" w:eastAsia="Times New Roman" w:hAnsi="Calibri" w:cs="Calibri"/>
                <w:color w:val="000000"/>
                <w:lang w:eastAsia="en-GB"/>
              </w:rPr>
              <w:t>Listed as b</w:t>
            </w:r>
            <w:r w:rsidRPr="00FF115E">
              <w:rPr>
                <w:rFonts w:ascii="Calibri" w:eastAsia="Times New Roman" w:hAnsi="Calibri" w:cs="Calibri"/>
                <w:color w:val="000000"/>
                <w:lang w:eastAsia="en-GB"/>
              </w:rPr>
              <w:t>oth a risk and opportunity.</w:t>
            </w:r>
            <w:r w:rsidRPr="00FF115E">
              <w:rPr>
                <w:rFonts w:ascii="Calibri" w:eastAsia="Times New Roman" w:hAnsi="Calibri" w:cs="Calibri"/>
                <w:color w:val="000000"/>
                <w:lang w:eastAsia="en-GB"/>
              </w:rPr>
              <w:br/>
            </w:r>
          </w:p>
        </w:tc>
        <w:tc>
          <w:tcPr>
            <w:tcW w:w="1675" w:type="dxa"/>
            <w:tcBorders>
              <w:top w:val="nil"/>
              <w:left w:val="nil"/>
              <w:bottom w:val="single" w:sz="4" w:space="0" w:color="auto"/>
              <w:right w:val="single" w:sz="4" w:space="0" w:color="auto"/>
            </w:tcBorders>
            <w:shd w:val="clear" w:color="auto" w:fill="auto"/>
            <w:vAlign w:val="center"/>
            <w:hideMark/>
          </w:tcPr>
          <w:p w14:paraId="381DD4B9"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Low</w:t>
            </w:r>
          </w:p>
        </w:tc>
      </w:tr>
      <w:tr w:rsidR="00DE5CF7" w:rsidRPr="00DE5CF7" w14:paraId="4C941748"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E7C6551"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CT Borders</w:t>
            </w:r>
          </w:p>
        </w:tc>
        <w:tc>
          <w:tcPr>
            <w:tcW w:w="1481" w:type="dxa"/>
            <w:tcBorders>
              <w:top w:val="nil"/>
              <w:left w:val="nil"/>
              <w:bottom w:val="single" w:sz="4" w:space="0" w:color="auto"/>
              <w:right w:val="single" w:sz="4" w:space="0" w:color="auto"/>
            </w:tcBorders>
            <w:shd w:val="clear" w:color="auto" w:fill="auto"/>
            <w:vAlign w:val="center"/>
            <w:hideMark/>
          </w:tcPr>
          <w:p w14:paraId="4547B5C2" w14:textId="77777777" w:rsidR="00DE5CF7" w:rsidRPr="00DE5CF7" w:rsidRDefault="00DE5CF7" w:rsidP="00FF115E">
            <w:pPr>
              <w:spacing w:before="60" w:after="60" w:line="240" w:lineRule="auto"/>
              <w:jc w:val="right"/>
              <w:rPr>
                <w:rFonts w:ascii="Calibri" w:eastAsia="Times New Roman" w:hAnsi="Calibri" w:cs="Calibri"/>
                <w:color w:val="000000"/>
                <w:lang w:eastAsia="en-GB"/>
              </w:rPr>
            </w:pPr>
            <w:r w:rsidRPr="00DE5CF7">
              <w:rPr>
                <w:rFonts w:ascii="Calibri" w:eastAsia="Times New Roman" w:hAnsi="Calibri" w:cs="Calibri"/>
                <w:color w:val="000000"/>
                <w:lang w:eastAsia="en-GB"/>
              </w:rPr>
              <w:t>£100,000</w:t>
            </w:r>
          </w:p>
        </w:tc>
        <w:tc>
          <w:tcPr>
            <w:tcW w:w="8751" w:type="dxa"/>
            <w:tcBorders>
              <w:top w:val="nil"/>
              <w:left w:val="nil"/>
              <w:bottom w:val="single" w:sz="4" w:space="0" w:color="auto"/>
              <w:right w:val="single" w:sz="4" w:space="0" w:color="auto"/>
            </w:tcBorders>
            <w:shd w:val="clear" w:color="auto" w:fill="auto"/>
            <w:vAlign w:val="center"/>
            <w:hideMark/>
          </w:tcPr>
          <w:p w14:paraId="6B14AB71"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STRAP doors for CT secure zones 10 doors require replacement at £10k each, seeking separate funding</w:t>
            </w:r>
          </w:p>
        </w:tc>
        <w:tc>
          <w:tcPr>
            <w:tcW w:w="1675" w:type="dxa"/>
            <w:tcBorders>
              <w:top w:val="nil"/>
              <w:left w:val="nil"/>
              <w:bottom w:val="single" w:sz="4" w:space="0" w:color="auto"/>
              <w:right w:val="single" w:sz="4" w:space="0" w:color="auto"/>
            </w:tcBorders>
            <w:shd w:val="clear" w:color="auto" w:fill="auto"/>
            <w:vAlign w:val="center"/>
            <w:hideMark/>
          </w:tcPr>
          <w:p w14:paraId="1301F155"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Low</w:t>
            </w:r>
          </w:p>
        </w:tc>
      </w:tr>
      <w:tr w:rsidR="00DE5CF7" w:rsidRPr="00DE5CF7" w14:paraId="197CC3F5"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84DF0FB"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Miscellaneous &lt;£100k</w:t>
            </w:r>
          </w:p>
        </w:tc>
        <w:tc>
          <w:tcPr>
            <w:tcW w:w="1481" w:type="dxa"/>
            <w:tcBorders>
              <w:top w:val="nil"/>
              <w:left w:val="nil"/>
              <w:bottom w:val="single" w:sz="4" w:space="0" w:color="auto"/>
              <w:right w:val="single" w:sz="4" w:space="0" w:color="auto"/>
            </w:tcBorders>
            <w:shd w:val="clear" w:color="auto" w:fill="auto"/>
            <w:vAlign w:val="center"/>
            <w:hideMark/>
          </w:tcPr>
          <w:p w14:paraId="1122C67F" w14:textId="62174D90" w:rsidR="00DE5CF7" w:rsidRPr="00DE5CF7" w:rsidRDefault="00DE5CF7" w:rsidP="00FF115E">
            <w:pPr>
              <w:spacing w:before="60" w:after="60" w:line="240" w:lineRule="auto"/>
              <w:jc w:val="right"/>
              <w:rPr>
                <w:rFonts w:ascii="Calibri" w:eastAsia="Times New Roman" w:hAnsi="Calibri" w:cs="Calibri"/>
                <w:color w:val="000000"/>
                <w:lang w:eastAsia="en-GB"/>
              </w:rPr>
            </w:pPr>
            <w:r w:rsidRPr="00DE5CF7">
              <w:rPr>
                <w:rFonts w:ascii="Calibri" w:eastAsia="Times New Roman" w:hAnsi="Calibri" w:cs="Calibri"/>
                <w:color w:val="000000"/>
                <w:lang w:eastAsia="en-GB"/>
              </w:rPr>
              <w:t>£</w:t>
            </w:r>
            <w:r w:rsidR="006463E3">
              <w:rPr>
                <w:rFonts w:ascii="Calibri" w:eastAsia="Times New Roman" w:hAnsi="Calibri" w:cs="Calibri"/>
                <w:color w:val="000000"/>
                <w:lang w:eastAsia="en-GB"/>
              </w:rPr>
              <w:t>743</w:t>
            </w:r>
            <w:r w:rsidRPr="00DE5CF7">
              <w:rPr>
                <w:rFonts w:ascii="Calibri" w:eastAsia="Times New Roman" w:hAnsi="Calibri" w:cs="Calibri"/>
                <w:color w:val="000000"/>
                <w:lang w:eastAsia="en-GB"/>
              </w:rPr>
              <w:t>,000</w:t>
            </w:r>
          </w:p>
        </w:tc>
        <w:tc>
          <w:tcPr>
            <w:tcW w:w="8751" w:type="dxa"/>
            <w:tcBorders>
              <w:top w:val="nil"/>
              <w:left w:val="nil"/>
              <w:bottom w:val="single" w:sz="4" w:space="0" w:color="auto"/>
              <w:right w:val="single" w:sz="4" w:space="0" w:color="auto"/>
            </w:tcBorders>
            <w:shd w:val="clear" w:color="auto" w:fill="auto"/>
            <w:vAlign w:val="center"/>
            <w:hideMark/>
          </w:tcPr>
          <w:p w14:paraId="7E25AC88" w14:textId="77777777" w:rsidR="00DE5CF7" w:rsidRPr="00DE5CF7" w:rsidRDefault="00DE5CF7" w:rsidP="00FF115E">
            <w:pPr>
              <w:spacing w:before="60" w:after="60" w:line="240" w:lineRule="auto"/>
              <w:rPr>
                <w:rFonts w:ascii="Calibri" w:eastAsia="Times New Roman" w:hAnsi="Calibri" w:cs="Calibri"/>
                <w:color w:val="000000"/>
                <w:lang w:eastAsia="en-GB"/>
              </w:rPr>
            </w:pPr>
            <w:r w:rsidRPr="00DE5CF7">
              <w:rPr>
                <w:rFonts w:ascii="Calibri" w:eastAsia="Times New Roman" w:hAnsi="Calibri" w:cs="Calibri"/>
                <w:color w:val="000000"/>
                <w:lang w:eastAsia="en-GB"/>
              </w:rPr>
              <w:t> </w:t>
            </w:r>
          </w:p>
        </w:tc>
        <w:tc>
          <w:tcPr>
            <w:tcW w:w="1675" w:type="dxa"/>
            <w:tcBorders>
              <w:top w:val="nil"/>
              <w:left w:val="nil"/>
              <w:bottom w:val="single" w:sz="4" w:space="0" w:color="auto"/>
              <w:right w:val="single" w:sz="4" w:space="0" w:color="auto"/>
            </w:tcBorders>
            <w:shd w:val="clear" w:color="auto" w:fill="auto"/>
            <w:vAlign w:val="center"/>
            <w:hideMark/>
          </w:tcPr>
          <w:p w14:paraId="0658D8AB" w14:textId="77777777" w:rsidR="00DE5CF7" w:rsidRPr="00DE5CF7" w:rsidRDefault="00DE5CF7" w:rsidP="00FF115E">
            <w:pPr>
              <w:spacing w:before="60" w:after="60" w:line="240" w:lineRule="auto"/>
              <w:jc w:val="center"/>
              <w:rPr>
                <w:rFonts w:ascii="Calibri" w:eastAsia="Times New Roman" w:hAnsi="Calibri" w:cs="Calibri"/>
                <w:color w:val="000000"/>
                <w:lang w:eastAsia="en-GB"/>
              </w:rPr>
            </w:pPr>
            <w:r w:rsidRPr="00DE5CF7">
              <w:rPr>
                <w:rFonts w:ascii="Calibri" w:eastAsia="Times New Roman" w:hAnsi="Calibri" w:cs="Calibri"/>
                <w:color w:val="000000"/>
                <w:lang w:eastAsia="en-GB"/>
              </w:rPr>
              <w:t> </w:t>
            </w:r>
          </w:p>
        </w:tc>
      </w:tr>
      <w:tr w:rsidR="00DE5CF7" w:rsidRPr="00DE5CF7" w14:paraId="7DADE501" w14:textId="77777777" w:rsidTr="00FF115E">
        <w:trPr>
          <w:cantSplit/>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2764B71" w14:textId="77777777" w:rsidR="00DE5CF7" w:rsidRPr="00DE5CF7" w:rsidRDefault="00DE5CF7" w:rsidP="00FF115E">
            <w:pPr>
              <w:spacing w:before="60" w:after="60" w:line="240" w:lineRule="auto"/>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Total Risks</w:t>
            </w:r>
          </w:p>
        </w:tc>
        <w:tc>
          <w:tcPr>
            <w:tcW w:w="1481" w:type="dxa"/>
            <w:tcBorders>
              <w:top w:val="nil"/>
              <w:left w:val="nil"/>
              <w:bottom w:val="single" w:sz="4" w:space="0" w:color="auto"/>
              <w:right w:val="single" w:sz="4" w:space="0" w:color="auto"/>
            </w:tcBorders>
            <w:shd w:val="clear" w:color="auto" w:fill="auto"/>
            <w:vAlign w:val="center"/>
            <w:hideMark/>
          </w:tcPr>
          <w:p w14:paraId="6F392C27" w14:textId="542E12F3" w:rsidR="00DE5CF7" w:rsidRPr="00DE5CF7" w:rsidRDefault="00DE5CF7" w:rsidP="00FF115E">
            <w:pPr>
              <w:spacing w:before="60" w:after="60" w:line="240" w:lineRule="auto"/>
              <w:jc w:val="right"/>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£3,</w:t>
            </w:r>
            <w:r w:rsidR="004E28D9">
              <w:rPr>
                <w:rFonts w:ascii="Calibri" w:eastAsia="Times New Roman" w:hAnsi="Calibri" w:cs="Calibri"/>
                <w:b/>
                <w:bCs/>
                <w:color w:val="000000"/>
                <w:lang w:eastAsia="en-GB"/>
              </w:rPr>
              <w:t>875</w:t>
            </w:r>
            <w:r w:rsidRPr="00DE5CF7">
              <w:rPr>
                <w:rFonts w:ascii="Calibri" w:eastAsia="Times New Roman" w:hAnsi="Calibri" w:cs="Calibri"/>
                <w:b/>
                <w:bCs/>
                <w:color w:val="000000"/>
                <w:lang w:eastAsia="en-GB"/>
              </w:rPr>
              <w:t>,</w:t>
            </w:r>
            <w:r w:rsidR="009602EB">
              <w:rPr>
                <w:rFonts w:ascii="Calibri" w:eastAsia="Times New Roman" w:hAnsi="Calibri" w:cs="Calibri"/>
                <w:b/>
                <w:bCs/>
                <w:color w:val="000000"/>
                <w:lang w:eastAsia="en-GB"/>
              </w:rPr>
              <w:t>158</w:t>
            </w:r>
          </w:p>
        </w:tc>
        <w:tc>
          <w:tcPr>
            <w:tcW w:w="8751" w:type="dxa"/>
            <w:tcBorders>
              <w:top w:val="nil"/>
              <w:left w:val="nil"/>
              <w:bottom w:val="single" w:sz="4" w:space="0" w:color="auto"/>
              <w:right w:val="single" w:sz="4" w:space="0" w:color="auto"/>
            </w:tcBorders>
            <w:shd w:val="clear" w:color="auto" w:fill="auto"/>
            <w:vAlign w:val="center"/>
            <w:hideMark/>
          </w:tcPr>
          <w:p w14:paraId="7F5FC8E7" w14:textId="77777777" w:rsidR="00DE5CF7" w:rsidRPr="00DE5CF7" w:rsidRDefault="00DE5CF7" w:rsidP="00FF115E">
            <w:pPr>
              <w:spacing w:before="60" w:after="60" w:line="240" w:lineRule="auto"/>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 </w:t>
            </w:r>
          </w:p>
        </w:tc>
        <w:tc>
          <w:tcPr>
            <w:tcW w:w="1675" w:type="dxa"/>
            <w:tcBorders>
              <w:top w:val="nil"/>
              <w:left w:val="nil"/>
              <w:bottom w:val="single" w:sz="4" w:space="0" w:color="auto"/>
              <w:right w:val="single" w:sz="4" w:space="0" w:color="auto"/>
            </w:tcBorders>
            <w:shd w:val="clear" w:color="auto" w:fill="auto"/>
            <w:vAlign w:val="center"/>
            <w:hideMark/>
          </w:tcPr>
          <w:p w14:paraId="18AB461F" w14:textId="77777777" w:rsidR="00DE5CF7" w:rsidRPr="00DE5CF7" w:rsidRDefault="00DE5CF7" w:rsidP="00FF115E">
            <w:pPr>
              <w:spacing w:before="60" w:after="60" w:line="240" w:lineRule="auto"/>
              <w:jc w:val="center"/>
              <w:rPr>
                <w:rFonts w:ascii="Calibri" w:eastAsia="Times New Roman" w:hAnsi="Calibri" w:cs="Calibri"/>
                <w:b/>
                <w:bCs/>
                <w:color w:val="000000"/>
                <w:lang w:eastAsia="en-GB"/>
              </w:rPr>
            </w:pPr>
            <w:r w:rsidRPr="00DE5CF7">
              <w:rPr>
                <w:rFonts w:ascii="Calibri" w:eastAsia="Times New Roman" w:hAnsi="Calibri" w:cs="Calibri"/>
                <w:b/>
                <w:bCs/>
                <w:color w:val="000000"/>
                <w:lang w:eastAsia="en-GB"/>
              </w:rPr>
              <w:t> </w:t>
            </w:r>
          </w:p>
        </w:tc>
      </w:tr>
    </w:tbl>
    <w:p w14:paraId="0FF8E4E1" w14:textId="563F4D3A" w:rsidR="00D60633" w:rsidRPr="001314C5" w:rsidRDefault="00D60633" w:rsidP="00B465D6">
      <w:pPr>
        <w:pStyle w:val="H1outturn"/>
        <w:rPr>
          <w:rFonts w:cstheme="minorHAnsi"/>
          <w:szCs w:val="28"/>
        </w:rPr>
      </w:pPr>
      <w:r w:rsidRPr="001314C5">
        <w:rPr>
          <w:rFonts w:cstheme="minorHAnsi"/>
          <w:szCs w:val="28"/>
        </w:rPr>
        <w:lastRenderedPageBreak/>
        <w:t>Opportunities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1550"/>
        <w:gridCol w:w="9419"/>
        <w:gridCol w:w="1496"/>
      </w:tblGrid>
      <w:tr w:rsidR="004D6D64" w:rsidRPr="00CA4AF4" w14:paraId="51223658" w14:textId="77777777" w:rsidTr="00FF115E">
        <w:trPr>
          <w:cantSplit/>
        </w:trPr>
        <w:tc>
          <w:tcPr>
            <w:tcW w:w="2131" w:type="dxa"/>
            <w:shd w:val="clear" w:color="auto" w:fill="auto"/>
            <w:tcMar>
              <w:left w:w="57" w:type="dxa"/>
              <w:right w:w="57" w:type="dxa"/>
            </w:tcMar>
            <w:vAlign w:val="center"/>
            <w:hideMark/>
          </w:tcPr>
          <w:p w14:paraId="5E72C798" w14:textId="77777777" w:rsidR="00CA4AF4" w:rsidRPr="00CA4AF4" w:rsidRDefault="00CA4AF4" w:rsidP="009061FE">
            <w:pPr>
              <w:spacing w:after="0" w:line="240" w:lineRule="auto"/>
              <w:rPr>
                <w:rFonts w:ascii="Calibri" w:eastAsia="Times New Roman" w:hAnsi="Calibri" w:cs="Calibri"/>
                <w:b/>
                <w:bCs/>
                <w:color w:val="000000"/>
                <w:lang w:eastAsia="en-GB"/>
              </w:rPr>
            </w:pPr>
            <w:r w:rsidRPr="00CA4AF4">
              <w:rPr>
                <w:rFonts w:ascii="Calibri" w:eastAsia="Times New Roman" w:hAnsi="Calibri" w:cs="Calibri"/>
                <w:b/>
                <w:bCs/>
                <w:color w:val="000000"/>
                <w:lang w:eastAsia="en-GB"/>
              </w:rPr>
              <w:t>Budget Area</w:t>
            </w:r>
          </w:p>
        </w:tc>
        <w:tc>
          <w:tcPr>
            <w:tcW w:w="1550" w:type="dxa"/>
            <w:shd w:val="clear" w:color="auto" w:fill="auto"/>
            <w:tcMar>
              <w:left w:w="57" w:type="dxa"/>
              <w:right w:w="57" w:type="dxa"/>
            </w:tcMar>
            <w:vAlign w:val="center"/>
            <w:hideMark/>
          </w:tcPr>
          <w:p w14:paraId="74600C0D" w14:textId="55ECA1EA" w:rsidR="00CA4AF4" w:rsidRPr="00CA4AF4" w:rsidRDefault="00B43651" w:rsidP="00FF115E">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Forecast</w:t>
            </w:r>
          </w:p>
        </w:tc>
        <w:tc>
          <w:tcPr>
            <w:tcW w:w="9419" w:type="dxa"/>
            <w:shd w:val="clear" w:color="auto" w:fill="auto"/>
            <w:tcMar>
              <w:left w:w="57" w:type="dxa"/>
              <w:right w:w="57" w:type="dxa"/>
            </w:tcMar>
            <w:vAlign w:val="center"/>
            <w:hideMark/>
          </w:tcPr>
          <w:p w14:paraId="23BB35E7" w14:textId="77777777" w:rsidR="00CA4AF4" w:rsidRPr="00CA4AF4" w:rsidRDefault="00CA4AF4" w:rsidP="009061FE">
            <w:pPr>
              <w:spacing w:after="0" w:line="240" w:lineRule="auto"/>
              <w:rPr>
                <w:rFonts w:ascii="Calibri" w:eastAsia="Times New Roman" w:hAnsi="Calibri" w:cs="Calibri"/>
                <w:b/>
                <w:bCs/>
                <w:color w:val="000000"/>
                <w:lang w:eastAsia="en-GB"/>
              </w:rPr>
            </w:pPr>
            <w:r w:rsidRPr="00CA4AF4">
              <w:rPr>
                <w:rFonts w:ascii="Calibri" w:eastAsia="Times New Roman" w:hAnsi="Calibri" w:cs="Calibri"/>
                <w:b/>
                <w:bCs/>
                <w:color w:val="000000"/>
                <w:lang w:eastAsia="en-GB"/>
              </w:rPr>
              <w:t xml:space="preserve">Description </w:t>
            </w:r>
          </w:p>
        </w:tc>
        <w:tc>
          <w:tcPr>
            <w:tcW w:w="1496" w:type="dxa"/>
            <w:shd w:val="clear" w:color="auto" w:fill="auto"/>
            <w:tcMar>
              <w:left w:w="57" w:type="dxa"/>
              <w:right w:w="57" w:type="dxa"/>
            </w:tcMar>
            <w:vAlign w:val="center"/>
            <w:hideMark/>
          </w:tcPr>
          <w:p w14:paraId="600F970A" w14:textId="77777777" w:rsidR="00CA4AF4" w:rsidRPr="00CA4AF4" w:rsidRDefault="00CA4AF4" w:rsidP="009061FE">
            <w:pPr>
              <w:spacing w:after="0" w:line="240" w:lineRule="auto"/>
              <w:jc w:val="center"/>
              <w:rPr>
                <w:rFonts w:ascii="Calibri" w:eastAsia="Times New Roman" w:hAnsi="Calibri" w:cs="Calibri"/>
                <w:b/>
                <w:bCs/>
                <w:color w:val="000000"/>
                <w:lang w:eastAsia="en-GB"/>
              </w:rPr>
            </w:pPr>
            <w:r w:rsidRPr="00CA4AF4">
              <w:rPr>
                <w:rFonts w:ascii="Calibri" w:eastAsia="Times New Roman" w:hAnsi="Calibri" w:cs="Calibri"/>
                <w:b/>
                <w:bCs/>
                <w:color w:val="000000"/>
                <w:lang w:eastAsia="en-GB"/>
              </w:rPr>
              <w:t>Level</w:t>
            </w:r>
          </w:p>
        </w:tc>
      </w:tr>
      <w:tr w:rsidR="004D6D64" w:rsidRPr="00CA4AF4" w14:paraId="4F0FE5E5" w14:textId="77777777" w:rsidTr="00FF115E">
        <w:trPr>
          <w:cantSplit/>
        </w:trPr>
        <w:tc>
          <w:tcPr>
            <w:tcW w:w="2131" w:type="dxa"/>
            <w:shd w:val="clear" w:color="auto" w:fill="auto"/>
            <w:tcMar>
              <w:left w:w="57" w:type="dxa"/>
              <w:right w:w="57" w:type="dxa"/>
            </w:tcMar>
            <w:vAlign w:val="center"/>
          </w:tcPr>
          <w:p w14:paraId="6B1CC174" w14:textId="01FD7416" w:rsidR="000F2D03" w:rsidRPr="000F2D03" w:rsidRDefault="000F2D03" w:rsidP="009061FE">
            <w:pPr>
              <w:spacing w:after="0" w:line="240" w:lineRule="auto"/>
              <w:rPr>
                <w:rFonts w:ascii="Calibri" w:eastAsia="Times New Roman" w:hAnsi="Calibri" w:cs="Calibri"/>
                <w:color w:val="000000"/>
                <w:lang w:eastAsia="en-GB"/>
              </w:rPr>
            </w:pPr>
            <w:r w:rsidRPr="000F2D03">
              <w:rPr>
                <w:rFonts w:ascii="Calibri" w:eastAsia="Times New Roman" w:hAnsi="Calibri" w:cs="Calibri"/>
                <w:color w:val="000000"/>
                <w:lang w:eastAsia="en-GB"/>
              </w:rPr>
              <w:t>Op Safeguard</w:t>
            </w:r>
          </w:p>
          <w:p w14:paraId="4C6A2BD9" w14:textId="4BD6C1C4" w:rsidR="00A05915" w:rsidRPr="00CA4AF4" w:rsidRDefault="000F2D03" w:rsidP="009061FE">
            <w:pPr>
              <w:spacing w:after="0" w:line="240" w:lineRule="auto"/>
              <w:rPr>
                <w:rFonts w:ascii="Calibri" w:eastAsia="Times New Roman" w:hAnsi="Calibri" w:cs="Calibri"/>
                <w:color w:val="000000"/>
                <w:lang w:eastAsia="en-GB"/>
              </w:rPr>
            </w:pPr>
            <w:r w:rsidRPr="000F2D03">
              <w:rPr>
                <w:rFonts w:ascii="Calibri" w:eastAsia="Times New Roman" w:hAnsi="Calibri" w:cs="Calibri"/>
                <w:color w:val="000000"/>
                <w:lang w:eastAsia="en-GB"/>
              </w:rPr>
              <w:t>Op Early Dawn</w:t>
            </w:r>
          </w:p>
        </w:tc>
        <w:tc>
          <w:tcPr>
            <w:tcW w:w="1550" w:type="dxa"/>
            <w:shd w:val="clear" w:color="auto" w:fill="auto"/>
            <w:tcMar>
              <w:left w:w="57" w:type="dxa"/>
              <w:right w:w="57" w:type="dxa"/>
            </w:tcMar>
            <w:vAlign w:val="center"/>
          </w:tcPr>
          <w:p w14:paraId="2021119B" w14:textId="54918E66" w:rsidR="00A05915" w:rsidRPr="00CA4AF4" w:rsidRDefault="002E36B5" w:rsidP="00FF115E">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(£608,507)</w:t>
            </w:r>
          </w:p>
        </w:tc>
        <w:tc>
          <w:tcPr>
            <w:tcW w:w="9419" w:type="dxa"/>
            <w:shd w:val="clear" w:color="auto" w:fill="auto"/>
            <w:tcMar>
              <w:left w:w="57" w:type="dxa"/>
              <w:right w:w="57" w:type="dxa"/>
            </w:tcMar>
            <w:vAlign w:val="center"/>
          </w:tcPr>
          <w:p w14:paraId="2FAD1EC2" w14:textId="6AE52AD8" w:rsidR="00A05915" w:rsidRPr="00CA4AF4" w:rsidRDefault="00C01741" w:rsidP="009061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Potential for further Op Safeguard and Op </w:t>
            </w:r>
            <w:r w:rsidR="002A5F18">
              <w:rPr>
                <w:rFonts w:ascii="Calibri" w:eastAsia="Times New Roman" w:hAnsi="Calibri" w:cs="Calibri"/>
                <w:color w:val="000000"/>
                <w:lang w:eastAsia="en-GB"/>
              </w:rPr>
              <w:t>E</w:t>
            </w:r>
            <w:r>
              <w:rPr>
                <w:rFonts w:ascii="Calibri" w:eastAsia="Times New Roman" w:hAnsi="Calibri" w:cs="Calibri"/>
                <w:color w:val="000000"/>
                <w:lang w:eastAsia="en-GB"/>
              </w:rPr>
              <w:t xml:space="preserve">arly Dawn </w:t>
            </w:r>
            <w:r w:rsidR="002A5F18">
              <w:rPr>
                <w:rFonts w:ascii="Calibri" w:eastAsia="Times New Roman" w:hAnsi="Calibri" w:cs="Calibri"/>
                <w:color w:val="000000"/>
                <w:lang w:eastAsia="en-GB"/>
              </w:rPr>
              <w:t>i</w:t>
            </w:r>
            <w:r>
              <w:rPr>
                <w:rFonts w:ascii="Calibri" w:eastAsia="Times New Roman" w:hAnsi="Calibri" w:cs="Calibri"/>
                <w:color w:val="000000"/>
                <w:lang w:eastAsia="en-GB"/>
              </w:rPr>
              <w:t xml:space="preserve">ncome </w:t>
            </w:r>
          </w:p>
        </w:tc>
        <w:tc>
          <w:tcPr>
            <w:tcW w:w="1496" w:type="dxa"/>
            <w:shd w:val="clear" w:color="auto" w:fill="auto"/>
            <w:tcMar>
              <w:left w:w="57" w:type="dxa"/>
              <w:right w:w="57" w:type="dxa"/>
            </w:tcMar>
            <w:vAlign w:val="center"/>
          </w:tcPr>
          <w:p w14:paraId="1F81BBD7" w14:textId="639A2B63" w:rsidR="00A05915" w:rsidRPr="00CA4AF4" w:rsidRDefault="000F2D03" w:rsidP="00906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Medium/High</w:t>
            </w:r>
          </w:p>
        </w:tc>
      </w:tr>
      <w:tr w:rsidR="004D6D64" w:rsidRPr="00CA4AF4" w14:paraId="43A3D9AF" w14:textId="77777777" w:rsidTr="00FF115E">
        <w:trPr>
          <w:cantSplit/>
        </w:trPr>
        <w:tc>
          <w:tcPr>
            <w:tcW w:w="2131" w:type="dxa"/>
            <w:shd w:val="clear" w:color="auto" w:fill="auto"/>
            <w:tcMar>
              <w:left w:w="57" w:type="dxa"/>
              <w:right w:w="57" w:type="dxa"/>
            </w:tcMar>
            <w:vAlign w:val="center"/>
          </w:tcPr>
          <w:p w14:paraId="342E9113" w14:textId="2FBD8DA0" w:rsidR="002E36B5" w:rsidRPr="002E36B5" w:rsidRDefault="002E36B5" w:rsidP="00FF115E">
            <w:pPr>
              <w:spacing w:after="0" w:line="240" w:lineRule="auto"/>
              <w:rPr>
                <w:rFonts w:ascii="Calibri" w:hAnsi="Calibri" w:cs="Calibri"/>
                <w:color w:val="000000"/>
              </w:rPr>
            </w:pPr>
            <w:r>
              <w:rPr>
                <w:rFonts w:ascii="Calibri" w:hAnsi="Calibri" w:cs="Calibri"/>
                <w:color w:val="000000"/>
              </w:rPr>
              <w:t>Dogs</w:t>
            </w:r>
          </w:p>
        </w:tc>
        <w:tc>
          <w:tcPr>
            <w:tcW w:w="1550" w:type="dxa"/>
            <w:shd w:val="clear" w:color="auto" w:fill="auto"/>
            <w:tcMar>
              <w:left w:w="57" w:type="dxa"/>
              <w:right w:w="57" w:type="dxa"/>
            </w:tcMar>
            <w:vAlign w:val="center"/>
          </w:tcPr>
          <w:p w14:paraId="79805998" w14:textId="016AD1AC" w:rsidR="002E36B5" w:rsidRDefault="00ED3562" w:rsidP="00FF115E">
            <w:pPr>
              <w:spacing w:after="0" w:line="240" w:lineRule="auto"/>
              <w:jc w:val="right"/>
              <w:rPr>
                <w:rFonts w:ascii="Calibri" w:eastAsia="Times New Roman" w:hAnsi="Calibri" w:cs="Calibri"/>
                <w:color w:val="FF0000"/>
                <w:lang w:eastAsia="en-GB"/>
              </w:rPr>
            </w:pPr>
            <w:r w:rsidRPr="00ED3562">
              <w:rPr>
                <w:rFonts w:ascii="Calibri" w:eastAsia="Times New Roman" w:hAnsi="Calibri" w:cs="Calibri"/>
                <w:color w:val="FF0000"/>
                <w:lang w:eastAsia="en-GB"/>
              </w:rPr>
              <w:t>(£591,000)</w:t>
            </w:r>
          </w:p>
        </w:tc>
        <w:tc>
          <w:tcPr>
            <w:tcW w:w="9419" w:type="dxa"/>
            <w:shd w:val="clear" w:color="auto" w:fill="auto"/>
            <w:tcMar>
              <w:left w:w="57" w:type="dxa"/>
              <w:right w:w="57" w:type="dxa"/>
            </w:tcMar>
            <w:vAlign w:val="center"/>
          </w:tcPr>
          <w:p w14:paraId="4BFA184D" w14:textId="7ADA1762" w:rsidR="002E36B5" w:rsidRPr="000F2D03" w:rsidRDefault="00ED3562" w:rsidP="009061FE">
            <w:pPr>
              <w:spacing w:after="0" w:line="240" w:lineRule="auto"/>
              <w:rPr>
                <w:rFonts w:ascii="Calibri" w:eastAsia="Times New Roman" w:hAnsi="Calibri" w:cs="Calibri"/>
                <w:color w:val="000000"/>
                <w:lang w:eastAsia="en-GB"/>
              </w:rPr>
            </w:pPr>
            <w:r w:rsidRPr="00ED3562">
              <w:rPr>
                <w:rFonts w:ascii="Calibri" w:eastAsia="Times New Roman" w:hAnsi="Calibri" w:cs="Calibri"/>
                <w:color w:val="000000"/>
                <w:lang w:eastAsia="en-GB"/>
              </w:rPr>
              <w:t>Home Office return</w:t>
            </w:r>
            <w:r w:rsidR="00212A37">
              <w:rPr>
                <w:rFonts w:ascii="Calibri" w:eastAsia="Times New Roman" w:hAnsi="Calibri" w:cs="Calibri"/>
                <w:color w:val="000000"/>
                <w:lang w:eastAsia="en-GB"/>
              </w:rPr>
              <w:t xml:space="preserve"> completed in respect of additional costs incurred for Dangerous Dogs. There is potential for some additional one-off income.</w:t>
            </w:r>
            <w:r w:rsidRPr="00ED3562">
              <w:rPr>
                <w:rFonts w:ascii="Calibri" w:eastAsia="Times New Roman" w:hAnsi="Calibri" w:cs="Calibri"/>
                <w:color w:val="000000"/>
                <w:lang w:eastAsia="en-GB"/>
              </w:rPr>
              <w:t xml:space="preserve"> </w:t>
            </w:r>
          </w:p>
        </w:tc>
        <w:tc>
          <w:tcPr>
            <w:tcW w:w="1496" w:type="dxa"/>
            <w:shd w:val="clear" w:color="auto" w:fill="auto"/>
            <w:tcMar>
              <w:left w:w="57" w:type="dxa"/>
              <w:right w:w="57" w:type="dxa"/>
            </w:tcMar>
            <w:vAlign w:val="center"/>
          </w:tcPr>
          <w:p w14:paraId="54831405" w14:textId="5F089455" w:rsidR="002E36B5" w:rsidRDefault="00ED3562" w:rsidP="009061FE">
            <w:pPr>
              <w:spacing w:after="0" w:line="240" w:lineRule="auto"/>
              <w:jc w:val="center"/>
              <w:rPr>
                <w:rFonts w:ascii="Calibri" w:eastAsia="Times New Roman" w:hAnsi="Calibri" w:cs="Calibri"/>
                <w:color w:val="000000"/>
                <w:lang w:eastAsia="en-GB"/>
              </w:rPr>
            </w:pPr>
            <w:r w:rsidRPr="00ED3562">
              <w:rPr>
                <w:rFonts w:ascii="Calibri" w:eastAsia="Times New Roman" w:hAnsi="Calibri" w:cs="Calibri"/>
                <w:color w:val="000000"/>
                <w:lang w:eastAsia="en-GB"/>
              </w:rPr>
              <w:t>Medium/High</w:t>
            </w:r>
          </w:p>
        </w:tc>
      </w:tr>
      <w:tr w:rsidR="004D6D64" w:rsidRPr="00CA4AF4" w14:paraId="071E06DE" w14:textId="77777777" w:rsidTr="00FF115E">
        <w:trPr>
          <w:cantSplit/>
        </w:trPr>
        <w:tc>
          <w:tcPr>
            <w:tcW w:w="2131" w:type="dxa"/>
            <w:shd w:val="clear" w:color="auto" w:fill="auto"/>
            <w:tcMar>
              <w:left w:w="57" w:type="dxa"/>
              <w:right w:w="57" w:type="dxa"/>
            </w:tcMar>
            <w:vAlign w:val="center"/>
          </w:tcPr>
          <w:p w14:paraId="3375F6A3" w14:textId="42ED6E2C" w:rsidR="00E017CF" w:rsidRPr="00CA4AF4" w:rsidRDefault="000F2D03"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Airwaves</w:t>
            </w:r>
          </w:p>
        </w:tc>
        <w:tc>
          <w:tcPr>
            <w:tcW w:w="1550" w:type="dxa"/>
            <w:shd w:val="clear" w:color="auto" w:fill="auto"/>
            <w:tcMar>
              <w:left w:w="57" w:type="dxa"/>
              <w:right w:w="57" w:type="dxa"/>
            </w:tcMar>
            <w:vAlign w:val="center"/>
          </w:tcPr>
          <w:p w14:paraId="4F8399F7" w14:textId="6F10B572" w:rsidR="00E017CF" w:rsidRPr="00CA4AF4" w:rsidRDefault="00C63591" w:rsidP="00FF115E">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2E36B5">
              <w:rPr>
                <w:rFonts w:ascii="Calibri" w:eastAsia="Times New Roman" w:hAnsi="Calibri" w:cs="Calibri"/>
                <w:color w:val="FF0000"/>
                <w:lang w:eastAsia="en-GB"/>
              </w:rPr>
              <w:t>£</w:t>
            </w:r>
            <w:r>
              <w:rPr>
                <w:rFonts w:ascii="Calibri" w:eastAsia="Times New Roman" w:hAnsi="Calibri" w:cs="Calibri"/>
                <w:color w:val="FF0000"/>
                <w:lang w:eastAsia="en-GB"/>
              </w:rPr>
              <w:t>416,158)</w:t>
            </w:r>
          </w:p>
        </w:tc>
        <w:tc>
          <w:tcPr>
            <w:tcW w:w="9419" w:type="dxa"/>
            <w:shd w:val="clear" w:color="auto" w:fill="auto"/>
            <w:tcMar>
              <w:left w:w="57" w:type="dxa"/>
              <w:right w:w="57" w:type="dxa"/>
            </w:tcMar>
            <w:vAlign w:val="center"/>
          </w:tcPr>
          <w:p w14:paraId="06B66EE7" w14:textId="1240544D" w:rsidR="00E017CF" w:rsidRPr="00B34695" w:rsidRDefault="00B34695" w:rsidP="00FF115E">
            <w:pPr>
              <w:spacing w:after="0" w:line="240" w:lineRule="auto"/>
              <w:rPr>
                <w:rFonts w:ascii="Calibri" w:hAnsi="Calibri" w:cs="Calibri"/>
                <w:color w:val="000000"/>
              </w:rPr>
            </w:pPr>
            <w:r>
              <w:rPr>
                <w:rFonts w:ascii="Calibri" w:hAnsi="Calibri" w:cs="Calibri"/>
                <w:color w:val="000000"/>
              </w:rPr>
              <w:t>Airwaves note - A monthly credit line is added to invoices submitted by Motorola.  Between Apr and Jun 24 this was applied at £91k per month.  The credits are expected to continue until the completion of the legal appeal submitted by Motorola.  </w:t>
            </w:r>
            <w:r>
              <w:rPr>
                <w:rFonts w:ascii="Calibri" w:hAnsi="Calibri" w:cs="Calibri"/>
                <w:color w:val="000000"/>
              </w:rPr>
              <w:br/>
              <w:t>Potential future airwave call charge credits from Motorola = £416,158</w:t>
            </w:r>
            <w:r w:rsidR="00074F92">
              <w:rPr>
                <w:rFonts w:ascii="Calibri" w:hAnsi="Calibri" w:cs="Calibri"/>
                <w:color w:val="000000"/>
              </w:rPr>
              <w:t xml:space="preserve">.  </w:t>
            </w:r>
          </w:p>
        </w:tc>
        <w:tc>
          <w:tcPr>
            <w:tcW w:w="1496" w:type="dxa"/>
            <w:shd w:val="clear" w:color="auto" w:fill="auto"/>
            <w:tcMar>
              <w:left w:w="57" w:type="dxa"/>
              <w:right w:w="57" w:type="dxa"/>
            </w:tcMar>
            <w:vAlign w:val="center"/>
          </w:tcPr>
          <w:p w14:paraId="1FC9430D" w14:textId="31168C01" w:rsidR="00E017CF" w:rsidRPr="00CA4AF4" w:rsidRDefault="000F2D03" w:rsidP="009061FE">
            <w:pPr>
              <w:spacing w:after="0" w:line="240" w:lineRule="auto"/>
              <w:jc w:val="center"/>
              <w:rPr>
                <w:rFonts w:ascii="Calibri" w:eastAsia="Times New Roman" w:hAnsi="Calibri" w:cs="Calibri"/>
                <w:color w:val="000000"/>
                <w:lang w:eastAsia="en-GB"/>
              </w:rPr>
            </w:pPr>
            <w:r w:rsidRPr="00CA4AF4">
              <w:rPr>
                <w:rFonts w:ascii="Calibri" w:eastAsia="Times New Roman" w:hAnsi="Calibri" w:cs="Calibri"/>
                <w:color w:val="000000"/>
                <w:lang w:eastAsia="en-GB"/>
              </w:rPr>
              <w:t>Med</w:t>
            </w:r>
            <w:r w:rsidR="00806001">
              <w:rPr>
                <w:rFonts w:ascii="Calibri" w:eastAsia="Times New Roman" w:hAnsi="Calibri" w:cs="Calibri"/>
                <w:color w:val="000000"/>
                <w:lang w:eastAsia="en-GB"/>
              </w:rPr>
              <w:t>ium</w:t>
            </w:r>
            <w:r w:rsidRPr="00CA4AF4">
              <w:rPr>
                <w:rFonts w:ascii="Calibri" w:eastAsia="Times New Roman" w:hAnsi="Calibri" w:cs="Calibri"/>
                <w:color w:val="000000"/>
                <w:lang w:eastAsia="en-GB"/>
              </w:rPr>
              <w:t>/High</w:t>
            </w:r>
          </w:p>
        </w:tc>
      </w:tr>
      <w:tr w:rsidR="004D6D64" w:rsidRPr="00CA4AF4" w14:paraId="649EDD44" w14:textId="77777777" w:rsidTr="00FF115E">
        <w:trPr>
          <w:cantSplit/>
        </w:trPr>
        <w:tc>
          <w:tcPr>
            <w:tcW w:w="2131" w:type="dxa"/>
            <w:shd w:val="clear" w:color="auto" w:fill="auto"/>
            <w:tcMar>
              <w:left w:w="57" w:type="dxa"/>
              <w:right w:w="57" w:type="dxa"/>
            </w:tcMar>
            <w:vAlign w:val="center"/>
          </w:tcPr>
          <w:p w14:paraId="28748981" w14:textId="19FFC8AC" w:rsidR="007C7A0F" w:rsidRPr="00CA4AF4" w:rsidRDefault="007C7A0F" w:rsidP="009061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PSE Pay</w:t>
            </w:r>
          </w:p>
        </w:tc>
        <w:tc>
          <w:tcPr>
            <w:tcW w:w="1550" w:type="dxa"/>
            <w:shd w:val="clear" w:color="auto" w:fill="auto"/>
            <w:tcMar>
              <w:left w:w="57" w:type="dxa"/>
              <w:right w:w="57" w:type="dxa"/>
            </w:tcMar>
            <w:vAlign w:val="center"/>
          </w:tcPr>
          <w:p w14:paraId="19CBE791" w14:textId="7C72E925" w:rsidR="007C7A0F" w:rsidRPr="00CA4AF4" w:rsidRDefault="007C7A0F" w:rsidP="00FF115E">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(£120,000)</w:t>
            </w:r>
          </w:p>
        </w:tc>
        <w:tc>
          <w:tcPr>
            <w:tcW w:w="9419" w:type="dxa"/>
            <w:shd w:val="clear" w:color="auto" w:fill="auto"/>
            <w:tcMar>
              <w:left w:w="57" w:type="dxa"/>
              <w:right w:w="57" w:type="dxa"/>
            </w:tcMar>
            <w:vAlign w:val="center"/>
          </w:tcPr>
          <w:p w14:paraId="3E7F6704" w14:textId="0E2F0009" w:rsidR="007C7A0F" w:rsidRPr="00CA4AF4" w:rsidRDefault="00053E72" w:rsidP="009061FE">
            <w:pPr>
              <w:spacing w:after="0" w:line="240" w:lineRule="auto"/>
              <w:rPr>
                <w:rFonts w:ascii="Calibri" w:eastAsia="Times New Roman" w:hAnsi="Calibri" w:cs="Calibri"/>
                <w:color w:val="000000"/>
                <w:lang w:eastAsia="en-GB"/>
              </w:rPr>
            </w:pPr>
            <w:r w:rsidRPr="00053E72">
              <w:rPr>
                <w:rFonts w:ascii="Calibri" w:eastAsia="Times New Roman" w:hAnsi="Calibri" w:cs="Calibri"/>
                <w:color w:val="000000"/>
                <w:lang w:eastAsia="en-GB"/>
              </w:rPr>
              <w:t>The PSE pay forecast assumes leaver and joiner numbers will be the same, however, the past 5 months has experienced a net reduction of 1 PSE per month</w:t>
            </w:r>
            <w:r w:rsidR="00074F92" w:rsidRPr="00053E72">
              <w:rPr>
                <w:rFonts w:ascii="Calibri" w:eastAsia="Times New Roman" w:hAnsi="Calibri" w:cs="Calibri"/>
                <w:color w:val="000000"/>
                <w:lang w:eastAsia="en-GB"/>
              </w:rPr>
              <w:t xml:space="preserve">.  </w:t>
            </w:r>
            <w:r w:rsidRPr="00053E72">
              <w:rPr>
                <w:rFonts w:ascii="Calibri" w:eastAsia="Times New Roman" w:hAnsi="Calibri" w:cs="Calibri"/>
                <w:color w:val="000000"/>
                <w:lang w:eastAsia="en-GB"/>
              </w:rPr>
              <w:t>A decision will be made in the July forecast on whether to adjust this assumption</w:t>
            </w:r>
            <w:r w:rsidR="00074F92" w:rsidRPr="00053E72">
              <w:rPr>
                <w:rFonts w:ascii="Calibri" w:eastAsia="Times New Roman" w:hAnsi="Calibri" w:cs="Calibri"/>
                <w:color w:val="000000"/>
                <w:lang w:eastAsia="en-GB"/>
              </w:rPr>
              <w:t xml:space="preserve">.  </w:t>
            </w:r>
            <w:r w:rsidRPr="00053E72">
              <w:rPr>
                <w:rFonts w:ascii="Calibri" w:eastAsia="Times New Roman" w:hAnsi="Calibri" w:cs="Calibri"/>
                <w:color w:val="000000"/>
                <w:lang w:eastAsia="en-GB"/>
              </w:rPr>
              <w:t>A net reduction of 1 PSE per month for the remainder of the financial year will equate to a reduction in the pay forecast of £120k.</w:t>
            </w:r>
          </w:p>
        </w:tc>
        <w:tc>
          <w:tcPr>
            <w:tcW w:w="1496" w:type="dxa"/>
            <w:shd w:val="clear" w:color="auto" w:fill="auto"/>
            <w:tcMar>
              <w:left w:w="57" w:type="dxa"/>
              <w:right w:w="57" w:type="dxa"/>
            </w:tcMar>
            <w:vAlign w:val="center"/>
          </w:tcPr>
          <w:p w14:paraId="389FC6EA" w14:textId="58D93266" w:rsidR="007C7A0F" w:rsidRPr="00CA4AF4" w:rsidRDefault="00053E72" w:rsidP="009061FE">
            <w:pPr>
              <w:spacing w:after="0" w:line="240" w:lineRule="auto"/>
              <w:jc w:val="center"/>
              <w:rPr>
                <w:rFonts w:ascii="Calibri" w:eastAsia="Times New Roman" w:hAnsi="Calibri" w:cs="Calibri"/>
                <w:color w:val="000000"/>
                <w:lang w:eastAsia="en-GB"/>
              </w:rPr>
            </w:pPr>
            <w:r w:rsidRPr="00CA4AF4">
              <w:rPr>
                <w:rFonts w:ascii="Calibri" w:eastAsia="Times New Roman" w:hAnsi="Calibri" w:cs="Calibri"/>
                <w:color w:val="000000"/>
                <w:lang w:eastAsia="en-GB"/>
              </w:rPr>
              <w:t>Med</w:t>
            </w:r>
            <w:r>
              <w:rPr>
                <w:rFonts w:ascii="Calibri" w:eastAsia="Times New Roman" w:hAnsi="Calibri" w:cs="Calibri"/>
                <w:color w:val="000000"/>
                <w:lang w:eastAsia="en-GB"/>
              </w:rPr>
              <w:t>ium</w:t>
            </w:r>
            <w:r w:rsidRPr="00CA4AF4">
              <w:rPr>
                <w:rFonts w:ascii="Calibri" w:eastAsia="Times New Roman" w:hAnsi="Calibri" w:cs="Calibri"/>
                <w:color w:val="000000"/>
                <w:lang w:eastAsia="en-GB"/>
              </w:rPr>
              <w:t>/High</w:t>
            </w:r>
          </w:p>
        </w:tc>
      </w:tr>
      <w:tr w:rsidR="004D6D64" w:rsidRPr="00CA4AF4" w14:paraId="7FED871E" w14:textId="77777777" w:rsidTr="00FF115E">
        <w:trPr>
          <w:cantSplit/>
        </w:trPr>
        <w:tc>
          <w:tcPr>
            <w:tcW w:w="2131" w:type="dxa"/>
            <w:shd w:val="clear" w:color="auto" w:fill="auto"/>
            <w:tcMar>
              <w:left w:w="57" w:type="dxa"/>
              <w:right w:w="57" w:type="dxa"/>
            </w:tcMar>
            <w:vAlign w:val="center"/>
            <w:hideMark/>
          </w:tcPr>
          <w:p w14:paraId="67417D11" w14:textId="77777777" w:rsidR="00CA4AF4" w:rsidRPr="00CA4AF4" w:rsidRDefault="00CA4AF4"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Medway PFI</w:t>
            </w:r>
          </w:p>
        </w:tc>
        <w:tc>
          <w:tcPr>
            <w:tcW w:w="1550" w:type="dxa"/>
            <w:shd w:val="clear" w:color="auto" w:fill="auto"/>
            <w:tcMar>
              <w:left w:w="57" w:type="dxa"/>
              <w:right w:w="57" w:type="dxa"/>
            </w:tcMar>
            <w:vAlign w:val="center"/>
            <w:hideMark/>
          </w:tcPr>
          <w:p w14:paraId="5667DB01" w14:textId="77777777" w:rsidR="00CA4AF4" w:rsidRPr="00CA4AF4" w:rsidRDefault="00CA4AF4" w:rsidP="00FF115E">
            <w:pPr>
              <w:spacing w:after="0" w:line="240" w:lineRule="auto"/>
              <w:jc w:val="right"/>
              <w:rPr>
                <w:rFonts w:ascii="Calibri" w:eastAsia="Times New Roman" w:hAnsi="Calibri" w:cs="Calibri"/>
                <w:color w:val="000000"/>
                <w:lang w:eastAsia="en-GB"/>
              </w:rPr>
            </w:pPr>
            <w:r w:rsidRPr="00CA4AF4">
              <w:rPr>
                <w:rFonts w:ascii="Calibri" w:eastAsia="Times New Roman" w:hAnsi="Calibri" w:cs="Calibri"/>
                <w:color w:val="FF0000"/>
                <w:lang w:eastAsia="en-GB"/>
              </w:rPr>
              <w:t>(£109,000)</w:t>
            </w:r>
          </w:p>
        </w:tc>
        <w:tc>
          <w:tcPr>
            <w:tcW w:w="9419" w:type="dxa"/>
            <w:shd w:val="clear" w:color="auto" w:fill="auto"/>
            <w:tcMar>
              <w:left w:w="57" w:type="dxa"/>
              <w:right w:w="57" w:type="dxa"/>
            </w:tcMar>
            <w:vAlign w:val="center"/>
            <w:hideMark/>
          </w:tcPr>
          <w:p w14:paraId="6949896E" w14:textId="622F112A" w:rsidR="00CA4AF4" w:rsidRPr="00CA4AF4" w:rsidRDefault="00CA4AF4"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 xml:space="preserve">Awaiting advice from </w:t>
            </w:r>
            <w:r w:rsidR="00CE3018">
              <w:rPr>
                <w:rFonts w:ascii="Calibri" w:eastAsia="Times New Roman" w:hAnsi="Calibri" w:cs="Calibri"/>
                <w:color w:val="000000"/>
                <w:lang w:eastAsia="en-GB"/>
              </w:rPr>
              <w:t xml:space="preserve">Medway Council </w:t>
            </w:r>
            <w:r w:rsidR="002062FF">
              <w:rPr>
                <w:rFonts w:ascii="Calibri" w:eastAsia="Times New Roman" w:hAnsi="Calibri" w:cs="Calibri"/>
                <w:color w:val="000000"/>
                <w:lang w:eastAsia="en-GB"/>
              </w:rPr>
              <w:t>whether we are due to receive an insurance credit</w:t>
            </w:r>
            <w:r w:rsidRPr="00CA4AF4">
              <w:rPr>
                <w:rFonts w:ascii="Calibri" w:eastAsia="Times New Roman" w:hAnsi="Calibri" w:cs="Calibri"/>
                <w:color w:val="000000"/>
                <w:lang w:eastAsia="en-GB"/>
              </w:rPr>
              <w:t xml:space="preserve"> </w:t>
            </w:r>
          </w:p>
        </w:tc>
        <w:tc>
          <w:tcPr>
            <w:tcW w:w="1496" w:type="dxa"/>
            <w:shd w:val="clear" w:color="auto" w:fill="auto"/>
            <w:tcMar>
              <w:left w:w="57" w:type="dxa"/>
              <w:right w:w="57" w:type="dxa"/>
            </w:tcMar>
            <w:vAlign w:val="center"/>
            <w:hideMark/>
          </w:tcPr>
          <w:p w14:paraId="452A3985" w14:textId="6410AB8F" w:rsidR="00CA4AF4" w:rsidRPr="00CA4AF4" w:rsidRDefault="000F2D03" w:rsidP="009061FE">
            <w:pPr>
              <w:spacing w:after="0" w:line="240" w:lineRule="auto"/>
              <w:jc w:val="center"/>
              <w:rPr>
                <w:rFonts w:ascii="Calibri" w:eastAsia="Times New Roman" w:hAnsi="Calibri" w:cs="Calibri"/>
                <w:color w:val="000000"/>
                <w:lang w:eastAsia="en-GB"/>
              </w:rPr>
            </w:pPr>
            <w:r w:rsidRPr="00CA4AF4">
              <w:rPr>
                <w:rFonts w:ascii="Calibri" w:eastAsia="Times New Roman" w:hAnsi="Calibri" w:cs="Calibri"/>
                <w:color w:val="000000"/>
                <w:lang w:eastAsia="en-GB"/>
              </w:rPr>
              <w:t>Med</w:t>
            </w:r>
            <w:r w:rsidR="00996C43">
              <w:rPr>
                <w:rFonts w:ascii="Calibri" w:eastAsia="Times New Roman" w:hAnsi="Calibri" w:cs="Calibri"/>
                <w:color w:val="000000"/>
                <w:lang w:eastAsia="en-GB"/>
              </w:rPr>
              <w:t>ium</w:t>
            </w:r>
            <w:r w:rsidR="00CA4AF4" w:rsidRPr="00CA4AF4">
              <w:rPr>
                <w:rFonts w:ascii="Calibri" w:eastAsia="Times New Roman" w:hAnsi="Calibri" w:cs="Calibri"/>
                <w:color w:val="000000"/>
                <w:lang w:eastAsia="en-GB"/>
              </w:rPr>
              <w:t>/High</w:t>
            </w:r>
          </w:p>
        </w:tc>
      </w:tr>
      <w:tr w:rsidR="004D6D64" w:rsidRPr="00CA4AF4" w14:paraId="58EBE59B" w14:textId="77777777" w:rsidTr="00FF115E">
        <w:trPr>
          <w:cantSplit/>
        </w:trPr>
        <w:tc>
          <w:tcPr>
            <w:tcW w:w="2131" w:type="dxa"/>
            <w:shd w:val="clear" w:color="auto" w:fill="auto"/>
            <w:tcMar>
              <w:left w:w="57" w:type="dxa"/>
              <w:right w:w="57" w:type="dxa"/>
            </w:tcMar>
            <w:vAlign w:val="center"/>
          </w:tcPr>
          <w:p w14:paraId="1C5920DD" w14:textId="77777777" w:rsidR="007419BC" w:rsidRPr="00CA4AF4" w:rsidRDefault="007419BC" w:rsidP="009061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Police Pay</w:t>
            </w:r>
          </w:p>
        </w:tc>
        <w:tc>
          <w:tcPr>
            <w:tcW w:w="1550" w:type="dxa"/>
            <w:shd w:val="clear" w:color="auto" w:fill="auto"/>
            <w:tcMar>
              <w:left w:w="57" w:type="dxa"/>
              <w:right w:w="57" w:type="dxa"/>
            </w:tcMar>
            <w:vAlign w:val="center"/>
          </w:tcPr>
          <w:p w14:paraId="224E8CD0" w14:textId="77777777" w:rsidR="007419BC" w:rsidRPr="00CA4AF4" w:rsidRDefault="007419BC" w:rsidP="00FF115E">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(£277,000)</w:t>
            </w:r>
          </w:p>
        </w:tc>
        <w:tc>
          <w:tcPr>
            <w:tcW w:w="9419" w:type="dxa"/>
            <w:shd w:val="clear" w:color="auto" w:fill="auto"/>
            <w:tcMar>
              <w:left w:w="57" w:type="dxa"/>
              <w:right w:w="57" w:type="dxa"/>
            </w:tcMar>
            <w:vAlign w:val="center"/>
          </w:tcPr>
          <w:p w14:paraId="3A7CC8D3" w14:textId="392A9139" w:rsidR="007419BC" w:rsidRPr="00CA4AF4" w:rsidRDefault="007419BC" w:rsidP="009061FE">
            <w:pPr>
              <w:spacing w:after="0" w:line="240" w:lineRule="auto"/>
              <w:rPr>
                <w:rFonts w:ascii="Calibri" w:eastAsia="Times New Roman" w:hAnsi="Calibri" w:cs="Calibri"/>
                <w:color w:val="000000"/>
                <w:lang w:eastAsia="en-GB"/>
              </w:rPr>
            </w:pPr>
            <w:r w:rsidRPr="009B51D4">
              <w:rPr>
                <w:rFonts w:ascii="Calibri" w:eastAsia="Times New Roman" w:hAnsi="Calibri" w:cs="Calibri"/>
                <w:color w:val="000000"/>
                <w:lang w:eastAsia="en-GB"/>
              </w:rPr>
              <w:t>£2</w:t>
            </w:r>
            <w:r w:rsidR="00BC3B19">
              <w:rPr>
                <w:rFonts w:ascii="Calibri" w:eastAsia="Times New Roman" w:hAnsi="Calibri" w:cs="Calibri"/>
                <w:color w:val="000000"/>
                <w:lang w:eastAsia="en-GB"/>
              </w:rPr>
              <w:t>7</w:t>
            </w:r>
            <w:r w:rsidRPr="009B51D4">
              <w:rPr>
                <w:rFonts w:ascii="Calibri" w:eastAsia="Times New Roman" w:hAnsi="Calibri" w:cs="Calibri"/>
                <w:color w:val="000000"/>
                <w:lang w:eastAsia="en-GB"/>
              </w:rPr>
              <w:t xml:space="preserve">7k </w:t>
            </w:r>
            <w:r w:rsidR="00FD36F1">
              <w:rPr>
                <w:rFonts w:ascii="Calibri" w:eastAsia="Times New Roman" w:hAnsi="Calibri" w:cs="Calibri"/>
                <w:color w:val="000000"/>
                <w:lang w:eastAsia="en-GB"/>
              </w:rPr>
              <w:t>–</w:t>
            </w:r>
            <w:r w:rsidRPr="009B51D4">
              <w:rPr>
                <w:rFonts w:ascii="Calibri" w:eastAsia="Times New Roman" w:hAnsi="Calibri" w:cs="Calibri"/>
                <w:color w:val="000000"/>
                <w:lang w:eastAsia="en-GB"/>
              </w:rPr>
              <w:t xml:space="preserve"> </w:t>
            </w:r>
            <w:r w:rsidR="00FD36F1">
              <w:rPr>
                <w:rFonts w:ascii="Calibri" w:eastAsia="Times New Roman" w:hAnsi="Calibri" w:cs="Calibri"/>
                <w:color w:val="000000"/>
                <w:lang w:eastAsia="en-GB"/>
              </w:rPr>
              <w:t xml:space="preserve">Potential benefit in respect of the </w:t>
            </w:r>
            <w:r w:rsidR="00CE3018">
              <w:rPr>
                <w:rFonts w:ascii="Calibri" w:eastAsia="Times New Roman" w:hAnsi="Calibri" w:cs="Calibri"/>
                <w:color w:val="000000"/>
                <w:lang w:eastAsia="en-GB"/>
              </w:rPr>
              <w:t>p</w:t>
            </w:r>
            <w:r w:rsidRPr="009B51D4">
              <w:rPr>
                <w:rFonts w:ascii="Calibri" w:eastAsia="Times New Roman" w:hAnsi="Calibri" w:cs="Calibri"/>
                <w:color w:val="000000"/>
                <w:lang w:eastAsia="en-GB"/>
              </w:rPr>
              <w:t>ension increase provision on externally funded police officer posts</w:t>
            </w:r>
          </w:p>
        </w:tc>
        <w:tc>
          <w:tcPr>
            <w:tcW w:w="1496" w:type="dxa"/>
            <w:shd w:val="clear" w:color="auto" w:fill="auto"/>
            <w:tcMar>
              <w:left w:w="57" w:type="dxa"/>
              <w:right w:w="57" w:type="dxa"/>
            </w:tcMar>
            <w:vAlign w:val="center"/>
          </w:tcPr>
          <w:p w14:paraId="60312882" w14:textId="77777777" w:rsidR="007419BC" w:rsidRPr="00CA4AF4" w:rsidRDefault="007419BC" w:rsidP="009061FE">
            <w:pPr>
              <w:spacing w:after="0" w:line="240" w:lineRule="auto"/>
              <w:jc w:val="center"/>
              <w:rPr>
                <w:rFonts w:ascii="Calibri" w:eastAsia="Times New Roman" w:hAnsi="Calibri" w:cs="Calibri"/>
                <w:color w:val="000000"/>
                <w:lang w:eastAsia="en-GB"/>
              </w:rPr>
            </w:pPr>
            <w:r w:rsidRPr="00CA4AF4">
              <w:rPr>
                <w:rFonts w:ascii="Calibri" w:eastAsia="Times New Roman" w:hAnsi="Calibri" w:cs="Calibri"/>
                <w:color w:val="000000"/>
                <w:lang w:eastAsia="en-GB"/>
              </w:rPr>
              <w:t>Med</w:t>
            </w:r>
            <w:r>
              <w:rPr>
                <w:rFonts w:ascii="Calibri" w:eastAsia="Times New Roman" w:hAnsi="Calibri" w:cs="Calibri"/>
                <w:color w:val="000000"/>
                <w:lang w:eastAsia="en-GB"/>
              </w:rPr>
              <w:t>ium</w:t>
            </w:r>
          </w:p>
        </w:tc>
      </w:tr>
      <w:tr w:rsidR="004D6D64" w:rsidRPr="00CA4AF4" w14:paraId="0DBF45CC" w14:textId="77777777" w:rsidTr="00FF115E">
        <w:trPr>
          <w:cantSplit/>
        </w:trPr>
        <w:tc>
          <w:tcPr>
            <w:tcW w:w="2131" w:type="dxa"/>
            <w:shd w:val="clear" w:color="auto" w:fill="auto"/>
            <w:tcMar>
              <w:left w:w="57" w:type="dxa"/>
              <w:right w:w="57" w:type="dxa"/>
            </w:tcMar>
            <w:vAlign w:val="center"/>
          </w:tcPr>
          <w:p w14:paraId="56658800" w14:textId="3F89D8C2" w:rsidR="00CA4AF4" w:rsidRPr="00CA4AF4" w:rsidRDefault="004B1F94" w:rsidP="009061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Tac Ops</w:t>
            </w:r>
          </w:p>
        </w:tc>
        <w:tc>
          <w:tcPr>
            <w:tcW w:w="1550" w:type="dxa"/>
            <w:shd w:val="clear" w:color="auto" w:fill="auto"/>
            <w:tcMar>
              <w:left w:w="57" w:type="dxa"/>
              <w:right w:w="57" w:type="dxa"/>
            </w:tcMar>
            <w:vAlign w:val="center"/>
          </w:tcPr>
          <w:p w14:paraId="101F5CD1" w14:textId="2086961B" w:rsidR="00CA4AF4" w:rsidRPr="00CA4AF4" w:rsidRDefault="00996C43" w:rsidP="00FF115E">
            <w:pPr>
              <w:spacing w:after="0" w:line="240" w:lineRule="auto"/>
              <w:jc w:val="right"/>
              <w:rPr>
                <w:rFonts w:ascii="Calibri" w:eastAsia="Times New Roman" w:hAnsi="Calibri" w:cs="Calibri"/>
                <w:color w:val="000000"/>
                <w:lang w:eastAsia="en-GB"/>
              </w:rPr>
            </w:pPr>
            <w:r w:rsidRPr="00996C43">
              <w:rPr>
                <w:rFonts w:ascii="Calibri" w:eastAsia="Times New Roman" w:hAnsi="Calibri" w:cs="Calibri"/>
                <w:color w:val="FF0000"/>
                <w:lang w:eastAsia="en-GB"/>
              </w:rPr>
              <w:t>(£203,000)</w:t>
            </w:r>
          </w:p>
        </w:tc>
        <w:tc>
          <w:tcPr>
            <w:tcW w:w="9419" w:type="dxa"/>
            <w:shd w:val="clear" w:color="auto" w:fill="auto"/>
            <w:tcMar>
              <w:left w:w="57" w:type="dxa"/>
              <w:right w:w="57" w:type="dxa"/>
            </w:tcMar>
            <w:vAlign w:val="center"/>
          </w:tcPr>
          <w:p w14:paraId="1E387839" w14:textId="7A051F53" w:rsidR="00CA4AF4" w:rsidRPr="00CA4AF4" w:rsidRDefault="00297093" w:rsidP="009061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National Police Air Service (</w:t>
            </w:r>
            <w:r w:rsidR="00996C43" w:rsidRPr="00996C43">
              <w:rPr>
                <w:rFonts w:ascii="Calibri" w:eastAsia="Times New Roman" w:hAnsi="Calibri" w:cs="Calibri"/>
                <w:color w:val="000000"/>
                <w:lang w:eastAsia="en-GB"/>
              </w:rPr>
              <w:t>NPAS</w:t>
            </w:r>
            <w:r>
              <w:rPr>
                <w:rFonts w:ascii="Calibri" w:eastAsia="Times New Roman" w:hAnsi="Calibri" w:cs="Calibri"/>
                <w:color w:val="000000"/>
                <w:lang w:eastAsia="en-GB"/>
              </w:rPr>
              <w:t>)</w:t>
            </w:r>
            <w:r w:rsidR="00996C43" w:rsidRPr="00996C43">
              <w:rPr>
                <w:rFonts w:ascii="Calibri" w:eastAsia="Times New Roman" w:hAnsi="Calibri" w:cs="Calibri"/>
                <w:color w:val="000000"/>
                <w:lang w:eastAsia="en-GB"/>
              </w:rPr>
              <w:t xml:space="preserve"> agreement is currently at £1.015m.  The</w:t>
            </w:r>
            <w:r w:rsidR="00C01741">
              <w:rPr>
                <w:rFonts w:ascii="Calibri" w:eastAsia="Times New Roman" w:hAnsi="Calibri" w:cs="Calibri"/>
                <w:color w:val="000000"/>
                <w:lang w:eastAsia="en-GB"/>
              </w:rPr>
              <w:t xml:space="preserve"> budget is £1.2m</w:t>
            </w:r>
            <w:r w:rsidR="00CE3018">
              <w:rPr>
                <w:rFonts w:ascii="Calibri" w:eastAsia="Times New Roman" w:hAnsi="Calibri" w:cs="Calibri"/>
                <w:color w:val="000000"/>
                <w:lang w:eastAsia="en-GB"/>
              </w:rPr>
              <w:t>,</w:t>
            </w:r>
            <w:r w:rsidR="00C01741">
              <w:rPr>
                <w:rFonts w:ascii="Calibri" w:eastAsia="Times New Roman" w:hAnsi="Calibri" w:cs="Calibri"/>
                <w:color w:val="000000"/>
                <w:lang w:eastAsia="en-GB"/>
              </w:rPr>
              <w:t xml:space="preserve"> hence the opportunity</w:t>
            </w:r>
            <w:r w:rsidR="00B510EA">
              <w:rPr>
                <w:rFonts w:ascii="Calibri" w:eastAsia="Times New Roman" w:hAnsi="Calibri" w:cs="Calibri"/>
                <w:color w:val="000000"/>
                <w:lang w:eastAsia="en-GB"/>
              </w:rPr>
              <w:t xml:space="preserve">.  </w:t>
            </w:r>
            <w:r w:rsidR="00C01741">
              <w:rPr>
                <w:rFonts w:ascii="Calibri" w:eastAsia="Times New Roman" w:hAnsi="Calibri" w:cs="Calibri"/>
                <w:color w:val="000000"/>
                <w:lang w:eastAsia="en-GB"/>
              </w:rPr>
              <w:t>However, we are projecting to finish above our agreed flying hours so need further clarity around any potential financial penalties before including this opportunity in the forecast</w:t>
            </w:r>
            <w:r w:rsidR="00074F92">
              <w:rPr>
                <w:rFonts w:ascii="Calibri" w:eastAsia="Times New Roman" w:hAnsi="Calibri" w:cs="Calibri"/>
                <w:color w:val="000000"/>
                <w:lang w:eastAsia="en-GB"/>
              </w:rPr>
              <w:t xml:space="preserve">.  </w:t>
            </w:r>
          </w:p>
        </w:tc>
        <w:tc>
          <w:tcPr>
            <w:tcW w:w="1496" w:type="dxa"/>
            <w:shd w:val="clear" w:color="auto" w:fill="auto"/>
            <w:tcMar>
              <w:left w:w="57" w:type="dxa"/>
              <w:right w:w="57" w:type="dxa"/>
            </w:tcMar>
            <w:vAlign w:val="center"/>
          </w:tcPr>
          <w:p w14:paraId="7768E251" w14:textId="2B8B5F44" w:rsidR="00CA4AF4" w:rsidRPr="00CA4AF4" w:rsidRDefault="00996C43" w:rsidP="00906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Medium</w:t>
            </w:r>
          </w:p>
        </w:tc>
      </w:tr>
      <w:tr w:rsidR="004D6D64" w:rsidRPr="00CA4AF4" w14:paraId="78019B94" w14:textId="77777777" w:rsidTr="00FF115E">
        <w:trPr>
          <w:cantSplit/>
        </w:trPr>
        <w:tc>
          <w:tcPr>
            <w:tcW w:w="2131" w:type="dxa"/>
            <w:shd w:val="clear" w:color="auto" w:fill="auto"/>
            <w:tcMar>
              <w:left w:w="57" w:type="dxa"/>
              <w:right w:w="57" w:type="dxa"/>
            </w:tcMar>
            <w:vAlign w:val="center"/>
          </w:tcPr>
          <w:p w14:paraId="3D214F9C" w14:textId="77777777" w:rsidR="00155B61" w:rsidRPr="00CA4AF4" w:rsidRDefault="00155B61"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Various</w:t>
            </w:r>
          </w:p>
        </w:tc>
        <w:tc>
          <w:tcPr>
            <w:tcW w:w="1550" w:type="dxa"/>
            <w:shd w:val="clear" w:color="auto" w:fill="auto"/>
            <w:tcMar>
              <w:left w:w="57" w:type="dxa"/>
              <w:right w:w="57" w:type="dxa"/>
            </w:tcMar>
            <w:vAlign w:val="center"/>
          </w:tcPr>
          <w:p w14:paraId="41F7E352" w14:textId="77777777" w:rsidR="00155B61" w:rsidRPr="00CA4AF4" w:rsidRDefault="00155B61" w:rsidP="00FF115E">
            <w:pPr>
              <w:spacing w:after="0" w:line="240" w:lineRule="auto"/>
              <w:jc w:val="right"/>
              <w:rPr>
                <w:rFonts w:ascii="Calibri" w:eastAsia="Times New Roman" w:hAnsi="Calibri" w:cs="Calibri"/>
                <w:color w:val="000000"/>
                <w:lang w:eastAsia="en-GB"/>
              </w:rPr>
            </w:pPr>
            <w:r w:rsidRPr="00CA4AF4">
              <w:rPr>
                <w:rFonts w:ascii="Calibri" w:eastAsia="Times New Roman" w:hAnsi="Calibri" w:cs="Calibri"/>
                <w:color w:val="FF0000"/>
                <w:lang w:eastAsia="en-GB"/>
              </w:rPr>
              <w:t>(£1,000,000)</w:t>
            </w:r>
          </w:p>
        </w:tc>
        <w:tc>
          <w:tcPr>
            <w:tcW w:w="9419" w:type="dxa"/>
            <w:shd w:val="clear" w:color="auto" w:fill="auto"/>
            <w:tcMar>
              <w:left w:w="57" w:type="dxa"/>
              <w:right w:w="57" w:type="dxa"/>
            </w:tcMar>
            <w:vAlign w:val="center"/>
          </w:tcPr>
          <w:p w14:paraId="5DD89DD9" w14:textId="28E55E9C" w:rsidR="00155B61" w:rsidRPr="00CA4AF4" w:rsidRDefault="00155B61"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A reduction in forecast towards year end has been experienced in last 2 years due to</w:t>
            </w:r>
            <w:r w:rsidR="00F803F6">
              <w:rPr>
                <w:rFonts w:ascii="Calibri" w:eastAsia="Times New Roman" w:hAnsi="Calibri" w:cs="Calibri"/>
                <w:color w:val="000000"/>
                <w:lang w:eastAsia="en-GB"/>
              </w:rPr>
              <w:t xml:space="preserve"> optimism bias, </w:t>
            </w:r>
            <w:proofErr w:type="gramStart"/>
            <w:r w:rsidRPr="00CA4AF4">
              <w:rPr>
                <w:rFonts w:ascii="Calibri" w:eastAsia="Times New Roman" w:hAnsi="Calibri" w:cs="Calibri"/>
                <w:color w:val="000000"/>
                <w:lang w:eastAsia="en-GB"/>
              </w:rPr>
              <w:t>time</w:t>
            </w:r>
            <w:proofErr w:type="gramEnd"/>
            <w:r w:rsidRPr="00CA4AF4">
              <w:rPr>
                <w:rFonts w:ascii="Calibri" w:eastAsia="Times New Roman" w:hAnsi="Calibri" w:cs="Calibri"/>
                <w:color w:val="000000"/>
                <w:lang w:eastAsia="en-GB"/>
              </w:rPr>
              <w:t xml:space="preserve"> and resource restrictions. This opportunity recognises the potential for this to occur again</w:t>
            </w:r>
            <w:r w:rsidR="00CE3018">
              <w:rPr>
                <w:rFonts w:ascii="Calibri" w:eastAsia="Times New Roman" w:hAnsi="Calibri" w:cs="Calibri"/>
                <w:color w:val="000000"/>
                <w:lang w:eastAsia="en-GB"/>
              </w:rPr>
              <w:t>.</w:t>
            </w:r>
          </w:p>
        </w:tc>
        <w:tc>
          <w:tcPr>
            <w:tcW w:w="1496" w:type="dxa"/>
            <w:shd w:val="clear" w:color="auto" w:fill="auto"/>
            <w:tcMar>
              <w:left w:w="57" w:type="dxa"/>
              <w:right w:w="57" w:type="dxa"/>
            </w:tcMar>
            <w:vAlign w:val="center"/>
          </w:tcPr>
          <w:p w14:paraId="5A2C7E99" w14:textId="77777777" w:rsidR="00155B61" w:rsidRPr="00CA4AF4" w:rsidRDefault="00155B61" w:rsidP="009061FE">
            <w:pPr>
              <w:spacing w:after="0" w:line="240" w:lineRule="auto"/>
              <w:jc w:val="center"/>
              <w:rPr>
                <w:rFonts w:ascii="Calibri" w:eastAsia="Times New Roman" w:hAnsi="Calibri" w:cs="Calibri"/>
                <w:color w:val="000000"/>
                <w:lang w:eastAsia="en-GB"/>
              </w:rPr>
            </w:pPr>
            <w:r w:rsidRPr="00CA4AF4">
              <w:rPr>
                <w:rFonts w:ascii="Calibri" w:eastAsia="Times New Roman" w:hAnsi="Calibri" w:cs="Calibri"/>
                <w:color w:val="000000"/>
                <w:lang w:eastAsia="en-GB"/>
              </w:rPr>
              <w:t>Low/Med</w:t>
            </w:r>
            <w:r>
              <w:rPr>
                <w:rFonts w:ascii="Calibri" w:eastAsia="Times New Roman" w:hAnsi="Calibri" w:cs="Calibri"/>
                <w:color w:val="000000"/>
                <w:lang w:eastAsia="en-GB"/>
              </w:rPr>
              <w:t>ium</w:t>
            </w:r>
          </w:p>
        </w:tc>
      </w:tr>
      <w:tr w:rsidR="004D6D64" w:rsidRPr="00CA4AF4" w14:paraId="7D27A462" w14:textId="77777777" w:rsidTr="00FF115E">
        <w:trPr>
          <w:cantSplit/>
        </w:trPr>
        <w:tc>
          <w:tcPr>
            <w:tcW w:w="2131" w:type="dxa"/>
            <w:shd w:val="clear" w:color="auto" w:fill="auto"/>
            <w:tcMar>
              <w:left w:w="57" w:type="dxa"/>
              <w:right w:w="57" w:type="dxa"/>
            </w:tcMar>
            <w:vAlign w:val="center"/>
            <w:hideMark/>
          </w:tcPr>
          <w:p w14:paraId="24A64E36" w14:textId="005E0DC4" w:rsidR="00CA4AF4" w:rsidRPr="00CA4AF4" w:rsidRDefault="00CA4AF4"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 xml:space="preserve">Camera Safety </w:t>
            </w:r>
            <w:r w:rsidR="00134BD7">
              <w:rPr>
                <w:rFonts w:ascii="Calibri" w:eastAsia="Times New Roman" w:hAnsi="Calibri" w:cs="Calibri"/>
                <w:color w:val="000000"/>
                <w:lang w:eastAsia="en-GB"/>
              </w:rPr>
              <w:t>–</w:t>
            </w:r>
            <w:r w:rsidRPr="00CA4AF4">
              <w:rPr>
                <w:rFonts w:ascii="Calibri" w:eastAsia="Times New Roman" w:hAnsi="Calibri" w:cs="Calibri"/>
                <w:color w:val="000000"/>
                <w:lang w:eastAsia="en-GB"/>
              </w:rPr>
              <w:t xml:space="preserve"> </w:t>
            </w:r>
            <w:r w:rsidR="00134BD7">
              <w:rPr>
                <w:rFonts w:ascii="Calibri" w:eastAsia="Times New Roman" w:hAnsi="Calibri" w:cs="Calibri"/>
                <w:color w:val="000000"/>
                <w:lang w:eastAsia="en-GB"/>
              </w:rPr>
              <w:t>National Driver Offending Retraining Scheme (</w:t>
            </w:r>
            <w:r w:rsidRPr="00CA4AF4">
              <w:rPr>
                <w:rFonts w:ascii="Calibri" w:eastAsia="Times New Roman" w:hAnsi="Calibri" w:cs="Calibri"/>
                <w:color w:val="000000"/>
                <w:lang w:eastAsia="en-GB"/>
              </w:rPr>
              <w:t>NDORS</w:t>
            </w:r>
            <w:r w:rsidR="00134BD7">
              <w:rPr>
                <w:rFonts w:ascii="Calibri" w:eastAsia="Times New Roman" w:hAnsi="Calibri" w:cs="Calibri"/>
                <w:color w:val="000000"/>
                <w:lang w:eastAsia="en-GB"/>
              </w:rPr>
              <w:t>)</w:t>
            </w:r>
          </w:p>
        </w:tc>
        <w:tc>
          <w:tcPr>
            <w:tcW w:w="1550" w:type="dxa"/>
            <w:shd w:val="clear" w:color="auto" w:fill="auto"/>
            <w:tcMar>
              <w:left w:w="57" w:type="dxa"/>
              <w:right w:w="57" w:type="dxa"/>
            </w:tcMar>
            <w:vAlign w:val="center"/>
            <w:hideMark/>
          </w:tcPr>
          <w:p w14:paraId="1B1339F9" w14:textId="1F1F668A" w:rsidR="00CA4AF4" w:rsidRPr="00CC7515" w:rsidRDefault="00CC7515" w:rsidP="00FF115E">
            <w:pPr>
              <w:spacing w:after="0" w:line="240" w:lineRule="auto"/>
              <w:jc w:val="right"/>
              <w:rPr>
                <w:rFonts w:ascii="Calibri" w:eastAsia="Times New Roman" w:hAnsi="Calibri" w:cs="Calibri"/>
                <w:color w:val="FF0000"/>
                <w:lang w:eastAsia="en-GB"/>
              </w:rPr>
            </w:pPr>
            <w:r w:rsidRPr="00CC7515">
              <w:rPr>
                <w:rFonts w:ascii="Calibri" w:eastAsia="Times New Roman" w:hAnsi="Calibri" w:cs="Calibri"/>
                <w:color w:val="FF0000"/>
                <w:lang w:eastAsia="en-GB"/>
              </w:rPr>
              <w:t>(427,000)</w:t>
            </w:r>
          </w:p>
        </w:tc>
        <w:tc>
          <w:tcPr>
            <w:tcW w:w="9419" w:type="dxa"/>
            <w:shd w:val="clear" w:color="auto" w:fill="auto"/>
            <w:tcMar>
              <w:left w:w="57" w:type="dxa"/>
              <w:right w:w="57" w:type="dxa"/>
            </w:tcMar>
            <w:vAlign w:val="center"/>
            <w:hideMark/>
          </w:tcPr>
          <w:p w14:paraId="4BA3BC74" w14:textId="3F811B1A" w:rsidR="00CA4AF4" w:rsidRPr="00CA4AF4" w:rsidRDefault="00CA4AF4"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 xml:space="preserve">Q1 forecast income is £1,523k, compared to an average of £1,897k over the previous 3 years due to a combination of broken cameras, IT systems issues and a high volume of roadworks in the county.  Once resolved there is potential </w:t>
            </w:r>
            <w:r w:rsidR="00CC7515" w:rsidRPr="00CC7515">
              <w:rPr>
                <w:rFonts w:ascii="Calibri" w:eastAsia="Times New Roman" w:hAnsi="Calibri" w:cs="Calibri"/>
                <w:color w:val="000000"/>
                <w:lang w:eastAsia="en-GB"/>
              </w:rPr>
              <w:t>to increase</w:t>
            </w:r>
            <w:r w:rsidRPr="00CA4AF4">
              <w:rPr>
                <w:rFonts w:ascii="Calibri" w:eastAsia="Times New Roman" w:hAnsi="Calibri" w:cs="Calibri"/>
                <w:color w:val="000000"/>
                <w:lang w:eastAsia="en-GB"/>
              </w:rPr>
              <w:t xml:space="preserve"> revenues </w:t>
            </w:r>
            <w:r w:rsidR="00CC7515" w:rsidRPr="00CC7515">
              <w:rPr>
                <w:rFonts w:ascii="Calibri" w:eastAsia="Times New Roman" w:hAnsi="Calibri" w:cs="Calibri"/>
                <w:color w:val="000000"/>
                <w:lang w:eastAsia="en-GB"/>
              </w:rPr>
              <w:t>by</w:t>
            </w:r>
            <w:r w:rsidRPr="00CA4AF4">
              <w:rPr>
                <w:rFonts w:ascii="Calibri" w:eastAsia="Times New Roman" w:hAnsi="Calibri" w:cs="Calibri"/>
                <w:color w:val="000000"/>
                <w:lang w:eastAsia="en-GB"/>
              </w:rPr>
              <w:t xml:space="preserve"> circa £300k to £400k in line with the last </w:t>
            </w:r>
            <w:proofErr w:type="gramStart"/>
            <w:r w:rsidRPr="00CA4AF4">
              <w:rPr>
                <w:rFonts w:ascii="Calibri" w:eastAsia="Times New Roman" w:hAnsi="Calibri" w:cs="Calibri"/>
                <w:color w:val="000000"/>
                <w:lang w:eastAsia="en-GB"/>
              </w:rPr>
              <w:t>3 year</w:t>
            </w:r>
            <w:proofErr w:type="gramEnd"/>
            <w:r w:rsidRPr="00CA4AF4">
              <w:rPr>
                <w:rFonts w:ascii="Calibri" w:eastAsia="Times New Roman" w:hAnsi="Calibri" w:cs="Calibri"/>
                <w:color w:val="000000"/>
                <w:lang w:eastAsia="en-GB"/>
              </w:rPr>
              <w:t xml:space="preserve"> average figure.  To be reviewed in Q2</w:t>
            </w:r>
            <w:r w:rsidR="00CC7515" w:rsidRPr="00CC7515">
              <w:rPr>
                <w:rFonts w:ascii="Calibri" w:eastAsia="Times New Roman" w:hAnsi="Calibri" w:cs="Calibri"/>
                <w:color w:val="000000"/>
                <w:lang w:eastAsia="en-GB"/>
              </w:rPr>
              <w:t>.  The forecast is currently showing a £427k overspend for the year and therefore need to increase income by this amount to break even.</w:t>
            </w:r>
          </w:p>
        </w:tc>
        <w:tc>
          <w:tcPr>
            <w:tcW w:w="1496" w:type="dxa"/>
            <w:shd w:val="clear" w:color="auto" w:fill="auto"/>
            <w:tcMar>
              <w:left w:w="57" w:type="dxa"/>
              <w:right w:w="57" w:type="dxa"/>
            </w:tcMar>
            <w:vAlign w:val="center"/>
            <w:hideMark/>
          </w:tcPr>
          <w:p w14:paraId="6381946A" w14:textId="576FB129" w:rsidR="00CA4AF4" w:rsidRPr="00CA4AF4" w:rsidRDefault="00CC7515" w:rsidP="00906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Low</w:t>
            </w:r>
          </w:p>
        </w:tc>
      </w:tr>
      <w:tr w:rsidR="004D6D64" w:rsidRPr="00CA4AF4" w14:paraId="0A7EF953" w14:textId="77777777" w:rsidTr="00FF115E">
        <w:trPr>
          <w:cantSplit/>
        </w:trPr>
        <w:tc>
          <w:tcPr>
            <w:tcW w:w="2131" w:type="dxa"/>
            <w:shd w:val="clear" w:color="auto" w:fill="auto"/>
            <w:tcMar>
              <w:left w:w="57" w:type="dxa"/>
              <w:right w:w="57" w:type="dxa"/>
            </w:tcMar>
            <w:vAlign w:val="center"/>
          </w:tcPr>
          <w:p w14:paraId="51647CB1" w14:textId="04EEBEAF" w:rsidR="00CA4AF4" w:rsidRPr="00CA4AF4" w:rsidRDefault="00440B06" w:rsidP="009061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Contingency</w:t>
            </w:r>
          </w:p>
        </w:tc>
        <w:tc>
          <w:tcPr>
            <w:tcW w:w="1550" w:type="dxa"/>
            <w:shd w:val="clear" w:color="auto" w:fill="auto"/>
            <w:tcMar>
              <w:left w:w="57" w:type="dxa"/>
              <w:right w:w="57" w:type="dxa"/>
            </w:tcMar>
            <w:vAlign w:val="center"/>
          </w:tcPr>
          <w:p w14:paraId="17107E33" w14:textId="333A14E0" w:rsidR="00CA4AF4" w:rsidRPr="00CA4AF4" w:rsidRDefault="00440B06" w:rsidP="00FF115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TBC</w:t>
            </w:r>
          </w:p>
        </w:tc>
        <w:tc>
          <w:tcPr>
            <w:tcW w:w="9419" w:type="dxa"/>
            <w:shd w:val="clear" w:color="auto" w:fill="auto"/>
            <w:tcMar>
              <w:left w:w="57" w:type="dxa"/>
              <w:right w:w="57" w:type="dxa"/>
            </w:tcMar>
            <w:vAlign w:val="center"/>
          </w:tcPr>
          <w:p w14:paraId="6EC63394" w14:textId="18E324A1" w:rsidR="00CA4AF4" w:rsidRPr="00CA4AF4" w:rsidRDefault="00007D86" w:rsidP="009061FE">
            <w:pPr>
              <w:spacing w:after="0" w:line="240" w:lineRule="auto"/>
              <w:rPr>
                <w:rFonts w:ascii="Calibri" w:eastAsia="Times New Roman" w:hAnsi="Calibri" w:cs="Calibri"/>
                <w:lang w:eastAsia="en-GB"/>
              </w:rPr>
            </w:pPr>
            <w:r>
              <w:rPr>
                <w:rFonts w:ascii="Calibri" w:eastAsia="Times New Roman" w:hAnsi="Calibri" w:cs="Calibri"/>
                <w:lang w:eastAsia="en-GB"/>
              </w:rPr>
              <w:t xml:space="preserve">As part of budget setting, we set aside an amount in contingency that is predominantly linked to the pay award and inflation. Depending on inflationary </w:t>
            </w:r>
            <w:r w:rsidR="00870F05">
              <w:rPr>
                <w:rFonts w:ascii="Calibri" w:eastAsia="Times New Roman" w:hAnsi="Calibri" w:cs="Calibri"/>
                <w:lang w:eastAsia="en-GB"/>
              </w:rPr>
              <w:t xml:space="preserve">pressures and funding announced by government in respect of any pay award, this amount may not be needed in full. </w:t>
            </w:r>
          </w:p>
        </w:tc>
        <w:tc>
          <w:tcPr>
            <w:tcW w:w="1496" w:type="dxa"/>
            <w:shd w:val="clear" w:color="auto" w:fill="auto"/>
            <w:tcMar>
              <w:left w:w="57" w:type="dxa"/>
              <w:right w:w="57" w:type="dxa"/>
            </w:tcMar>
            <w:vAlign w:val="center"/>
          </w:tcPr>
          <w:p w14:paraId="44B5B8CA" w14:textId="29921033" w:rsidR="00CA4AF4" w:rsidRPr="00CA4AF4" w:rsidRDefault="00870F05" w:rsidP="00906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Low/Medium</w:t>
            </w:r>
          </w:p>
        </w:tc>
      </w:tr>
      <w:tr w:rsidR="004D6D64" w:rsidRPr="00CA4AF4" w14:paraId="3F620228" w14:textId="77777777" w:rsidTr="00FF115E">
        <w:trPr>
          <w:cantSplit/>
        </w:trPr>
        <w:tc>
          <w:tcPr>
            <w:tcW w:w="2131" w:type="dxa"/>
            <w:shd w:val="clear" w:color="auto" w:fill="auto"/>
            <w:tcMar>
              <w:left w:w="57" w:type="dxa"/>
              <w:right w:w="57" w:type="dxa"/>
            </w:tcMar>
            <w:vAlign w:val="center"/>
            <w:hideMark/>
          </w:tcPr>
          <w:p w14:paraId="442F93C2" w14:textId="77777777" w:rsidR="00CA4AF4" w:rsidRPr="00CA4AF4" w:rsidRDefault="00CA4AF4" w:rsidP="009061FE">
            <w:pPr>
              <w:spacing w:after="0" w:line="240" w:lineRule="auto"/>
              <w:rPr>
                <w:rFonts w:ascii="Calibri" w:eastAsia="Times New Roman" w:hAnsi="Calibri" w:cs="Calibri"/>
                <w:color w:val="000000"/>
                <w:lang w:eastAsia="en-GB"/>
              </w:rPr>
            </w:pPr>
            <w:r w:rsidRPr="00CA4AF4">
              <w:rPr>
                <w:rFonts w:ascii="Calibri" w:eastAsia="Times New Roman" w:hAnsi="Calibri" w:cs="Calibri"/>
                <w:color w:val="000000"/>
                <w:lang w:eastAsia="en-GB"/>
              </w:rPr>
              <w:t>Miscellaneous &lt;£100k</w:t>
            </w:r>
          </w:p>
        </w:tc>
        <w:tc>
          <w:tcPr>
            <w:tcW w:w="1550" w:type="dxa"/>
            <w:shd w:val="clear" w:color="auto" w:fill="auto"/>
            <w:tcMar>
              <w:left w:w="57" w:type="dxa"/>
              <w:right w:w="57" w:type="dxa"/>
            </w:tcMar>
            <w:vAlign w:val="center"/>
            <w:hideMark/>
          </w:tcPr>
          <w:p w14:paraId="70445290" w14:textId="77777777" w:rsidR="00CA4AF4" w:rsidRPr="00CA4AF4" w:rsidRDefault="00CA4AF4" w:rsidP="00FF115E">
            <w:pPr>
              <w:spacing w:after="0" w:line="240" w:lineRule="auto"/>
              <w:jc w:val="right"/>
              <w:rPr>
                <w:rFonts w:ascii="Calibri" w:eastAsia="Times New Roman" w:hAnsi="Calibri" w:cs="Calibri"/>
                <w:color w:val="000000"/>
                <w:lang w:eastAsia="en-GB"/>
              </w:rPr>
            </w:pPr>
            <w:r w:rsidRPr="00CA4AF4">
              <w:rPr>
                <w:rFonts w:ascii="Calibri" w:eastAsia="Times New Roman" w:hAnsi="Calibri" w:cs="Calibri"/>
                <w:color w:val="FF0000"/>
                <w:lang w:eastAsia="en-GB"/>
              </w:rPr>
              <w:t>(£244,000)</w:t>
            </w:r>
          </w:p>
        </w:tc>
        <w:tc>
          <w:tcPr>
            <w:tcW w:w="9419" w:type="dxa"/>
            <w:shd w:val="clear" w:color="auto" w:fill="auto"/>
            <w:tcMar>
              <w:left w:w="57" w:type="dxa"/>
              <w:right w:w="57" w:type="dxa"/>
            </w:tcMar>
            <w:vAlign w:val="center"/>
            <w:hideMark/>
          </w:tcPr>
          <w:p w14:paraId="08205D65" w14:textId="77777777" w:rsidR="00CA4AF4" w:rsidRPr="00CA4AF4" w:rsidRDefault="00CA4AF4" w:rsidP="009061FE">
            <w:pPr>
              <w:spacing w:after="0" w:line="240" w:lineRule="auto"/>
              <w:jc w:val="center"/>
              <w:rPr>
                <w:rFonts w:ascii="Calibri" w:eastAsia="Times New Roman" w:hAnsi="Calibri" w:cs="Calibri"/>
                <w:color w:val="000000"/>
                <w:lang w:eastAsia="en-GB"/>
              </w:rPr>
            </w:pPr>
          </w:p>
        </w:tc>
        <w:tc>
          <w:tcPr>
            <w:tcW w:w="1496" w:type="dxa"/>
            <w:shd w:val="clear" w:color="auto" w:fill="auto"/>
            <w:tcMar>
              <w:left w:w="57" w:type="dxa"/>
              <w:right w:w="57" w:type="dxa"/>
            </w:tcMar>
            <w:vAlign w:val="center"/>
            <w:hideMark/>
          </w:tcPr>
          <w:p w14:paraId="5CABA190" w14:textId="77777777" w:rsidR="00CA4AF4" w:rsidRPr="00CA4AF4" w:rsidRDefault="00CA4AF4" w:rsidP="009061FE">
            <w:pPr>
              <w:spacing w:after="0" w:line="240" w:lineRule="auto"/>
              <w:rPr>
                <w:rFonts w:ascii="Times New Roman" w:eastAsia="Times New Roman" w:hAnsi="Times New Roman" w:cs="Times New Roman"/>
                <w:sz w:val="20"/>
                <w:szCs w:val="20"/>
                <w:lang w:eastAsia="en-GB"/>
              </w:rPr>
            </w:pPr>
          </w:p>
        </w:tc>
      </w:tr>
      <w:tr w:rsidR="004D6D64" w:rsidRPr="00CA4AF4" w14:paraId="01D78864" w14:textId="77777777" w:rsidTr="00FF115E">
        <w:trPr>
          <w:cantSplit/>
        </w:trPr>
        <w:tc>
          <w:tcPr>
            <w:tcW w:w="2131" w:type="dxa"/>
            <w:shd w:val="clear" w:color="auto" w:fill="auto"/>
            <w:tcMar>
              <w:left w:w="57" w:type="dxa"/>
              <w:right w:w="57" w:type="dxa"/>
            </w:tcMar>
            <w:vAlign w:val="center"/>
            <w:hideMark/>
          </w:tcPr>
          <w:p w14:paraId="2DF98123" w14:textId="77777777" w:rsidR="00CA4AF4" w:rsidRPr="00CA4AF4" w:rsidRDefault="00CA4AF4" w:rsidP="009061FE">
            <w:pPr>
              <w:spacing w:after="0" w:line="240" w:lineRule="auto"/>
              <w:rPr>
                <w:rFonts w:ascii="Calibri" w:eastAsia="Times New Roman" w:hAnsi="Calibri" w:cs="Calibri"/>
                <w:b/>
                <w:bCs/>
                <w:color w:val="000000"/>
                <w:lang w:eastAsia="en-GB"/>
              </w:rPr>
            </w:pPr>
            <w:r w:rsidRPr="00CA4AF4">
              <w:rPr>
                <w:rFonts w:ascii="Calibri" w:eastAsia="Times New Roman" w:hAnsi="Calibri" w:cs="Calibri"/>
                <w:b/>
                <w:bCs/>
                <w:color w:val="000000"/>
                <w:lang w:eastAsia="en-GB"/>
              </w:rPr>
              <w:t>Total Opportunities</w:t>
            </w:r>
          </w:p>
        </w:tc>
        <w:tc>
          <w:tcPr>
            <w:tcW w:w="1550" w:type="dxa"/>
            <w:shd w:val="clear" w:color="auto" w:fill="auto"/>
            <w:tcMar>
              <w:left w:w="57" w:type="dxa"/>
              <w:right w:w="57" w:type="dxa"/>
            </w:tcMar>
            <w:vAlign w:val="center"/>
            <w:hideMark/>
          </w:tcPr>
          <w:p w14:paraId="57DBF5ED" w14:textId="2619520A" w:rsidR="00CA4AF4" w:rsidRPr="00CA4AF4" w:rsidRDefault="00CA4AF4" w:rsidP="00FF115E">
            <w:pPr>
              <w:spacing w:after="0" w:line="240" w:lineRule="auto"/>
              <w:jc w:val="right"/>
              <w:rPr>
                <w:rFonts w:ascii="Calibri" w:eastAsia="Times New Roman" w:hAnsi="Calibri" w:cs="Calibri"/>
                <w:b/>
                <w:bCs/>
                <w:color w:val="000000"/>
                <w:lang w:eastAsia="en-GB"/>
              </w:rPr>
            </w:pPr>
            <w:r w:rsidRPr="00CA4AF4">
              <w:rPr>
                <w:rFonts w:ascii="Calibri" w:eastAsia="Times New Roman" w:hAnsi="Calibri" w:cs="Calibri"/>
                <w:b/>
                <w:bCs/>
                <w:color w:val="FF0000"/>
                <w:lang w:eastAsia="en-GB"/>
              </w:rPr>
              <w:t>(£</w:t>
            </w:r>
            <w:r w:rsidR="00F2460E">
              <w:rPr>
                <w:rFonts w:ascii="Calibri" w:eastAsia="Times New Roman" w:hAnsi="Calibri" w:cs="Calibri"/>
                <w:b/>
                <w:bCs/>
                <w:color w:val="FF0000"/>
                <w:lang w:eastAsia="en-GB"/>
              </w:rPr>
              <w:t>3,9</w:t>
            </w:r>
            <w:r w:rsidR="00546E02">
              <w:rPr>
                <w:rFonts w:ascii="Calibri" w:eastAsia="Times New Roman" w:hAnsi="Calibri" w:cs="Calibri"/>
                <w:b/>
                <w:bCs/>
                <w:color w:val="FF0000"/>
                <w:lang w:eastAsia="en-GB"/>
              </w:rPr>
              <w:t>9</w:t>
            </w:r>
            <w:r w:rsidR="00F2460E">
              <w:rPr>
                <w:rFonts w:ascii="Calibri" w:eastAsia="Times New Roman" w:hAnsi="Calibri" w:cs="Calibri"/>
                <w:b/>
                <w:bCs/>
                <w:color w:val="FF0000"/>
                <w:lang w:eastAsia="en-GB"/>
              </w:rPr>
              <w:t>5,6</w:t>
            </w:r>
            <w:r w:rsidR="00546E02">
              <w:rPr>
                <w:rFonts w:ascii="Calibri" w:eastAsia="Times New Roman" w:hAnsi="Calibri" w:cs="Calibri"/>
                <w:b/>
                <w:bCs/>
                <w:color w:val="FF0000"/>
                <w:lang w:eastAsia="en-GB"/>
              </w:rPr>
              <w:t>6</w:t>
            </w:r>
            <w:r w:rsidR="00F2460E">
              <w:rPr>
                <w:rFonts w:ascii="Calibri" w:eastAsia="Times New Roman" w:hAnsi="Calibri" w:cs="Calibri"/>
                <w:b/>
                <w:bCs/>
                <w:color w:val="FF0000"/>
                <w:lang w:eastAsia="en-GB"/>
              </w:rPr>
              <w:t>5</w:t>
            </w:r>
            <w:r w:rsidRPr="00CA4AF4">
              <w:rPr>
                <w:rFonts w:ascii="Calibri" w:eastAsia="Times New Roman" w:hAnsi="Calibri" w:cs="Calibri"/>
                <w:b/>
                <w:bCs/>
                <w:color w:val="FF0000"/>
                <w:lang w:eastAsia="en-GB"/>
              </w:rPr>
              <w:t>)</w:t>
            </w:r>
          </w:p>
        </w:tc>
        <w:tc>
          <w:tcPr>
            <w:tcW w:w="9419" w:type="dxa"/>
            <w:shd w:val="clear" w:color="auto" w:fill="auto"/>
            <w:tcMar>
              <w:left w:w="57" w:type="dxa"/>
              <w:right w:w="57" w:type="dxa"/>
            </w:tcMar>
            <w:vAlign w:val="center"/>
            <w:hideMark/>
          </w:tcPr>
          <w:p w14:paraId="2C76799D" w14:textId="77777777" w:rsidR="00CA4AF4" w:rsidRPr="00CA4AF4" w:rsidRDefault="00CA4AF4" w:rsidP="009061FE">
            <w:pPr>
              <w:spacing w:after="0" w:line="240" w:lineRule="auto"/>
              <w:jc w:val="center"/>
              <w:rPr>
                <w:rFonts w:ascii="Calibri" w:eastAsia="Times New Roman" w:hAnsi="Calibri" w:cs="Calibri"/>
                <w:b/>
                <w:bCs/>
                <w:color w:val="000000"/>
                <w:lang w:eastAsia="en-GB"/>
              </w:rPr>
            </w:pPr>
          </w:p>
        </w:tc>
        <w:tc>
          <w:tcPr>
            <w:tcW w:w="1496" w:type="dxa"/>
            <w:shd w:val="clear" w:color="auto" w:fill="auto"/>
            <w:tcMar>
              <w:left w:w="57" w:type="dxa"/>
              <w:right w:w="57" w:type="dxa"/>
            </w:tcMar>
            <w:vAlign w:val="center"/>
            <w:hideMark/>
          </w:tcPr>
          <w:p w14:paraId="582440D1" w14:textId="77777777" w:rsidR="00CA4AF4" w:rsidRPr="00CA4AF4" w:rsidRDefault="00CA4AF4" w:rsidP="009061FE">
            <w:pPr>
              <w:spacing w:after="0" w:line="240" w:lineRule="auto"/>
              <w:rPr>
                <w:rFonts w:ascii="Times New Roman" w:eastAsia="Times New Roman" w:hAnsi="Times New Roman" w:cs="Times New Roman"/>
                <w:sz w:val="20"/>
                <w:szCs w:val="20"/>
                <w:lang w:eastAsia="en-GB"/>
              </w:rPr>
            </w:pPr>
          </w:p>
        </w:tc>
      </w:tr>
    </w:tbl>
    <w:p w14:paraId="1DAA6185" w14:textId="77777777" w:rsidR="004D6D64" w:rsidRDefault="004D6D64" w:rsidP="00FF115E">
      <w:r>
        <w:br w:type="page"/>
      </w:r>
    </w:p>
    <w:p w14:paraId="136A328C" w14:textId="09FF2E93" w:rsidR="00D60633" w:rsidRPr="00311F2A" w:rsidRDefault="00DB79B5" w:rsidP="00B465D6">
      <w:pPr>
        <w:pStyle w:val="H1outturn"/>
      </w:pPr>
      <w:r>
        <w:lastRenderedPageBreak/>
        <w:t>P</w:t>
      </w:r>
      <w:r w:rsidR="00D60633" w:rsidRPr="00311F2A">
        <w:t>olice attrition estimates and average leaver cost</w:t>
      </w:r>
    </w:p>
    <w:p w14:paraId="4A9547BC" w14:textId="4857EF04" w:rsidR="001A419D" w:rsidRPr="00666106" w:rsidRDefault="001A419D" w:rsidP="00B465D6">
      <w:pPr>
        <w:pStyle w:val="H2Outturn"/>
      </w:pPr>
      <w:r w:rsidRPr="00666106">
        <w:t xml:space="preserve">The </w:t>
      </w:r>
      <w:r w:rsidR="005F2A72">
        <w:t>P</w:t>
      </w:r>
      <w:r w:rsidRPr="00666106">
        <w:t xml:space="preserve">olice </w:t>
      </w:r>
      <w:r w:rsidR="005F2A72">
        <w:t>O</w:t>
      </w:r>
      <w:r w:rsidRPr="00666106">
        <w:t xml:space="preserve">fficer attrition is forecast as per the table below and was agreed at the volume recruitment meeting on </w:t>
      </w:r>
      <w:r w:rsidR="00333371">
        <w:t>08/07/2024</w:t>
      </w:r>
      <w:r w:rsidR="00074F92" w:rsidRPr="00666106">
        <w:t xml:space="preserve">.  </w:t>
      </w:r>
      <w:r w:rsidRPr="00666106">
        <w:t>J</w:t>
      </w:r>
      <w:r w:rsidR="00B42E34">
        <w:t>une</w:t>
      </w:r>
      <w:r w:rsidRPr="00666106">
        <w:t xml:space="preserve"> attrition at 2</w:t>
      </w:r>
      <w:r w:rsidR="003A6B71">
        <w:t>1</w:t>
      </w:r>
      <w:r w:rsidRPr="00666106">
        <w:t xml:space="preserve"> was lower than expectations</w:t>
      </w:r>
      <w:r w:rsidR="001F4034">
        <w:t>,</w:t>
      </w:r>
      <w:r w:rsidRPr="00666106">
        <w:t xml:space="preserve"> however maintaining the year average of 27, and the latest profile and comparison can be seen below. </w:t>
      </w:r>
    </w:p>
    <w:p w14:paraId="43C73399" w14:textId="1236B4A6" w:rsidR="002A3CC9" w:rsidRPr="00666106" w:rsidRDefault="00A32C52" w:rsidP="00B465D6">
      <w:pPr>
        <w:pStyle w:val="H2Outturn"/>
      </w:pPr>
      <w:r>
        <w:t xml:space="preserve">Opening </w:t>
      </w:r>
      <w:r w:rsidR="009229F3">
        <w:t>and cl</w:t>
      </w:r>
      <w:r w:rsidR="00C41316">
        <w:t xml:space="preserve">osing </w:t>
      </w:r>
      <w:r w:rsidR="00D56498">
        <w:t xml:space="preserve">strength </w:t>
      </w:r>
      <w:r w:rsidR="00C41316">
        <w:t>is</w:t>
      </w:r>
      <w:r w:rsidR="00D56498">
        <w:t xml:space="preserve"> 4,10</w:t>
      </w:r>
      <w:r w:rsidR="009165DC">
        <w:t>3</w:t>
      </w:r>
      <w:r w:rsidR="002C2A01">
        <w:t xml:space="preserve"> FTE</w:t>
      </w:r>
      <w:r w:rsidR="002A3CC9" w:rsidRPr="00666106">
        <w:t xml:space="preserve"> </w:t>
      </w:r>
      <w:r w:rsidR="00A10A75">
        <w:t xml:space="preserve">as intakes match </w:t>
      </w:r>
      <w:r w:rsidR="00D32A8B">
        <w:t xml:space="preserve">attrition and </w:t>
      </w:r>
      <w:r w:rsidR="002A3CC9" w:rsidRPr="00666106">
        <w:t xml:space="preserve">is </w:t>
      </w:r>
      <w:r w:rsidR="00D10376">
        <w:t>below</w:t>
      </w:r>
      <w:r w:rsidR="002A3CC9" w:rsidRPr="00666106">
        <w:t xml:space="preserve"> budget</w:t>
      </w:r>
      <w:r w:rsidR="00D56498">
        <w:t xml:space="preserve"> of </w:t>
      </w:r>
      <w:r w:rsidR="00D10376">
        <w:t>4,123</w:t>
      </w:r>
      <w:r w:rsidR="00C81851">
        <w:t xml:space="preserve">.  </w:t>
      </w:r>
      <w:r w:rsidR="002C2A01">
        <w:t>T</w:t>
      </w:r>
      <w:r w:rsidR="002A3CC9" w:rsidRPr="00666106">
        <w:t xml:space="preserve">otal headcount for Police at the end of the year is forecast to </w:t>
      </w:r>
      <w:r w:rsidR="002A3CC9" w:rsidRPr="005E7162">
        <w:t>be</w:t>
      </w:r>
      <w:r w:rsidR="00E47D41" w:rsidRPr="005E7162">
        <w:t xml:space="preserve"> </w:t>
      </w:r>
      <w:r w:rsidR="00BE33AB" w:rsidRPr="005E7162">
        <w:t>4</w:t>
      </w:r>
      <w:r w:rsidR="00E47D41" w:rsidRPr="00FF115E">
        <w:t>,</w:t>
      </w:r>
      <w:r w:rsidR="00BE33AB" w:rsidRPr="00FF115E">
        <w:t>223</w:t>
      </w:r>
      <w:r w:rsidR="002B4890">
        <w:t>,</w:t>
      </w:r>
      <w:r w:rsidR="002A3CC9" w:rsidRPr="00FF115E">
        <w:t xml:space="preserve"> </w:t>
      </w:r>
      <w:r w:rsidR="000E5013">
        <w:t xml:space="preserve">which matches the </w:t>
      </w:r>
      <w:r w:rsidR="002A3CC9" w:rsidRPr="00BE33AB">
        <w:t>PUP uplift headcount require</w:t>
      </w:r>
      <w:r w:rsidR="000E5013">
        <w:t xml:space="preserve">d. </w:t>
      </w:r>
      <w:r w:rsidR="00C81851" w:rsidRPr="00BE33AB">
        <w:t xml:space="preserve"> </w:t>
      </w:r>
      <w:r w:rsidR="002A3CC9" w:rsidRPr="00BE33AB">
        <w:t>This profile enables Kent Police to hit the PUP maintenance target</w:t>
      </w:r>
      <w:r w:rsidR="00BE33AB">
        <w:t>.</w:t>
      </w:r>
    </w:p>
    <w:p w14:paraId="6D3D5284" w14:textId="1D76AE3B" w:rsidR="001A419D" w:rsidRPr="00666106" w:rsidRDefault="001A419D" w:rsidP="00B465D6">
      <w:pPr>
        <w:pStyle w:val="H2Outturn"/>
      </w:pPr>
      <w:r w:rsidRPr="00666106">
        <w:t xml:space="preserve">The cost of a Police leaver in the month </w:t>
      </w:r>
      <w:r w:rsidR="00C83927">
        <w:t>is lower than budgeted</w:t>
      </w:r>
      <w:r w:rsidRPr="00666106">
        <w:t xml:space="preserve"> as the profile contained 19 leavers at the rank of constable and below. The average annual cost of a Police leaver (including on-costs) for the </w:t>
      </w:r>
      <w:r w:rsidR="002761D9">
        <w:t>3</w:t>
      </w:r>
      <w:r w:rsidRPr="00666106">
        <w:t xml:space="preserve"> months is £5</w:t>
      </w:r>
      <w:r w:rsidR="002761D9">
        <w:t>7</w:t>
      </w:r>
      <w:r w:rsidRPr="00666106">
        <w:t>.</w:t>
      </w:r>
      <w:r w:rsidR="002761D9">
        <w:t>0</w:t>
      </w:r>
      <w:r w:rsidRPr="00666106">
        <w:t>k against the budget of £</w:t>
      </w:r>
      <w:r w:rsidR="002761D9">
        <w:t>63</w:t>
      </w:r>
      <w:r w:rsidR="00907979">
        <w:t>.</w:t>
      </w:r>
      <w:r w:rsidR="0022335F">
        <w:t>3</w:t>
      </w:r>
      <w:r w:rsidR="00C81851" w:rsidRPr="00666106">
        <w:t xml:space="preserve">k.  </w:t>
      </w:r>
      <w:r w:rsidRPr="00666106">
        <w:t xml:space="preserve">The forecast for current year has been updated to reflect this </w:t>
      </w:r>
      <w:r w:rsidR="00AF1D82">
        <w:t>profile</w:t>
      </w:r>
      <w:r w:rsidR="00C81851" w:rsidRPr="00666106">
        <w:t xml:space="preserve">.  </w:t>
      </w:r>
      <w:r w:rsidR="00362B0D">
        <w:t>The impact of a lower average leaver cost than budget is shown in the ‘what if’ scenario section 1</w:t>
      </w:r>
      <w:r w:rsidR="00296A93">
        <w:t>3</w:t>
      </w:r>
      <w:r w:rsidR="00362B0D">
        <w:t xml:space="preserve"> below</w:t>
      </w:r>
      <w:r w:rsidR="008D5443">
        <w:t>.</w:t>
      </w:r>
    </w:p>
    <w:tbl>
      <w:tblPr>
        <w:tblW w:w="13740" w:type="dxa"/>
        <w:tblLook w:val="04A0" w:firstRow="1" w:lastRow="0" w:firstColumn="1" w:lastColumn="0" w:noHBand="0" w:noVBand="1"/>
      </w:tblPr>
      <w:tblGrid>
        <w:gridCol w:w="3109"/>
        <w:gridCol w:w="992"/>
        <w:gridCol w:w="851"/>
        <w:gridCol w:w="850"/>
        <w:gridCol w:w="851"/>
        <w:gridCol w:w="850"/>
        <w:gridCol w:w="851"/>
        <w:gridCol w:w="850"/>
        <w:gridCol w:w="851"/>
        <w:gridCol w:w="992"/>
        <w:gridCol w:w="992"/>
        <w:gridCol w:w="851"/>
        <w:gridCol w:w="850"/>
      </w:tblGrid>
      <w:tr w:rsidR="005D4F23" w:rsidRPr="005D4F23" w14:paraId="0079DD54" w14:textId="77777777" w:rsidTr="005D4F23">
        <w:trPr>
          <w:trHeight w:val="315"/>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EBE4FE" w14:textId="6D06C3FB" w:rsidR="005D4F23" w:rsidRPr="005D4F23" w:rsidRDefault="005D4F23" w:rsidP="005D4F23">
            <w:pPr>
              <w:spacing w:after="0" w:line="240" w:lineRule="auto"/>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 xml:space="preserve">Police </w:t>
            </w:r>
            <w:r w:rsidR="002664DC">
              <w:rPr>
                <w:rFonts w:ascii="Calibri" w:eastAsia="Times New Roman" w:hAnsi="Calibri" w:cs="Calibri"/>
                <w:b/>
                <w:bCs/>
                <w:color w:val="000000"/>
                <w:lang w:eastAsia="en-GB"/>
              </w:rPr>
              <w:t>N</w:t>
            </w:r>
            <w:r w:rsidRPr="005D4F23">
              <w:rPr>
                <w:rFonts w:ascii="Calibri" w:eastAsia="Times New Roman" w:hAnsi="Calibri" w:cs="Calibri"/>
                <w:b/>
                <w:bCs/>
                <w:color w:val="000000"/>
                <w:lang w:eastAsia="en-GB"/>
              </w:rPr>
              <w:t>umbers</w:t>
            </w:r>
          </w:p>
        </w:tc>
        <w:tc>
          <w:tcPr>
            <w:tcW w:w="10631"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57BCC90D"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Actual / Forecast</w:t>
            </w:r>
          </w:p>
        </w:tc>
      </w:tr>
      <w:tr w:rsidR="005D4F23" w:rsidRPr="005D4F23" w14:paraId="0000C361" w14:textId="77777777" w:rsidTr="005D4F23">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E2C9EAE" w14:textId="77777777" w:rsidR="005D4F23" w:rsidRPr="005D4F23" w:rsidRDefault="005D4F23" w:rsidP="005D4F23">
            <w:pPr>
              <w:spacing w:after="0" w:line="240" w:lineRule="auto"/>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Period</w:t>
            </w:r>
          </w:p>
        </w:tc>
        <w:tc>
          <w:tcPr>
            <w:tcW w:w="992" w:type="dxa"/>
            <w:tcBorders>
              <w:top w:val="nil"/>
              <w:left w:val="nil"/>
              <w:bottom w:val="single" w:sz="8" w:space="0" w:color="auto"/>
              <w:right w:val="single" w:sz="8" w:space="0" w:color="auto"/>
            </w:tcBorders>
            <w:shd w:val="clear" w:color="000000" w:fill="E2EFDA"/>
            <w:noWrap/>
            <w:vAlign w:val="center"/>
            <w:hideMark/>
          </w:tcPr>
          <w:p w14:paraId="70D057C5"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Apr</w:t>
            </w:r>
          </w:p>
        </w:tc>
        <w:tc>
          <w:tcPr>
            <w:tcW w:w="851" w:type="dxa"/>
            <w:tcBorders>
              <w:top w:val="nil"/>
              <w:left w:val="nil"/>
              <w:bottom w:val="single" w:sz="8" w:space="0" w:color="auto"/>
              <w:right w:val="single" w:sz="8" w:space="0" w:color="auto"/>
            </w:tcBorders>
            <w:shd w:val="clear" w:color="000000" w:fill="E2EFDA"/>
            <w:noWrap/>
            <w:vAlign w:val="center"/>
            <w:hideMark/>
          </w:tcPr>
          <w:p w14:paraId="03C40EB7"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May</w:t>
            </w:r>
          </w:p>
        </w:tc>
        <w:tc>
          <w:tcPr>
            <w:tcW w:w="850" w:type="dxa"/>
            <w:tcBorders>
              <w:top w:val="nil"/>
              <w:left w:val="nil"/>
              <w:bottom w:val="single" w:sz="8" w:space="0" w:color="auto"/>
              <w:right w:val="single" w:sz="8" w:space="0" w:color="auto"/>
            </w:tcBorders>
            <w:shd w:val="clear" w:color="000000" w:fill="E2EFDA"/>
            <w:noWrap/>
            <w:vAlign w:val="center"/>
            <w:hideMark/>
          </w:tcPr>
          <w:p w14:paraId="1375368F"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Jun</w:t>
            </w:r>
          </w:p>
        </w:tc>
        <w:tc>
          <w:tcPr>
            <w:tcW w:w="851" w:type="dxa"/>
            <w:tcBorders>
              <w:top w:val="nil"/>
              <w:left w:val="nil"/>
              <w:bottom w:val="single" w:sz="8" w:space="0" w:color="auto"/>
              <w:right w:val="single" w:sz="8" w:space="0" w:color="auto"/>
            </w:tcBorders>
            <w:shd w:val="clear" w:color="auto" w:fill="auto"/>
            <w:noWrap/>
            <w:vAlign w:val="center"/>
            <w:hideMark/>
          </w:tcPr>
          <w:p w14:paraId="12BAC8A5"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Jul</w:t>
            </w:r>
          </w:p>
        </w:tc>
        <w:tc>
          <w:tcPr>
            <w:tcW w:w="850" w:type="dxa"/>
            <w:tcBorders>
              <w:top w:val="nil"/>
              <w:left w:val="nil"/>
              <w:bottom w:val="single" w:sz="8" w:space="0" w:color="auto"/>
              <w:right w:val="single" w:sz="8" w:space="0" w:color="auto"/>
            </w:tcBorders>
            <w:shd w:val="clear" w:color="auto" w:fill="auto"/>
            <w:noWrap/>
            <w:vAlign w:val="center"/>
            <w:hideMark/>
          </w:tcPr>
          <w:p w14:paraId="22B01A5D"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Aug</w:t>
            </w:r>
          </w:p>
        </w:tc>
        <w:tc>
          <w:tcPr>
            <w:tcW w:w="851" w:type="dxa"/>
            <w:tcBorders>
              <w:top w:val="nil"/>
              <w:left w:val="nil"/>
              <w:bottom w:val="single" w:sz="8" w:space="0" w:color="auto"/>
              <w:right w:val="single" w:sz="8" w:space="0" w:color="auto"/>
            </w:tcBorders>
            <w:shd w:val="clear" w:color="auto" w:fill="auto"/>
            <w:noWrap/>
            <w:vAlign w:val="center"/>
            <w:hideMark/>
          </w:tcPr>
          <w:p w14:paraId="58F03302"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Sep</w:t>
            </w:r>
          </w:p>
        </w:tc>
        <w:tc>
          <w:tcPr>
            <w:tcW w:w="850" w:type="dxa"/>
            <w:tcBorders>
              <w:top w:val="nil"/>
              <w:left w:val="nil"/>
              <w:bottom w:val="single" w:sz="8" w:space="0" w:color="auto"/>
              <w:right w:val="single" w:sz="8" w:space="0" w:color="auto"/>
            </w:tcBorders>
            <w:shd w:val="clear" w:color="auto" w:fill="auto"/>
            <w:noWrap/>
            <w:vAlign w:val="center"/>
            <w:hideMark/>
          </w:tcPr>
          <w:p w14:paraId="11E1A9AC"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Oct</w:t>
            </w:r>
          </w:p>
        </w:tc>
        <w:tc>
          <w:tcPr>
            <w:tcW w:w="851" w:type="dxa"/>
            <w:tcBorders>
              <w:top w:val="nil"/>
              <w:left w:val="nil"/>
              <w:bottom w:val="single" w:sz="8" w:space="0" w:color="auto"/>
              <w:right w:val="single" w:sz="8" w:space="0" w:color="auto"/>
            </w:tcBorders>
            <w:shd w:val="clear" w:color="auto" w:fill="auto"/>
            <w:noWrap/>
            <w:vAlign w:val="center"/>
            <w:hideMark/>
          </w:tcPr>
          <w:p w14:paraId="1936EC13"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Nov</w:t>
            </w:r>
          </w:p>
        </w:tc>
        <w:tc>
          <w:tcPr>
            <w:tcW w:w="992" w:type="dxa"/>
            <w:tcBorders>
              <w:top w:val="nil"/>
              <w:left w:val="nil"/>
              <w:bottom w:val="single" w:sz="8" w:space="0" w:color="auto"/>
              <w:right w:val="single" w:sz="8" w:space="0" w:color="auto"/>
            </w:tcBorders>
            <w:shd w:val="clear" w:color="auto" w:fill="auto"/>
            <w:noWrap/>
            <w:vAlign w:val="center"/>
            <w:hideMark/>
          </w:tcPr>
          <w:p w14:paraId="6B0B5E68"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Dec</w:t>
            </w:r>
          </w:p>
        </w:tc>
        <w:tc>
          <w:tcPr>
            <w:tcW w:w="992" w:type="dxa"/>
            <w:tcBorders>
              <w:top w:val="nil"/>
              <w:left w:val="nil"/>
              <w:bottom w:val="single" w:sz="8" w:space="0" w:color="auto"/>
              <w:right w:val="single" w:sz="8" w:space="0" w:color="auto"/>
            </w:tcBorders>
            <w:shd w:val="clear" w:color="auto" w:fill="auto"/>
            <w:noWrap/>
            <w:vAlign w:val="center"/>
            <w:hideMark/>
          </w:tcPr>
          <w:p w14:paraId="2E319CE4"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Jan</w:t>
            </w:r>
          </w:p>
        </w:tc>
        <w:tc>
          <w:tcPr>
            <w:tcW w:w="851" w:type="dxa"/>
            <w:tcBorders>
              <w:top w:val="nil"/>
              <w:left w:val="nil"/>
              <w:bottom w:val="single" w:sz="8" w:space="0" w:color="auto"/>
              <w:right w:val="single" w:sz="8" w:space="0" w:color="auto"/>
            </w:tcBorders>
            <w:shd w:val="clear" w:color="auto" w:fill="auto"/>
            <w:noWrap/>
            <w:vAlign w:val="center"/>
            <w:hideMark/>
          </w:tcPr>
          <w:p w14:paraId="405C99E4"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Feb</w:t>
            </w:r>
          </w:p>
        </w:tc>
        <w:tc>
          <w:tcPr>
            <w:tcW w:w="850" w:type="dxa"/>
            <w:tcBorders>
              <w:top w:val="nil"/>
              <w:left w:val="nil"/>
              <w:bottom w:val="single" w:sz="8" w:space="0" w:color="auto"/>
              <w:right w:val="single" w:sz="8" w:space="0" w:color="auto"/>
            </w:tcBorders>
            <w:shd w:val="clear" w:color="auto" w:fill="auto"/>
            <w:noWrap/>
            <w:vAlign w:val="center"/>
            <w:hideMark/>
          </w:tcPr>
          <w:p w14:paraId="3B88891C"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Mar</w:t>
            </w:r>
          </w:p>
        </w:tc>
      </w:tr>
      <w:tr w:rsidR="005D4F23" w:rsidRPr="005D4F23" w14:paraId="34422508" w14:textId="77777777" w:rsidTr="005D4F23">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854094D" w14:textId="77777777" w:rsidR="005D4F23" w:rsidRPr="005D4F23" w:rsidRDefault="005D4F23" w:rsidP="005D4F23">
            <w:pPr>
              <w:spacing w:after="0" w:line="240" w:lineRule="auto"/>
              <w:rPr>
                <w:rFonts w:ascii="Calibri" w:eastAsia="Times New Roman" w:hAnsi="Calibri" w:cs="Calibri"/>
                <w:color w:val="000000"/>
                <w:lang w:eastAsia="en-GB"/>
              </w:rPr>
            </w:pPr>
            <w:r w:rsidRPr="005D4F23">
              <w:rPr>
                <w:rFonts w:ascii="Calibri" w:eastAsia="Times New Roman" w:hAnsi="Calibri" w:cs="Calibri"/>
                <w:color w:val="000000"/>
                <w:lang w:eastAsia="en-GB"/>
              </w:rPr>
              <w:t>Attrition - Actual / Forecast</w:t>
            </w:r>
          </w:p>
        </w:tc>
        <w:tc>
          <w:tcPr>
            <w:tcW w:w="992" w:type="dxa"/>
            <w:tcBorders>
              <w:top w:val="nil"/>
              <w:left w:val="nil"/>
              <w:bottom w:val="single" w:sz="8" w:space="0" w:color="auto"/>
              <w:right w:val="single" w:sz="8" w:space="0" w:color="auto"/>
            </w:tcBorders>
            <w:shd w:val="clear" w:color="000000" w:fill="E2EFDA"/>
            <w:noWrap/>
            <w:vAlign w:val="center"/>
            <w:hideMark/>
          </w:tcPr>
          <w:p w14:paraId="0AF59722"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24</w:t>
            </w:r>
          </w:p>
        </w:tc>
        <w:tc>
          <w:tcPr>
            <w:tcW w:w="851" w:type="dxa"/>
            <w:tcBorders>
              <w:top w:val="nil"/>
              <w:left w:val="nil"/>
              <w:bottom w:val="single" w:sz="8" w:space="0" w:color="auto"/>
              <w:right w:val="single" w:sz="8" w:space="0" w:color="auto"/>
            </w:tcBorders>
            <w:shd w:val="clear" w:color="000000" w:fill="E2EFDA"/>
            <w:noWrap/>
            <w:vAlign w:val="center"/>
            <w:hideMark/>
          </w:tcPr>
          <w:p w14:paraId="0AB3B18C"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35</w:t>
            </w:r>
          </w:p>
        </w:tc>
        <w:tc>
          <w:tcPr>
            <w:tcW w:w="850" w:type="dxa"/>
            <w:tcBorders>
              <w:top w:val="nil"/>
              <w:left w:val="nil"/>
              <w:bottom w:val="single" w:sz="8" w:space="0" w:color="auto"/>
              <w:right w:val="single" w:sz="8" w:space="0" w:color="auto"/>
            </w:tcBorders>
            <w:shd w:val="clear" w:color="000000" w:fill="E2EFDA"/>
            <w:noWrap/>
            <w:vAlign w:val="center"/>
            <w:hideMark/>
          </w:tcPr>
          <w:p w14:paraId="2AAEF232"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21</w:t>
            </w:r>
          </w:p>
        </w:tc>
        <w:tc>
          <w:tcPr>
            <w:tcW w:w="851" w:type="dxa"/>
            <w:tcBorders>
              <w:top w:val="nil"/>
              <w:left w:val="nil"/>
              <w:bottom w:val="single" w:sz="8" w:space="0" w:color="auto"/>
              <w:right w:val="single" w:sz="8" w:space="0" w:color="auto"/>
            </w:tcBorders>
            <w:shd w:val="clear" w:color="auto" w:fill="auto"/>
            <w:noWrap/>
            <w:vAlign w:val="center"/>
            <w:hideMark/>
          </w:tcPr>
          <w:p w14:paraId="148E33B2"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850" w:type="dxa"/>
            <w:tcBorders>
              <w:top w:val="nil"/>
              <w:left w:val="nil"/>
              <w:bottom w:val="single" w:sz="8" w:space="0" w:color="auto"/>
              <w:right w:val="single" w:sz="8" w:space="0" w:color="auto"/>
            </w:tcBorders>
            <w:shd w:val="clear" w:color="auto" w:fill="auto"/>
            <w:noWrap/>
            <w:vAlign w:val="center"/>
            <w:hideMark/>
          </w:tcPr>
          <w:p w14:paraId="2E61EABD"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851" w:type="dxa"/>
            <w:tcBorders>
              <w:top w:val="nil"/>
              <w:left w:val="nil"/>
              <w:bottom w:val="single" w:sz="8" w:space="0" w:color="auto"/>
              <w:right w:val="single" w:sz="8" w:space="0" w:color="auto"/>
            </w:tcBorders>
            <w:shd w:val="clear" w:color="auto" w:fill="auto"/>
            <w:noWrap/>
            <w:vAlign w:val="center"/>
            <w:hideMark/>
          </w:tcPr>
          <w:p w14:paraId="7D771B8A"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850" w:type="dxa"/>
            <w:tcBorders>
              <w:top w:val="nil"/>
              <w:left w:val="nil"/>
              <w:bottom w:val="single" w:sz="8" w:space="0" w:color="auto"/>
              <w:right w:val="single" w:sz="8" w:space="0" w:color="auto"/>
            </w:tcBorders>
            <w:shd w:val="clear" w:color="auto" w:fill="auto"/>
            <w:noWrap/>
            <w:vAlign w:val="center"/>
            <w:hideMark/>
          </w:tcPr>
          <w:p w14:paraId="5D6876E4"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851" w:type="dxa"/>
            <w:tcBorders>
              <w:top w:val="nil"/>
              <w:left w:val="nil"/>
              <w:bottom w:val="single" w:sz="8" w:space="0" w:color="auto"/>
              <w:right w:val="single" w:sz="8" w:space="0" w:color="auto"/>
            </w:tcBorders>
            <w:shd w:val="clear" w:color="auto" w:fill="auto"/>
            <w:noWrap/>
            <w:vAlign w:val="center"/>
            <w:hideMark/>
          </w:tcPr>
          <w:p w14:paraId="0BA5E91D"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992" w:type="dxa"/>
            <w:tcBorders>
              <w:top w:val="nil"/>
              <w:left w:val="nil"/>
              <w:bottom w:val="single" w:sz="8" w:space="0" w:color="auto"/>
              <w:right w:val="single" w:sz="8" w:space="0" w:color="auto"/>
            </w:tcBorders>
            <w:shd w:val="clear" w:color="auto" w:fill="auto"/>
            <w:noWrap/>
            <w:vAlign w:val="center"/>
            <w:hideMark/>
          </w:tcPr>
          <w:p w14:paraId="76ECC0AB"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992" w:type="dxa"/>
            <w:tcBorders>
              <w:top w:val="nil"/>
              <w:left w:val="nil"/>
              <w:bottom w:val="single" w:sz="8" w:space="0" w:color="auto"/>
              <w:right w:val="single" w:sz="8" w:space="0" w:color="auto"/>
            </w:tcBorders>
            <w:shd w:val="clear" w:color="auto" w:fill="auto"/>
            <w:noWrap/>
            <w:vAlign w:val="center"/>
            <w:hideMark/>
          </w:tcPr>
          <w:p w14:paraId="73A856BB"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851" w:type="dxa"/>
            <w:tcBorders>
              <w:top w:val="nil"/>
              <w:left w:val="nil"/>
              <w:bottom w:val="single" w:sz="8" w:space="0" w:color="auto"/>
              <w:right w:val="single" w:sz="8" w:space="0" w:color="auto"/>
            </w:tcBorders>
            <w:shd w:val="clear" w:color="auto" w:fill="auto"/>
            <w:noWrap/>
            <w:vAlign w:val="center"/>
            <w:hideMark/>
          </w:tcPr>
          <w:p w14:paraId="1C143275"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c>
          <w:tcPr>
            <w:tcW w:w="850" w:type="dxa"/>
            <w:tcBorders>
              <w:top w:val="nil"/>
              <w:left w:val="nil"/>
              <w:bottom w:val="single" w:sz="8" w:space="0" w:color="auto"/>
              <w:right w:val="single" w:sz="8" w:space="0" w:color="auto"/>
            </w:tcBorders>
            <w:shd w:val="clear" w:color="auto" w:fill="auto"/>
            <w:noWrap/>
            <w:vAlign w:val="center"/>
            <w:hideMark/>
          </w:tcPr>
          <w:p w14:paraId="4DE062FB"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27</w:t>
            </w:r>
          </w:p>
        </w:tc>
      </w:tr>
      <w:tr w:rsidR="005D4F23" w:rsidRPr="005D4F23" w14:paraId="297103DE" w14:textId="77777777" w:rsidTr="005D4F23">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8936252" w14:textId="2906CDB0" w:rsidR="005D4F23" w:rsidRPr="005D4F23" w:rsidRDefault="005D4F23" w:rsidP="005D4F23">
            <w:pPr>
              <w:spacing w:after="0" w:line="240" w:lineRule="auto"/>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Forecast attrition last m</w:t>
            </w:r>
            <w:r w:rsidR="00361FEE">
              <w:rPr>
                <w:rFonts w:ascii="Calibri" w:eastAsia="Times New Roman" w:hAnsi="Calibri" w:cs="Calibri"/>
                <w:i/>
                <w:iCs/>
                <w:color w:val="000000"/>
                <w:lang w:eastAsia="en-GB"/>
              </w:rPr>
              <w:t>on</w:t>
            </w:r>
            <w:r w:rsidRPr="005D4F23">
              <w:rPr>
                <w:rFonts w:ascii="Calibri" w:eastAsia="Times New Roman" w:hAnsi="Calibri" w:cs="Calibri"/>
                <w:i/>
                <w:iCs/>
                <w:color w:val="000000"/>
                <w:lang w:eastAsia="en-GB"/>
              </w:rPr>
              <w:t>th</w:t>
            </w:r>
          </w:p>
        </w:tc>
        <w:tc>
          <w:tcPr>
            <w:tcW w:w="992" w:type="dxa"/>
            <w:tcBorders>
              <w:top w:val="nil"/>
              <w:left w:val="nil"/>
              <w:bottom w:val="single" w:sz="8" w:space="0" w:color="auto"/>
              <w:right w:val="single" w:sz="8" w:space="0" w:color="auto"/>
            </w:tcBorders>
            <w:shd w:val="clear" w:color="000000" w:fill="E2EFDA"/>
            <w:noWrap/>
            <w:vAlign w:val="center"/>
            <w:hideMark/>
          </w:tcPr>
          <w:p w14:paraId="792FC963"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24</w:t>
            </w:r>
          </w:p>
        </w:tc>
        <w:tc>
          <w:tcPr>
            <w:tcW w:w="851" w:type="dxa"/>
            <w:tcBorders>
              <w:top w:val="nil"/>
              <w:left w:val="nil"/>
              <w:bottom w:val="single" w:sz="8" w:space="0" w:color="auto"/>
              <w:right w:val="single" w:sz="8" w:space="0" w:color="auto"/>
            </w:tcBorders>
            <w:shd w:val="clear" w:color="000000" w:fill="E2EFDA"/>
            <w:noWrap/>
            <w:vAlign w:val="center"/>
            <w:hideMark/>
          </w:tcPr>
          <w:p w14:paraId="394DE6DB"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35</w:t>
            </w:r>
          </w:p>
        </w:tc>
        <w:tc>
          <w:tcPr>
            <w:tcW w:w="850" w:type="dxa"/>
            <w:tcBorders>
              <w:top w:val="nil"/>
              <w:left w:val="nil"/>
              <w:bottom w:val="single" w:sz="8" w:space="0" w:color="auto"/>
              <w:right w:val="single" w:sz="8" w:space="0" w:color="auto"/>
            </w:tcBorders>
            <w:shd w:val="clear" w:color="000000" w:fill="E2EFDA"/>
            <w:noWrap/>
            <w:vAlign w:val="center"/>
            <w:hideMark/>
          </w:tcPr>
          <w:p w14:paraId="7C9E3E31"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21</w:t>
            </w:r>
          </w:p>
        </w:tc>
        <w:tc>
          <w:tcPr>
            <w:tcW w:w="851" w:type="dxa"/>
            <w:tcBorders>
              <w:top w:val="nil"/>
              <w:left w:val="nil"/>
              <w:bottom w:val="single" w:sz="8" w:space="0" w:color="auto"/>
              <w:right w:val="single" w:sz="8" w:space="0" w:color="auto"/>
            </w:tcBorders>
            <w:shd w:val="clear" w:color="auto" w:fill="auto"/>
            <w:noWrap/>
            <w:vAlign w:val="center"/>
            <w:hideMark/>
          </w:tcPr>
          <w:p w14:paraId="5DC4C773"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850" w:type="dxa"/>
            <w:tcBorders>
              <w:top w:val="nil"/>
              <w:left w:val="nil"/>
              <w:bottom w:val="single" w:sz="8" w:space="0" w:color="auto"/>
              <w:right w:val="single" w:sz="8" w:space="0" w:color="auto"/>
            </w:tcBorders>
            <w:shd w:val="clear" w:color="auto" w:fill="auto"/>
            <w:noWrap/>
            <w:vAlign w:val="center"/>
            <w:hideMark/>
          </w:tcPr>
          <w:p w14:paraId="6124651C"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851" w:type="dxa"/>
            <w:tcBorders>
              <w:top w:val="nil"/>
              <w:left w:val="nil"/>
              <w:bottom w:val="single" w:sz="8" w:space="0" w:color="auto"/>
              <w:right w:val="single" w:sz="8" w:space="0" w:color="auto"/>
            </w:tcBorders>
            <w:shd w:val="clear" w:color="auto" w:fill="auto"/>
            <w:noWrap/>
            <w:vAlign w:val="center"/>
            <w:hideMark/>
          </w:tcPr>
          <w:p w14:paraId="4C47D74F"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850" w:type="dxa"/>
            <w:tcBorders>
              <w:top w:val="nil"/>
              <w:left w:val="nil"/>
              <w:bottom w:val="single" w:sz="8" w:space="0" w:color="auto"/>
              <w:right w:val="single" w:sz="8" w:space="0" w:color="auto"/>
            </w:tcBorders>
            <w:shd w:val="clear" w:color="auto" w:fill="auto"/>
            <w:noWrap/>
            <w:vAlign w:val="center"/>
            <w:hideMark/>
          </w:tcPr>
          <w:p w14:paraId="7B1BE05D"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851" w:type="dxa"/>
            <w:tcBorders>
              <w:top w:val="nil"/>
              <w:left w:val="nil"/>
              <w:bottom w:val="single" w:sz="8" w:space="0" w:color="auto"/>
              <w:right w:val="single" w:sz="8" w:space="0" w:color="auto"/>
            </w:tcBorders>
            <w:shd w:val="clear" w:color="auto" w:fill="auto"/>
            <w:noWrap/>
            <w:vAlign w:val="center"/>
            <w:hideMark/>
          </w:tcPr>
          <w:p w14:paraId="777B5AD9"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992" w:type="dxa"/>
            <w:tcBorders>
              <w:top w:val="nil"/>
              <w:left w:val="nil"/>
              <w:bottom w:val="single" w:sz="8" w:space="0" w:color="auto"/>
              <w:right w:val="single" w:sz="8" w:space="0" w:color="auto"/>
            </w:tcBorders>
            <w:shd w:val="clear" w:color="auto" w:fill="auto"/>
            <w:noWrap/>
            <w:vAlign w:val="center"/>
            <w:hideMark/>
          </w:tcPr>
          <w:p w14:paraId="52593BD4"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992" w:type="dxa"/>
            <w:tcBorders>
              <w:top w:val="nil"/>
              <w:left w:val="nil"/>
              <w:bottom w:val="single" w:sz="8" w:space="0" w:color="auto"/>
              <w:right w:val="single" w:sz="8" w:space="0" w:color="auto"/>
            </w:tcBorders>
            <w:shd w:val="clear" w:color="auto" w:fill="auto"/>
            <w:noWrap/>
            <w:vAlign w:val="center"/>
            <w:hideMark/>
          </w:tcPr>
          <w:p w14:paraId="44591DBD"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851" w:type="dxa"/>
            <w:tcBorders>
              <w:top w:val="nil"/>
              <w:left w:val="nil"/>
              <w:bottom w:val="single" w:sz="8" w:space="0" w:color="auto"/>
              <w:right w:val="single" w:sz="8" w:space="0" w:color="auto"/>
            </w:tcBorders>
            <w:shd w:val="clear" w:color="auto" w:fill="auto"/>
            <w:noWrap/>
            <w:vAlign w:val="center"/>
            <w:hideMark/>
          </w:tcPr>
          <w:p w14:paraId="29D6C0D1"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c>
          <w:tcPr>
            <w:tcW w:w="850" w:type="dxa"/>
            <w:tcBorders>
              <w:top w:val="nil"/>
              <w:left w:val="nil"/>
              <w:bottom w:val="single" w:sz="8" w:space="0" w:color="auto"/>
              <w:right w:val="single" w:sz="8" w:space="0" w:color="auto"/>
            </w:tcBorders>
            <w:shd w:val="clear" w:color="auto" w:fill="auto"/>
            <w:noWrap/>
            <w:vAlign w:val="center"/>
            <w:hideMark/>
          </w:tcPr>
          <w:p w14:paraId="2EAFCDA5"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27</w:t>
            </w:r>
          </w:p>
        </w:tc>
      </w:tr>
      <w:tr w:rsidR="005D4F23" w:rsidRPr="005D4F23" w14:paraId="6DB8BF47" w14:textId="77777777" w:rsidTr="005D4F23">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FAE15B7" w14:textId="77777777" w:rsidR="005D4F23" w:rsidRPr="005D4F23" w:rsidRDefault="005D4F23" w:rsidP="005D4F23">
            <w:pPr>
              <w:spacing w:after="0" w:line="240" w:lineRule="auto"/>
              <w:rPr>
                <w:rFonts w:ascii="Calibri" w:eastAsia="Times New Roman" w:hAnsi="Calibri" w:cs="Calibri"/>
                <w:color w:val="000000"/>
                <w:lang w:eastAsia="en-GB"/>
              </w:rPr>
            </w:pPr>
            <w:r w:rsidRPr="005D4F23">
              <w:rPr>
                <w:rFonts w:ascii="Calibri" w:eastAsia="Times New Roman" w:hAnsi="Calibri" w:cs="Calibri"/>
                <w:color w:val="000000"/>
                <w:lang w:eastAsia="en-GB"/>
              </w:rPr>
              <w:t xml:space="preserve">Joiners - Actual / Forecast </w:t>
            </w:r>
          </w:p>
        </w:tc>
        <w:tc>
          <w:tcPr>
            <w:tcW w:w="992" w:type="dxa"/>
            <w:tcBorders>
              <w:top w:val="nil"/>
              <w:left w:val="nil"/>
              <w:bottom w:val="single" w:sz="8" w:space="0" w:color="auto"/>
              <w:right w:val="single" w:sz="8" w:space="0" w:color="auto"/>
            </w:tcBorders>
            <w:shd w:val="clear" w:color="000000" w:fill="E2EFDA"/>
            <w:noWrap/>
            <w:vAlign w:val="center"/>
            <w:hideMark/>
          </w:tcPr>
          <w:p w14:paraId="048404EC"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1" w:type="dxa"/>
            <w:tcBorders>
              <w:top w:val="nil"/>
              <w:left w:val="nil"/>
              <w:bottom w:val="single" w:sz="8" w:space="0" w:color="auto"/>
              <w:right w:val="single" w:sz="8" w:space="0" w:color="auto"/>
            </w:tcBorders>
            <w:shd w:val="clear" w:color="000000" w:fill="E2EFDA"/>
            <w:noWrap/>
            <w:vAlign w:val="center"/>
            <w:hideMark/>
          </w:tcPr>
          <w:p w14:paraId="57BD7387"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0" w:type="dxa"/>
            <w:tcBorders>
              <w:top w:val="nil"/>
              <w:left w:val="nil"/>
              <w:bottom w:val="single" w:sz="8" w:space="0" w:color="auto"/>
              <w:right w:val="single" w:sz="8" w:space="0" w:color="auto"/>
            </w:tcBorders>
            <w:shd w:val="clear" w:color="000000" w:fill="E2EFDA"/>
            <w:noWrap/>
            <w:vAlign w:val="center"/>
            <w:hideMark/>
          </w:tcPr>
          <w:p w14:paraId="1A05D8D0"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1" w:type="dxa"/>
            <w:tcBorders>
              <w:top w:val="nil"/>
              <w:left w:val="nil"/>
              <w:bottom w:val="single" w:sz="8" w:space="0" w:color="auto"/>
              <w:right w:val="single" w:sz="8" w:space="0" w:color="auto"/>
            </w:tcBorders>
            <w:shd w:val="clear" w:color="auto" w:fill="auto"/>
            <w:noWrap/>
            <w:vAlign w:val="center"/>
            <w:hideMark/>
          </w:tcPr>
          <w:p w14:paraId="6D5B6413"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59</w:t>
            </w:r>
          </w:p>
        </w:tc>
        <w:tc>
          <w:tcPr>
            <w:tcW w:w="850" w:type="dxa"/>
            <w:tcBorders>
              <w:top w:val="nil"/>
              <w:left w:val="nil"/>
              <w:bottom w:val="single" w:sz="8" w:space="0" w:color="auto"/>
              <w:right w:val="single" w:sz="8" w:space="0" w:color="auto"/>
            </w:tcBorders>
            <w:shd w:val="clear" w:color="auto" w:fill="auto"/>
            <w:noWrap/>
            <w:vAlign w:val="center"/>
            <w:hideMark/>
          </w:tcPr>
          <w:p w14:paraId="661B15CD"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1" w:type="dxa"/>
            <w:tcBorders>
              <w:top w:val="nil"/>
              <w:left w:val="nil"/>
              <w:bottom w:val="single" w:sz="8" w:space="0" w:color="auto"/>
              <w:right w:val="single" w:sz="8" w:space="0" w:color="auto"/>
            </w:tcBorders>
            <w:shd w:val="clear" w:color="auto" w:fill="auto"/>
            <w:noWrap/>
            <w:vAlign w:val="center"/>
            <w:hideMark/>
          </w:tcPr>
          <w:p w14:paraId="38203EB4"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96</w:t>
            </w:r>
          </w:p>
        </w:tc>
        <w:tc>
          <w:tcPr>
            <w:tcW w:w="850" w:type="dxa"/>
            <w:tcBorders>
              <w:top w:val="nil"/>
              <w:left w:val="nil"/>
              <w:bottom w:val="single" w:sz="8" w:space="0" w:color="auto"/>
              <w:right w:val="single" w:sz="8" w:space="0" w:color="auto"/>
            </w:tcBorders>
            <w:shd w:val="clear" w:color="auto" w:fill="auto"/>
            <w:noWrap/>
            <w:vAlign w:val="center"/>
            <w:hideMark/>
          </w:tcPr>
          <w:p w14:paraId="48124214"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1" w:type="dxa"/>
            <w:tcBorders>
              <w:top w:val="nil"/>
              <w:left w:val="nil"/>
              <w:bottom w:val="single" w:sz="8" w:space="0" w:color="auto"/>
              <w:right w:val="single" w:sz="8" w:space="0" w:color="auto"/>
            </w:tcBorders>
            <w:shd w:val="clear" w:color="auto" w:fill="auto"/>
            <w:noWrap/>
            <w:vAlign w:val="center"/>
            <w:hideMark/>
          </w:tcPr>
          <w:p w14:paraId="7F7DC610"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992" w:type="dxa"/>
            <w:tcBorders>
              <w:top w:val="nil"/>
              <w:left w:val="nil"/>
              <w:bottom w:val="single" w:sz="8" w:space="0" w:color="auto"/>
              <w:right w:val="single" w:sz="8" w:space="0" w:color="auto"/>
            </w:tcBorders>
            <w:shd w:val="clear" w:color="auto" w:fill="auto"/>
            <w:noWrap/>
            <w:vAlign w:val="center"/>
            <w:hideMark/>
          </w:tcPr>
          <w:p w14:paraId="17245AFC"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992" w:type="dxa"/>
            <w:tcBorders>
              <w:top w:val="nil"/>
              <w:left w:val="nil"/>
              <w:bottom w:val="single" w:sz="8" w:space="0" w:color="auto"/>
              <w:right w:val="single" w:sz="8" w:space="0" w:color="auto"/>
            </w:tcBorders>
            <w:shd w:val="clear" w:color="auto" w:fill="auto"/>
            <w:noWrap/>
            <w:vAlign w:val="center"/>
            <w:hideMark/>
          </w:tcPr>
          <w:p w14:paraId="68C34318"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60</w:t>
            </w:r>
          </w:p>
        </w:tc>
        <w:tc>
          <w:tcPr>
            <w:tcW w:w="851" w:type="dxa"/>
            <w:tcBorders>
              <w:top w:val="nil"/>
              <w:left w:val="nil"/>
              <w:bottom w:val="single" w:sz="8" w:space="0" w:color="auto"/>
              <w:right w:val="single" w:sz="8" w:space="0" w:color="auto"/>
            </w:tcBorders>
            <w:shd w:val="clear" w:color="auto" w:fill="auto"/>
            <w:noWrap/>
            <w:vAlign w:val="center"/>
            <w:hideMark/>
          </w:tcPr>
          <w:p w14:paraId="25F1EFD9"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0" w:type="dxa"/>
            <w:tcBorders>
              <w:top w:val="nil"/>
              <w:left w:val="nil"/>
              <w:bottom w:val="single" w:sz="8" w:space="0" w:color="auto"/>
              <w:right w:val="single" w:sz="8" w:space="0" w:color="auto"/>
            </w:tcBorders>
            <w:shd w:val="clear" w:color="auto" w:fill="auto"/>
            <w:noWrap/>
            <w:vAlign w:val="center"/>
            <w:hideMark/>
          </w:tcPr>
          <w:p w14:paraId="4D8B2289"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96</w:t>
            </w:r>
          </w:p>
        </w:tc>
      </w:tr>
      <w:tr w:rsidR="005D4F23" w:rsidRPr="005D4F23" w14:paraId="159490E3" w14:textId="77777777" w:rsidTr="005D4F23">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38EFB01" w14:textId="77777777" w:rsidR="005D4F23" w:rsidRPr="005D4F23" w:rsidRDefault="005D4F23" w:rsidP="005D4F23">
            <w:pPr>
              <w:spacing w:after="0" w:line="240" w:lineRule="auto"/>
              <w:rPr>
                <w:rFonts w:ascii="Calibri" w:eastAsia="Times New Roman" w:hAnsi="Calibri" w:cs="Calibri"/>
                <w:color w:val="000000"/>
                <w:lang w:eastAsia="en-GB"/>
              </w:rPr>
            </w:pPr>
            <w:r w:rsidRPr="005D4F23">
              <w:rPr>
                <w:rFonts w:ascii="Calibri" w:eastAsia="Times New Roman" w:hAnsi="Calibri" w:cs="Calibri"/>
                <w:color w:val="000000"/>
                <w:lang w:eastAsia="en-GB"/>
              </w:rPr>
              <w:t xml:space="preserve">Transfers - Actual / Forecast </w:t>
            </w:r>
          </w:p>
        </w:tc>
        <w:tc>
          <w:tcPr>
            <w:tcW w:w="992" w:type="dxa"/>
            <w:tcBorders>
              <w:top w:val="nil"/>
              <w:left w:val="nil"/>
              <w:bottom w:val="single" w:sz="8" w:space="0" w:color="auto"/>
              <w:right w:val="single" w:sz="8" w:space="0" w:color="auto"/>
            </w:tcBorders>
            <w:shd w:val="clear" w:color="000000" w:fill="E2EFDA"/>
            <w:noWrap/>
            <w:vAlign w:val="center"/>
            <w:hideMark/>
          </w:tcPr>
          <w:p w14:paraId="7F404B12"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1" w:type="dxa"/>
            <w:tcBorders>
              <w:top w:val="nil"/>
              <w:left w:val="nil"/>
              <w:bottom w:val="single" w:sz="8" w:space="0" w:color="auto"/>
              <w:right w:val="single" w:sz="8" w:space="0" w:color="auto"/>
            </w:tcBorders>
            <w:shd w:val="clear" w:color="000000" w:fill="E2EFDA"/>
            <w:noWrap/>
            <w:vAlign w:val="center"/>
            <w:hideMark/>
          </w:tcPr>
          <w:p w14:paraId="608CFF74"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0" w:type="dxa"/>
            <w:tcBorders>
              <w:top w:val="nil"/>
              <w:left w:val="nil"/>
              <w:bottom w:val="single" w:sz="8" w:space="0" w:color="auto"/>
              <w:right w:val="single" w:sz="8" w:space="0" w:color="auto"/>
            </w:tcBorders>
            <w:shd w:val="clear" w:color="000000" w:fill="E2EFDA"/>
            <w:noWrap/>
            <w:vAlign w:val="center"/>
            <w:hideMark/>
          </w:tcPr>
          <w:p w14:paraId="1C30E02E"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0</w:t>
            </w:r>
          </w:p>
        </w:tc>
        <w:tc>
          <w:tcPr>
            <w:tcW w:w="851" w:type="dxa"/>
            <w:tcBorders>
              <w:top w:val="nil"/>
              <w:left w:val="nil"/>
              <w:bottom w:val="single" w:sz="8" w:space="0" w:color="auto"/>
              <w:right w:val="single" w:sz="8" w:space="0" w:color="auto"/>
            </w:tcBorders>
            <w:shd w:val="clear" w:color="auto" w:fill="auto"/>
            <w:noWrap/>
            <w:vAlign w:val="center"/>
            <w:hideMark/>
          </w:tcPr>
          <w:p w14:paraId="1A1512CA"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357E8D33"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52FBB1BF"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1CDECC86"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2A58E5E1"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992" w:type="dxa"/>
            <w:tcBorders>
              <w:top w:val="nil"/>
              <w:left w:val="nil"/>
              <w:bottom w:val="single" w:sz="8" w:space="0" w:color="auto"/>
              <w:right w:val="single" w:sz="8" w:space="0" w:color="auto"/>
            </w:tcBorders>
            <w:shd w:val="clear" w:color="auto" w:fill="auto"/>
            <w:noWrap/>
            <w:vAlign w:val="center"/>
            <w:hideMark/>
          </w:tcPr>
          <w:p w14:paraId="2F77C13B"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992" w:type="dxa"/>
            <w:tcBorders>
              <w:top w:val="nil"/>
              <w:left w:val="nil"/>
              <w:bottom w:val="single" w:sz="8" w:space="0" w:color="auto"/>
              <w:right w:val="single" w:sz="8" w:space="0" w:color="auto"/>
            </w:tcBorders>
            <w:shd w:val="clear" w:color="auto" w:fill="auto"/>
            <w:noWrap/>
            <w:vAlign w:val="center"/>
            <w:hideMark/>
          </w:tcPr>
          <w:p w14:paraId="203CBBC5"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54FC250B"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682604D7" w14:textId="77777777" w:rsidR="005D4F23" w:rsidRPr="005D4F23" w:rsidRDefault="005D4F23" w:rsidP="005D4F23">
            <w:pPr>
              <w:spacing w:after="0" w:line="240" w:lineRule="auto"/>
              <w:jc w:val="center"/>
              <w:rPr>
                <w:rFonts w:ascii="Calibri" w:eastAsia="Times New Roman" w:hAnsi="Calibri" w:cs="Calibri"/>
                <w:color w:val="000000"/>
                <w:lang w:eastAsia="en-GB"/>
              </w:rPr>
            </w:pPr>
            <w:r w:rsidRPr="005D4F23">
              <w:rPr>
                <w:rFonts w:ascii="Calibri" w:eastAsia="Times New Roman" w:hAnsi="Calibri" w:cs="Calibri"/>
                <w:color w:val="000000"/>
                <w:lang w:eastAsia="en-GB"/>
              </w:rPr>
              <w:t>1</w:t>
            </w:r>
          </w:p>
        </w:tc>
      </w:tr>
      <w:tr w:rsidR="005D4F23" w:rsidRPr="005D4F23" w14:paraId="35A09478" w14:textId="77777777" w:rsidTr="005D4F23">
        <w:trPr>
          <w:trHeight w:val="30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F8713B3" w14:textId="77777777" w:rsidR="005D4F23" w:rsidRPr="005D4F23" w:rsidRDefault="005D4F23" w:rsidP="005D4F23">
            <w:pPr>
              <w:spacing w:after="0" w:line="240" w:lineRule="auto"/>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Forecast Joiners &amp; Transfers pm</w:t>
            </w:r>
          </w:p>
        </w:tc>
        <w:tc>
          <w:tcPr>
            <w:tcW w:w="992" w:type="dxa"/>
            <w:tcBorders>
              <w:top w:val="nil"/>
              <w:left w:val="nil"/>
              <w:bottom w:val="single" w:sz="8" w:space="0" w:color="auto"/>
              <w:right w:val="single" w:sz="8" w:space="0" w:color="auto"/>
            </w:tcBorders>
            <w:shd w:val="clear" w:color="000000" w:fill="E2EFDA"/>
            <w:noWrap/>
            <w:vAlign w:val="center"/>
            <w:hideMark/>
          </w:tcPr>
          <w:p w14:paraId="7C0BC5EA"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1" w:type="dxa"/>
            <w:tcBorders>
              <w:top w:val="nil"/>
              <w:left w:val="nil"/>
              <w:bottom w:val="single" w:sz="8" w:space="0" w:color="auto"/>
              <w:right w:val="single" w:sz="8" w:space="0" w:color="auto"/>
            </w:tcBorders>
            <w:shd w:val="clear" w:color="000000" w:fill="E2EFDA"/>
            <w:noWrap/>
            <w:vAlign w:val="center"/>
            <w:hideMark/>
          </w:tcPr>
          <w:p w14:paraId="6AB4A701"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0" w:type="dxa"/>
            <w:tcBorders>
              <w:top w:val="nil"/>
              <w:left w:val="nil"/>
              <w:bottom w:val="single" w:sz="8" w:space="0" w:color="auto"/>
              <w:right w:val="single" w:sz="8" w:space="0" w:color="auto"/>
            </w:tcBorders>
            <w:shd w:val="clear" w:color="000000" w:fill="E2EFDA"/>
            <w:noWrap/>
            <w:vAlign w:val="center"/>
            <w:hideMark/>
          </w:tcPr>
          <w:p w14:paraId="2F77BB17"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1F512026"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64</w:t>
            </w:r>
          </w:p>
        </w:tc>
        <w:tc>
          <w:tcPr>
            <w:tcW w:w="850" w:type="dxa"/>
            <w:tcBorders>
              <w:top w:val="nil"/>
              <w:left w:val="nil"/>
              <w:bottom w:val="single" w:sz="8" w:space="0" w:color="auto"/>
              <w:right w:val="single" w:sz="8" w:space="0" w:color="auto"/>
            </w:tcBorders>
            <w:shd w:val="clear" w:color="auto" w:fill="auto"/>
            <w:noWrap/>
            <w:vAlign w:val="center"/>
            <w:hideMark/>
          </w:tcPr>
          <w:p w14:paraId="064B0D87"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08529E9B"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97</w:t>
            </w:r>
          </w:p>
        </w:tc>
        <w:tc>
          <w:tcPr>
            <w:tcW w:w="850" w:type="dxa"/>
            <w:tcBorders>
              <w:top w:val="nil"/>
              <w:left w:val="nil"/>
              <w:bottom w:val="single" w:sz="8" w:space="0" w:color="auto"/>
              <w:right w:val="single" w:sz="8" w:space="0" w:color="auto"/>
            </w:tcBorders>
            <w:shd w:val="clear" w:color="auto" w:fill="auto"/>
            <w:noWrap/>
            <w:vAlign w:val="center"/>
            <w:hideMark/>
          </w:tcPr>
          <w:p w14:paraId="649B5A60"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36E70C50"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992" w:type="dxa"/>
            <w:tcBorders>
              <w:top w:val="nil"/>
              <w:left w:val="nil"/>
              <w:bottom w:val="single" w:sz="8" w:space="0" w:color="auto"/>
              <w:right w:val="single" w:sz="8" w:space="0" w:color="auto"/>
            </w:tcBorders>
            <w:shd w:val="clear" w:color="auto" w:fill="auto"/>
            <w:noWrap/>
            <w:vAlign w:val="center"/>
            <w:hideMark/>
          </w:tcPr>
          <w:p w14:paraId="58D02111"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992" w:type="dxa"/>
            <w:tcBorders>
              <w:top w:val="nil"/>
              <w:left w:val="nil"/>
              <w:bottom w:val="single" w:sz="8" w:space="0" w:color="auto"/>
              <w:right w:val="single" w:sz="8" w:space="0" w:color="auto"/>
            </w:tcBorders>
            <w:shd w:val="clear" w:color="auto" w:fill="auto"/>
            <w:noWrap/>
            <w:vAlign w:val="center"/>
            <w:hideMark/>
          </w:tcPr>
          <w:p w14:paraId="4391785F"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61</w:t>
            </w:r>
          </w:p>
        </w:tc>
        <w:tc>
          <w:tcPr>
            <w:tcW w:w="851" w:type="dxa"/>
            <w:tcBorders>
              <w:top w:val="nil"/>
              <w:left w:val="nil"/>
              <w:bottom w:val="single" w:sz="8" w:space="0" w:color="auto"/>
              <w:right w:val="single" w:sz="8" w:space="0" w:color="auto"/>
            </w:tcBorders>
            <w:shd w:val="clear" w:color="auto" w:fill="auto"/>
            <w:noWrap/>
            <w:vAlign w:val="center"/>
            <w:hideMark/>
          </w:tcPr>
          <w:p w14:paraId="3EC39D44"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717521DA"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97</w:t>
            </w:r>
          </w:p>
        </w:tc>
      </w:tr>
      <w:tr w:rsidR="005D4F23" w:rsidRPr="005D4F23" w14:paraId="47244432" w14:textId="77777777" w:rsidTr="005D4F23">
        <w:trPr>
          <w:trHeight w:val="30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C6C8533" w14:textId="77777777" w:rsidR="005D4F23" w:rsidRPr="005D4F23" w:rsidRDefault="005D4F23" w:rsidP="005D4F23">
            <w:pPr>
              <w:spacing w:after="0" w:line="240" w:lineRule="auto"/>
              <w:rPr>
                <w:rFonts w:ascii="Calibri" w:eastAsia="Times New Roman" w:hAnsi="Calibri" w:cs="Calibri"/>
                <w:color w:val="000000"/>
                <w:lang w:eastAsia="en-GB"/>
              </w:rPr>
            </w:pPr>
            <w:r w:rsidRPr="005D4F23">
              <w:rPr>
                <w:rFonts w:ascii="Calibri" w:eastAsia="Times New Roman" w:hAnsi="Calibri" w:cs="Calibri"/>
                <w:color w:val="000000"/>
                <w:lang w:eastAsia="en-GB"/>
              </w:rPr>
              <w:t>Adjustment for Part Time hours</w:t>
            </w:r>
          </w:p>
        </w:tc>
        <w:tc>
          <w:tcPr>
            <w:tcW w:w="992" w:type="dxa"/>
            <w:tcBorders>
              <w:top w:val="nil"/>
              <w:left w:val="nil"/>
              <w:bottom w:val="single" w:sz="8" w:space="0" w:color="auto"/>
              <w:right w:val="single" w:sz="8" w:space="0" w:color="auto"/>
            </w:tcBorders>
            <w:shd w:val="clear" w:color="000000" w:fill="E2EFDA"/>
            <w:noWrap/>
            <w:vAlign w:val="center"/>
            <w:hideMark/>
          </w:tcPr>
          <w:p w14:paraId="1A3EEBEB"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3</w:t>
            </w:r>
          </w:p>
        </w:tc>
        <w:tc>
          <w:tcPr>
            <w:tcW w:w="851" w:type="dxa"/>
            <w:tcBorders>
              <w:top w:val="nil"/>
              <w:left w:val="nil"/>
              <w:bottom w:val="single" w:sz="8" w:space="0" w:color="auto"/>
              <w:right w:val="single" w:sz="8" w:space="0" w:color="auto"/>
            </w:tcBorders>
            <w:shd w:val="clear" w:color="000000" w:fill="E2EFDA"/>
            <w:noWrap/>
            <w:vAlign w:val="center"/>
            <w:hideMark/>
          </w:tcPr>
          <w:p w14:paraId="7AED498B"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0" w:type="dxa"/>
            <w:tcBorders>
              <w:top w:val="nil"/>
              <w:left w:val="nil"/>
              <w:bottom w:val="single" w:sz="8" w:space="0" w:color="auto"/>
              <w:right w:val="single" w:sz="8" w:space="0" w:color="auto"/>
            </w:tcBorders>
            <w:shd w:val="clear" w:color="000000" w:fill="E2EFDA"/>
            <w:noWrap/>
            <w:vAlign w:val="center"/>
            <w:hideMark/>
          </w:tcPr>
          <w:p w14:paraId="7C2B5C05"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-1</w:t>
            </w:r>
          </w:p>
        </w:tc>
        <w:tc>
          <w:tcPr>
            <w:tcW w:w="851" w:type="dxa"/>
            <w:tcBorders>
              <w:top w:val="nil"/>
              <w:left w:val="nil"/>
              <w:bottom w:val="single" w:sz="8" w:space="0" w:color="auto"/>
              <w:right w:val="single" w:sz="8" w:space="0" w:color="auto"/>
            </w:tcBorders>
            <w:shd w:val="clear" w:color="auto" w:fill="auto"/>
            <w:noWrap/>
            <w:vAlign w:val="center"/>
            <w:hideMark/>
          </w:tcPr>
          <w:p w14:paraId="267615D8"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850" w:type="dxa"/>
            <w:tcBorders>
              <w:top w:val="nil"/>
              <w:left w:val="nil"/>
              <w:bottom w:val="single" w:sz="8" w:space="0" w:color="auto"/>
              <w:right w:val="single" w:sz="8" w:space="0" w:color="auto"/>
            </w:tcBorders>
            <w:shd w:val="clear" w:color="auto" w:fill="auto"/>
            <w:noWrap/>
            <w:vAlign w:val="center"/>
            <w:hideMark/>
          </w:tcPr>
          <w:p w14:paraId="1B30B3D9"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851" w:type="dxa"/>
            <w:tcBorders>
              <w:top w:val="nil"/>
              <w:left w:val="nil"/>
              <w:bottom w:val="single" w:sz="8" w:space="0" w:color="auto"/>
              <w:right w:val="single" w:sz="8" w:space="0" w:color="auto"/>
            </w:tcBorders>
            <w:shd w:val="clear" w:color="auto" w:fill="auto"/>
            <w:noWrap/>
            <w:vAlign w:val="center"/>
            <w:hideMark/>
          </w:tcPr>
          <w:p w14:paraId="36703E09"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850" w:type="dxa"/>
            <w:tcBorders>
              <w:top w:val="nil"/>
              <w:left w:val="nil"/>
              <w:bottom w:val="single" w:sz="8" w:space="0" w:color="auto"/>
              <w:right w:val="single" w:sz="8" w:space="0" w:color="auto"/>
            </w:tcBorders>
            <w:shd w:val="clear" w:color="auto" w:fill="auto"/>
            <w:noWrap/>
            <w:vAlign w:val="center"/>
            <w:hideMark/>
          </w:tcPr>
          <w:p w14:paraId="0B08AD93"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851" w:type="dxa"/>
            <w:tcBorders>
              <w:top w:val="nil"/>
              <w:left w:val="nil"/>
              <w:bottom w:val="single" w:sz="8" w:space="0" w:color="auto"/>
              <w:right w:val="single" w:sz="8" w:space="0" w:color="auto"/>
            </w:tcBorders>
            <w:shd w:val="clear" w:color="auto" w:fill="auto"/>
            <w:noWrap/>
            <w:vAlign w:val="center"/>
            <w:hideMark/>
          </w:tcPr>
          <w:p w14:paraId="66F78CC2"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992" w:type="dxa"/>
            <w:tcBorders>
              <w:top w:val="nil"/>
              <w:left w:val="nil"/>
              <w:bottom w:val="single" w:sz="8" w:space="0" w:color="auto"/>
              <w:right w:val="single" w:sz="8" w:space="0" w:color="auto"/>
            </w:tcBorders>
            <w:shd w:val="clear" w:color="auto" w:fill="auto"/>
            <w:noWrap/>
            <w:vAlign w:val="center"/>
            <w:hideMark/>
          </w:tcPr>
          <w:p w14:paraId="41DFDCB2"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992" w:type="dxa"/>
            <w:tcBorders>
              <w:top w:val="nil"/>
              <w:left w:val="nil"/>
              <w:bottom w:val="single" w:sz="8" w:space="0" w:color="auto"/>
              <w:right w:val="single" w:sz="8" w:space="0" w:color="auto"/>
            </w:tcBorders>
            <w:shd w:val="clear" w:color="auto" w:fill="auto"/>
            <w:noWrap/>
            <w:vAlign w:val="center"/>
            <w:hideMark/>
          </w:tcPr>
          <w:p w14:paraId="442279EC"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851" w:type="dxa"/>
            <w:tcBorders>
              <w:top w:val="nil"/>
              <w:left w:val="nil"/>
              <w:bottom w:val="single" w:sz="8" w:space="0" w:color="auto"/>
              <w:right w:val="single" w:sz="8" w:space="0" w:color="auto"/>
            </w:tcBorders>
            <w:shd w:val="clear" w:color="auto" w:fill="auto"/>
            <w:noWrap/>
            <w:vAlign w:val="center"/>
            <w:hideMark/>
          </w:tcPr>
          <w:p w14:paraId="79AC23BB"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c>
          <w:tcPr>
            <w:tcW w:w="850" w:type="dxa"/>
            <w:tcBorders>
              <w:top w:val="nil"/>
              <w:left w:val="nil"/>
              <w:bottom w:val="single" w:sz="8" w:space="0" w:color="auto"/>
              <w:right w:val="single" w:sz="8" w:space="0" w:color="auto"/>
            </w:tcBorders>
            <w:shd w:val="clear" w:color="auto" w:fill="auto"/>
            <w:noWrap/>
            <w:vAlign w:val="center"/>
            <w:hideMark/>
          </w:tcPr>
          <w:p w14:paraId="5BE3A455" w14:textId="77777777" w:rsidR="005D4F23" w:rsidRPr="005D4F23" w:rsidRDefault="005D4F23" w:rsidP="005D4F23">
            <w:pPr>
              <w:spacing w:after="0" w:line="240" w:lineRule="auto"/>
              <w:jc w:val="center"/>
              <w:rPr>
                <w:rFonts w:ascii="Calibri" w:eastAsia="Times New Roman" w:hAnsi="Calibri" w:cs="Calibri"/>
                <w:i/>
                <w:iCs/>
                <w:color w:val="000000"/>
                <w:lang w:eastAsia="en-GB"/>
              </w:rPr>
            </w:pPr>
            <w:r w:rsidRPr="005D4F23">
              <w:rPr>
                <w:rFonts w:ascii="Calibri" w:eastAsia="Times New Roman" w:hAnsi="Calibri" w:cs="Calibri"/>
                <w:i/>
                <w:iCs/>
                <w:color w:val="000000"/>
                <w:lang w:eastAsia="en-GB"/>
              </w:rPr>
              <w:t> </w:t>
            </w:r>
          </w:p>
        </w:tc>
      </w:tr>
      <w:tr w:rsidR="005D4F23" w:rsidRPr="005D4F23" w14:paraId="47FE1644" w14:textId="77777777" w:rsidTr="005D4F23">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558FA8B" w14:textId="37995704" w:rsidR="005D4F23" w:rsidRPr="005D4F23" w:rsidRDefault="005D4F23" w:rsidP="005D4F23">
            <w:pPr>
              <w:spacing w:after="0" w:line="240" w:lineRule="auto"/>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 xml:space="preserve">Closing </w:t>
            </w:r>
            <w:r w:rsidR="002664DC">
              <w:rPr>
                <w:rFonts w:ascii="Calibri" w:eastAsia="Times New Roman" w:hAnsi="Calibri" w:cs="Calibri"/>
                <w:b/>
                <w:bCs/>
                <w:color w:val="000000"/>
                <w:lang w:eastAsia="en-GB"/>
              </w:rPr>
              <w:t>S</w:t>
            </w:r>
            <w:r w:rsidRPr="005D4F23">
              <w:rPr>
                <w:rFonts w:ascii="Calibri" w:eastAsia="Times New Roman" w:hAnsi="Calibri" w:cs="Calibri"/>
                <w:b/>
                <w:bCs/>
                <w:color w:val="000000"/>
                <w:lang w:eastAsia="en-GB"/>
              </w:rPr>
              <w:t>trength</w:t>
            </w:r>
          </w:p>
        </w:tc>
        <w:tc>
          <w:tcPr>
            <w:tcW w:w="992" w:type="dxa"/>
            <w:tcBorders>
              <w:top w:val="nil"/>
              <w:left w:val="nil"/>
              <w:bottom w:val="single" w:sz="8" w:space="0" w:color="auto"/>
              <w:right w:val="single" w:sz="8" w:space="0" w:color="auto"/>
            </w:tcBorders>
            <w:shd w:val="clear" w:color="000000" w:fill="E2EFDA"/>
            <w:noWrap/>
            <w:vAlign w:val="center"/>
            <w:hideMark/>
          </w:tcPr>
          <w:p w14:paraId="5190922B"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4083</w:t>
            </w:r>
          </w:p>
        </w:tc>
        <w:tc>
          <w:tcPr>
            <w:tcW w:w="851" w:type="dxa"/>
            <w:tcBorders>
              <w:top w:val="nil"/>
              <w:left w:val="nil"/>
              <w:bottom w:val="single" w:sz="8" w:space="0" w:color="auto"/>
              <w:right w:val="single" w:sz="8" w:space="0" w:color="auto"/>
            </w:tcBorders>
            <w:shd w:val="clear" w:color="000000" w:fill="E2EFDA"/>
            <w:noWrap/>
            <w:vAlign w:val="center"/>
            <w:hideMark/>
          </w:tcPr>
          <w:p w14:paraId="32445623"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4048</w:t>
            </w:r>
          </w:p>
        </w:tc>
        <w:tc>
          <w:tcPr>
            <w:tcW w:w="850" w:type="dxa"/>
            <w:tcBorders>
              <w:top w:val="nil"/>
              <w:left w:val="nil"/>
              <w:bottom w:val="single" w:sz="8" w:space="0" w:color="auto"/>
              <w:right w:val="single" w:sz="8" w:space="0" w:color="auto"/>
            </w:tcBorders>
            <w:shd w:val="clear" w:color="000000" w:fill="E2EFDA"/>
            <w:noWrap/>
            <w:vAlign w:val="center"/>
            <w:hideMark/>
          </w:tcPr>
          <w:p w14:paraId="02A94061"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4026</w:t>
            </w:r>
          </w:p>
        </w:tc>
        <w:tc>
          <w:tcPr>
            <w:tcW w:w="851" w:type="dxa"/>
            <w:tcBorders>
              <w:top w:val="nil"/>
              <w:left w:val="nil"/>
              <w:bottom w:val="single" w:sz="8" w:space="0" w:color="auto"/>
              <w:right w:val="single" w:sz="8" w:space="0" w:color="auto"/>
            </w:tcBorders>
            <w:shd w:val="clear" w:color="auto" w:fill="auto"/>
            <w:noWrap/>
            <w:vAlign w:val="center"/>
            <w:hideMark/>
          </w:tcPr>
          <w:p w14:paraId="32177D8A"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4059</w:t>
            </w:r>
          </w:p>
        </w:tc>
        <w:tc>
          <w:tcPr>
            <w:tcW w:w="850" w:type="dxa"/>
            <w:tcBorders>
              <w:top w:val="nil"/>
              <w:left w:val="nil"/>
              <w:bottom w:val="single" w:sz="8" w:space="0" w:color="auto"/>
              <w:right w:val="single" w:sz="8" w:space="0" w:color="auto"/>
            </w:tcBorders>
            <w:shd w:val="clear" w:color="auto" w:fill="auto"/>
            <w:noWrap/>
            <w:vAlign w:val="center"/>
            <w:hideMark/>
          </w:tcPr>
          <w:p w14:paraId="4A37E8BB"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4033</w:t>
            </w:r>
          </w:p>
        </w:tc>
        <w:tc>
          <w:tcPr>
            <w:tcW w:w="851" w:type="dxa"/>
            <w:tcBorders>
              <w:top w:val="nil"/>
              <w:left w:val="nil"/>
              <w:bottom w:val="single" w:sz="8" w:space="0" w:color="auto"/>
              <w:right w:val="single" w:sz="8" w:space="0" w:color="auto"/>
            </w:tcBorders>
            <w:shd w:val="clear" w:color="auto" w:fill="auto"/>
            <w:noWrap/>
            <w:vAlign w:val="center"/>
            <w:hideMark/>
          </w:tcPr>
          <w:p w14:paraId="5DE8375B"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4103</w:t>
            </w:r>
          </w:p>
        </w:tc>
        <w:tc>
          <w:tcPr>
            <w:tcW w:w="850" w:type="dxa"/>
            <w:tcBorders>
              <w:top w:val="nil"/>
              <w:left w:val="nil"/>
              <w:bottom w:val="single" w:sz="8" w:space="0" w:color="auto"/>
              <w:right w:val="single" w:sz="8" w:space="0" w:color="auto"/>
            </w:tcBorders>
            <w:shd w:val="clear" w:color="auto" w:fill="auto"/>
            <w:noWrap/>
            <w:vAlign w:val="center"/>
            <w:hideMark/>
          </w:tcPr>
          <w:p w14:paraId="30A08DB4"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4077</w:t>
            </w:r>
          </w:p>
        </w:tc>
        <w:tc>
          <w:tcPr>
            <w:tcW w:w="851" w:type="dxa"/>
            <w:tcBorders>
              <w:top w:val="nil"/>
              <w:left w:val="nil"/>
              <w:bottom w:val="single" w:sz="8" w:space="0" w:color="auto"/>
              <w:right w:val="single" w:sz="8" w:space="0" w:color="auto"/>
            </w:tcBorders>
            <w:shd w:val="clear" w:color="auto" w:fill="auto"/>
            <w:noWrap/>
            <w:vAlign w:val="center"/>
            <w:hideMark/>
          </w:tcPr>
          <w:p w14:paraId="1A68FE98"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4051</w:t>
            </w:r>
          </w:p>
        </w:tc>
        <w:tc>
          <w:tcPr>
            <w:tcW w:w="992" w:type="dxa"/>
            <w:tcBorders>
              <w:top w:val="nil"/>
              <w:left w:val="nil"/>
              <w:bottom w:val="single" w:sz="8" w:space="0" w:color="auto"/>
              <w:right w:val="single" w:sz="8" w:space="0" w:color="auto"/>
            </w:tcBorders>
            <w:shd w:val="clear" w:color="auto" w:fill="auto"/>
            <w:noWrap/>
            <w:vAlign w:val="center"/>
            <w:hideMark/>
          </w:tcPr>
          <w:p w14:paraId="48FBDCA4"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4025</w:t>
            </w:r>
          </w:p>
        </w:tc>
        <w:tc>
          <w:tcPr>
            <w:tcW w:w="992" w:type="dxa"/>
            <w:tcBorders>
              <w:top w:val="nil"/>
              <w:left w:val="nil"/>
              <w:bottom w:val="single" w:sz="8" w:space="0" w:color="auto"/>
              <w:right w:val="single" w:sz="8" w:space="0" w:color="auto"/>
            </w:tcBorders>
            <w:shd w:val="clear" w:color="auto" w:fill="auto"/>
            <w:noWrap/>
            <w:vAlign w:val="center"/>
            <w:hideMark/>
          </w:tcPr>
          <w:p w14:paraId="014C6E1A"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4059</w:t>
            </w:r>
          </w:p>
        </w:tc>
        <w:tc>
          <w:tcPr>
            <w:tcW w:w="851" w:type="dxa"/>
            <w:tcBorders>
              <w:top w:val="nil"/>
              <w:left w:val="nil"/>
              <w:bottom w:val="single" w:sz="8" w:space="0" w:color="auto"/>
              <w:right w:val="single" w:sz="8" w:space="0" w:color="auto"/>
            </w:tcBorders>
            <w:shd w:val="clear" w:color="auto" w:fill="auto"/>
            <w:noWrap/>
            <w:vAlign w:val="center"/>
            <w:hideMark/>
          </w:tcPr>
          <w:p w14:paraId="6C288BD9"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4033</w:t>
            </w:r>
          </w:p>
        </w:tc>
        <w:tc>
          <w:tcPr>
            <w:tcW w:w="850" w:type="dxa"/>
            <w:tcBorders>
              <w:top w:val="nil"/>
              <w:left w:val="nil"/>
              <w:bottom w:val="single" w:sz="8" w:space="0" w:color="auto"/>
              <w:right w:val="single" w:sz="8" w:space="0" w:color="auto"/>
            </w:tcBorders>
            <w:shd w:val="clear" w:color="auto" w:fill="auto"/>
            <w:noWrap/>
            <w:vAlign w:val="center"/>
            <w:hideMark/>
          </w:tcPr>
          <w:p w14:paraId="6A89EAB5" w14:textId="77777777" w:rsidR="005D4F23" w:rsidRPr="005D4F23" w:rsidRDefault="005D4F23" w:rsidP="005D4F23">
            <w:pPr>
              <w:spacing w:after="0" w:line="240" w:lineRule="auto"/>
              <w:jc w:val="center"/>
              <w:rPr>
                <w:rFonts w:ascii="Calibri" w:eastAsia="Times New Roman" w:hAnsi="Calibri" w:cs="Calibri"/>
                <w:b/>
                <w:bCs/>
                <w:color w:val="000000"/>
                <w:lang w:eastAsia="en-GB"/>
              </w:rPr>
            </w:pPr>
            <w:r w:rsidRPr="005D4F23">
              <w:rPr>
                <w:rFonts w:ascii="Calibri" w:eastAsia="Times New Roman" w:hAnsi="Calibri" w:cs="Calibri"/>
                <w:b/>
                <w:bCs/>
                <w:color w:val="000000"/>
                <w:lang w:eastAsia="en-GB"/>
              </w:rPr>
              <w:t>4103</w:t>
            </w:r>
          </w:p>
        </w:tc>
      </w:tr>
      <w:tr w:rsidR="005D4F23" w:rsidRPr="005D4F23" w14:paraId="018D1217" w14:textId="77777777" w:rsidTr="005D4F23">
        <w:trPr>
          <w:trHeight w:val="30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9A919D9" w14:textId="77777777" w:rsidR="005D4F23" w:rsidRPr="005D4F23" w:rsidRDefault="005D4F23" w:rsidP="005D4F23">
            <w:pPr>
              <w:spacing w:after="0" w:line="240" w:lineRule="auto"/>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Closing Headcount PUP</w:t>
            </w:r>
          </w:p>
        </w:tc>
        <w:tc>
          <w:tcPr>
            <w:tcW w:w="992" w:type="dxa"/>
            <w:tcBorders>
              <w:top w:val="nil"/>
              <w:left w:val="nil"/>
              <w:bottom w:val="single" w:sz="8" w:space="0" w:color="auto"/>
              <w:right w:val="single" w:sz="8" w:space="0" w:color="auto"/>
            </w:tcBorders>
            <w:shd w:val="clear" w:color="000000" w:fill="E2EFDA"/>
            <w:noWrap/>
            <w:vAlign w:val="center"/>
            <w:hideMark/>
          </w:tcPr>
          <w:p w14:paraId="6751904B"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4201</w:t>
            </w:r>
          </w:p>
        </w:tc>
        <w:tc>
          <w:tcPr>
            <w:tcW w:w="851" w:type="dxa"/>
            <w:tcBorders>
              <w:top w:val="nil"/>
              <w:left w:val="nil"/>
              <w:bottom w:val="single" w:sz="8" w:space="0" w:color="auto"/>
              <w:right w:val="single" w:sz="8" w:space="0" w:color="auto"/>
            </w:tcBorders>
            <w:shd w:val="clear" w:color="000000" w:fill="E2EFDA"/>
            <w:noWrap/>
            <w:vAlign w:val="center"/>
            <w:hideMark/>
          </w:tcPr>
          <w:p w14:paraId="3F196DD4"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4165</w:t>
            </w:r>
          </w:p>
        </w:tc>
        <w:tc>
          <w:tcPr>
            <w:tcW w:w="850" w:type="dxa"/>
            <w:tcBorders>
              <w:top w:val="nil"/>
              <w:left w:val="nil"/>
              <w:bottom w:val="single" w:sz="8" w:space="0" w:color="auto"/>
              <w:right w:val="single" w:sz="8" w:space="0" w:color="auto"/>
            </w:tcBorders>
            <w:shd w:val="clear" w:color="000000" w:fill="E2EFDA"/>
            <w:noWrap/>
            <w:vAlign w:val="center"/>
            <w:hideMark/>
          </w:tcPr>
          <w:p w14:paraId="4D973D06"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4146</w:t>
            </w:r>
          </w:p>
        </w:tc>
        <w:tc>
          <w:tcPr>
            <w:tcW w:w="851" w:type="dxa"/>
            <w:tcBorders>
              <w:top w:val="nil"/>
              <w:left w:val="nil"/>
              <w:bottom w:val="single" w:sz="8" w:space="0" w:color="auto"/>
              <w:right w:val="single" w:sz="8" w:space="0" w:color="auto"/>
            </w:tcBorders>
            <w:shd w:val="clear" w:color="auto" w:fill="auto"/>
            <w:noWrap/>
            <w:vAlign w:val="center"/>
            <w:hideMark/>
          </w:tcPr>
          <w:p w14:paraId="3E0CF54F"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4179</w:t>
            </w:r>
          </w:p>
        </w:tc>
        <w:tc>
          <w:tcPr>
            <w:tcW w:w="850" w:type="dxa"/>
            <w:tcBorders>
              <w:top w:val="nil"/>
              <w:left w:val="nil"/>
              <w:bottom w:val="single" w:sz="8" w:space="0" w:color="auto"/>
              <w:right w:val="single" w:sz="8" w:space="0" w:color="auto"/>
            </w:tcBorders>
            <w:shd w:val="clear" w:color="auto" w:fill="auto"/>
            <w:noWrap/>
            <w:vAlign w:val="center"/>
            <w:hideMark/>
          </w:tcPr>
          <w:p w14:paraId="122BA148"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4153</w:t>
            </w:r>
          </w:p>
        </w:tc>
        <w:tc>
          <w:tcPr>
            <w:tcW w:w="851" w:type="dxa"/>
            <w:tcBorders>
              <w:top w:val="nil"/>
              <w:left w:val="nil"/>
              <w:bottom w:val="single" w:sz="8" w:space="0" w:color="auto"/>
              <w:right w:val="single" w:sz="8" w:space="0" w:color="auto"/>
            </w:tcBorders>
            <w:shd w:val="clear" w:color="auto" w:fill="auto"/>
            <w:noWrap/>
            <w:vAlign w:val="center"/>
            <w:hideMark/>
          </w:tcPr>
          <w:p w14:paraId="2ED708DF"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4223</w:t>
            </w:r>
          </w:p>
        </w:tc>
        <w:tc>
          <w:tcPr>
            <w:tcW w:w="850" w:type="dxa"/>
            <w:tcBorders>
              <w:top w:val="nil"/>
              <w:left w:val="nil"/>
              <w:bottom w:val="single" w:sz="8" w:space="0" w:color="auto"/>
              <w:right w:val="single" w:sz="8" w:space="0" w:color="auto"/>
            </w:tcBorders>
            <w:shd w:val="clear" w:color="auto" w:fill="auto"/>
            <w:noWrap/>
            <w:vAlign w:val="center"/>
            <w:hideMark/>
          </w:tcPr>
          <w:p w14:paraId="0A7C11F5"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4197</w:t>
            </w:r>
          </w:p>
        </w:tc>
        <w:tc>
          <w:tcPr>
            <w:tcW w:w="851" w:type="dxa"/>
            <w:tcBorders>
              <w:top w:val="nil"/>
              <w:left w:val="nil"/>
              <w:bottom w:val="single" w:sz="8" w:space="0" w:color="auto"/>
              <w:right w:val="single" w:sz="8" w:space="0" w:color="auto"/>
            </w:tcBorders>
            <w:shd w:val="clear" w:color="auto" w:fill="auto"/>
            <w:noWrap/>
            <w:vAlign w:val="center"/>
            <w:hideMark/>
          </w:tcPr>
          <w:p w14:paraId="54C9874B"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4171</w:t>
            </w:r>
          </w:p>
        </w:tc>
        <w:tc>
          <w:tcPr>
            <w:tcW w:w="992" w:type="dxa"/>
            <w:tcBorders>
              <w:top w:val="nil"/>
              <w:left w:val="nil"/>
              <w:bottom w:val="single" w:sz="8" w:space="0" w:color="auto"/>
              <w:right w:val="single" w:sz="8" w:space="0" w:color="auto"/>
            </w:tcBorders>
            <w:shd w:val="clear" w:color="auto" w:fill="auto"/>
            <w:noWrap/>
            <w:vAlign w:val="center"/>
            <w:hideMark/>
          </w:tcPr>
          <w:p w14:paraId="5258374A"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4145</w:t>
            </w:r>
          </w:p>
        </w:tc>
        <w:tc>
          <w:tcPr>
            <w:tcW w:w="992" w:type="dxa"/>
            <w:tcBorders>
              <w:top w:val="nil"/>
              <w:left w:val="nil"/>
              <w:bottom w:val="single" w:sz="8" w:space="0" w:color="auto"/>
              <w:right w:val="single" w:sz="8" w:space="0" w:color="auto"/>
            </w:tcBorders>
            <w:shd w:val="clear" w:color="auto" w:fill="auto"/>
            <w:noWrap/>
            <w:vAlign w:val="center"/>
            <w:hideMark/>
          </w:tcPr>
          <w:p w14:paraId="1D4DF311"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4179</w:t>
            </w:r>
          </w:p>
        </w:tc>
        <w:tc>
          <w:tcPr>
            <w:tcW w:w="851" w:type="dxa"/>
            <w:tcBorders>
              <w:top w:val="nil"/>
              <w:left w:val="nil"/>
              <w:bottom w:val="single" w:sz="8" w:space="0" w:color="auto"/>
              <w:right w:val="single" w:sz="8" w:space="0" w:color="auto"/>
            </w:tcBorders>
            <w:shd w:val="clear" w:color="auto" w:fill="auto"/>
            <w:noWrap/>
            <w:vAlign w:val="center"/>
            <w:hideMark/>
          </w:tcPr>
          <w:p w14:paraId="52729D34"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4153</w:t>
            </w:r>
          </w:p>
        </w:tc>
        <w:tc>
          <w:tcPr>
            <w:tcW w:w="850" w:type="dxa"/>
            <w:tcBorders>
              <w:top w:val="nil"/>
              <w:left w:val="nil"/>
              <w:bottom w:val="single" w:sz="8" w:space="0" w:color="auto"/>
              <w:right w:val="single" w:sz="8" w:space="0" w:color="auto"/>
            </w:tcBorders>
            <w:shd w:val="clear" w:color="auto" w:fill="auto"/>
            <w:noWrap/>
            <w:vAlign w:val="center"/>
            <w:hideMark/>
          </w:tcPr>
          <w:p w14:paraId="1205BF6A" w14:textId="77777777" w:rsidR="005D4F23" w:rsidRPr="005D4F23" w:rsidRDefault="005D4F23" w:rsidP="005D4F23">
            <w:pPr>
              <w:spacing w:after="0" w:line="240" w:lineRule="auto"/>
              <w:jc w:val="center"/>
              <w:rPr>
                <w:rFonts w:ascii="Calibri" w:eastAsia="Times New Roman" w:hAnsi="Calibri" w:cs="Calibri"/>
                <w:b/>
                <w:bCs/>
                <w:i/>
                <w:iCs/>
                <w:color w:val="000000"/>
                <w:lang w:eastAsia="en-GB"/>
              </w:rPr>
            </w:pPr>
            <w:r w:rsidRPr="005D4F23">
              <w:rPr>
                <w:rFonts w:ascii="Calibri" w:eastAsia="Times New Roman" w:hAnsi="Calibri" w:cs="Calibri"/>
                <w:b/>
                <w:bCs/>
                <w:i/>
                <w:iCs/>
                <w:color w:val="000000"/>
                <w:lang w:eastAsia="en-GB"/>
              </w:rPr>
              <w:t>4223</w:t>
            </w:r>
          </w:p>
        </w:tc>
      </w:tr>
    </w:tbl>
    <w:p w14:paraId="7EB1B979" w14:textId="77777777" w:rsidR="00D60633" w:rsidRDefault="00D60633" w:rsidP="00D60633">
      <w:pPr>
        <w:pStyle w:val="NoSpacing"/>
        <w:rPr>
          <w:rFonts w:ascii="Tahoma" w:hAnsi="Tahoma" w:cs="Tahoma"/>
          <w:sz w:val="20"/>
          <w:szCs w:val="20"/>
        </w:rPr>
      </w:pPr>
    </w:p>
    <w:tbl>
      <w:tblPr>
        <w:tblW w:w="14230" w:type="dxa"/>
        <w:tblLook w:val="04A0" w:firstRow="1" w:lastRow="0" w:firstColumn="1" w:lastColumn="0" w:noHBand="0" w:noVBand="1"/>
      </w:tblPr>
      <w:tblGrid>
        <w:gridCol w:w="2559"/>
        <w:gridCol w:w="985"/>
        <w:gridCol w:w="994"/>
        <w:gridCol w:w="970"/>
        <w:gridCol w:w="972"/>
        <w:gridCol w:w="966"/>
        <w:gridCol w:w="966"/>
        <w:gridCol w:w="966"/>
        <w:gridCol w:w="967"/>
        <w:gridCol w:w="994"/>
        <w:gridCol w:w="942"/>
        <w:gridCol w:w="966"/>
        <w:gridCol w:w="983"/>
      </w:tblGrid>
      <w:tr w:rsidR="0022230A" w:rsidRPr="0022230A" w14:paraId="7BD2D0F3" w14:textId="77777777" w:rsidTr="00FF115E">
        <w:trPr>
          <w:cantSplit/>
          <w:trHeight w:val="325"/>
          <w:tblHeader/>
        </w:trPr>
        <w:tc>
          <w:tcPr>
            <w:tcW w:w="2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244F68" w14:textId="746EDC45" w:rsidR="0022230A" w:rsidRPr="0022230A" w:rsidRDefault="0022230A" w:rsidP="0022230A">
            <w:pPr>
              <w:spacing w:after="0" w:line="240" w:lineRule="auto"/>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 xml:space="preserve">Police </w:t>
            </w:r>
            <w:r w:rsidR="002664DC">
              <w:rPr>
                <w:rFonts w:ascii="Calibri" w:eastAsia="Times New Roman" w:hAnsi="Calibri" w:cs="Calibri"/>
                <w:b/>
                <w:bCs/>
                <w:color w:val="000000"/>
                <w:lang w:eastAsia="en-GB"/>
              </w:rPr>
              <w:t>P</w:t>
            </w:r>
            <w:r w:rsidRPr="0022230A">
              <w:rPr>
                <w:rFonts w:ascii="Calibri" w:eastAsia="Times New Roman" w:hAnsi="Calibri" w:cs="Calibri"/>
                <w:b/>
                <w:bCs/>
                <w:color w:val="000000"/>
                <w:lang w:eastAsia="en-GB"/>
              </w:rPr>
              <w:t xml:space="preserve">ay - </w:t>
            </w:r>
            <w:r w:rsidR="002664DC">
              <w:rPr>
                <w:rFonts w:ascii="Calibri" w:eastAsia="Times New Roman" w:hAnsi="Calibri" w:cs="Calibri"/>
                <w:b/>
                <w:bCs/>
                <w:color w:val="000000"/>
                <w:lang w:eastAsia="en-GB"/>
              </w:rPr>
              <w:t>A</w:t>
            </w:r>
            <w:r w:rsidRPr="0022230A">
              <w:rPr>
                <w:rFonts w:ascii="Calibri" w:eastAsia="Times New Roman" w:hAnsi="Calibri" w:cs="Calibri"/>
                <w:b/>
                <w:bCs/>
                <w:color w:val="000000"/>
                <w:lang w:eastAsia="en-GB"/>
              </w:rPr>
              <w:t xml:space="preserve">verage </w:t>
            </w:r>
            <w:r w:rsidR="002664DC">
              <w:rPr>
                <w:rFonts w:ascii="Calibri" w:eastAsia="Times New Roman" w:hAnsi="Calibri" w:cs="Calibri"/>
                <w:b/>
                <w:bCs/>
                <w:color w:val="000000"/>
                <w:lang w:eastAsia="en-GB"/>
              </w:rPr>
              <w:t>L</w:t>
            </w:r>
            <w:r w:rsidRPr="0022230A">
              <w:rPr>
                <w:rFonts w:ascii="Calibri" w:eastAsia="Times New Roman" w:hAnsi="Calibri" w:cs="Calibri"/>
                <w:b/>
                <w:bCs/>
                <w:color w:val="000000"/>
                <w:lang w:eastAsia="en-GB"/>
              </w:rPr>
              <w:t xml:space="preserve">eaver </w:t>
            </w:r>
            <w:r w:rsidR="002664DC">
              <w:rPr>
                <w:rFonts w:ascii="Calibri" w:eastAsia="Times New Roman" w:hAnsi="Calibri" w:cs="Calibri"/>
                <w:b/>
                <w:bCs/>
                <w:color w:val="000000"/>
                <w:lang w:eastAsia="en-GB"/>
              </w:rPr>
              <w:t>C</w:t>
            </w:r>
            <w:r w:rsidRPr="0022230A">
              <w:rPr>
                <w:rFonts w:ascii="Calibri" w:eastAsia="Times New Roman" w:hAnsi="Calibri" w:cs="Calibri"/>
                <w:b/>
                <w:bCs/>
                <w:color w:val="000000"/>
                <w:lang w:eastAsia="en-GB"/>
              </w:rPr>
              <w:t>ost</w:t>
            </w:r>
          </w:p>
        </w:tc>
        <w:tc>
          <w:tcPr>
            <w:tcW w:w="11671"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47073D98"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 xml:space="preserve">Actual / Forecast </w:t>
            </w:r>
          </w:p>
        </w:tc>
      </w:tr>
      <w:tr w:rsidR="0022230A" w:rsidRPr="0022230A" w14:paraId="4FB59FEC" w14:textId="77777777" w:rsidTr="000E4BBE">
        <w:trPr>
          <w:trHeight w:val="437"/>
        </w:trPr>
        <w:tc>
          <w:tcPr>
            <w:tcW w:w="2559" w:type="dxa"/>
            <w:tcBorders>
              <w:top w:val="nil"/>
              <w:left w:val="single" w:sz="8" w:space="0" w:color="auto"/>
              <w:bottom w:val="single" w:sz="8" w:space="0" w:color="auto"/>
              <w:right w:val="single" w:sz="8" w:space="0" w:color="auto"/>
            </w:tcBorders>
            <w:shd w:val="clear" w:color="auto" w:fill="auto"/>
            <w:noWrap/>
            <w:vAlign w:val="center"/>
            <w:hideMark/>
          </w:tcPr>
          <w:p w14:paraId="61A6E739" w14:textId="77777777" w:rsidR="0022230A" w:rsidRPr="0022230A" w:rsidRDefault="0022230A" w:rsidP="0022230A">
            <w:pPr>
              <w:spacing w:after="0" w:line="240" w:lineRule="auto"/>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Period</w:t>
            </w:r>
          </w:p>
        </w:tc>
        <w:tc>
          <w:tcPr>
            <w:tcW w:w="985" w:type="dxa"/>
            <w:tcBorders>
              <w:top w:val="nil"/>
              <w:left w:val="nil"/>
              <w:bottom w:val="single" w:sz="8" w:space="0" w:color="auto"/>
              <w:right w:val="single" w:sz="8" w:space="0" w:color="auto"/>
            </w:tcBorders>
            <w:shd w:val="clear" w:color="000000" w:fill="E2EFDA"/>
            <w:noWrap/>
            <w:vAlign w:val="center"/>
            <w:hideMark/>
          </w:tcPr>
          <w:p w14:paraId="5B0153BE"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Apr</w:t>
            </w:r>
          </w:p>
        </w:tc>
        <w:tc>
          <w:tcPr>
            <w:tcW w:w="994" w:type="dxa"/>
            <w:tcBorders>
              <w:top w:val="nil"/>
              <w:left w:val="nil"/>
              <w:bottom w:val="single" w:sz="8" w:space="0" w:color="auto"/>
              <w:right w:val="single" w:sz="8" w:space="0" w:color="auto"/>
            </w:tcBorders>
            <w:shd w:val="clear" w:color="000000" w:fill="E2EFDA"/>
            <w:noWrap/>
            <w:vAlign w:val="center"/>
            <w:hideMark/>
          </w:tcPr>
          <w:p w14:paraId="5CF6784A"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May</w:t>
            </w:r>
          </w:p>
        </w:tc>
        <w:tc>
          <w:tcPr>
            <w:tcW w:w="970" w:type="dxa"/>
            <w:tcBorders>
              <w:top w:val="nil"/>
              <w:left w:val="nil"/>
              <w:bottom w:val="single" w:sz="8" w:space="0" w:color="auto"/>
              <w:right w:val="single" w:sz="8" w:space="0" w:color="auto"/>
            </w:tcBorders>
            <w:shd w:val="clear" w:color="000000" w:fill="E2EFDA"/>
            <w:noWrap/>
            <w:vAlign w:val="center"/>
            <w:hideMark/>
          </w:tcPr>
          <w:p w14:paraId="767187AB"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Jun</w:t>
            </w:r>
          </w:p>
        </w:tc>
        <w:tc>
          <w:tcPr>
            <w:tcW w:w="972" w:type="dxa"/>
            <w:tcBorders>
              <w:top w:val="nil"/>
              <w:left w:val="nil"/>
              <w:bottom w:val="single" w:sz="8" w:space="0" w:color="auto"/>
              <w:right w:val="single" w:sz="8" w:space="0" w:color="auto"/>
            </w:tcBorders>
            <w:shd w:val="clear" w:color="auto" w:fill="auto"/>
            <w:noWrap/>
            <w:vAlign w:val="center"/>
            <w:hideMark/>
          </w:tcPr>
          <w:p w14:paraId="7C6EB4B0"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Jul</w:t>
            </w:r>
          </w:p>
        </w:tc>
        <w:tc>
          <w:tcPr>
            <w:tcW w:w="966" w:type="dxa"/>
            <w:tcBorders>
              <w:top w:val="nil"/>
              <w:left w:val="nil"/>
              <w:bottom w:val="single" w:sz="8" w:space="0" w:color="auto"/>
              <w:right w:val="single" w:sz="8" w:space="0" w:color="auto"/>
            </w:tcBorders>
            <w:shd w:val="clear" w:color="auto" w:fill="auto"/>
            <w:noWrap/>
            <w:vAlign w:val="center"/>
            <w:hideMark/>
          </w:tcPr>
          <w:p w14:paraId="3E16B0A9"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Aug</w:t>
            </w:r>
          </w:p>
        </w:tc>
        <w:tc>
          <w:tcPr>
            <w:tcW w:w="966" w:type="dxa"/>
            <w:tcBorders>
              <w:top w:val="nil"/>
              <w:left w:val="nil"/>
              <w:bottom w:val="single" w:sz="8" w:space="0" w:color="auto"/>
              <w:right w:val="single" w:sz="8" w:space="0" w:color="auto"/>
            </w:tcBorders>
            <w:shd w:val="clear" w:color="auto" w:fill="auto"/>
            <w:noWrap/>
            <w:vAlign w:val="center"/>
            <w:hideMark/>
          </w:tcPr>
          <w:p w14:paraId="07840C74"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Sep</w:t>
            </w:r>
          </w:p>
        </w:tc>
        <w:tc>
          <w:tcPr>
            <w:tcW w:w="966" w:type="dxa"/>
            <w:tcBorders>
              <w:top w:val="nil"/>
              <w:left w:val="nil"/>
              <w:bottom w:val="single" w:sz="8" w:space="0" w:color="auto"/>
              <w:right w:val="single" w:sz="8" w:space="0" w:color="auto"/>
            </w:tcBorders>
            <w:shd w:val="clear" w:color="auto" w:fill="auto"/>
            <w:noWrap/>
            <w:vAlign w:val="center"/>
            <w:hideMark/>
          </w:tcPr>
          <w:p w14:paraId="6FDE756F"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Oct</w:t>
            </w:r>
          </w:p>
        </w:tc>
        <w:tc>
          <w:tcPr>
            <w:tcW w:w="967" w:type="dxa"/>
            <w:tcBorders>
              <w:top w:val="nil"/>
              <w:left w:val="nil"/>
              <w:bottom w:val="single" w:sz="8" w:space="0" w:color="auto"/>
              <w:right w:val="single" w:sz="8" w:space="0" w:color="auto"/>
            </w:tcBorders>
            <w:shd w:val="clear" w:color="auto" w:fill="auto"/>
            <w:noWrap/>
            <w:vAlign w:val="center"/>
            <w:hideMark/>
          </w:tcPr>
          <w:p w14:paraId="444C257A"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Nov</w:t>
            </w:r>
          </w:p>
        </w:tc>
        <w:tc>
          <w:tcPr>
            <w:tcW w:w="994" w:type="dxa"/>
            <w:tcBorders>
              <w:top w:val="nil"/>
              <w:left w:val="nil"/>
              <w:bottom w:val="single" w:sz="8" w:space="0" w:color="auto"/>
              <w:right w:val="single" w:sz="8" w:space="0" w:color="auto"/>
            </w:tcBorders>
            <w:shd w:val="clear" w:color="auto" w:fill="auto"/>
            <w:noWrap/>
            <w:vAlign w:val="center"/>
            <w:hideMark/>
          </w:tcPr>
          <w:p w14:paraId="3846806E"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Dec</w:t>
            </w:r>
          </w:p>
        </w:tc>
        <w:tc>
          <w:tcPr>
            <w:tcW w:w="938" w:type="dxa"/>
            <w:tcBorders>
              <w:top w:val="nil"/>
              <w:left w:val="nil"/>
              <w:bottom w:val="single" w:sz="8" w:space="0" w:color="auto"/>
              <w:right w:val="single" w:sz="8" w:space="0" w:color="auto"/>
            </w:tcBorders>
            <w:shd w:val="clear" w:color="auto" w:fill="auto"/>
            <w:noWrap/>
            <w:vAlign w:val="center"/>
            <w:hideMark/>
          </w:tcPr>
          <w:p w14:paraId="03B9BDE7"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Jan</w:t>
            </w:r>
          </w:p>
        </w:tc>
        <w:tc>
          <w:tcPr>
            <w:tcW w:w="966" w:type="dxa"/>
            <w:tcBorders>
              <w:top w:val="nil"/>
              <w:left w:val="nil"/>
              <w:bottom w:val="single" w:sz="8" w:space="0" w:color="auto"/>
              <w:right w:val="single" w:sz="8" w:space="0" w:color="auto"/>
            </w:tcBorders>
            <w:shd w:val="clear" w:color="auto" w:fill="auto"/>
            <w:noWrap/>
            <w:vAlign w:val="center"/>
            <w:hideMark/>
          </w:tcPr>
          <w:p w14:paraId="07B6F467"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Feb</w:t>
            </w:r>
          </w:p>
        </w:tc>
        <w:tc>
          <w:tcPr>
            <w:tcW w:w="982" w:type="dxa"/>
            <w:tcBorders>
              <w:top w:val="nil"/>
              <w:left w:val="nil"/>
              <w:bottom w:val="single" w:sz="8" w:space="0" w:color="auto"/>
              <w:right w:val="single" w:sz="8" w:space="0" w:color="auto"/>
            </w:tcBorders>
            <w:shd w:val="clear" w:color="auto" w:fill="auto"/>
            <w:noWrap/>
            <w:vAlign w:val="center"/>
            <w:hideMark/>
          </w:tcPr>
          <w:p w14:paraId="10CAD0B6"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Mar</w:t>
            </w:r>
          </w:p>
        </w:tc>
      </w:tr>
      <w:tr w:rsidR="0022230A" w:rsidRPr="0022230A" w14:paraId="269E2E86" w14:textId="77777777" w:rsidTr="000E4BBE">
        <w:trPr>
          <w:trHeight w:val="437"/>
        </w:trPr>
        <w:tc>
          <w:tcPr>
            <w:tcW w:w="2559" w:type="dxa"/>
            <w:tcBorders>
              <w:top w:val="nil"/>
              <w:left w:val="single" w:sz="8" w:space="0" w:color="auto"/>
              <w:bottom w:val="single" w:sz="8" w:space="0" w:color="auto"/>
              <w:right w:val="single" w:sz="8" w:space="0" w:color="auto"/>
            </w:tcBorders>
            <w:shd w:val="clear" w:color="auto" w:fill="auto"/>
            <w:noWrap/>
            <w:vAlign w:val="center"/>
            <w:hideMark/>
          </w:tcPr>
          <w:p w14:paraId="05C4F75B" w14:textId="77777777" w:rsidR="0022230A" w:rsidRPr="0022230A" w:rsidRDefault="0022230A" w:rsidP="0022230A">
            <w:pPr>
              <w:spacing w:after="0" w:line="240" w:lineRule="auto"/>
              <w:rPr>
                <w:rFonts w:ascii="Calibri" w:eastAsia="Times New Roman" w:hAnsi="Calibri" w:cs="Calibri"/>
                <w:color w:val="000000"/>
                <w:lang w:eastAsia="en-GB"/>
              </w:rPr>
            </w:pPr>
            <w:r w:rsidRPr="0022230A">
              <w:rPr>
                <w:rFonts w:ascii="Calibri" w:eastAsia="Times New Roman" w:hAnsi="Calibri" w:cs="Calibri"/>
                <w:color w:val="000000"/>
                <w:lang w:eastAsia="en-GB"/>
              </w:rPr>
              <w:t>Month Actual / Forecast</w:t>
            </w:r>
          </w:p>
        </w:tc>
        <w:tc>
          <w:tcPr>
            <w:tcW w:w="985" w:type="dxa"/>
            <w:tcBorders>
              <w:top w:val="nil"/>
              <w:left w:val="nil"/>
              <w:bottom w:val="single" w:sz="8" w:space="0" w:color="auto"/>
              <w:right w:val="single" w:sz="8" w:space="0" w:color="auto"/>
            </w:tcBorders>
            <w:shd w:val="clear" w:color="000000" w:fill="E2EFDA"/>
            <w:noWrap/>
            <w:vAlign w:val="center"/>
            <w:hideMark/>
          </w:tcPr>
          <w:p w14:paraId="705210A2"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£55,661</w:t>
            </w:r>
          </w:p>
        </w:tc>
        <w:tc>
          <w:tcPr>
            <w:tcW w:w="994" w:type="dxa"/>
            <w:tcBorders>
              <w:top w:val="nil"/>
              <w:left w:val="nil"/>
              <w:bottom w:val="single" w:sz="8" w:space="0" w:color="auto"/>
              <w:right w:val="single" w:sz="8" w:space="0" w:color="auto"/>
            </w:tcBorders>
            <w:shd w:val="clear" w:color="000000" w:fill="E2EFDA"/>
            <w:noWrap/>
            <w:vAlign w:val="center"/>
            <w:hideMark/>
          </w:tcPr>
          <w:p w14:paraId="175507FF"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£57,451</w:t>
            </w:r>
          </w:p>
        </w:tc>
        <w:tc>
          <w:tcPr>
            <w:tcW w:w="970" w:type="dxa"/>
            <w:tcBorders>
              <w:top w:val="nil"/>
              <w:left w:val="nil"/>
              <w:bottom w:val="single" w:sz="8" w:space="0" w:color="auto"/>
              <w:right w:val="single" w:sz="8" w:space="0" w:color="auto"/>
            </w:tcBorders>
            <w:shd w:val="clear" w:color="000000" w:fill="E2EFDA"/>
            <w:noWrap/>
            <w:vAlign w:val="center"/>
            <w:hideMark/>
          </w:tcPr>
          <w:p w14:paraId="34207FE7"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£57,658</w:t>
            </w:r>
          </w:p>
        </w:tc>
        <w:tc>
          <w:tcPr>
            <w:tcW w:w="972" w:type="dxa"/>
            <w:tcBorders>
              <w:top w:val="nil"/>
              <w:left w:val="nil"/>
              <w:bottom w:val="single" w:sz="8" w:space="0" w:color="auto"/>
              <w:right w:val="single" w:sz="8" w:space="0" w:color="auto"/>
            </w:tcBorders>
            <w:shd w:val="clear" w:color="auto" w:fill="auto"/>
            <w:noWrap/>
            <w:vAlign w:val="center"/>
            <w:hideMark/>
          </w:tcPr>
          <w:p w14:paraId="5DD79895"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66" w:type="dxa"/>
            <w:tcBorders>
              <w:top w:val="nil"/>
              <w:left w:val="nil"/>
              <w:bottom w:val="single" w:sz="8" w:space="0" w:color="auto"/>
              <w:right w:val="single" w:sz="8" w:space="0" w:color="auto"/>
            </w:tcBorders>
            <w:shd w:val="clear" w:color="auto" w:fill="auto"/>
            <w:noWrap/>
            <w:vAlign w:val="center"/>
            <w:hideMark/>
          </w:tcPr>
          <w:p w14:paraId="330579E6"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66" w:type="dxa"/>
            <w:tcBorders>
              <w:top w:val="nil"/>
              <w:left w:val="nil"/>
              <w:bottom w:val="single" w:sz="8" w:space="0" w:color="auto"/>
              <w:right w:val="single" w:sz="8" w:space="0" w:color="auto"/>
            </w:tcBorders>
            <w:shd w:val="clear" w:color="auto" w:fill="auto"/>
            <w:noWrap/>
            <w:vAlign w:val="center"/>
            <w:hideMark/>
          </w:tcPr>
          <w:p w14:paraId="74224A5D"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66" w:type="dxa"/>
            <w:tcBorders>
              <w:top w:val="nil"/>
              <w:left w:val="nil"/>
              <w:bottom w:val="single" w:sz="8" w:space="0" w:color="auto"/>
              <w:right w:val="single" w:sz="8" w:space="0" w:color="auto"/>
            </w:tcBorders>
            <w:shd w:val="clear" w:color="auto" w:fill="auto"/>
            <w:noWrap/>
            <w:vAlign w:val="center"/>
            <w:hideMark/>
          </w:tcPr>
          <w:p w14:paraId="628BBB82"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67" w:type="dxa"/>
            <w:tcBorders>
              <w:top w:val="nil"/>
              <w:left w:val="nil"/>
              <w:bottom w:val="single" w:sz="8" w:space="0" w:color="auto"/>
              <w:right w:val="single" w:sz="8" w:space="0" w:color="auto"/>
            </w:tcBorders>
            <w:shd w:val="clear" w:color="auto" w:fill="auto"/>
            <w:noWrap/>
            <w:vAlign w:val="center"/>
            <w:hideMark/>
          </w:tcPr>
          <w:p w14:paraId="25A54F75"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94" w:type="dxa"/>
            <w:tcBorders>
              <w:top w:val="nil"/>
              <w:left w:val="nil"/>
              <w:bottom w:val="single" w:sz="8" w:space="0" w:color="auto"/>
              <w:right w:val="single" w:sz="8" w:space="0" w:color="auto"/>
            </w:tcBorders>
            <w:shd w:val="clear" w:color="auto" w:fill="auto"/>
            <w:noWrap/>
            <w:vAlign w:val="center"/>
            <w:hideMark/>
          </w:tcPr>
          <w:p w14:paraId="51E5FE30"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38" w:type="dxa"/>
            <w:tcBorders>
              <w:top w:val="nil"/>
              <w:left w:val="nil"/>
              <w:bottom w:val="single" w:sz="8" w:space="0" w:color="auto"/>
              <w:right w:val="single" w:sz="8" w:space="0" w:color="auto"/>
            </w:tcBorders>
            <w:shd w:val="clear" w:color="auto" w:fill="auto"/>
            <w:noWrap/>
            <w:vAlign w:val="center"/>
            <w:hideMark/>
          </w:tcPr>
          <w:p w14:paraId="7F556A99"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66" w:type="dxa"/>
            <w:tcBorders>
              <w:top w:val="nil"/>
              <w:left w:val="nil"/>
              <w:bottom w:val="single" w:sz="8" w:space="0" w:color="auto"/>
              <w:right w:val="single" w:sz="8" w:space="0" w:color="auto"/>
            </w:tcBorders>
            <w:shd w:val="clear" w:color="auto" w:fill="auto"/>
            <w:noWrap/>
            <w:vAlign w:val="center"/>
            <w:hideMark/>
          </w:tcPr>
          <w:p w14:paraId="0AE776C2"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c>
          <w:tcPr>
            <w:tcW w:w="982" w:type="dxa"/>
            <w:tcBorders>
              <w:top w:val="nil"/>
              <w:left w:val="nil"/>
              <w:bottom w:val="single" w:sz="8" w:space="0" w:color="auto"/>
              <w:right w:val="single" w:sz="8" w:space="0" w:color="auto"/>
            </w:tcBorders>
            <w:shd w:val="clear" w:color="auto" w:fill="auto"/>
            <w:noWrap/>
            <w:vAlign w:val="center"/>
            <w:hideMark/>
          </w:tcPr>
          <w:p w14:paraId="6CC397A9"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£60,000</w:t>
            </w:r>
          </w:p>
        </w:tc>
      </w:tr>
      <w:tr w:rsidR="0022230A" w:rsidRPr="0022230A" w14:paraId="7491A46D" w14:textId="77777777" w:rsidTr="000E4BBE">
        <w:trPr>
          <w:trHeight w:val="437"/>
        </w:trPr>
        <w:tc>
          <w:tcPr>
            <w:tcW w:w="2559" w:type="dxa"/>
            <w:tcBorders>
              <w:top w:val="nil"/>
              <w:left w:val="single" w:sz="8" w:space="0" w:color="auto"/>
              <w:bottom w:val="single" w:sz="8" w:space="0" w:color="auto"/>
              <w:right w:val="single" w:sz="8" w:space="0" w:color="auto"/>
            </w:tcBorders>
            <w:shd w:val="clear" w:color="auto" w:fill="auto"/>
            <w:noWrap/>
            <w:vAlign w:val="center"/>
            <w:hideMark/>
          </w:tcPr>
          <w:p w14:paraId="1D6B9589" w14:textId="77777777" w:rsidR="0022230A" w:rsidRPr="0022230A" w:rsidRDefault="0022230A" w:rsidP="0022230A">
            <w:pPr>
              <w:spacing w:after="0" w:line="240" w:lineRule="auto"/>
              <w:rPr>
                <w:rFonts w:ascii="Calibri" w:eastAsia="Times New Roman" w:hAnsi="Calibri" w:cs="Calibri"/>
                <w:color w:val="000000"/>
                <w:lang w:eastAsia="en-GB"/>
              </w:rPr>
            </w:pPr>
            <w:r w:rsidRPr="0022230A">
              <w:rPr>
                <w:rFonts w:ascii="Calibri" w:eastAsia="Times New Roman" w:hAnsi="Calibri" w:cs="Calibri"/>
                <w:color w:val="000000"/>
                <w:lang w:eastAsia="en-GB"/>
              </w:rPr>
              <w:t>Year to Date</w:t>
            </w:r>
          </w:p>
        </w:tc>
        <w:tc>
          <w:tcPr>
            <w:tcW w:w="985" w:type="dxa"/>
            <w:tcBorders>
              <w:top w:val="nil"/>
              <w:left w:val="nil"/>
              <w:bottom w:val="single" w:sz="8" w:space="0" w:color="auto"/>
              <w:right w:val="single" w:sz="8" w:space="0" w:color="auto"/>
            </w:tcBorders>
            <w:shd w:val="clear" w:color="000000" w:fill="E2EFDA"/>
            <w:noWrap/>
            <w:vAlign w:val="center"/>
            <w:hideMark/>
          </w:tcPr>
          <w:p w14:paraId="43546DDB"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£55,661</w:t>
            </w:r>
          </w:p>
        </w:tc>
        <w:tc>
          <w:tcPr>
            <w:tcW w:w="994" w:type="dxa"/>
            <w:tcBorders>
              <w:top w:val="nil"/>
              <w:left w:val="nil"/>
              <w:bottom w:val="single" w:sz="8" w:space="0" w:color="auto"/>
              <w:right w:val="single" w:sz="8" w:space="0" w:color="auto"/>
            </w:tcBorders>
            <w:shd w:val="clear" w:color="000000" w:fill="E2EFDA"/>
            <w:noWrap/>
            <w:vAlign w:val="center"/>
            <w:hideMark/>
          </w:tcPr>
          <w:p w14:paraId="1907302B"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£56,730</w:t>
            </w:r>
          </w:p>
        </w:tc>
        <w:tc>
          <w:tcPr>
            <w:tcW w:w="970" w:type="dxa"/>
            <w:tcBorders>
              <w:top w:val="nil"/>
              <w:left w:val="nil"/>
              <w:bottom w:val="single" w:sz="8" w:space="0" w:color="auto"/>
              <w:right w:val="single" w:sz="8" w:space="0" w:color="auto"/>
            </w:tcBorders>
            <w:shd w:val="clear" w:color="000000" w:fill="E2EFDA"/>
            <w:noWrap/>
            <w:vAlign w:val="center"/>
            <w:hideMark/>
          </w:tcPr>
          <w:p w14:paraId="43CFB1A5"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£56,982</w:t>
            </w:r>
          </w:p>
        </w:tc>
        <w:tc>
          <w:tcPr>
            <w:tcW w:w="972" w:type="dxa"/>
            <w:tcBorders>
              <w:top w:val="nil"/>
              <w:left w:val="nil"/>
              <w:bottom w:val="single" w:sz="8" w:space="0" w:color="auto"/>
              <w:right w:val="single" w:sz="8" w:space="0" w:color="auto"/>
            </w:tcBorders>
            <w:shd w:val="clear" w:color="auto" w:fill="auto"/>
            <w:noWrap/>
            <w:vAlign w:val="center"/>
            <w:hideMark/>
          </w:tcPr>
          <w:p w14:paraId="11DEE07C"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66" w:type="dxa"/>
            <w:tcBorders>
              <w:top w:val="nil"/>
              <w:left w:val="nil"/>
              <w:bottom w:val="single" w:sz="8" w:space="0" w:color="auto"/>
              <w:right w:val="single" w:sz="8" w:space="0" w:color="auto"/>
            </w:tcBorders>
            <w:shd w:val="clear" w:color="auto" w:fill="auto"/>
            <w:noWrap/>
            <w:vAlign w:val="center"/>
            <w:hideMark/>
          </w:tcPr>
          <w:p w14:paraId="2E56AAD9"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66" w:type="dxa"/>
            <w:tcBorders>
              <w:top w:val="nil"/>
              <w:left w:val="nil"/>
              <w:bottom w:val="single" w:sz="8" w:space="0" w:color="auto"/>
              <w:right w:val="single" w:sz="8" w:space="0" w:color="auto"/>
            </w:tcBorders>
            <w:shd w:val="clear" w:color="auto" w:fill="auto"/>
            <w:noWrap/>
            <w:vAlign w:val="center"/>
            <w:hideMark/>
          </w:tcPr>
          <w:p w14:paraId="4DE50A58"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66" w:type="dxa"/>
            <w:tcBorders>
              <w:top w:val="nil"/>
              <w:left w:val="nil"/>
              <w:bottom w:val="single" w:sz="8" w:space="0" w:color="auto"/>
              <w:right w:val="single" w:sz="8" w:space="0" w:color="auto"/>
            </w:tcBorders>
            <w:shd w:val="clear" w:color="auto" w:fill="auto"/>
            <w:noWrap/>
            <w:vAlign w:val="center"/>
            <w:hideMark/>
          </w:tcPr>
          <w:p w14:paraId="66CA9EB1"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67" w:type="dxa"/>
            <w:tcBorders>
              <w:top w:val="nil"/>
              <w:left w:val="nil"/>
              <w:bottom w:val="single" w:sz="8" w:space="0" w:color="auto"/>
              <w:right w:val="single" w:sz="8" w:space="0" w:color="auto"/>
            </w:tcBorders>
            <w:shd w:val="clear" w:color="auto" w:fill="auto"/>
            <w:noWrap/>
            <w:vAlign w:val="center"/>
            <w:hideMark/>
          </w:tcPr>
          <w:p w14:paraId="0636EC82"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94" w:type="dxa"/>
            <w:tcBorders>
              <w:top w:val="nil"/>
              <w:left w:val="nil"/>
              <w:bottom w:val="single" w:sz="8" w:space="0" w:color="auto"/>
              <w:right w:val="single" w:sz="8" w:space="0" w:color="auto"/>
            </w:tcBorders>
            <w:shd w:val="clear" w:color="auto" w:fill="auto"/>
            <w:noWrap/>
            <w:vAlign w:val="center"/>
            <w:hideMark/>
          </w:tcPr>
          <w:p w14:paraId="041BE28A"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38" w:type="dxa"/>
            <w:tcBorders>
              <w:top w:val="nil"/>
              <w:left w:val="nil"/>
              <w:bottom w:val="single" w:sz="8" w:space="0" w:color="auto"/>
              <w:right w:val="single" w:sz="8" w:space="0" w:color="auto"/>
            </w:tcBorders>
            <w:shd w:val="clear" w:color="auto" w:fill="auto"/>
            <w:noWrap/>
            <w:vAlign w:val="center"/>
            <w:hideMark/>
          </w:tcPr>
          <w:p w14:paraId="3CCE7B29"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66" w:type="dxa"/>
            <w:tcBorders>
              <w:top w:val="nil"/>
              <w:left w:val="nil"/>
              <w:bottom w:val="single" w:sz="8" w:space="0" w:color="auto"/>
              <w:right w:val="single" w:sz="8" w:space="0" w:color="auto"/>
            </w:tcBorders>
            <w:shd w:val="clear" w:color="auto" w:fill="auto"/>
            <w:noWrap/>
            <w:vAlign w:val="center"/>
            <w:hideMark/>
          </w:tcPr>
          <w:p w14:paraId="5857A21E"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c>
          <w:tcPr>
            <w:tcW w:w="982" w:type="dxa"/>
            <w:tcBorders>
              <w:top w:val="nil"/>
              <w:left w:val="nil"/>
              <w:bottom w:val="single" w:sz="8" w:space="0" w:color="auto"/>
              <w:right w:val="single" w:sz="8" w:space="0" w:color="auto"/>
            </w:tcBorders>
            <w:shd w:val="clear" w:color="auto" w:fill="auto"/>
            <w:noWrap/>
            <w:vAlign w:val="center"/>
            <w:hideMark/>
          </w:tcPr>
          <w:p w14:paraId="34F34B04" w14:textId="77777777" w:rsidR="0022230A" w:rsidRPr="0022230A" w:rsidRDefault="0022230A" w:rsidP="0022230A">
            <w:pPr>
              <w:spacing w:after="0" w:line="240" w:lineRule="auto"/>
              <w:jc w:val="center"/>
              <w:rPr>
                <w:rFonts w:ascii="Calibri" w:eastAsia="Times New Roman" w:hAnsi="Calibri" w:cs="Calibri"/>
                <w:color w:val="000000"/>
                <w:lang w:eastAsia="en-GB"/>
              </w:rPr>
            </w:pPr>
            <w:r w:rsidRPr="0022230A">
              <w:rPr>
                <w:rFonts w:ascii="Calibri" w:eastAsia="Times New Roman" w:hAnsi="Calibri" w:cs="Calibri"/>
                <w:color w:val="000000"/>
                <w:lang w:eastAsia="en-GB"/>
              </w:rPr>
              <w:t> </w:t>
            </w:r>
          </w:p>
        </w:tc>
      </w:tr>
      <w:tr w:rsidR="0022230A" w:rsidRPr="0022230A" w14:paraId="4E038F19" w14:textId="77777777" w:rsidTr="000E4BBE">
        <w:trPr>
          <w:trHeight w:val="437"/>
        </w:trPr>
        <w:tc>
          <w:tcPr>
            <w:tcW w:w="2559" w:type="dxa"/>
            <w:tcBorders>
              <w:top w:val="nil"/>
              <w:left w:val="single" w:sz="8" w:space="0" w:color="auto"/>
              <w:bottom w:val="single" w:sz="8" w:space="0" w:color="auto"/>
              <w:right w:val="single" w:sz="8" w:space="0" w:color="auto"/>
            </w:tcBorders>
            <w:shd w:val="clear" w:color="auto" w:fill="auto"/>
            <w:noWrap/>
            <w:vAlign w:val="center"/>
            <w:hideMark/>
          </w:tcPr>
          <w:p w14:paraId="125DF0D9" w14:textId="77777777" w:rsidR="0022230A" w:rsidRPr="0022230A" w:rsidRDefault="0022230A" w:rsidP="0022230A">
            <w:pPr>
              <w:spacing w:after="0" w:line="240" w:lineRule="auto"/>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Budget</w:t>
            </w:r>
          </w:p>
        </w:tc>
        <w:tc>
          <w:tcPr>
            <w:tcW w:w="985" w:type="dxa"/>
            <w:tcBorders>
              <w:top w:val="nil"/>
              <w:left w:val="nil"/>
              <w:bottom w:val="single" w:sz="8" w:space="0" w:color="auto"/>
              <w:right w:val="single" w:sz="8" w:space="0" w:color="auto"/>
            </w:tcBorders>
            <w:shd w:val="clear" w:color="000000" w:fill="FFF2CC"/>
            <w:noWrap/>
            <w:vAlign w:val="center"/>
            <w:hideMark/>
          </w:tcPr>
          <w:p w14:paraId="38ED6310"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94" w:type="dxa"/>
            <w:tcBorders>
              <w:top w:val="nil"/>
              <w:left w:val="nil"/>
              <w:bottom w:val="single" w:sz="8" w:space="0" w:color="auto"/>
              <w:right w:val="single" w:sz="8" w:space="0" w:color="auto"/>
            </w:tcBorders>
            <w:shd w:val="clear" w:color="000000" w:fill="FFF2CC"/>
            <w:noWrap/>
            <w:vAlign w:val="center"/>
            <w:hideMark/>
          </w:tcPr>
          <w:p w14:paraId="05FE396E"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70" w:type="dxa"/>
            <w:tcBorders>
              <w:top w:val="nil"/>
              <w:left w:val="nil"/>
              <w:bottom w:val="single" w:sz="8" w:space="0" w:color="auto"/>
              <w:right w:val="single" w:sz="8" w:space="0" w:color="auto"/>
            </w:tcBorders>
            <w:shd w:val="clear" w:color="000000" w:fill="FFF2CC"/>
            <w:noWrap/>
            <w:vAlign w:val="center"/>
            <w:hideMark/>
          </w:tcPr>
          <w:p w14:paraId="04EDD18F"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72" w:type="dxa"/>
            <w:tcBorders>
              <w:top w:val="nil"/>
              <w:left w:val="nil"/>
              <w:bottom w:val="single" w:sz="8" w:space="0" w:color="auto"/>
              <w:right w:val="single" w:sz="8" w:space="0" w:color="auto"/>
            </w:tcBorders>
            <w:shd w:val="clear" w:color="000000" w:fill="FFF2CC"/>
            <w:noWrap/>
            <w:vAlign w:val="center"/>
            <w:hideMark/>
          </w:tcPr>
          <w:p w14:paraId="328D0EF3"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66" w:type="dxa"/>
            <w:tcBorders>
              <w:top w:val="nil"/>
              <w:left w:val="nil"/>
              <w:bottom w:val="single" w:sz="8" w:space="0" w:color="auto"/>
              <w:right w:val="single" w:sz="8" w:space="0" w:color="auto"/>
            </w:tcBorders>
            <w:shd w:val="clear" w:color="000000" w:fill="FFF2CC"/>
            <w:noWrap/>
            <w:vAlign w:val="center"/>
            <w:hideMark/>
          </w:tcPr>
          <w:p w14:paraId="68835C5D"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66" w:type="dxa"/>
            <w:tcBorders>
              <w:top w:val="nil"/>
              <w:left w:val="nil"/>
              <w:bottom w:val="single" w:sz="8" w:space="0" w:color="auto"/>
              <w:right w:val="single" w:sz="8" w:space="0" w:color="auto"/>
            </w:tcBorders>
            <w:shd w:val="clear" w:color="000000" w:fill="FFF2CC"/>
            <w:noWrap/>
            <w:vAlign w:val="center"/>
            <w:hideMark/>
          </w:tcPr>
          <w:p w14:paraId="127B3EB2"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66" w:type="dxa"/>
            <w:tcBorders>
              <w:top w:val="nil"/>
              <w:left w:val="nil"/>
              <w:bottom w:val="single" w:sz="8" w:space="0" w:color="auto"/>
              <w:right w:val="single" w:sz="8" w:space="0" w:color="auto"/>
            </w:tcBorders>
            <w:shd w:val="clear" w:color="000000" w:fill="FFF2CC"/>
            <w:noWrap/>
            <w:vAlign w:val="center"/>
            <w:hideMark/>
          </w:tcPr>
          <w:p w14:paraId="1D20DD27"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67" w:type="dxa"/>
            <w:tcBorders>
              <w:top w:val="nil"/>
              <w:left w:val="nil"/>
              <w:bottom w:val="single" w:sz="8" w:space="0" w:color="auto"/>
              <w:right w:val="single" w:sz="8" w:space="0" w:color="auto"/>
            </w:tcBorders>
            <w:shd w:val="clear" w:color="000000" w:fill="FFF2CC"/>
            <w:noWrap/>
            <w:vAlign w:val="center"/>
            <w:hideMark/>
          </w:tcPr>
          <w:p w14:paraId="10D0D446"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94" w:type="dxa"/>
            <w:tcBorders>
              <w:top w:val="nil"/>
              <w:left w:val="nil"/>
              <w:bottom w:val="single" w:sz="8" w:space="0" w:color="auto"/>
              <w:right w:val="single" w:sz="8" w:space="0" w:color="auto"/>
            </w:tcBorders>
            <w:shd w:val="clear" w:color="000000" w:fill="FFF2CC"/>
            <w:noWrap/>
            <w:vAlign w:val="center"/>
            <w:hideMark/>
          </w:tcPr>
          <w:p w14:paraId="366C3043"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38" w:type="dxa"/>
            <w:tcBorders>
              <w:top w:val="nil"/>
              <w:left w:val="nil"/>
              <w:bottom w:val="single" w:sz="8" w:space="0" w:color="auto"/>
              <w:right w:val="single" w:sz="8" w:space="0" w:color="auto"/>
            </w:tcBorders>
            <w:shd w:val="clear" w:color="000000" w:fill="FFF2CC"/>
            <w:noWrap/>
            <w:vAlign w:val="center"/>
            <w:hideMark/>
          </w:tcPr>
          <w:p w14:paraId="6F8441F8"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66" w:type="dxa"/>
            <w:tcBorders>
              <w:top w:val="nil"/>
              <w:left w:val="nil"/>
              <w:bottom w:val="single" w:sz="8" w:space="0" w:color="auto"/>
              <w:right w:val="single" w:sz="8" w:space="0" w:color="auto"/>
            </w:tcBorders>
            <w:shd w:val="clear" w:color="000000" w:fill="FFF2CC"/>
            <w:noWrap/>
            <w:vAlign w:val="center"/>
            <w:hideMark/>
          </w:tcPr>
          <w:p w14:paraId="3FE3B9CF"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c>
          <w:tcPr>
            <w:tcW w:w="982" w:type="dxa"/>
            <w:tcBorders>
              <w:top w:val="nil"/>
              <w:left w:val="nil"/>
              <w:bottom w:val="single" w:sz="8" w:space="0" w:color="auto"/>
              <w:right w:val="single" w:sz="8" w:space="0" w:color="auto"/>
            </w:tcBorders>
            <w:shd w:val="clear" w:color="000000" w:fill="FFF2CC"/>
            <w:noWrap/>
            <w:vAlign w:val="center"/>
            <w:hideMark/>
          </w:tcPr>
          <w:p w14:paraId="1E5C17A3" w14:textId="77777777" w:rsidR="0022230A" w:rsidRPr="0022230A" w:rsidRDefault="0022230A" w:rsidP="0022230A">
            <w:pPr>
              <w:spacing w:after="0" w:line="240" w:lineRule="auto"/>
              <w:jc w:val="center"/>
              <w:rPr>
                <w:rFonts w:ascii="Calibri" w:eastAsia="Times New Roman" w:hAnsi="Calibri" w:cs="Calibri"/>
                <w:b/>
                <w:bCs/>
                <w:color w:val="000000"/>
                <w:lang w:eastAsia="en-GB"/>
              </w:rPr>
            </w:pPr>
            <w:r w:rsidRPr="0022230A">
              <w:rPr>
                <w:rFonts w:ascii="Calibri" w:eastAsia="Times New Roman" w:hAnsi="Calibri" w:cs="Calibri"/>
                <w:b/>
                <w:bCs/>
                <w:color w:val="000000"/>
                <w:lang w:eastAsia="en-GB"/>
              </w:rPr>
              <w:t>£63,369</w:t>
            </w:r>
          </w:p>
        </w:tc>
      </w:tr>
    </w:tbl>
    <w:p w14:paraId="4591DA06" w14:textId="68D54550" w:rsidR="00A0417F" w:rsidRPr="00B465D6" w:rsidRDefault="004D3CC3" w:rsidP="00A0417F">
      <w:pPr>
        <w:pStyle w:val="H2Outturn"/>
      </w:pPr>
      <w:bookmarkStart w:id="0" w:name="_Hlk172614573"/>
      <w:r>
        <w:t>T</w:t>
      </w:r>
      <w:r w:rsidR="00A0417F" w:rsidRPr="00B465D6">
        <w:t xml:space="preserve">he average cost of a leaver in 2024/25 is </w:t>
      </w:r>
      <w:r>
        <w:t xml:space="preserve">forecasted to be </w:t>
      </w:r>
      <w:r w:rsidR="00A0417F" w:rsidRPr="00B465D6">
        <w:t xml:space="preserve">£60k (budgeted at £63.3k) </w:t>
      </w:r>
      <w:r w:rsidR="00263FF5">
        <w:t xml:space="preserve">and </w:t>
      </w:r>
      <w:r>
        <w:t>this</w:t>
      </w:r>
      <w:r w:rsidR="00A0417F" w:rsidRPr="00B465D6">
        <w:t xml:space="preserve"> </w:t>
      </w:r>
      <w:r w:rsidR="00263FF5">
        <w:t>has</w:t>
      </w:r>
      <w:r w:rsidR="00A0417F" w:rsidRPr="00B465D6">
        <w:t xml:space="preserve"> </w:t>
      </w:r>
      <w:r w:rsidR="00514E22">
        <w:t xml:space="preserve">resulted in </w:t>
      </w:r>
      <w:r w:rsidR="00A0417F" w:rsidRPr="00B465D6">
        <w:t>an additional cost pressure of £600k</w:t>
      </w:r>
      <w:r w:rsidR="00514E22">
        <w:t xml:space="preserve"> w</w:t>
      </w:r>
      <w:r w:rsidR="000D1059">
        <w:t xml:space="preserve">hich has been offset by </w:t>
      </w:r>
      <w:r w:rsidR="000A542F">
        <w:t xml:space="preserve">an identified </w:t>
      </w:r>
      <w:r w:rsidR="00931F78">
        <w:t xml:space="preserve">salary </w:t>
      </w:r>
      <w:r w:rsidR="000A542F">
        <w:t>budget adjustment</w:t>
      </w:r>
      <w:r w:rsidR="00A0417F" w:rsidRPr="00B465D6">
        <w:t>. The average cost of a leaver over the last 5 months is £58.8k</w:t>
      </w:r>
      <w:r w:rsidR="00263FF5">
        <w:t xml:space="preserve"> and should this </w:t>
      </w:r>
      <w:proofErr w:type="gramStart"/>
      <w:r w:rsidR="00263FF5">
        <w:t>continue</w:t>
      </w:r>
      <w:proofErr w:type="gramEnd"/>
      <w:r w:rsidR="00263FF5">
        <w:t xml:space="preserve"> there would be a cost pressure.</w:t>
      </w:r>
    </w:p>
    <w:bookmarkEnd w:id="0"/>
    <w:p w14:paraId="30D604BE" w14:textId="565A0E41" w:rsidR="00D60633" w:rsidRDefault="00D60633" w:rsidP="00B465D6">
      <w:pPr>
        <w:pStyle w:val="H1outturn"/>
        <w:rPr>
          <w:rFonts w:cstheme="minorHAnsi"/>
          <w:bCs/>
          <w:szCs w:val="28"/>
        </w:rPr>
      </w:pPr>
      <w:r w:rsidRPr="00311F2A">
        <w:rPr>
          <w:rFonts w:cstheme="minorHAnsi"/>
          <w:bCs/>
          <w:szCs w:val="28"/>
        </w:rPr>
        <w:lastRenderedPageBreak/>
        <w:t xml:space="preserve">Vacancy </w:t>
      </w:r>
      <w:r w:rsidR="001C0538" w:rsidRPr="00311F2A">
        <w:rPr>
          <w:rFonts w:cstheme="minorHAnsi"/>
          <w:bCs/>
          <w:szCs w:val="28"/>
        </w:rPr>
        <w:t>f</w:t>
      </w:r>
      <w:r w:rsidRPr="00311F2A">
        <w:rPr>
          <w:rFonts w:cstheme="minorHAnsi"/>
          <w:bCs/>
          <w:szCs w:val="28"/>
        </w:rPr>
        <w:t xml:space="preserve">actor </w:t>
      </w:r>
    </w:p>
    <w:tbl>
      <w:tblPr>
        <w:tblW w:w="14459" w:type="dxa"/>
        <w:tblInd w:w="-152" w:type="dxa"/>
        <w:tblLook w:val="04A0" w:firstRow="1" w:lastRow="0" w:firstColumn="1" w:lastColumn="0" w:noHBand="0" w:noVBand="1"/>
      </w:tblPr>
      <w:tblGrid>
        <w:gridCol w:w="3690"/>
        <w:gridCol w:w="847"/>
        <w:gridCol w:w="850"/>
        <w:gridCol w:w="992"/>
        <w:gridCol w:w="993"/>
        <w:gridCol w:w="850"/>
        <w:gridCol w:w="851"/>
        <w:gridCol w:w="992"/>
        <w:gridCol w:w="850"/>
        <w:gridCol w:w="993"/>
        <w:gridCol w:w="850"/>
        <w:gridCol w:w="851"/>
        <w:gridCol w:w="850"/>
      </w:tblGrid>
      <w:tr w:rsidR="00FD0732" w:rsidRPr="00FD0732" w14:paraId="1343E91E" w14:textId="77777777" w:rsidTr="00153EF0">
        <w:trPr>
          <w:trHeight w:val="300"/>
        </w:trPr>
        <w:tc>
          <w:tcPr>
            <w:tcW w:w="36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3FECA4" w14:textId="77777777" w:rsidR="00FD0732" w:rsidRPr="00FD0732" w:rsidRDefault="00FD0732" w:rsidP="00FD0732">
            <w:pPr>
              <w:spacing w:after="0" w:line="240" w:lineRule="auto"/>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 xml:space="preserve">PSE Vacancy Factor </w:t>
            </w:r>
          </w:p>
        </w:tc>
        <w:tc>
          <w:tcPr>
            <w:tcW w:w="10769"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53663674"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Actual / Forecast</w:t>
            </w:r>
          </w:p>
        </w:tc>
      </w:tr>
      <w:tr w:rsidR="00ED4A6D" w:rsidRPr="00FD0732" w14:paraId="59DCF402" w14:textId="77777777" w:rsidTr="00153EF0">
        <w:trPr>
          <w:trHeight w:val="590"/>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14:paraId="2F52E9BC" w14:textId="77777777" w:rsidR="00FD0732" w:rsidRPr="00FD0732" w:rsidRDefault="00FD0732" w:rsidP="00FD0732">
            <w:pPr>
              <w:spacing w:after="0" w:line="240" w:lineRule="auto"/>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Period</w:t>
            </w:r>
          </w:p>
        </w:tc>
        <w:tc>
          <w:tcPr>
            <w:tcW w:w="847" w:type="dxa"/>
            <w:tcBorders>
              <w:top w:val="nil"/>
              <w:left w:val="nil"/>
              <w:bottom w:val="single" w:sz="8" w:space="0" w:color="auto"/>
              <w:right w:val="single" w:sz="8" w:space="0" w:color="auto"/>
            </w:tcBorders>
            <w:shd w:val="clear" w:color="000000" w:fill="E2EFDA"/>
            <w:noWrap/>
            <w:vAlign w:val="center"/>
            <w:hideMark/>
          </w:tcPr>
          <w:p w14:paraId="1ADD8FDD"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Apr</w:t>
            </w:r>
          </w:p>
        </w:tc>
        <w:tc>
          <w:tcPr>
            <w:tcW w:w="850" w:type="dxa"/>
            <w:tcBorders>
              <w:top w:val="nil"/>
              <w:left w:val="nil"/>
              <w:bottom w:val="single" w:sz="8" w:space="0" w:color="auto"/>
              <w:right w:val="single" w:sz="8" w:space="0" w:color="auto"/>
            </w:tcBorders>
            <w:shd w:val="clear" w:color="000000" w:fill="E2EFDA"/>
            <w:noWrap/>
            <w:vAlign w:val="center"/>
            <w:hideMark/>
          </w:tcPr>
          <w:p w14:paraId="40E4DE76"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May</w:t>
            </w:r>
          </w:p>
        </w:tc>
        <w:tc>
          <w:tcPr>
            <w:tcW w:w="992" w:type="dxa"/>
            <w:tcBorders>
              <w:top w:val="nil"/>
              <w:left w:val="nil"/>
              <w:bottom w:val="single" w:sz="8" w:space="0" w:color="auto"/>
              <w:right w:val="single" w:sz="8" w:space="0" w:color="auto"/>
            </w:tcBorders>
            <w:shd w:val="clear" w:color="000000" w:fill="E2EFDA"/>
            <w:noWrap/>
            <w:vAlign w:val="center"/>
            <w:hideMark/>
          </w:tcPr>
          <w:p w14:paraId="27373228"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Jun</w:t>
            </w:r>
          </w:p>
        </w:tc>
        <w:tc>
          <w:tcPr>
            <w:tcW w:w="993" w:type="dxa"/>
            <w:tcBorders>
              <w:top w:val="nil"/>
              <w:left w:val="nil"/>
              <w:bottom w:val="single" w:sz="8" w:space="0" w:color="auto"/>
              <w:right w:val="single" w:sz="8" w:space="0" w:color="auto"/>
            </w:tcBorders>
            <w:shd w:val="clear" w:color="auto" w:fill="auto"/>
            <w:noWrap/>
            <w:vAlign w:val="center"/>
            <w:hideMark/>
          </w:tcPr>
          <w:p w14:paraId="0B8BE17B"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Jul</w:t>
            </w:r>
          </w:p>
        </w:tc>
        <w:tc>
          <w:tcPr>
            <w:tcW w:w="850" w:type="dxa"/>
            <w:tcBorders>
              <w:top w:val="nil"/>
              <w:left w:val="nil"/>
              <w:bottom w:val="single" w:sz="8" w:space="0" w:color="auto"/>
              <w:right w:val="single" w:sz="8" w:space="0" w:color="auto"/>
            </w:tcBorders>
            <w:shd w:val="clear" w:color="auto" w:fill="auto"/>
            <w:noWrap/>
            <w:vAlign w:val="center"/>
            <w:hideMark/>
          </w:tcPr>
          <w:p w14:paraId="1055E0F6"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Aug</w:t>
            </w:r>
          </w:p>
        </w:tc>
        <w:tc>
          <w:tcPr>
            <w:tcW w:w="851" w:type="dxa"/>
            <w:tcBorders>
              <w:top w:val="nil"/>
              <w:left w:val="nil"/>
              <w:bottom w:val="single" w:sz="8" w:space="0" w:color="auto"/>
              <w:right w:val="single" w:sz="8" w:space="0" w:color="auto"/>
            </w:tcBorders>
            <w:shd w:val="clear" w:color="auto" w:fill="auto"/>
            <w:noWrap/>
            <w:vAlign w:val="center"/>
            <w:hideMark/>
          </w:tcPr>
          <w:p w14:paraId="49A3F676"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Sep</w:t>
            </w:r>
          </w:p>
        </w:tc>
        <w:tc>
          <w:tcPr>
            <w:tcW w:w="992" w:type="dxa"/>
            <w:tcBorders>
              <w:top w:val="nil"/>
              <w:left w:val="nil"/>
              <w:bottom w:val="single" w:sz="8" w:space="0" w:color="auto"/>
              <w:right w:val="single" w:sz="8" w:space="0" w:color="auto"/>
            </w:tcBorders>
            <w:shd w:val="clear" w:color="auto" w:fill="auto"/>
            <w:noWrap/>
            <w:vAlign w:val="center"/>
            <w:hideMark/>
          </w:tcPr>
          <w:p w14:paraId="3232F671"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Oct</w:t>
            </w:r>
          </w:p>
        </w:tc>
        <w:tc>
          <w:tcPr>
            <w:tcW w:w="850" w:type="dxa"/>
            <w:tcBorders>
              <w:top w:val="nil"/>
              <w:left w:val="nil"/>
              <w:bottom w:val="single" w:sz="8" w:space="0" w:color="auto"/>
              <w:right w:val="single" w:sz="8" w:space="0" w:color="auto"/>
            </w:tcBorders>
            <w:shd w:val="clear" w:color="auto" w:fill="auto"/>
            <w:noWrap/>
            <w:vAlign w:val="center"/>
            <w:hideMark/>
          </w:tcPr>
          <w:p w14:paraId="68252444"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Nov</w:t>
            </w:r>
          </w:p>
        </w:tc>
        <w:tc>
          <w:tcPr>
            <w:tcW w:w="993" w:type="dxa"/>
            <w:tcBorders>
              <w:top w:val="nil"/>
              <w:left w:val="nil"/>
              <w:bottom w:val="single" w:sz="8" w:space="0" w:color="auto"/>
              <w:right w:val="single" w:sz="8" w:space="0" w:color="auto"/>
            </w:tcBorders>
            <w:shd w:val="clear" w:color="auto" w:fill="auto"/>
            <w:noWrap/>
            <w:vAlign w:val="center"/>
            <w:hideMark/>
          </w:tcPr>
          <w:p w14:paraId="73ED2F06"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Dec</w:t>
            </w:r>
          </w:p>
        </w:tc>
        <w:tc>
          <w:tcPr>
            <w:tcW w:w="850" w:type="dxa"/>
            <w:tcBorders>
              <w:top w:val="nil"/>
              <w:left w:val="nil"/>
              <w:bottom w:val="single" w:sz="8" w:space="0" w:color="auto"/>
              <w:right w:val="single" w:sz="8" w:space="0" w:color="auto"/>
            </w:tcBorders>
            <w:shd w:val="clear" w:color="auto" w:fill="auto"/>
            <w:noWrap/>
            <w:vAlign w:val="center"/>
            <w:hideMark/>
          </w:tcPr>
          <w:p w14:paraId="6D31EFB7"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Jan</w:t>
            </w:r>
          </w:p>
        </w:tc>
        <w:tc>
          <w:tcPr>
            <w:tcW w:w="851" w:type="dxa"/>
            <w:tcBorders>
              <w:top w:val="nil"/>
              <w:left w:val="nil"/>
              <w:bottom w:val="single" w:sz="8" w:space="0" w:color="auto"/>
              <w:right w:val="single" w:sz="8" w:space="0" w:color="auto"/>
            </w:tcBorders>
            <w:shd w:val="clear" w:color="auto" w:fill="auto"/>
            <w:noWrap/>
            <w:vAlign w:val="center"/>
            <w:hideMark/>
          </w:tcPr>
          <w:p w14:paraId="2FC6271C"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Feb</w:t>
            </w:r>
          </w:p>
        </w:tc>
        <w:tc>
          <w:tcPr>
            <w:tcW w:w="850" w:type="dxa"/>
            <w:tcBorders>
              <w:top w:val="nil"/>
              <w:left w:val="nil"/>
              <w:bottom w:val="single" w:sz="8" w:space="0" w:color="auto"/>
              <w:right w:val="single" w:sz="8" w:space="0" w:color="auto"/>
            </w:tcBorders>
            <w:shd w:val="clear" w:color="auto" w:fill="auto"/>
            <w:noWrap/>
            <w:vAlign w:val="center"/>
            <w:hideMark/>
          </w:tcPr>
          <w:p w14:paraId="5FD718BD" w14:textId="77777777" w:rsidR="00FD0732" w:rsidRPr="00FD0732" w:rsidRDefault="00FD0732" w:rsidP="00FD0732">
            <w:pPr>
              <w:spacing w:after="0" w:line="240" w:lineRule="auto"/>
              <w:jc w:val="center"/>
              <w:rPr>
                <w:rFonts w:ascii="Calibri" w:eastAsia="Times New Roman" w:hAnsi="Calibri" w:cs="Calibri"/>
                <w:b/>
                <w:bCs/>
                <w:color w:val="000000"/>
                <w:lang w:eastAsia="en-GB"/>
              </w:rPr>
            </w:pPr>
            <w:r w:rsidRPr="00FD0732">
              <w:rPr>
                <w:rFonts w:ascii="Calibri" w:eastAsia="Times New Roman" w:hAnsi="Calibri" w:cs="Calibri"/>
                <w:b/>
                <w:bCs/>
                <w:color w:val="000000"/>
                <w:lang w:eastAsia="en-GB"/>
              </w:rPr>
              <w:t>Mar</w:t>
            </w:r>
          </w:p>
        </w:tc>
      </w:tr>
      <w:tr w:rsidR="00ED4A6D" w:rsidRPr="00FD0732" w14:paraId="7ACC51F9" w14:textId="77777777" w:rsidTr="00153EF0">
        <w:trPr>
          <w:trHeight w:val="300"/>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14:paraId="0C89D968" w14:textId="77777777" w:rsidR="00FD0732" w:rsidRPr="00FD0732" w:rsidRDefault="00FD0732" w:rsidP="00FD0732">
            <w:pPr>
              <w:spacing w:after="0" w:line="240" w:lineRule="auto"/>
              <w:rPr>
                <w:rFonts w:ascii="Calibri" w:eastAsia="Times New Roman" w:hAnsi="Calibri" w:cs="Calibri"/>
                <w:color w:val="000000"/>
                <w:lang w:eastAsia="en-GB"/>
              </w:rPr>
            </w:pPr>
            <w:r w:rsidRPr="00FD0732">
              <w:rPr>
                <w:rFonts w:ascii="Calibri" w:eastAsia="Times New Roman" w:hAnsi="Calibri" w:cs="Calibri"/>
                <w:color w:val="000000"/>
                <w:lang w:eastAsia="en-GB"/>
              </w:rPr>
              <w:t>FCIR</w:t>
            </w:r>
          </w:p>
        </w:tc>
        <w:tc>
          <w:tcPr>
            <w:tcW w:w="847" w:type="dxa"/>
            <w:tcBorders>
              <w:top w:val="nil"/>
              <w:left w:val="nil"/>
              <w:bottom w:val="single" w:sz="8" w:space="0" w:color="auto"/>
              <w:right w:val="single" w:sz="8" w:space="0" w:color="auto"/>
            </w:tcBorders>
            <w:shd w:val="clear" w:color="000000" w:fill="E2EFDA"/>
            <w:noWrap/>
            <w:vAlign w:val="center"/>
            <w:hideMark/>
          </w:tcPr>
          <w:p w14:paraId="1F6614BE"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(3.5%)</w:t>
            </w:r>
          </w:p>
        </w:tc>
        <w:tc>
          <w:tcPr>
            <w:tcW w:w="850" w:type="dxa"/>
            <w:tcBorders>
              <w:top w:val="nil"/>
              <w:left w:val="nil"/>
              <w:bottom w:val="single" w:sz="8" w:space="0" w:color="auto"/>
              <w:right w:val="single" w:sz="8" w:space="0" w:color="auto"/>
            </w:tcBorders>
            <w:shd w:val="clear" w:color="000000" w:fill="E2EFDA"/>
            <w:noWrap/>
            <w:vAlign w:val="center"/>
            <w:hideMark/>
          </w:tcPr>
          <w:p w14:paraId="2A368C13"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(6.8%)</w:t>
            </w:r>
          </w:p>
        </w:tc>
        <w:tc>
          <w:tcPr>
            <w:tcW w:w="992" w:type="dxa"/>
            <w:tcBorders>
              <w:top w:val="nil"/>
              <w:left w:val="nil"/>
              <w:bottom w:val="single" w:sz="8" w:space="0" w:color="auto"/>
              <w:right w:val="single" w:sz="8" w:space="0" w:color="auto"/>
            </w:tcBorders>
            <w:shd w:val="clear" w:color="000000" w:fill="E2EFDA"/>
            <w:noWrap/>
            <w:vAlign w:val="center"/>
            <w:hideMark/>
          </w:tcPr>
          <w:p w14:paraId="09A8809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(7.2%)</w:t>
            </w:r>
          </w:p>
        </w:tc>
        <w:tc>
          <w:tcPr>
            <w:tcW w:w="993" w:type="dxa"/>
            <w:tcBorders>
              <w:top w:val="nil"/>
              <w:left w:val="nil"/>
              <w:bottom w:val="single" w:sz="8" w:space="0" w:color="auto"/>
              <w:right w:val="single" w:sz="8" w:space="0" w:color="auto"/>
            </w:tcBorders>
            <w:shd w:val="clear" w:color="auto" w:fill="auto"/>
            <w:noWrap/>
            <w:vAlign w:val="center"/>
            <w:hideMark/>
          </w:tcPr>
          <w:p w14:paraId="20599924"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(4.8%)</w:t>
            </w:r>
          </w:p>
        </w:tc>
        <w:tc>
          <w:tcPr>
            <w:tcW w:w="850" w:type="dxa"/>
            <w:tcBorders>
              <w:top w:val="nil"/>
              <w:left w:val="nil"/>
              <w:bottom w:val="single" w:sz="8" w:space="0" w:color="auto"/>
              <w:right w:val="single" w:sz="8" w:space="0" w:color="auto"/>
            </w:tcBorders>
            <w:shd w:val="clear" w:color="auto" w:fill="auto"/>
            <w:noWrap/>
            <w:vAlign w:val="center"/>
            <w:hideMark/>
          </w:tcPr>
          <w:p w14:paraId="2854B8B8"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(2.4%)</w:t>
            </w:r>
          </w:p>
        </w:tc>
        <w:tc>
          <w:tcPr>
            <w:tcW w:w="851" w:type="dxa"/>
            <w:tcBorders>
              <w:top w:val="nil"/>
              <w:left w:val="nil"/>
              <w:bottom w:val="single" w:sz="8" w:space="0" w:color="auto"/>
              <w:right w:val="single" w:sz="8" w:space="0" w:color="auto"/>
            </w:tcBorders>
            <w:shd w:val="clear" w:color="auto" w:fill="auto"/>
            <w:noWrap/>
            <w:vAlign w:val="center"/>
            <w:hideMark/>
          </w:tcPr>
          <w:p w14:paraId="553F3EFD"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(0.0%)</w:t>
            </w:r>
          </w:p>
        </w:tc>
        <w:tc>
          <w:tcPr>
            <w:tcW w:w="992" w:type="dxa"/>
            <w:tcBorders>
              <w:top w:val="nil"/>
              <w:left w:val="nil"/>
              <w:bottom w:val="single" w:sz="8" w:space="0" w:color="auto"/>
              <w:right w:val="single" w:sz="8" w:space="0" w:color="auto"/>
            </w:tcBorders>
            <w:shd w:val="clear" w:color="auto" w:fill="auto"/>
            <w:noWrap/>
            <w:vAlign w:val="center"/>
            <w:hideMark/>
          </w:tcPr>
          <w:p w14:paraId="76604912"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(0.3%)</w:t>
            </w:r>
          </w:p>
        </w:tc>
        <w:tc>
          <w:tcPr>
            <w:tcW w:w="850" w:type="dxa"/>
            <w:tcBorders>
              <w:top w:val="nil"/>
              <w:left w:val="nil"/>
              <w:bottom w:val="single" w:sz="8" w:space="0" w:color="auto"/>
              <w:right w:val="single" w:sz="8" w:space="0" w:color="auto"/>
            </w:tcBorders>
            <w:shd w:val="clear" w:color="auto" w:fill="auto"/>
            <w:noWrap/>
            <w:vAlign w:val="center"/>
            <w:hideMark/>
          </w:tcPr>
          <w:p w14:paraId="66E03D9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2.1%</w:t>
            </w:r>
          </w:p>
        </w:tc>
        <w:tc>
          <w:tcPr>
            <w:tcW w:w="993" w:type="dxa"/>
            <w:tcBorders>
              <w:top w:val="nil"/>
              <w:left w:val="nil"/>
              <w:bottom w:val="single" w:sz="8" w:space="0" w:color="auto"/>
              <w:right w:val="single" w:sz="8" w:space="0" w:color="auto"/>
            </w:tcBorders>
            <w:shd w:val="clear" w:color="auto" w:fill="auto"/>
            <w:noWrap/>
            <w:vAlign w:val="center"/>
            <w:hideMark/>
          </w:tcPr>
          <w:p w14:paraId="43A77BAF"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4.5%</w:t>
            </w:r>
          </w:p>
        </w:tc>
        <w:tc>
          <w:tcPr>
            <w:tcW w:w="850" w:type="dxa"/>
            <w:tcBorders>
              <w:top w:val="nil"/>
              <w:left w:val="nil"/>
              <w:bottom w:val="single" w:sz="8" w:space="0" w:color="auto"/>
              <w:right w:val="single" w:sz="8" w:space="0" w:color="auto"/>
            </w:tcBorders>
            <w:shd w:val="clear" w:color="auto" w:fill="auto"/>
            <w:noWrap/>
            <w:vAlign w:val="center"/>
            <w:hideMark/>
          </w:tcPr>
          <w:p w14:paraId="0B40BA66"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(1.1%)</w:t>
            </w:r>
          </w:p>
        </w:tc>
        <w:tc>
          <w:tcPr>
            <w:tcW w:w="851" w:type="dxa"/>
            <w:tcBorders>
              <w:top w:val="nil"/>
              <w:left w:val="nil"/>
              <w:bottom w:val="single" w:sz="8" w:space="0" w:color="auto"/>
              <w:right w:val="single" w:sz="8" w:space="0" w:color="auto"/>
            </w:tcBorders>
            <w:shd w:val="clear" w:color="auto" w:fill="auto"/>
            <w:noWrap/>
            <w:vAlign w:val="center"/>
            <w:hideMark/>
          </w:tcPr>
          <w:p w14:paraId="4D3B9C04"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1.3%</w:t>
            </w:r>
          </w:p>
        </w:tc>
        <w:tc>
          <w:tcPr>
            <w:tcW w:w="850" w:type="dxa"/>
            <w:tcBorders>
              <w:top w:val="nil"/>
              <w:left w:val="nil"/>
              <w:bottom w:val="single" w:sz="8" w:space="0" w:color="auto"/>
              <w:right w:val="single" w:sz="8" w:space="0" w:color="auto"/>
            </w:tcBorders>
            <w:shd w:val="clear" w:color="auto" w:fill="auto"/>
            <w:noWrap/>
            <w:vAlign w:val="center"/>
            <w:hideMark/>
          </w:tcPr>
          <w:p w14:paraId="02DD31CE"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(4.3%)</w:t>
            </w:r>
          </w:p>
        </w:tc>
      </w:tr>
      <w:tr w:rsidR="00ED4A6D" w:rsidRPr="00FD0732" w14:paraId="4D397708" w14:textId="77777777" w:rsidTr="00153EF0">
        <w:trPr>
          <w:trHeight w:val="300"/>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14:paraId="0B71A8C3" w14:textId="77777777" w:rsidR="00FD0732" w:rsidRPr="00FD0732" w:rsidRDefault="00FD0732" w:rsidP="00FD0732">
            <w:pPr>
              <w:spacing w:after="0" w:line="240" w:lineRule="auto"/>
              <w:rPr>
                <w:rFonts w:ascii="Calibri" w:eastAsia="Times New Roman" w:hAnsi="Calibri" w:cs="Calibri"/>
                <w:color w:val="000000"/>
                <w:lang w:eastAsia="en-GB"/>
              </w:rPr>
            </w:pPr>
            <w:r w:rsidRPr="00FD0732">
              <w:rPr>
                <w:rFonts w:ascii="Calibri" w:eastAsia="Times New Roman" w:hAnsi="Calibri" w:cs="Calibri"/>
                <w:color w:val="000000"/>
                <w:lang w:eastAsia="en-GB"/>
              </w:rPr>
              <w:t>IMU</w:t>
            </w:r>
          </w:p>
        </w:tc>
        <w:tc>
          <w:tcPr>
            <w:tcW w:w="847" w:type="dxa"/>
            <w:tcBorders>
              <w:top w:val="nil"/>
              <w:left w:val="nil"/>
              <w:bottom w:val="single" w:sz="8" w:space="0" w:color="auto"/>
              <w:right w:val="single" w:sz="8" w:space="0" w:color="auto"/>
            </w:tcBorders>
            <w:shd w:val="clear" w:color="000000" w:fill="E2EFDA"/>
            <w:noWrap/>
            <w:vAlign w:val="center"/>
            <w:hideMark/>
          </w:tcPr>
          <w:p w14:paraId="2263E93A"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(5.7%)</w:t>
            </w:r>
          </w:p>
        </w:tc>
        <w:tc>
          <w:tcPr>
            <w:tcW w:w="850" w:type="dxa"/>
            <w:tcBorders>
              <w:top w:val="nil"/>
              <w:left w:val="nil"/>
              <w:bottom w:val="single" w:sz="8" w:space="0" w:color="auto"/>
              <w:right w:val="single" w:sz="8" w:space="0" w:color="auto"/>
            </w:tcBorders>
            <w:shd w:val="clear" w:color="000000" w:fill="E2EFDA"/>
            <w:noWrap/>
            <w:vAlign w:val="center"/>
            <w:hideMark/>
          </w:tcPr>
          <w:p w14:paraId="6DF72C3C"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(7.5%)</w:t>
            </w:r>
          </w:p>
        </w:tc>
        <w:tc>
          <w:tcPr>
            <w:tcW w:w="992" w:type="dxa"/>
            <w:tcBorders>
              <w:top w:val="nil"/>
              <w:left w:val="nil"/>
              <w:bottom w:val="single" w:sz="8" w:space="0" w:color="auto"/>
              <w:right w:val="single" w:sz="8" w:space="0" w:color="auto"/>
            </w:tcBorders>
            <w:shd w:val="clear" w:color="000000" w:fill="E2EFDA"/>
            <w:noWrap/>
            <w:vAlign w:val="center"/>
            <w:hideMark/>
          </w:tcPr>
          <w:p w14:paraId="3E68F5A7"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(6.7%)</w:t>
            </w:r>
          </w:p>
        </w:tc>
        <w:tc>
          <w:tcPr>
            <w:tcW w:w="993" w:type="dxa"/>
            <w:tcBorders>
              <w:top w:val="nil"/>
              <w:left w:val="nil"/>
              <w:bottom w:val="single" w:sz="8" w:space="0" w:color="auto"/>
              <w:right w:val="single" w:sz="8" w:space="0" w:color="auto"/>
            </w:tcBorders>
            <w:shd w:val="clear" w:color="auto" w:fill="auto"/>
            <w:noWrap/>
            <w:vAlign w:val="center"/>
            <w:hideMark/>
          </w:tcPr>
          <w:p w14:paraId="5BA4EB3F"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(4.5%)</w:t>
            </w:r>
          </w:p>
        </w:tc>
        <w:tc>
          <w:tcPr>
            <w:tcW w:w="850" w:type="dxa"/>
            <w:tcBorders>
              <w:top w:val="nil"/>
              <w:left w:val="nil"/>
              <w:bottom w:val="single" w:sz="8" w:space="0" w:color="auto"/>
              <w:right w:val="single" w:sz="8" w:space="0" w:color="auto"/>
            </w:tcBorders>
            <w:shd w:val="clear" w:color="auto" w:fill="auto"/>
            <w:noWrap/>
            <w:vAlign w:val="center"/>
            <w:hideMark/>
          </w:tcPr>
          <w:p w14:paraId="60E1B916"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(2.2%)</w:t>
            </w:r>
          </w:p>
        </w:tc>
        <w:tc>
          <w:tcPr>
            <w:tcW w:w="851" w:type="dxa"/>
            <w:tcBorders>
              <w:top w:val="nil"/>
              <w:left w:val="nil"/>
              <w:bottom w:val="single" w:sz="8" w:space="0" w:color="auto"/>
              <w:right w:val="single" w:sz="8" w:space="0" w:color="auto"/>
            </w:tcBorders>
            <w:shd w:val="clear" w:color="auto" w:fill="auto"/>
            <w:noWrap/>
            <w:vAlign w:val="center"/>
            <w:hideMark/>
          </w:tcPr>
          <w:p w14:paraId="4E865BBB"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0.1%</w:t>
            </w:r>
          </w:p>
        </w:tc>
        <w:tc>
          <w:tcPr>
            <w:tcW w:w="992" w:type="dxa"/>
            <w:tcBorders>
              <w:top w:val="nil"/>
              <w:left w:val="nil"/>
              <w:bottom w:val="single" w:sz="8" w:space="0" w:color="auto"/>
              <w:right w:val="single" w:sz="8" w:space="0" w:color="auto"/>
            </w:tcBorders>
            <w:shd w:val="clear" w:color="auto" w:fill="auto"/>
            <w:noWrap/>
            <w:vAlign w:val="center"/>
            <w:hideMark/>
          </w:tcPr>
          <w:p w14:paraId="1379ED80"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2.4%</w:t>
            </w:r>
          </w:p>
        </w:tc>
        <w:tc>
          <w:tcPr>
            <w:tcW w:w="850" w:type="dxa"/>
            <w:tcBorders>
              <w:top w:val="nil"/>
              <w:left w:val="nil"/>
              <w:bottom w:val="single" w:sz="8" w:space="0" w:color="auto"/>
              <w:right w:val="single" w:sz="8" w:space="0" w:color="auto"/>
            </w:tcBorders>
            <w:shd w:val="clear" w:color="auto" w:fill="auto"/>
            <w:noWrap/>
            <w:vAlign w:val="center"/>
            <w:hideMark/>
          </w:tcPr>
          <w:p w14:paraId="479915CD"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4.7%</w:t>
            </w:r>
          </w:p>
        </w:tc>
        <w:tc>
          <w:tcPr>
            <w:tcW w:w="993" w:type="dxa"/>
            <w:tcBorders>
              <w:top w:val="nil"/>
              <w:left w:val="nil"/>
              <w:bottom w:val="single" w:sz="8" w:space="0" w:color="auto"/>
              <w:right w:val="single" w:sz="8" w:space="0" w:color="auto"/>
            </w:tcBorders>
            <w:shd w:val="clear" w:color="auto" w:fill="auto"/>
            <w:noWrap/>
            <w:vAlign w:val="center"/>
            <w:hideMark/>
          </w:tcPr>
          <w:p w14:paraId="56E62C31"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7.0%</w:t>
            </w:r>
          </w:p>
        </w:tc>
        <w:tc>
          <w:tcPr>
            <w:tcW w:w="850" w:type="dxa"/>
            <w:tcBorders>
              <w:top w:val="nil"/>
              <w:left w:val="nil"/>
              <w:bottom w:val="single" w:sz="8" w:space="0" w:color="auto"/>
              <w:right w:val="single" w:sz="8" w:space="0" w:color="auto"/>
            </w:tcBorders>
            <w:shd w:val="clear" w:color="auto" w:fill="auto"/>
            <w:noWrap/>
            <w:vAlign w:val="center"/>
            <w:hideMark/>
          </w:tcPr>
          <w:p w14:paraId="573A420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9.3%</w:t>
            </w:r>
          </w:p>
        </w:tc>
        <w:tc>
          <w:tcPr>
            <w:tcW w:w="851" w:type="dxa"/>
            <w:tcBorders>
              <w:top w:val="nil"/>
              <w:left w:val="nil"/>
              <w:bottom w:val="single" w:sz="8" w:space="0" w:color="auto"/>
              <w:right w:val="single" w:sz="8" w:space="0" w:color="auto"/>
            </w:tcBorders>
            <w:shd w:val="clear" w:color="auto" w:fill="auto"/>
            <w:noWrap/>
            <w:vAlign w:val="center"/>
            <w:hideMark/>
          </w:tcPr>
          <w:p w14:paraId="71039B12"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(3.7%)</w:t>
            </w:r>
          </w:p>
        </w:tc>
        <w:tc>
          <w:tcPr>
            <w:tcW w:w="850" w:type="dxa"/>
            <w:tcBorders>
              <w:top w:val="nil"/>
              <w:left w:val="nil"/>
              <w:bottom w:val="single" w:sz="8" w:space="0" w:color="auto"/>
              <w:right w:val="single" w:sz="8" w:space="0" w:color="auto"/>
            </w:tcBorders>
            <w:shd w:val="clear" w:color="auto" w:fill="auto"/>
            <w:noWrap/>
            <w:vAlign w:val="center"/>
            <w:hideMark/>
          </w:tcPr>
          <w:p w14:paraId="3260F8E7"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(1.4%)</w:t>
            </w:r>
          </w:p>
        </w:tc>
      </w:tr>
      <w:tr w:rsidR="00ED4A6D" w:rsidRPr="00FD0732" w14:paraId="5549F56B" w14:textId="77777777" w:rsidTr="00153EF0">
        <w:trPr>
          <w:trHeight w:val="300"/>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14:paraId="309841D4" w14:textId="77777777" w:rsidR="00FD0732" w:rsidRPr="00FD0732" w:rsidRDefault="00FD0732" w:rsidP="00FD0732">
            <w:pPr>
              <w:spacing w:after="0" w:line="240" w:lineRule="auto"/>
              <w:rPr>
                <w:rFonts w:ascii="Calibri" w:eastAsia="Times New Roman" w:hAnsi="Calibri" w:cs="Calibri"/>
                <w:color w:val="000000"/>
                <w:lang w:eastAsia="en-GB"/>
              </w:rPr>
            </w:pPr>
            <w:r w:rsidRPr="00FD0732">
              <w:rPr>
                <w:rFonts w:ascii="Calibri" w:eastAsia="Times New Roman" w:hAnsi="Calibri" w:cs="Calibri"/>
                <w:color w:val="000000"/>
                <w:lang w:eastAsia="en-GB"/>
              </w:rPr>
              <w:t>DDO</w:t>
            </w:r>
          </w:p>
        </w:tc>
        <w:tc>
          <w:tcPr>
            <w:tcW w:w="847" w:type="dxa"/>
            <w:tcBorders>
              <w:top w:val="nil"/>
              <w:left w:val="nil"/>
              <w:bottom w:val="single" w:sz="8" w:space="0" w:color="auto"/>
              <w:right w:val="single" w:sz="8" w:space="0" w:color="auto"/>
            </w:tcBorders>
            <w:shd w:val="clear" w:color="000000" w:fill="E2EFDA"/>
            <w:noWrap/>
            <w:vAlign w:val="center"/>
            <w:hideMark/>
          </w:tcPr>
          <w:p w14:paraId="5C222646"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1.2%</w:t>
            </w:r>
          </w:p>
        </w:tc>
        <w:tc>
          <w:tcPr>
            <w:tcW w:w="850" w:type="dxa"/>
            <w:tcBorders>
              <w:top w:val="nil"/>
              <w:left w:val="nil"/>
              <w:bottom w:val="single" w:sz="8" w:space="0" w:color="auto"/>
              <w:right w:val="single" w:sz="8" w:space="0" w:color="auto"/>
            </w:tcBorders>
            <w:shd w:val="clear" w:color="000000" w:fill="E2EFDA"/>
            <w:noWrap/>
            <w:vAlign w:val="center"/>
            <w:hideMark/>
          </w:tcPr>
          <w:p w14:paraId="2523377A"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1.2%</w:t>
            </w:r>
          </w:p>
        </w:tc>
        <w:tc>
          <w:tcPr>
            <w:tcW w:w="992" w:type="dxa"/>
            <w:tcBorders>
              <w:top w:val="nil"/>
              <w:left w:val="nil"/>
              <w:bottom w:val="single" w:sz="8" w:space="0" w:color="auto"/>
              <w:right w:val="single" w:sz="8" w:space="0" w:color="auto"/>
            </w:tcBorders>
            <w:shd w:val="clear" w:color="000000" w:fill="E2EFDA"/>
            <w:noWrap/>
            <w:vAlign w:val="center"/>
            <w:hideMark/>
          </w:tcPr>
          <w:p w14:paraId="53141A50"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(3.4%)</w:t>
            </w:r>
          </w:p>
        </w:tc>
        <w:tc>
          <w:tcPr>
            <w:tcW w:w="993" w:type="dxa"/>
            <w:tcBorders>
              <w:top w:val="nil"/>
              <w:left w:val="nil"/>
              <w:bottom w:val="single" w:sz="8" w:space="0" w:color="auto"/>
              <w:right w:val="single" w:sz="8" w:space="0" w:color="auto"/>
            </w:tcBorders>
            <w:shd w:val="clear" w:color="auto" w:fill="auto"/>
            <w:noWrap/>
            <w:vAlign w:val="center"/>
            <w:hideMark/>
          </w:tcPr>
          <w:p w14:paraId="4542447B"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(2.6%)</w:t>
            </w:r>
          </w:p>
        </w:tc>
        <w:tc>
          <w:tcPr>
            <w:tcW w:w="850" w:type="dxa"/>
            <w:tcBorders>
              <w:top w:val="nil"/>
              <w:left w:val="nil"/>
              <w:bottom w:val="single" w:sz="8" w:space="0" w:color="auto"/>
              <w:right w:val="single" w:sz="8" w:space="0" w:color="auto"/>
            </w:tcBorders>
            <w:shd w:val="clear" w:color="auto" w:fill="auto"/>
            <w:noWrap/>
            <w:vAlign w:val="center"/>
            <w:hideMark/>
          </w:tcPr>
          <w:p w14:paraId="1A49FF39"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(1.7%)</w:t>
            </w:r>
          </w:p>
        </w:tc>
        <w:tc>
          <w:tcPr>
            <w:tcW w:w="851" w:type="dxa"/>
            <w:tcBorders>
              <w:top w:val="nil"/>
              <w:left w:val="nil"/>
              <w:bottom w:val="single" w:sz="8" w:space="0" w:color="auto"/>
              <w:right w:val="single" w:sz="8" w:space="0" w:color="auto"/>
            </w:tcBorders>
            <w:shd w:val="clear" w:color="auto" w:fill="auto"/>
            <w:noWrap/>
            <w:vAlign w:val="center"/>
            <w:hideMark/>
          </w:tcPr>
          <w:p w14:paraId="23D0EDB3"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0.0%</w:t>
            </w:r>
          </w:p>
        </w:tc>
        <w:tc>
          <w:tcPr>
            <w:tcW w:w="992" w:type="dxa"/>
            <w:tcBorders>
              <w:top w:val="nil"/>
              <w:left w:val="nil"/>
              <w:bottom w:val="single" w:sz="8" w:space="0" w:color="auto"/>
              <w:right w:val="single" w:sz="8" w:space="0" w:color="auto"/>
            </w:tcBorders>
            <w:shd w:val="clear" w:color="auto" w:fill="auto"/>
            <w:noWrap/>
            <w:vAlign w:val="center"/>
            <w:hideMark/>
          </w:tcPr>
          <w:p w14:paraId="213BA427"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0.9%</w:t>
            </w:r>
          </w:p>
        </w:tc>
        <w:tc>
          <w:tcPr>
            <w:tcW w:w="850" w:type="dxa"/>
            <w:tcBorders>
              <w:top w:val="nil"/>
              <w:left w:val="nil"/>
              <w:bottom w:val="single" w:sz="8" w:space="0" w:color="auto"/>
              <w:right w:val="single" w:sz="8" w:space="0" w:color="auto"/>
            </w:tcBorders>
            <w:shd w:val="clear" w:color="auto" w:fill="auto"/>
            <w:noWrap/>
            <w:vAlign w:val="center"/>
            <w:hideMark/>
          </w:tcPr>
          <w:p w14:paraId="0815218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1.7%</w:t>
            </w:r>
          </w:p>
        </w:tc>
        <w:tc>
          <w:tcPr>
            <w:tcW w:w="993" w:type="dxa"/>
            <w:tcBorders>
              <w:top w:val="nil"/>
              <w:left w:val="nil"/>
              <w:bottom w:val="single" w:sz="8" w:space="0" w:color="auto"/>
              <w:right w:val="single" w:sz="8" w:space="0" w:color="auto"/>
            </w:tcBorders>
            <w:shd w:val="clear" w:color="auto" w:fill="auto"/>
            <w:noWrap/>
            <w:vAlign w:val="center"/>
            <w:hideMark/>
          </w:tcPr>
          <w:p w14:paraId="2DB3AB62"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3.4%</w:t>
            </w:r>
          </w:p>
        </w:tc>
        <w:tc>
          <w:tcPr>
            <w:tcW w:w="850" w:type="dxa"/>
            <w:tcBorders>
              <w:top w:val="nil"/>
              <w:left w:val="nil"/>
              <w:bottom w:val="single" w:sz="8" w:space="0" w:color="auto"/>
              <w:right w:val="single" w:sz="8" w:space="0" w:color="auto"/>
            </w:tcBorders>
            <w:shd w:val="clear" w:color="auto" w:fill="auto"/>
            <w:noWrap/>
            <w:vAlign w:val="center"/>
            <w:hideMark/>
          </w:tcPr>
          <w:p w14:paraId="60C28DB1"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(2.6%)</w:t>
            </w:r>
          </w:p>
        </w:tc>
        <w:tc>
          <w:tcPr>
            <w:tcW w:w="851" w:type="dxa"/>
            <w:tcBorders>
              <w:top w:val="nil"/>
              <w:left w:val="nil"/>
              <w:bottom w:val="single" w:sz="8" w:space="0" w:color="auto"/>
              <w:right w:val="single" w:sz="8" w:space="0" w:color="auto"/>
            </w:tcBorders>
            <w:shd w:val="clear" w:color="auto" w:fill="auto"/>
            <w:noWrap/>
            <w:vAlign w:val="center"/>
            <w:hideMark/>
          </w:tcPr>
          <w:p w14:paraId="22C296E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FF0000"/>
                <w:lang w:eastAsia="en-GB"/>
              </w:rPr>
              <w:t>(1.7%)</w:t>
            </w:r>
          </w:p>
        </w:tc>
        <w:tc>
          <w:tcPr>
            <w:tcW w:w="850" w:type="dxa"/>
            <w:tcBorders>
              <w:top w:val="nil"/>
              <w:left w:val="nil"/>
              <w:bottom w:val="single" w:sz="8" w:space="0" w:color="auto"/>
              <w:right w:val="single" w:sz="8" w:space="0" w:color="auto"/>
            </w:tcBorders>
            <w:shd w:val="clear" w:color="auto" w:fill="auto"/>
            <w:noWrap/>
            <w:vAlign w:val="center"/>
            <w:hideMark/>
          </w:tcPr>
          <w:p w14:paraId="1E238FA2"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0.0%</w:t>
            </w:r>
          </w:p>
        </w:tc>
      </w:tr>
      <w:tr w:rsidR="00ED4A6D" w:rsidRPr="00FD0732" w14:paraId="75390076" w14:textId="77777777" w:rsidTr="00153EF0">
        <w:trPr>
          <w:trHeight w:val="300"/>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14:paraId="1158F339" w14:textId="77777777" w:rsidR="00FD0732" w:rsidRPr="00FD0732" w:rsidRDefault="00FD0732" w:rsidP="00FD0732">
            <w:pPr>
              <w:spacing w:after="0" w:line="240" w:lineRule="auto"/>
              <w:rPr>
                <w:rFonts w:ascii="Calibri" w:eastAsia="Times New Roman" w:hAnsi="Calibri" w:cs="Calibri"/>
                <w:color w:val="000000"/>
                <w:lang w:eastAsia="en-GB"/>
              </w:rPr>
            </w:pPr>
            <w:r w:rsidRPr="00FD0732">
              <w:rPr>
                <w:rFonts w:ascii="Calibri" w:eastAsia="Times New Roman" w:hAnsi="Calibri" w:cs="Calibri"/>
                <w:color w:val="000000"/>
                <w:lang w:eastAsia="en-GB"/>
              </w:rPr>
              <w:t>PCSO's</w:t>
            </w:r>
          </w:p>
        </w:tc>
        <w:tc>
          <w:tcPr>
            <w:tcW w:w="847" w:type="dxa"/>
            <w:tcBorders>
              <w:top w:val="nil"/>
              <w:left w:val="nil"/>
              <w:bottom w:val="single" w:sz="8" w:space="0" w:color="auto"/>
              <w:right w:val="single" w:sz="8" w:space="0" w:color="auto"/>
            </w:tcBorders>
            <w:shd w:val="clear" w:color="000000" w:fill="E2EFDA"/>
            <w:noWrap/>
            <w:vAlign w:val="center"/>
            <w:hideMark/>
          </w:tcPr>
          <w:p w14:paraId="1C77940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25.9%</w:t>
            </w:r>
          </w:p>
        </w:tc>
        <w:tc>
          <w:tcPr>
            <w:tcW w:w="850" w:type="dxa"/>
            <w:tcBorders>
              <w:top w:val="nil"/>
              <w:left w:val="nil"/>
              <w:bottom w:val="single" w:sz="8" w:space="0" w:color="auto"/>
              <w:right w:val="single" w:sz="8" w:space="0" w:color="auto"/>
            </w:tcBorders>
            <w:shd w:val="clear" w:color="000000" w:fill="E2EFDA"/>
            <w:noWrap/>
            <w:vAlign w:val="center"/>
            <w:hideMark/>
          </w:tcPr>
          <w:p w14:paraId="32765424"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19.5%</w:t>
            </w:r>
          </w:p>
        </w:tc>
        <w:tc>
          <w:tcPr>
            <w:tcW w:w="992" w:type="dxa"/>
            <w:tcBorders>
              <w:top w:val="nil"/>
              <w:left w:val="nil"/>
              <w:bottom w:val="single" w:sz="8" w:space="0" w:color="auto"/>
              <w:right w:val="single" w:sz="8" w:space="0" w:color="auto"/>
            </w:tcBorders>
            <w:shd w:val="clear" w:color="000000" w:fill="E2EFDA"/>
            <w:noWrap/>
            <w:vAlign w:val="center"/>
            <w:hideMark/>
          </w:tcPr>
          <w:p w14:paraId="0086B822"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23.1%</w:t>
            </w:r>
          </w:p>
        </w:tc>
        <w:tc>
          <w:tcPr>
            <w:tcW w:w="993" w:type="dxa"/>
            <w:tcBorders>
              <w:top w:val="nil"/>
              <w:left w:val="nil"/>
              <w:bottom w:val="single" w:sz="8" w:space="0" w:color="auto"/>
              <w:right w:val="single" w:sz="8" w:space="0" w:color="auto"/>
            </w:tcBorders>
            <w:shd w:val="clear" w:color="auto" w:fill="auto"/>
            <w:noWrap/>
            <w:vAlign w:val="center"/>
            <w:hideMark/>
          </w:tcPr>
          <w:p w14:paraId="4B5295AA"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24.1%</w:t>
            </w:r>
          </w:p>
        </w:tc>
        <w:tc>
          <w:tcPr>
            <w:tcW w:w="850" w:type="dxa"/>
            <w:tcBorders>
              <w:top w:val="nil"/>
              <w:left w:val="nil"/>
              <w:bottom w:val="single" w:sz="8" w:space="0" w:color="auto"/>
              <w:right w:val="single" w:sz="8" w:space="0" w:color="auto"/>
            </w:tcBorders>
            <w:shd w:val="clear" w:color="auto" w:fill="auto"/>
            <w:noWrap/>
            <w:vAlign w:val="center"/>
            <w:hideMark/>
          </w:tcPr>
          <w:p w14:paraId="3A448622"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25.1%</w:t>
            </w:r>
          </w:p>
        </w:tc>
        <w:tc>
          <w:tcPr>
            <w:tcW w:w="851" w:type="dxa"/>
            <w:tcBorders>
              <w:top w:val="nil"/>
              <w:left w:val="nil"/>
              <w:bottom w:val="single" w:sz="8" w:space="0" w:color="auto"/>
              <w:right w:val="single" w:sz="8" w:space="0" w:color="auto"/>
            </w:tcBorders>
            <w:shd w:val="clear" w:color="auto" w:fill="auto"/>
            <w:noWrap/>
            <w:vAlign w:val="center"/>
            <w:hideMark/>
          </w:tcPr>
          <w:p w14:paraId="71DA9074"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26.1%</w:t>
            </w:r>
          </w:p>
        </w:tc>
        <w:tc>
          <w:tcPr>
            <w:tcW w:w="992" w:type="dxa"/>
            <w:tcBorders>
              <w:top w:val="nil"/>
              <w:left w:val="nil"/>
              <w:bottom w:val="single" w:sz="8" w:space="0" w:color="auto"/>
              <w:right w:val="single" w:sz="8" w:space="0" w:color="auto"/>
            </w:tcBorders>
            <w:shd w:val="clear" w:color="auto" w:fill="auto"/>
            <w:noWrap/>
            <w:vAlign w:val="center"/>
            <w:hideMark/>
          </w:tcPr>
          <w:p w14:paraId="68E4A4A1"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27.1%</w:t>
            </w:r>
          </w:p>
        </w:tc>
        <w:tc>
          <w:tcPr>
            <w:tcW w:w="850" w:type="dxa"/>
            <w:tcBorders>
              <w:top w:val="nil"/>
              <w:left w:val="nil"/>
              <w:bottom w:val="single" w:sz="8" w:space="0" w:color="auto"/>
              <w:right w:val="single" w:sz="8" w:space="0" w:color="auto"/>
            </w:tcBorders>
            <w:shd w:val="clear" w:color="auto" w:fill="auto"/>
            <w:noWrap/>
            <w:vAlign w:val="center"/>
            <w:hideMark/>
          </w:tcPr>
          <w:p w14:paraId="268CA34F"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13.3%</w:t>
            </w:r>
          </w:p>
        </w:tc>
        <w:tc>
          <w:tcPr>
            <w:tcW w:w="993" w:type="dxa"/>
            <w:tcBorders>
              <w:top w:val="nil"/>
              <w:left w:val="nil"/>
              <w:bottom w:val="single" w:sz="8" w:space="0" w:color="auto"/>
              <w:right w:val="single" w:sz="8" w:space="0" w:color="auto"/>
            </w:tcBorders>
            <w:shd w:val="clear" w:color="auto" w:fill="auto"/>
            <w:noWrap/>
            <w:vAlign w:val="center"/>
            <w:hideMark/>
          </w:tcPr>
          <w:p w14:paraId="7C61D9F9"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14.2%</w:t>
            </w:r>
          </w:p>
        </w:tc>
        <w:tc>
          <w:tcPr>
            <w:tcW w:w="850" w:type="dxa"/>
            <w:tcBorders>
              <w:top w:val="nil"/>
              <w:left w:val="nil"/>
              <w:bottom w:val="single" w:sz="8" w:space="0" w:color="auto"/>
              <w:right w:val="single" w:sz="8" w:space="0" w:color="auto"/>
            </w:tcBorders>
            <w:shd w:val="clear" w:color="auto" w:fill="auto"/>
            <w:noWrap/>
            <w:vAlign w:val="center"/>
            <w:hideMark/>
          </w:tcPr>
          <w:p w14:paraId="50F42236"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15.2%</w:t>
            </w:r>
          </w:p>
        </w:tc>
        <w:tc>
          <w:tcPr>
            <w:tcW w:w="851" w:type="dxa"/>
            <w:tcBorders>
              <w:top w:val="nil"/>
              <w:left w:val="nil"/>
              <w:bottom w:val="single" w:sz="8" w:space="0" w:color="auto"/>
              <w:right w:val="single" w:sz="8" w:space="0" w:color="auto"/>
            </w:tcBorders>
            <w:shd w:val="clear" w:color="auto" w:fill="auto"/>
            <w:noWrap/>
            <w:vAlign w:val="center"/>
            <w:hideMark/>
          </w:tcPr>
          <w:p w14:paraId="40D15C17"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16.2%</w:t>
            </w:r>
          </w:p>
        </w:tc>
        <w:tc>
          <w:tcPr>
            <w:tcW w:w="850" w:type="dxa"/>
            <w:tcBorders>
              <w:top w:val="nil"/>
              <w:left w:val="nil"/>
              <w:bottom w:val="single" w:sz="8" w:space="0" w:color="auto"/>
              <w:right w:val="single" w:sz="8" w:space="0" w:color="auto"/>
            </w:tcBorders>
            <w:shd w:val="clear" w:color="auto" w:fill="auto"/>
            <w:noWrap/>
            <w:vAlign w:val="center"/>
            <w:hideMark/>
          </w:tcPr>
          <w:p w14:paraId="3AC6BC77"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17.2%</w:t>
            </w:r>
          </w:p>
        </w:tc>
      </w:tr>
      <w:tr w:rsidR="00ED4A6D" w:rsidRPr="00FD0732" w14:paraId="695B18A7" w14:textId="77777777" w:rsidTr="00153EF0">
        <w:trPr>
          <w:trHeight w:val="300"/>
        </w:trPr>
        <w:tc>
          <w:tcPr>
            <w:tcW w:w="3690" w:type="dxa"/>
            <w:tcBorders>
              <w:top w:val="nil"/>
              <w:left w:val="single" w:sz="8" w:space="0" w:color="auto"/>
              <w:bottom w:val="single" w:sz="8" w:space="0" w:color="auto"/>
              <w:right w:val="single" w:sz="8" w:space="0" w:color="auto"/>
            </w:tcBorders>
            <w:shd w:val="clear" w:color="auto" w:fill="auto"/>
            <w:noWrap/>
            <w:vAlign w:val="center"/>
            <w:hideMark/>
          </w:tcPr>
          <w:p w14:paraId="26D3A9E7" w14:textId="1C7A5B98" w:rsidR="00FD0732" w:rsidRPr="00FD0732" w:rsidRDefault="00FD0732" w:rsidP="00FD0732">
            <w:pPr>
              <w:spacing w:after="0" w:line="240" w:lineRule="auto"/>
              <w:rPr>
                <w:rFonts w:ascii="Calibri" w:eastAsia="Times New Roman" w:hAnsi="Calibri" w:cs="Calibri"/>
                <w:color w:val="000000"/>
                <w:lang w:eastAsia="en-GB"/>
              </w:rPr>
            </w:pPr>
            <w:r w:rsidRPr="00FD0732">
              <w:rPr>
                <w:rFonts w:ascii="Calibri" w:eastAsia="Times New Roman" w:hAnsi="Calibri" w:cs="Calibri"/>
                <w:color w:val="000000"/>
                <w:lang w:eastAsia="en-GB"/>
              </w:rPr>
              <w:t xml:space="preserve">PSE Force Funded </w:t>
            </w:r>
            <w:r w:rsidR="002664DC">
              <w:rPr>
                <w:rFonts w:ascii="Calibri" w:eastAsia="Times New Roman" w:hAnsi="Calibri" w:cs="Calibri"/>
                <w:color w:val="000000"/>
                <w:lang w:eastAsia="en-GB"/>
              </w:rPr>
              <w:t>O</w:t>
            </w:r>
            <w:r w:rsidRPr="00FD0732">
              <w:rPr>
                <w:rFonts w:ascii="Calibri" w:eastAsia="Times New Roman" w:hAnsi="Calibri" w:cs="Calibri"/>
                <w:color w:val="000000"/>
                <w:lang w:eastAsia="en-GB"/>
              </w:rPr>
              <w:t>ther (</w:t>
            </w:r>
            <w:proofErr w:type="spellStart"/>
            <w:r w:rsidRPr="00FD0732">
              <w:rPr>
                <w:rFonts w:ascii="Calibri" w:eastAsia="Times New Roman" w:hAnsi="Calibri" w:cs="Calibri"/>
                <w:color w:val="000000"/>
                <w:lang w:eastAsia="en-GB"/>
              </w:rPr>
              <w:t>excl</w:t>
            </w:r>
            <w:proofErr w:type="spellEnd"/>
            <w:r w:rsidRPr="00FD0732">
              <w:rPr>
                <w:rFonts w:ascii="Calibri" w:eastAsia="Times New Roman" w:hAnsi="Calibri" w:cs="Calibri"/>
                <w:color w:val="000000"/>
                <w:lang w:eastAsia="en-GB"/>
              </w:rPr>
              <w:t xml:space="preserve"> PCSO)</w:t>
            </w:r>
          </w:p>
        </w:tc>
        <w:tc>
          <w:tcPr>
            <w:tcW w:w="847" w:type="dxa"/>
            <w:tcBorders>
              <w:top w:val="nil"/>
              <w:left w:val="nil"/>
              <w:bottom w:val="single" w:sz="8" w:space="0" w:color="auto"/>
              <w:right w:val="single" w:sz="8" w:space="0" w:color="auto"/>
            </w:tcBorders>
            <w:shd w:val="clear" w:color="000000" w:fill="E2EFDA"/>
            <w:noWrap/>
            <w:vAlign w:val="center"/>
            <w:hideMark/>
          </w:tcPr>
          <w:p w14:paraId="2129C049"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10.0%</w:t>
            </w:r>
          </w:p>
        </w:tc>
        <w:tc>
          <w:tcPr>
            <w:tcW w:w="850" w:type="dxa"/>
            <w:tcBorders>
              <w:top w:val="nil"/>
              <w:left w:val="nil"/>
              <w:bottom w:val="single" w:sz="8" w:space="0" w:color="auto"/>
              <w:right w:val="single" w:sz="8" w:space="0" w:color="auto"/>
            </w:tcBorders>
            <w:shd w:val="clear" w:color="000000" w:fill="E2EFDA"/>
            <w:noWrap/>
            <w:vAlign w:val="center"/>
            <w:hideMark/>
          </w:tcPr>
          <w:p w14:paraId="59C2814A"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9.5%</w:t>
            </w:r>
          </w:p>
        </w:tc>
        <w:tc>
          <w:tcPr>
            <w:tcW w:w="992" w:type="dxa"/>
            <w:tcBorders>
              <w:top w:val="nil"/>
              <w:left w:val="nil"/>
              <w:bottom w:val="single" w:sz="8" w:space="0" w:color="auto"/>
              <w:right w:val="single" w:sz="8" w:space="0" w:color="auto"/>
            </w:tcBorders>
            <w:shd w:val="clear" w:color="000000" w:fill="E2EFDA"/>
            <w:noWrap/>
            <w:vAlign w:val="center"/>
            <w:hideMark/>
          </w:tcPr>
          <w:p w14:paraId="15E6ECBF"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993" w:type="dxa"/>
            <w:tcBorders>
              <w:top w:val="nil"/>
              <w:left w:val="nil"/>
              <w:bottom w:val="single" w:sz="8" w:space="0" w:color="auto"/>
              <w:right w:val="single" w:sz="8" w:space="0" w:color="auto"/>
            </w:tcBorders>
            <w:shd w:val="clear" w:color="auto" w:fill="auto"/>
            <w:noWrap/>
            <w:vAlign w:val="center"/>
            <w:hideMark/>
          </w:tcPr>
          <w:p w14:paraId="57150E56"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850" w:type="dxa"/>
            <w:tcBorders>
              <w:top w:val="nil"/>
              <w:left w:val="nil"/>
              <w:bottom w:val="single" w:sz="8" w:space="0" w:color="auto"/>
              <w:right w:val="single" w:sz="8" w:space="0" w:color="auto"/>
            </w:tcBorders>
            <w:shd w:val="clear" w:color="auto" w:fill="auto"/>
            <w:noWrap/>
            <w:vAlign w:val="center"/>
            <w:hideMark/>
          </w:tcPr>
          <w:p w14:paraId="5DD3E6DC"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851" w:type="dxa"/>
            <w:tcBorders>
              <w:top w:val="nil"/>
              <w:left w:val="nil"/>
              <w:bottom w:val="single" w:sz="8" w:space="0" w:color="auto"/>
              <w:right w:val="single" w:sz="8" w:space="0" w:color="auto"/>
            </w:tcBorders>
            <w:shd w:val="clear" w:color="auto" w:fill="auto"/>
            <w:noWrap/>
            <w:vAlign w:val="center"/>
            <w:hideMark/>
          </w:tcPr>
          <w:p w14:paraId="254C7C29"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992" w:type="dxa"/>
            <w:tcBorders>
              <w:top w:val="nil"/>
              <w:left w:val="nil"/>
              <w:bottom w:val="single" w:sz="8" w:space="0" w:color="auto"/>
              <w:right w:val="single" w:sz="8" w:space="0" w:color="auto"/>
            </w:tcBorders>
            <w:shd w:val="clear" w:color="auto" w:fill="auto"/>
            <w:noWrap/>
            <w:vAlign w:val="center"/>
            <w:hideMark/>
          </w:tcPr>
          <w:p w14:paraId="0243FC80"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850" w:type="dxa"/>
            <w:tcBorders>
              <w:top w:val="nil"/>
              <w:left w:val="nil"/>
              <w:bottom w:val="single" w:sz="8" w:space="0" w:color="auto"/>
              <w:right w:val="single" w:sz="8" w:space="0" w:color="auto"/>
            </w:tcBorders>
            <w:shd w:val="clear" w:color="auto" w:fill="auto"/>
            <w:noWrap/>
            <w:vAlign w:val="center"/>
            <w:hideMark/>
          </w:tcPr>
          <w:p w14:paraId="053A788B"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993" w:type="dxa"/>
            <w:tcBorders>
              <w:top w:val="nil"/>
              <w:left w:val="nil"/>
              <w:bottom w:val="single" w:sz="8" w:space="0" w:color="auto"/>
              <w:right w:val="single" w:sz="8" w:space="0" w:color="auto"/>
            </w:tcBorders>
            <w:shd w:val="clear" w:color="auto" w:fill="auto"/>
            <w:noWrap/>
            <w:vAlign w:val="center"/>
            <w:hideMark/>
          </w:tcPr>
          <w:p w14:paraId="2F2F2F43"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850" w:type="dxa"/>
            <w:tcBorders>
              <w:top w:val="nil"/>
              <w:left w:val="nil"/>
              <w:bottom w:val="single" w:sz="8" w:space="0" w:color="auto"/>
              <w:right w:val="single" w:sz="8" w:space="0" w:color="auto"/>
            </w:tcBorders>
            <w:shd w:val="clear" w:color="auto" w:fill="auto"/>
            <w:noWrap/>
            <w:vAlign w:val="center"/>
            <w:hideMark/>
          </w:tcPr>
          <w:p w14:paraId="4034E1BE"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851" w:type="dxa"/>
            <w:tcBorders>
              <w:top w:val="nil"/>
              <w:left w:val="nil"/>
              <w:bottom w:val="single" w:sz="8" w:space="0" w:color="auto"/>
              <w:right w:val="single" w:sz="8" w:space="0" w:color="auto"/>
            </w:tcBorders>
            <w:shd w:val="clear" w:color="auto" w:fill="auto"/>
            <w:noWrap/>
            <w:vAlign w:val="center"/>
            <w:hideMark/>
          </w:tcPr>
          <w:p w14:paraId="47C4FA65"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c>
          <w:tcPr>
            <w:tcW w:w="850" w:type="dxa"/>
            <w:tcBorders>
              <w:top w:val="nil"/>
              <w:left w:val="nil"/>
              <w:bottom w:val="single" w:sz="8" w:space="0" w:color="auto"/>
              <w:right w:val="single" w:sz="8" w:space="0" w:color="auto"/>
            </w:tcBorders>
            <w:shd w:val="clear" w:color="auto" w:fill="auto"/>
            <w:noWrap/>
            <w:vAlign w:val="center"/>
            <w:hideMark/>
          </w:tcPr>
          <w:p w14:paraId="6AC6D80B" w14:textId="77777777" w:rsidR="00FD0732" w:rsidRPr="00FD0732" w:rsidRDefault="00FD0732" w:rsidP="00FD0732">
            <w:pPr>
              <w:spacing w:after="0" w:line="240" w:lineRule="auto"/>
              <w:jc w:val="center"/>
              <w:rPr>
                <w:rFonts w:ascii="Calibri" w:eastAsia="Times New Roman" w:hAnsi="Calibri" w:cs="Calibri"/>
                <w:color w:val="000000"/>
                <w:lang w:eastAsia="en-GB"/>
              </w:rPr>
            </w:pPr>
            <w:r w:rsidRPr="00FD0732">
              <w:rPr>
                <w:rFonts w:ascii="Calibri" w:eastAsia="Times New Roman" w:hAnsi="Calibri" w:cs="Calibri"/>
                <w:color w:val="000000"/>
                <w:lang w:eastAsia="en-GB"/>
              </w:rPr>
              <w:t>9.9%</w:t>
            </w:r>
          </w:p>
        </w:tc>
      </w:tr>
    </w:tbl>
    <w:p w14:paraId="409FD2AC" w14:textId="77777777" w:rsidR="00D60633" w:rsidRDefault="00D60633" w:rsidP="00D60633">
      <w:pPr>
        <w:pStyle w:val="NoSpacing"/>
        <w:rPr>
          <w:rFonts w:ascii="Tahoma" w:hAnsi="Tahoma" w:cs="Tahoma"/>
          <w:sz w:val="20"/>
          <w:szCs w:val="20"/>
        </w:rPr>
      </w:pPr>
    </w:p>
    <w:tbl>
      <w:tblPr>
        <w:tblW w:w="14601" w:type="dxa"/>
        <w:tblInd w:w="-152" w:type="dxa"/>
        <w:tblLook w:val="04A0" w:firstRow="1" w:lastRow="0" w:firstColumn="1" w:lastColumn="0" w:noHBand="0" w:noVBand="1"/>
      </w:tblPr>
      <w:tblGrid>
        <w:gridCol w:w="2786"/>
        <w:gridCol w:w="900"/>
        <w:gridCol w:w="992"/>
        <w:gridCol w:w="993"/>
        <w:gridCol w:w="992"/>
        <w:gridCol w:w="992"/>
        <w:gridCol w:w="992"/>
        <w:gridCol w:w="993"/>
        <w:gridCol w:w="992"/>
        <w:gridCol w:w="992"/>
        <w:gridCol w:w="992"/>
        <w:gridCol w:w="993"/>
        <w:gridCol w:w="992"/>
      </w:tblGrid>
      <w:tr w:rsidR="00E84CE6" w:rsidRPr="00E84CE6" w14:paraId="10E21248" w14:textId="77777777" w:rsidTr="00FF6CC5">
        <w:trPr>
          <w:trHeight w:val="300"/>
        </w:trPr>
        <w:tc>
          <w:tcPr>
            <w:tcW w:w="2786" w:type="dxa"/>
            <w:tcBorders>
              <w:top w:val="single" w:sz="8" w:space="0" w:color="auto"/>
              <w:left w:val="single" w:sz="8" w:space="0" w:color="auto"/>
              <w:bottom w:val="nil"/>
              <w:right w:val="single" w:sz="8" w:space="0" w:color="auto"/>
            </w:tcBorders>
            <w:shd w:val="clear" w:color="auto" w:fill="auto"/>
            <w:noWrap/>
            <w:vAlign w:val="center"/>
            <w:hideMark/>
          </w:tcPr>
          <w:p w14:paraId="30C5F7B2" w14:textId="4FA36C89" w:rsidR="00E84CE6" w:rsidRPr="00E84CE6" w:rsidRDefault="00E84CE6" w:rsidP="00E84CE6">
            <w:pPr>
              <w:spacing w:after="0" w:line="240" w:lineRule="auto"/>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PSE Force Funded other</w:t>
            </w:r>
          </w:p>
        </w:tc>
        <w:tc>
          <w:tcPr>
            <w:tcW w:w="11815"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35BC38F6"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Actual / Forecast</w:t>
            </w:r>
          </w:p>
        </w:tc>
      </w:tr>
      <w:tr w:rsidR="006D0D65" w:rsidRPr="00E84CE6" w14:paraId="51322CBB" w14:textId="77777777" w:rsidTr="00FF6CC5">
        <w:trPr>
          <w:trHeight w:val="300"/>
        </w:trPr>
        <w:tc>
          <w:tcPr>
            <w:tcW w:w="2786" w:type="dxa"/>
            <w:tcBorders>
              <w:top w:val="single" w:sz="8" w:space="0" w:color="auto"/>
              <w:left w:val="single" w:sz="8" w:space="0" w:color="auto"/>
              <w:bottom w:val="nil"/>
              <w:right w:val="single" w:sz="8" w:space="0" w:color="auto"/>
            </w:tcBorders>
            <w:shd w:val="clear" w:color="auto" w:fill="auto"/>
            <w:noWrap/>
            <w:vAlign w:val="center"/>
            <w:hideMark/>
          </w:tcPr>
          <w:p w14:paraId="4BE4109F" w14:textId="77777777" w:rsidR="00E84CE6" w:rsidRPr="00E84CE6" w:rsidRDefault="00E84CE6" w:rsidP="00E84CE6">
            <w:pPr>
              <w:spacing w:after="0" w:line="240" w:lineRule="auto"/>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Period</w:t>
            </w:r>
          </w:p>
        </w:tc>
        <w:tc>
          <w:tcPr>
            <w:tcW w:w="900" w:type="dxa"/>
            <w:tcBorders>
              <w:top w:val="nil"/>
              <w:left w:val="nil"/>
              <w:bottom w:val="single" w:sz="8" w:space="0" w:color="auto"/>
              <w:right w:val="single" w:sz="4" w:space="0" w:color="auto"/>
            </w:tcBorders>
            <w:shd w:val="clear" w:color="000000" w:fill="E2EFDA"/>
            <w:noWrap/>
            <w:vAlign w:val="center"/>
            <w:hideMark/>
          </w:tcPr>
          <w:p w14:paraId="075E9402" w14:textId="796750F2"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Apr</w:t>
            </w:r>
          </w:p>
        </w:tc>
        <w:tc>
          <w:tcPr>
            <w:tcW w:w="992" w:type="dxa"/>
            <w:tcBorders>
              <w:top w:val="nil"/>
              <w:left w:val="nil"/>
              <w:bottom w:val="single" w:sz="8" w:space="0" w:color="auto"/>
              <w:right w:val="single" w:sz="4" w:space="0" w:color="auto"/>
            </w:tcBorders>
            <w:shd w:val="clear" w:color="000000" w:fill="E2EFDA"/>
            <w:noWrap/>
            <w:vAlign w:val="center"/>
            <w:hideMark/>
          </w:tcPr>
          <w:p w14:paraId="5260C7F3" w14:textId="6199B0FA"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May</w:t>
            </w:r>
          </w:p>
        </w:tc>
        <w:tc>
          <w:tcPr>
            <w:tcW w:w="993" w:type="dxa"/>
            <w:tcBorders>
              <w:top w:val="nil"/>
              <w:left w:val="nil"/>
              <w:bottom w:val="single" w:sz="8" w:space="0" w:color="auto"/>
              <w:right w:val="single" w:sz="4" w:space="0" w:color="auto"/>
            </w:tcBorders>
            <w:shd w:val="clear" w:color="000000" w:fill="E2EFDA"/>
            <w:noWrap/>
            <w:vAlign w:val="center"/>
            <w:hideMark/>
          </w:tcPr>
          <w:p w14:paraId="65E38A18" w14:textId="03A1EEFB"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Jun</w:t>
            </w:r>
          </w:p>
        </w:tc>
        <w:tc>
          <w:tcPr>
            <w:tcW w:w="992" w:type="dxa"/>
            <w:tcBorders>
              <w:top w:val="nil"/>
              <w:left w:val="nil"/>
              <w:bottom w:val="single" w:sz="8" w:space="0" w:color="auto"/>
              <w:right w:val="single" w:sz="4" w:space="0" w:color="auto"/>
            </w:tcBorders>
            <w:shd w:val="clear" w:color="auto" w:fill="auto"/>
            <w:noWrap/>
            <w:vAlign w:val="center"/>
            <w:hideMark/>
          </w:tcPr>
          <w:p w14:paraId="6535AC3C" w14:textId="4CBF303B"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Jul</w:t>
            </w:r>
          </w:p>
        </w:tc>
        <w:tc>
          <w:tcPr>
            <w:tcW w:w="992" w:type="dxa"/>
            <w:tcBorders>
              <w:top w:val="nil"/>
              <w:left w:val="nil"/>
              <w:bottom w:val="single" w:sz="8" w:space="0" w:color="auto"/>
              <w:right w:val="single" w:sz="4" w:space="0" w:color="auto"/>
            </w:tcBorders>
            <w:shd w:val="clear" w:color="auto" w:fill="auto"/>
            <w:noWrap/>
            <w:vAlign w:val="center"/>
            <w:hideMark/>
          </w:tcPr>
          <w:p w14:paraId="571D5AC1" w14:textId="3C353070"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Aug</w:t>
            </w:r>
          </w:p>
        </w:tc>
        <w:tc>
          <w:tcPr>
            <w:tcW w:w="992" w:type="dxa"/>
            <w:tcBorders>
              <w:top w:val="nil"/>
              <w:left w:val="nil"/>
              <w:bottom w:val="single" w:sz="8" w:space="0" w:color="auto"/>
              <w:right w:val="single" w:sz="4" w:space="0" w:color="auto"/>
            </w:tcBorders>
            <w:shd w:val="clear" w:color="auto" w:fill="auto"/>
            <w:noWrap/>
            <w:vAlign w:val="center"/>
            <w:hideMark/>
          </w:tcPr>
          <w:p w14:paraId="1C2F799A" w14:textId="1B063C00"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Sep</w:t>
            </w:r>
          </w:p>
        </w:tc>
        <w:tc>
          <w:tcPr>
            <w:tcW w:w="993" w:type="dxa"/>
            <w:tcBorders>
              <w:top w:val="nil"/>
              <w:left w:val="nil"/>
              <w:bottom w:val="single" w:sz="8" w:space="0" w:color="auto"/>
              <w:right w:val="single" w:sz="4" w:space="0" w:color="auto"/>
            </w:tcBorders>
            <w:shd w:val="clear" w:color="auto" w:fill="auto"/>
            <w:noWrap/>
            <w:vAlign w:val="center"/>
            <w:hideMark/>
          </w:tcPr>
          <w:p w14:paraId="6458DA77" w14:textId="26C91064"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Oct</w:t>
            </w:r>
          </w:p>
        </w:tc>
        <w:tc>
          <w:tcPr>
            <w:tcW w:w="992" w:type="dxa"/>
            <w:tcBorders>
              <w:top w:val="nil"/>
              <w:left w:val="nil"/>
              <w:bottom w:val="single" w:sz="8" w:space="0" w:color="auto"/>
              <w:right w:val="single" w:sz="4" w:space="0" w:color="auto"/>
            </w:tcBorders>
            <w:shd w:val="clear" w:color="auto" w:fill="auto"/>
            <w:noWrap/>
            <w:vAlign w:val="center"/>
            <w:hideMark/>
          </w:tcPr>
          <w:p w14:paraId="3FC1F90C" w14:textId="4250DC2B"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Nov</w:t>
            </w:r>
          </w:p>
        </w:tc>
        <w:tc>
          <w:tcPr>
            <w:tcW w:w="992" w:type="dxa"/>
            <w:tcBorders>
              <w:top w:val="nil"/>
              <w:left w:val="nil"/>
              <w:bottom w:val="single" w:sz="8" w:space="0" w:color="auto"/>
              <w:right w:val="single" w:sz="4" w:space="0" w:color="auto"/>
            </w:tcBorders>
            <w:shd w:val="clear" w:color="auto" w:fill="auto"/>
            <w:noWrap/>
            <w:vAlign w:val="center"/>
            <w:hideMark/>
          </w:tcPr>
          <w:p w14:paraId="0F7C17D4" w14:textId="56E1B435"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Dec</w:t>
            </w:r>
          </w:p>
        </w:tc>
        <w:tc>
          <w:tcPr>
            <w:tcW w:w="992" w:type="dxa"/>
            <w:tcBorders>
              <w:top w:val="nil"/>
              <w:left w:val="nil"/>
              <w:bottom w:val="single" w:sz="8" w:space="0" w:color="auto"/>
              <w:right w:val="single" w:sz="4" w:space="0" w:color="auto"/>
            </w:tcBorders>
            <w:shd w:val="clear" w:color="auto" w:fill="auto"/>
            <w:noWrap/>
            <w:vAlign w:val="center"/>
            <w:hideMark/>
          </w:tcPr>
          <w:p w14:paraId="26AAEB05" w14:textId="1DB75E1D"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Jan</w:t>
            </w:r>
          </w:p>
        </w:tc>
        <w:tc>
          <w:tcPr>
            <w:tcW w:w="993" w:type="dxa"/>
            <w:tcBorders>
              <w:top w:val="nil"/>
              <w:left w:val="nil"/>
              <w:bottom w:val="single" w:sz="8" w:space="0" w:color="auto"/>
              <w:right w:val="single" w:sz="4" w:space="0" w:color="auto"/>
            </w:tcBorders>
            <w:shd w:val="clear" w:color="auto" w:fill="auto"/>
            <w:noWrap/>
            <w:vAlign w:val="center"/>
            <w:hideMark/>
          </w:tcPr>
          <w:p w14:paraId="0606F1D7" w14:textId="281B8826"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Feb</w:t>
            </w:r>
          </w:p>
        </w:tc>
        <w:tc>
          <w:tcPr>
            <w:tcW w:w="992" w:type="dxa"/>
            <w:tcBorders>
              <w:top w:val="nil"/>
              <w:left w:val="nil"/>
              <w:bottom w:val="single" w:sz="8" w:space="0" w:color="auto"/>
              <w:right w:val="single" w:sz="8" w:space="0" w:color="auto"/>
            </w:tcBorders>
            <w:shd w:val="clear" w:color="auto" w:fill="auto"/>
            <w:noWrap/>
            <w:vAlign w:val="center"/>
            <w:hideMark/>
          </w:tcPr>
          <w:p w14:paraId="53788279" w14:textId="6B1AB4E8"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Mar</w:t>
            </w:r>
          </w:p>
        </w:tc>
      </w:tr>
      <w:tr w:rsidR="006D0D65" w:rsidRPr="00E84CE6" w14:paraId="562CFD08" w14:textId="77777777" w:rsidTr="00FF6CC5">
        <w:trPr>
          <w:trHeight w:val="300"/>
        </w:trPr>
        <w:tc>
          <w:tcPr>
            <w:tcW w:w="27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CEAD46F" w14:textId="77777777" w:rsidR="00E84CE6" w:rsidRPr="00E84CE6" w:rsidRDefault="00E84CE6" w:rsidP="00E84CE6">
            <w:pPr>
              <w:spacing w:after="0" w:line="240" w:lineRule="auto"/>
              <w:rPr>
                <w:rFonts w:ascii="Calibri" w:eastAsia="Times New Roman" w:hAnsi="Calibri" w:cs="Calibri"/>
                <w:color w:val="000000"/>
                <w:lang w:eastAsia="en-GB"/>
              </w:rPr>
            </w:pPr>
            <w:r w:rsidRPr="00E84CE6">
              <w:rPr>
                <w:rFonts w:ascii="Calibri" w:eastAsia="Times New Roman" w:hAnsi="Calibri" w:cs="Calibri"/>
                <w:color w:val="000000"/>
                <w:lang w:eastAsia="en-GB"/>
              </w:rPr>
              <w:t>FTE</w:t>
            </w:r>
          </w:p>
        </w:tc>
        <w:tc>
          <w:tcPr>
            <w:tcW w:w="900" w:type="dxa"/>
            <w:tcBorders>
              <w:top w:val="nil"/>
              <w:left w:val="nil"/>
              <w:bottom w:val="single" w:sz="4" w:space="0" w:color="auto"/>
              <w:right w:val="single" w:sz="4" w:space="0" w:color="auto"/>
            </w:tcBorders>
            <w:shd w:val="clear" w:color="000000" w:fill="E2EFDA"/>
            <w:noWrap/>
            <w:vAlign w:val="center"/>
            <w:hideMark/>
          </w:tcPr>
          <w:p w14:paraId="27E4594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1,756</w:t>
            </w:r>
          </w:p>
        </w:tc>
        <w:tc>
          <w:tcPr>
            <w:tcW w:w="992" w:type="dxa"/>
            <w:tcBorders>
              <w:top w:val="nil"/>
              <w:left w:val="nil"/>
              <w:bottom w:val="single" w:sz="4" w:space="0" w:color="auto"/>
              <w:right w:val="single" w:sz="4" w:space="0" w:color="auto"/>
            </w:tcBorders>
            <w:shd w:val="clear" w:color="000000" w:fill="E2EFDA"/>
            <w:noWrap/>
            <w:vAlign w:val="center"/>
            <w:hideMark/>
          </w:tcPr>
          <w:p w14:paraId="7E41C00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1,751</w:t>
            </w:r>
          </w:p>
        </w:tc>
        <w:tc>
          <w:tcPr>
            <w:tcW w:w="993" w:type="dxa"/>
            <w:tcBorders>
              <w:top w:val="nil"/>
              <w:left w:val="nil"/>
              <w:bottom w:val="single" w:sz="4" w:space="0" w:color="auto"/>
              <w:right w:val="single" w:sz="8" w:space="0" w:color="auto"/>
            </w:tcBorders>
            <w:shd w:val="clear" w:color="000000" w:fill="E2EFDA"/>
            <w:noWrap/>
            <w:vAlign w:val="center"/>
            <w:hideMark/>
          </w:tcPr>
          <w:p w14:paraId="3B718299"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4" w:space="0" w:color="auto"/>
            </w:tcBorders>
            <w:shd w:val="clear" w:color="auto" w:fill="auto"/>
            <w:noWrap/>
            <w:vAlign w:val="center"/>
            <w:hideMark/>
          </w:tcPr>
          <w:p w14:paraId="0CABF35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4" w:space="0" w:color="auto"/>
            </w:tcBorders>
            <w:shd w:val="clear" w:color="auto" w:fill="auto"/>
            <w:noWrap/>
            <w:vAlign w:val="center"/>
            <w:hideMark/>
          </w:tcPr>
          <w:p w14:paraId="3BA2F638"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8" w:space="0" w:color="auto"/>
            </w:tcBorders>
            <w:shd w:val="clear" w:color="auto" w:fill="auto"/>
            <w:noWrap/>
            <w:vAlign w:val="center"/>
            <w:hideMark/>
          </w:tcPr>
          <w:p w14:paraId="75CCA339"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3" w:type="dxa"/>
            <w:tcBorders>
              <w:top w:val="nil"/>
              <w:left w:val="nil"/>
              <w:bottom w:val="single" w:sz="4" w:space="0" w:color="auto"/>
              <w:right w:val="single" w:sz="4" w:space="0" w:color="auto"/>
            </w:tcBorders>
            <w:shd w:val="clear" w:color="auto" w:fill="auto"/>
            <w:noWrap/>
            <w:vAlign w:val="center"/>
            <w:hideMark/>
          </w:tcPr>
          <w:p w14:paraId="469EBC9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4" w:space="0" w:color="auto"/>
            </w:tcBorders>
            <w:shd w:val="clear" w:color="auto" w:fill="auto"/>
            <w:noWrap/>
            <w:vAlign w:val="center"/>
            <w:hideMark/>
          </w:tcPr>
          <w:p w14:paraId="52B5C27F"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8" w:space="0" w:color="auto"/>
            </w:tcBorders>
            <w:shd w:val="clear" w:color="auto" w:fill="auto"/>
            <w:noWrap/>
            <w:vAlign w:val="center"/>
            <w:hideMark/>
          </w:tcPr>
          <w:p w14:paraId="21F37395"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4" w:space="0" w:color="auto"/>
            </w:tcBorders>
            <w:shd w:val="clear" w:color="auto" w:fill="auto"/>
            <w:noWrap/>
            <w:vAlign w:val="center"/>
            <w:hideMark/>
          </w:tcPr>
          <w:p w14:paraId="13A5CEC2"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3" w:type="dxa"/>
            <w:tcBorders>
              <w:top w:val="nil"/>
              <w:left w:val="nil"/>
              <w:bottom w:val="single" w:sz="4" w:space="0" w:color="auto"/>
              <w:right w:val="single" w:sz="4" w:space="0" w:color="auto"/>
            </w:tcBorders>
            <w:shd w:val="clear" w:color="auto" w:fill="auto"/>
            <w:noWrap/>
            <w:vAlign w:val="center"/>
            <w:hideMark/>
          </w:tcPr>
          <w:p w14:paraId="5AF9A1B8"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c>
          <w:tcPr>
            <w:tcW w:w="992" w:type="dxa"/>
            <w:tcBorders>
              <w:top w:val="nil"/>
              <w:left w:val="nil"/>
              <w:bottom w:val="single" w:sz="4" w:space="0" w:color="auto"/>
              <w:right w:val="single" w:sz="8" w:space="0" w:color="auto"/>
            </w:tcBorders>
            <w:shd w:val="clear" w:color="auto" w:fill="auto"/>
            <w:noWrap/>
            <w:vAlign w:val="center"/>
            <w:hideMark/>
          </w:tcPr>
          <w:p w14:paraId="35BE075B"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1,745</w:t>
            </w:r>
          </w:p>
        </w:tc>
      </w:tr>
      <w:tr w:rsidR="006D0D65" w:rsidRPr="00E84CE6" w14:paraId="495C80CC" w14:textId="77777777" w:rsidTr="00FF6CC5">
        <w:trPr>
          <w:trHeight w:val="300"/>
        </w:trPr>
        <w:tc>
          <w:tcPr>
            <w:tcW w:w="2786" w:type="dxa"/>
            <w:tcBorders>
              <w:top w:val="nil"/>
              <w:left w:val="single" w:sz="8" w:space="0" w:color="auto"/>
              <w:bottom w:val="nil"/>
              <w:right w:val="single" w:sz="8" w:space="0" w:color="auto"/>
            </w:tcBorders>
            <w:shd w:val="clear" w:color="auto" w:fill="auto"/>
            <w:noWrap/>
            <w:vAlign w:val="bottom"/>
            <w:hideMark/>
          </w:tcPr>
          <w:p w14:paraId="16F406FB" w14:textId="77777777" w:rsidR="00E84CE6" w:rsidRPr="00E84CE6" w:rsidRDefault="00E84CE6" w:rsidP="00E84CE6">
            <w:pPr>
              <w:spacing w:after="0" w:line="240" w:lineRule="auto"/>
              <w:rPr>
                <w:rFonts w:ascii="Calibri" w:eastAsia="Times New Roman" w:hAnsi="Calibri" w:cs="Calibri"/>
                <w:color w:val="000000"/>
                <w:lang w:eastAsia="en-GB"/>
              </w:rPr>
            </w:pPr>
            <w:r w:rsidRPr="00E84CE6">
              <w:rPr>
                <w:rFonts w:ascii="Calibri" w:eastAsia="Times New Roman" w:hAnsi="Calibri" w:cs="Calibri"/>
                <w:color w:val="000000"/>
                <w:lang w:eastAsia="en-GB"/>
              </w:rPr>
              <w:t>Strength</w:t>
            </w:r>
          </w:p>
        </w:tc>
        <w:tc>
          <w:tcPr>
            <w:tcW w:w="900" w:type="dxa"/>
            <w:tcBorders>
              <w:top w:val="nil"/>
              <w:left w:val="nil"/>
              <w:bottom w:val="nil"/>
              <w:right w:val="single" w:sz="4" w:space="0" w:color="auto"/>
            </w:tcBorders>
            <w:shd w:val="clear" w:color="000000" w:fill="E2EFDA"/>
            <w:noWrap/>
            <w:vAlign w:val="center"/>
            <w:hideMark/>
          </w:tcPr>
          <w:p w14:paraId="2ABC9451"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1,580</w:t>
            </w:r>
          </w:p>
        </w:tc>
        <w:tc>
          <w:tcPr>
            <w:tcW w:w="992" w:type="dxa"/>
            <w:tcBorders>
              <w:top w:val="nil"/>
              <w:left w:val="nil"/>
              <w:bottom w:val="nil"/>
              <w:right w:val="single" w:sz="4" w:space="0" w:color="auto"/>
            </w:tcBorders>
            <w:shd w:val="clear" w:color="000000" w:fill="E2EFDA"/>
            <w:noWrap/>
            <w:vAlign w:val="center"/>
            <w:hideMark/>
          </w:tcPr>
          <w:p w14:paraId="1F92A5B2"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1,584</w:t>
            </w:r>
          </w:p>
        </w:tc>
        <w:tc>
          <w:tcPr>
            <w:tcW w:w="993" w:type="dxa"/>
            <w:tcBorders>
              <w:top w:val="nil"/>
              <w:left w:val="nil"/>
              <w:bottom w:val="nil"/>
              <w:right w:val="single" w:sz="8" w:space="0" w:color="auto"/>
            </w:tcBorders>
            <w:shd w:val="clear" w:color="000000" w:fill="E2EFDA"/>
            <w:noWrap/>
            <w:vAlign w:val="center"/>
            <w:hideMark/>
          </w:tcPr>
          <w:p w14:paraId="57EB4EF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4" w:space="0" w:color="auto"/>
            </w:tcBorders>
            <w:shd w:val="clear" w:color="auto" w:fill="auto"/>
            <w:noWrap/>
            <w:vAlign w:val="center"/>
            <w:hideMark/>
          </w:tcPr>
          <w:p w14:paraId="7941477F"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4" w:space="0" w:color="auto"/>
            </w:tcBorders>
            <w:shd w:val="clear" w:color="auto" w:fill="auto"/>
            <w:noWrap/>
            <w:vAlign w:val="center"/>
            <w:hideMark/>
          </w:tcPr>
          <w:p w14:paraId="5860D74F"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8" w:space="0" w:color="auto"/>
            </w:tcBorders>
            <w:shd w:val="clear" w:color="auto" w:fill="auto"/>
            <w:noWrap/>
            <w:vAlign w:val="center"/>
            <w:hideMark/>
          </w:tcPr>
          <w:p w14:paraId="1630DB6D"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3" w:type="dxa"/>
            <w:tcBorders>
              <w:top w:val="nil"/>
              <w:left w:val="nil"/>
              <w:bottom w:val="nil"/>
              <w:right w:val="single" w:sz="4" w:space="0" w:color="auto"/>
            </w:tcBorders>
            <w:shd w:val="clear" w:color="auto" w:fill="auto"/>
            <w:noWrap/>
            <w:vAlign w:val="center"/>
            <w:hideMark/>
          </w:tcPr>
          <w:p w14:paraId="6B5EA363"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4" w:space="0" w:color="auto"/>
            </w:tcBorders>
            <w:shd w:val="clear" w:color="auto" w:fill="auto"/>
            <w:noWrap/>
            <w:vAlign w:val="center"/>
            <w:hideMark/>
          </w:tcPr>
          <w:p w14:paraId="28AEEF0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8" w:space="0" w:color="auto"/>
            </w:tcBorders>
            <w:shd w:val="clear" w:color="auto" w:fill="auto"/>
            <w:noWrap/>
            <w:vAlign w:val="center"/>
            <w:hideMark/>
          </w:tcPr>
          <w:p w14:paraId="5A15705B"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4" w:space="0" w:color="auto"/>
            </w:tcBorders>
            <w:shd w:val="clear" w:color="auto" w:fill="auto"/>
            <w:noWrap/>
            <w:vAlign w:val="center"/>
            <w:hideMark/>
          </w:tcPr>
          <w:p w14:paraId="03843A7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3" w:type="dxa"/>
            <w:tcBorders>
              <w:top w:val="nil"/>
              <w:left w:val="nil"/>
              <w:bottom w:val="nil"/>
              <w:right w:val="single" w:sz="4" w:space="0" w:color="auto"/>
            </w:tcBorders>
            <w:shd w:val="clear" w:color="auto" w:fill="auto"/>
            <w:noWrap/>
            <w:vAlign w:val="center"/>
            <w:hideMark/>
          </w:tcPr>
          <w:p w14:paraId="02C38DD3"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c>
          <w:tcPr>
            <w:tcW w:w="992" w:type="dxa"/>
            <w:tcBorders>
              <w:top w:val="nil"/>
              <w:left w:val="nil"/>
              <w:bottom w:val="nil"/>
              <w:right w:val="single" w:sz="8" w:space="0" w:color="auto"/>
            </w:tcBorders>
            <w:shd w:val="clear" w:color="auto" w:fill="auto"/>
            <w:noWrap/>
            <w:vAlign w:val="center"/>
            <w:hideMark/>
          </w:tcPr>
          <w:p w14:paraId="232479A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1,573</w:t>
            </w:r>
          </w:p>
        </w:tc>
      </w:tr>
      <w:tr w:rsidR="006D0D65" w:rsidRPr="00E84CE6" w14:paraId="0B1B0B7B" w14:textId="77777777" w:rsidTr="00FF6CC5">
        <w:trPr>
          <w:trHeight w:val="300"/>
        </w:trPr>
        <w:tc>
          <w:tcPr>
            <w:tcW w:w="27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C5DD42" w14:textId="77777777" w:rsidR="00E84CE6" w:rsidRPr="00E84CE6" w:rsidRDefault="00E84CE6" w:rsidP="00E84CE6">
            <w:pPr>
              <w:spacing w:after="0" w:line="240" w:lineRule="auto"/>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Vacancy Factor</w:t>
            </w:r>
          </w:p>
        </w:tc>
        <w:tc>
          <w:tcPr>
            <w:tcW w:w="900" w:type="dxa"/>
            <w:tcBorders>
              <w:top w:val="single" w:sz="8" w:space="0" w:color="auto"/>
              <w:left w:val="nil"/>
              <w:bottom w:val="single" w:sz="8" w:space="0" w:color="auto"/>
              <w:right w:val="nil"/>
            </w:tcBorders>
            <w:shd w:val="clear" w:color="000000" w:fill="E2EFDA"/>
            <w:noWrap/>
            <w:vAlign w:val="center"/>
            <w:hideMark/>
          </w:tcPr>
          <w:p w14:paraId="4DC6344C"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10.0%</w:t>
            </w:r>
          </w:p>
        </w:tc>
        <w:tc>
          <w:tcPr>
            <w:tcW w:w="992" w:type="dxa"/>
            <w:tcBorders>
              <w:top w:val="single" w:sz="8" w:space="0" w:color="auto"/>
              <w:left w:val="single" w:sz="4" w:space="0" w:color="auto"/>
              <w:bottom w:val="single" w:sz="8" w:space="0" w:color="auto"/>
              <w:right w:val="single" w:sz="4" w:space="0" w:color="auto"/>
            </w:tcBorders>
            <w:shd w:val="clear" w:color="000000" w:fill="E2EFDA"/>
            <w:noWrap/>
            <w:vAlign w:val="center"/>
            <w:hideMark/>
          </w:tcPr>
          <w:p w14:paraId="47D1233F"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9.5%</w:t>
            </w:r>
          </w:p>
        </w:tc>
        <w:tc>
          <w:tcPr>
            <w:tcW w:w="993" w:type="dxa"/>
            <w:tcBorders>
              <w:top w:val="single" w:sz="8" w:space="0" w:color="auto"/>
              <w:left w:val="nil"/>
              <w:bottom w:val="single" w:sz="8" w:space="0" w:color="auto"/>
              <w:right w:val="single" w:sz="8" w:space="0" w:color="auto"/>
            </w:tcBorders>
            <w:shd w:val="clear" w:color="000000" w:fill="E2EFDA"/>
            <w:noWrap/>
            <w:vAlign w:val="center"/>
            <w:hideMark/>
          </w:tcPr>
          <w:p w14:paraId="3D420759"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nil"/>
              <w:bottom w:val="single" w:sz="8" w:space="0" w:color="auto"/>
              <w:right w:val="nil"/>
            </w:tcBorders>
            <w:shd w:val="clear" w:color="auto" w:fill="auto"/>
            <w:noWrap/>
            <w:vAlign w:val="center"/>
            <w:hideMark/>
          </w:tcPr>
          <w:p w14:paraId="2920A48B"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4553FB6"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357A1371"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3" w:type="dxa"/>
            <w:tcBorders>
              <w:top w:val="single" w:sz="8" w:space="0" w:color="auto"/>
              <w:left w:val="nil"/>
              <w:bottom w:val="single" w:sz="8" w:space="0" w:color="auto"/>
              <w:right w:val="nil"/>
            </w:tcBorders>
            <w:shd w:val="clear" w:color="auto" w:fill="auto"/>
            <w:noWrap/>
            <w:vAlign w:val="center"/>
            <w:hideMark/>
          </w:tcPr>
          <w:p w14:paraId="2748A63A"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91DC02F"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5629EFE"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nil"/>
              <w:bottom w:val="single" w:sz="8" w:space="0" w:color="auto"/>
              <w:right w:val="nil"/>
            </w:tcBorders>
            <w:shd w:val="clear" w:color="auto" w:fill="auto"/>
            <w:noWrap/>
            <w:vAlign w:val="center"/>
            <w:hideMark/>
          </w:tcPr>
          <w:p w14:paraId="637A60E5"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8E41D50"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12456407"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9.9%</w:t>
            </w:r>
          </w:p>
        </w:tc>
      </w:tr>
      <w:tr w:rsidR="006D0D65" w:rsidRPr="00E84CE6" w14:paraId="32927E5A" w14:textId="77777777" w:rsidTr="00FF6CC5">
        <w:trPr>
          <w:trHeight w:val="300"/>
        </w:trPr>
        <w:tc>
          <w:tcPr>
            <w:tcW w:w="2786" w:type="dxa"/>
            <w:tcBorders>
              <w:top w:val="nil"/>
              <w:left w:val="single" w:sz="8" w:space="0" w:color="auto"/>
              <w:bottom w:val="single" w:sz="4" w:space="0" w:color="auto"/>
              <w:right w:val="single" w:sz="8" w:space="0" w:color="auto"/>
            </w:tcBorders>
            <w:shd w:val="clear" w:color="auto" w:fill="auto"/>
            <w:noWrap/>
            <w:vAlign w:val="bottom"/>
            <w:hideMark/>
          </w:tcPr>
          <w:p w14:paraId="2794243C" w14:textId="1D18A6B2" w:rsidR="00E84CE6" w:rsidRPr="00E84CE6" w:rsidRDefault="00E84CE6" w:rsidP="00E84CE6">
            <w:pPr>
              <w:spacing w:after="0" w:line="240" w:lineRule="auto"/>
              <w:rPr>
                <w:rFonts w:ascii="Calibri" w:eastAsia="Times New Roman" w:hAnsi="Calibri" w:cs="Calibri"/>
                <w:color w:val="000000"/>
                <w:lang w:eastAsia="en-GB"/>
              </w:rPr>
            </w:pPr>
            <w:r w:rsidRPr="00E84CE6">
              <w:rPr>
                <w:rFonts w:ascii="Calibri" w:eastAsia="Times New Roman" w:hAnsi="Calibri" w:cs="Calibri"/>
                <w:color w:val="000000"/>
                <w:lang w:eastAsia="en-GB"/>
              </w:rPr>
              <w:t xml:space="preserve">Vacancies </w:t>
            </w:r>
            <w:r w:rsidR="002664DC">
              <w:rPr>
                <w:rFonts w:ascii="Calibri" w:eastAsia="Times New Roman" w:hAnsi="Calibri" w:cs="Calibri"/>
                <w:color w:val="000000"/>
                <w:lang w:eastAsia="en-GB"/>
              </w:rPr>
              <w:t>R</w:t>
            </w:r>
            <w:r w:rsidRPr="00E84CE6">
              <w:rPr>
                <w:rFonts w:ascii="Calibri" w:eastAsia="Times New Roman" w:hAnsi="Calibri" w:cs="Calibri"/>
                <w:color w:val="000000"/>
                <w:lang w:eastAsia="en-GB"/>
              </w:rPr>
              <w:t>equired for 12%</w:t>
            </w:r>
          </w:p>
        </w:tc>
        <w:tc>
          <w:tcPr>
            <w:tcW w:w="900" w:type="dxa"/>
            <w:tcBorders>
              <w:top w:val="nil"/>
              <w:left w:val="nil"/>
              <w:bottom w:val="single" w:sz="4" w:space="0" w:color="auto"/>
              <w:right w:val="single" w:sz="4" w:space="0" w:color="auto"/>
            </w:tcBorders>
            <w:shd w:val="clear" w:color="000000" w:fill="E2EFDA"/>
            <w:noWrap/>
            <w:vAlign w:val="center"/>
            <w:hideMark/>
          </w:tcPr>
          <w:p w14:paraId="793ECE43"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211</w:t>
            </w:r>
          </w:p>
        </w:tc>
        <w:tc>
          <w:tcPr>
            <w:tcW w:w="992" w:type="dxa"/>
            <w:tcBorders>
              <w:top w:val="nil"/>
              <w:left w:val="nil"/>
              <w:bottom w:val="single" w:sz="4" w:space="0" w:color="auto"/>
              <w:right w:val="single" w:sz="4" w:space="0" w:color="auto"/>
            </w:tcBorders>
            <w:shd w:val="clear" w:color="000000" w:fill="E2EFDA"/>
            <w:noWrap/>
            <w:vAlign w:val="center"/>
            <w:hideMark/>
          </w:tcPr>
          <w:p w14:paraId="797BD094"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210</w:t>
            </w:r>
          </w:p>
        </w:tc>
        <w:tc>
          <w:tcPr>
            <w:tcW w:w="993" w:type="dxa"/>
            <w:tcBorders>
              <w:top w:val="nil"/>
              <w:left w:val="nil"/>
              <w:bottom w:val="single" w:sz="4" w:space="0" w:color="auto"/>
              <w:right w:val="single" w:sz="8" w:space="0" w:color="auto"/>
            </w:tcBorders>
            <w:shd w:val="clear" w:color="000000" w:fill="E2EFDA"/>
            <w:noWrap/>
            <w:vAlign w:val="center"/>
            <w:hideMark/>
          </w:tcPr>
          <w:p w14:paraId="1DFDC1DE"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4" w:space="0" w:color="auto"/>
            </w:tcBorders>
            <w:shd w:val="clear" w:color="auto" w:fill="auto"/>
            <w:noWrap/>
            <w:vAlign w:val="center"/>
            <w:hideMark/>
          </w:tcPr>
          <w:p w14:paraId="2B031E1E"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4" w:space="0" w:color="auto"/>
            </w:tcBorders>
            <w:shd w:val="clear" w:color="auto" w:fill="auto"/>
            <w:noWrap/>
            <w:vAlign w:val="center"/>
            <w:hideMark/>
          </w:tcPr>
          <w:p w14:paraId="31A72EC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8" w:space="0" w:color="auto"/>
            </w:tcBorders>
            <w:shd w:val="clear" w:color="auto" w:fill="auto"/>
            <w:noWrap/>
            <w:vAlign w:val="center"/>
            <w:hideMark/>
          </w:tcPr>
          <w:p w14:paraId="75BA65E0"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3" w:type="dxa"/>
            <w:tcBorders>
              <w:top w:val="nil"/>
              <w:left w:val="nil"/>
              <w:bottom w:val="single" w:sz="4" w:space="0" w:color="auto"/>
              <w:right w:val="single" w:sz="4" w:space="0" w:color="auto"/>
            </w:tcBorders>
            <w:shd w:val="clear" w:color="auto" w:fill="auto"/>
            <w:noWrap/>
            <w:vAlign w:val="center"/>
            <w:hideMark/>
          </w:tcPr>
          <w:p w14:paraId="0AE33D90"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4" w:space="0" w:color="auto"/>
            </w:tcBorders>
            <w:shd w:val="clear" w:color="auto" w:fill="auto"/>
            <w:noWrap/>
            <w:vAlign w:val="center"/>
            <w:hideMark/>
          </w:tcPr>
          <w:p w14:paraId="4ABD621A"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8" w:space="0" w:color="auto"/>
            </w:tcBorders>
            <w:shd w:val="clear" w:color="auto" w:fill="auto"/>
            <w:noWrap/>
            <w:vAlign w:val="center"/>
            <w:hideMark/>
          </w:tcPr>
          <w:p w14:paraId="5E696067"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4" w:space="0" w:color="auto"/>
            </w:tcBorders>
            <w:shd w:val="clear" w:color="auto" w:fill="auto"/>
            <w:noWrap/>
            <w:vAlign w:val="center"/>
            <w:hideMark/>
          </w:tcPr>
          <w:p w14:paraId="0BA42AE9"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3" w:type="dxa"/>
            <w:tcBorders>
              <w:top w:val="nil"/>
              <w:left w:val="nil"/>
              <w:bottom w:val="single" w:sz="4" w:space="0" w:color="auto"/>
              <w:right w:val="single" w:sz="4" w:space="0" w:color="auto"/>
            </w:tcBorders>
            <w:shd w:val="clear" w:color="auto" w:fill="auto"/>
            <w:noWrap/>
            <w:vAlign w:val="center"/>
            <w:hideMark/>
          </w:tcPr>
          <w:p w14:paraId="340ED7CE"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c>
          <w:tcPr>
            <w:tcW w:w="992" w:type="dxa"/>
            <w:tcBorders>
              <w:top w:val="nil"/>
              <w:left w:val="nil"/>
              <w:bottom w:val="single" w:sz="4" w:space="0" w:color="auto"/>
              <w:right w:val="single" w:sz="8" w:space="0" w:color="auto"/>
            </w:tcBorders>
            <w:shd w:val="clear" w:color="auto" w:fill="auto"/>
            <w:noWrap/>
            <w:vAlign w:val="center"/>
            <w:hideMark/>
          </w:tcPr>
          <w:p w14:paraId="3879C54A"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209</w:t>
            </w:r>
          </w:p>
        </w:tc>
      </w:tr>
      <w:tr w:rsidR="006D0D65" w:rsidRPr="00E84CE6" w14:paraId="0D3294E3" w14:textId="77777777" w:rsidTr="00FF6CC5">
        <w:trPr>
          <w:trHeight w:val="300"/>
        </w:trPr>
        <w:tc>
          <w:tcPr>
            <w:tcW w:w="2786" w:type="dxa"/>
            <w:tcBorders>
              <w:top w:val="nil"/>
              <w:left w:val="single" w:sz="8" w:space="0" w:color="auto"/>
              <w:bottom w:val="single" w:sz="8" w:space="0" w:color="auto"/>
              <w:right w:val="single" w:sz="8" w:space="0" w:color="auto"/>
            </w:tcBorders>
            <w:shd w:val="clear" w:color="auto" w:fill="auto"/>
            <w:noWrap/>
            <w:vAlign w:val="bottom"/>
            <w:hideMark/>
          </w:tcPr>
          <w:p w14:paraId="39060DB3" w14:textId="48716475" w:rsidR="00E84CE6" w:rsidRPr="00E84CE6" w:rsidRDefault="00E84CE6" w:rsidP="00E84CE6">
            <w:pPr>
              <w:spacing w:after="0" w:line="240" w:lineRule="auto"/>
              <w:rPr>
                <w:rFonts w:ascii="Calibri" w:eastAsia="Times New Roman" w:hAnsi="Calibri" w:cs="Calibri"/>
                <w:color w:val="000000"/>
                <w:lang w:eastAsia="en-GB"/>
              </w:rPr>
            </w:pPr>
            <w:r w:rsidRPr="00E84CE6">
              <w:rPr>
                <w:rFonts w:ascii="Calibri" w:eastAsia="Times New Roman" w:hAnsi="Calibri" w:cs="Calibri"/>
                <w:color w:val="000000"/>
                <w:lang w:eastAsia="en-GB"/>
              </w:rPr>
              <w:t>Forecast No</w:t>
            </w:r>
            <w:r w:rsidR="002664DC">
              <w:rPr>
                <w:rFonts w:ascii="Calibri" w:eastAsia="Times New Roman" w:hAnsi="Calibri" w:cs="Calibri"/>
                <w:color w:val="000000"/>
                <w:lang w:eastAsia="en-GB"/>
              </w:rPr>
              <w:t>.</w:t>
            </w:r>
            <w:r w:rsidRPr="00E84CE6">
              <w:rPr>
                <w:rFonts w:ascii="Calibri" w:eastAsia="Times New Roman" w:hAnsi="Calibri" w:cs="Calibri"/>
                <w:color w:val="000000"/>
                <w:lang w:eastAsia="en-GB"/>
              </w:rPr>
              <w:t xml:space="preserve"> of Vacancies</w:t>
            </w:r>
          </w:p>
        </w:tc>
        <w:tc>
          <w:tcPr>
            <w:tcW w:w="900" w:type="dxa"/>
            <w:tcBorders>
              <w:top w:val="nil"/>
              <w:left w:val="nil"/>
              <w:bottom w:val="single" w:sz="8" w:space="0" w:color="auto"/>
              <w:right w:val="single" w:sz="4" w:space="0" w:color="auto"/>
            </w:tcBorders>
            <w:shd w:val="clear" w:color="000000" w:fill="E2EFDA"/>
            <w:noWrap/>
            <w:vAlign w:val="center"/>
            <w:hideMark/>
          </w:tcPr>
          <w:p w14:paraId="38485F0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176</w:t>
            </w:r>
          </w:p>
        </w:tc>
        <w:tc>
          <w:tcPr>
            <w:tcW w:w="992" w:type="dxa"/>
            <w:tcBorders>
              <w:top w:val="nil"/>
              <w:left w:val="nil"/>
              <w:bottom w:val="single" w:sz="8" w:space="0" w:color="auto"/>
              <w:right w:val="single" w:sz="4" w:space="0" w:color="auto"/>
            </w:tcBorders>
            <w:shd w:val="clear" w:color="000000" w:fill="E2EFDA"/>
            <w:noWrap/>
            <w:vAlign w:val="center"/>
            <w:hideMark/>
          </w:tcPr>
          <w:p w14:paraId="4B733317" w14:textId="6E99751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16</w:t>
            </w:r>
            <w:r w:rsidR="00BD5BE4">
              <w:rPr>
                <w:rFonts w:ascii="Calibri" w:eastAsia="Times New Roman" w:hAnsi="Calibri" w:cs="Calibri"/>
                <w:color w:val="000000"/>
                <w:lang w:eastAsia="en-GB"/>
              </w:rPr>
              <w:t>7</w:t>
            </w:r>
          </w:p>
        </w:tc>
        <w:tc>
          <w:tcPr>
            <w:tcW w:w="993" w:type="dxa"/>
            <w:tcBorders>
              <w:top w:val="nil"/>
              <w:left w:val="nil"/>
              <w:bottom w:val="single" w:sz="8" w:space="0" w:color="auto"/>
              <w:right w:val="single" w:sz="8" w:space="0" w:color="auto"/>
            </w:tcBorders>
            <w:shd w:val="clear" w:color="000000" w:fill="E2EFDA"/>
            <w:noWrap/>
            <w:vAlign w:val="center"/>
            <w:hideMark/>
          </w:tcPr>
          <w:p w14:paraId="1D7BCA21"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4" w:space="0" w:color="auto"/>
            </w:tcBorders>
            <w:shd w:val="clear" w:color="auto" w:fill="auto"/>
            <w:noWrap/>
            <w:vAlign w:val="center"/>
            <w:hideMark/>
          </w:tcPr>
          <w:p w14:paraId="3106267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4" w:space="0" w:color="auto"/>
            </w:tcBorders>
            <w:shd w:val="clear" w:color="auto" w:fill="auto"/>
            <w:noWrap/>
            <w:vAlign w:val="center"/>
            <w:hideMark/>
          </w:tcPr>
          <w:p w14:paraId="53FF3C5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8" w:space="0" w:color="auto"/>
            </w:tcBorders>
            <w:shd w:val="clear" w:color="auto" w:fill="auto"/>
            <w:noWrap/>
            <w:vAlign w:val="center"/>
            <w:hideMark/>
          </w:tcPr>
          <w:p w14:paraId="01BB830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3" w:type="dxa"/>
            <w:tcBorders>
              <w:top w:val="nil"/>
              <w:left w:val="nil"/>
              <w:bottom w:val="single" w:sz="8" w:space="0" w:color="auto"/>
              <w:right w:val="single" w:sz="4" w:space="0" w:color="auto"/>
            </w:tcBorders>
            <w:shd w:val="clear" w:color="auto" w:fill="auto"/>
            <w:noWrap/>
            <w:vAlign w:val="center"/>
            <w:hideMark/>
          </w:tcPr>
          <w:p w14:paraId="119F0CDF"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4" w:space="0" w:color="auto"/>
            </w:tcBorders>
            <w:shd w:val="clear" w:color="auto" w:fill="auto"/>
            <w:noWrap/>
            <w:vAlign w:val="center"/>
            <w:hideMark/>
          </w:tcPr>
          <w:p w14:paraId="1DBD929E"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8" w:space="0" w:color="auto"/>
            </w:tcBorders>
            <w:shd w:val="clear" w:color="auto" w:fill="auto"/>
            <w:noWrap/>
            <w:vAlign w:val="center"/>
            <w:hideMark/>
          </w:tcPr>
          <w:p w14:paraId="0CAE8C72"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4" w:space="0" w:color="auto"/>
            </w:tcBorders>
            <w:shd w:val="clear" w:color="auto" w:fill="auto"/>
            <w:noWrap/>
            <w:vAlign w:val="center"/>
            <w:hideMark/>
          </w:tcPr>
          <w:p w14:paraId="1F4EAB1C"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3" w:type="dxa"/>
            <w:tcBorders>
              <w:top w:val="nil"/>
              <w:left w:val="nil"/>
              <w:bottom w:val="single" w:sz="8" w:space="0" w:color="auto"/>
              <w:right w:val="single" w:sz="4" w:space="0" w:color="auto"/>
            </w:tcBorders>
            <w:shd w:val="clear" w:color="auto" w:fill="auto"/>
            <w:noWrap/>
            <w:vAlign w:val="center"/>
            <w:hideMark/>
          </w:tcPr>
          <w:p w14:paraId="280725C5"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c>
          <w:tcPr>
            <w:tcW w:w="992" w:type="dxa"/>
            <w:tcBorders>
              <w:top w:val="nil"/>
              <w:left w:val="nil"/>
              <w:bottom w:val="single" w:sz="8" w:space="0" w:color="auto"/>
              <w:right w:val="single" w:sz="8" w:space="0" w:color="auto"/>
            </w:tcBorders>
            <w:shd w:val="clear" w:color="auto" w:fill="auto"/>
            <w:noWrap/>
            <w:vAlign w:val="center"/>
            <w:hideMark/>
          </w:tcPr>
          <w:p w14:paraId="3540ACD1" w14:textId="77777777" w:rsidR="00E84CE6" w:rsidRPr="00E84CE6" w:rsidRDefault="00E84CE6" w:rsidP="00E84CE6">
            <w:pPr>
              <w:spacing w:after="0" w:line="240" w:lineRule="auto"/>
              <w:jc w:val="center"/>
              <w:rPr>
                <w:rFonts w:ascii="Calibri" w:eastAsia="Times New Roman" w:hAnsi="Calibri" w:cs="Calibri"/>
                <w:color w:val="000000"/>
                <w:lang w:eastAsia="en-GB"/>
              </w:rPr>
            </w:pPr>
            <w:r w:rsidRPr="00E84CE6">
              <w:rPr>
                <w:rFonts w:ascii="Calibri" w:eastAsia="Times New Roman" w:hAnsi="Calibri" w:cs="Calibri"/>
                <w:color w:val="000000"/>
                <w:lang w:eastAsia="en-GB"/>
              </w:rPr>
              <w:t>172</w:t>
            </w:r>
          </w:p>
        </w:tc>
      </w:tr>
    </w:tbl>
    <w:p w14:paraId="5CCB1DB2" w14:textId="77777777" w:rsidR="00A9066F" w:rsidRDefault="00A9066F" w:rsidP="00FF115E">
      <w:pPr>
        <w:spacing w:after="0" w:line="240" w:lineRule="auto"/>
      </w:pPr>
    </w:p>
    <w:p w14:paraId="2F41F6BB" w14:textId="0356D3E0" w:rsidR="00842897" w:rsidRPr="008B6A62" w:rsidRDefault="00842897" w:rsidP="00842897">
      <w:pPr>
        <w:pStyle w:val="H1outturn"/>
        <w:rPr>
          <w:rFonts w:cstheme="minorHAnsi"/>
          <w:bCs/>
          <w:szCs w:val="28"/>
        </w:rPr>
      </w:pPr>
      <w:r w:rsidRPr="00311F2A">
        <w:rPr>
          <w:rFonts w:cstheme="minorHAnsi"/>
          <w:bCs/>
          <w:szCs w:val="28"/>
        </w:rPr>
        <w:t>Rank structure</w:t>
      </w:r>
    </w:p>
    <w:tbl>
      <w:tblPr>
        <w:tblW w:w="14738" w:type="dxa"/>
        <w:tblInd w:w="-147" w:type="dxa"/>
        <w:tblLayout w:type="fixed"/>
        <w:tblLook w:val="04A0" w:firstRow="1" w:lastRow="0" w:firstColumn="1" w:lastColumn="0" w:noHBand="0" w:noVBand="1"/>
      </w:tblPr>
      <w:tblGrid>
        <w:gridCol w:w="2264"/>
        <w:gridCol w:w="1272"/>
        <w:gridCol w:w="854"/>
        <w:gridCol w:w="992"/>
        <w:gridCol w:w="851"/>
        <w:gridCol w:w="992"/>
        <w:gridCol w:w="851"/>
        <w:gridCol w:w="992"/>
        <w:gridCol w:w="992"/>
        <w:gridCol w:w="992"/>
        <w:gridCol w:w="993"/>
        <w:gridCol w:w="850"/>
        <w:gridCol w:w="851"/>
        <w:gridCol w:w="992"/>
      </w:tblGrid>
      <w:tr w:rsidR="00070EBE" w:rsidRPr="00372870" w14:paraId="6C73D6EF" w14:textId="77777777" w:rsidTr="00F62479">
        <w:trPr>
          <w:trHeight w:val="29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D20C8" w14:textId="77777777" w:rsidR="00070EBE" w:rsidRPr="00372870" w:rsidRDefault="00070EBE" w:rsidP="00372870">
            <w:pPr>
              <w:spacing w:after="0" w:line="240" w:lineRule="auto"/>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Force Funded Only</w:t>
            </w:r>
          </w:p>
        </w:tc>
        <w:tc>
          <w:tcPr>
            <w:tcW w:w="1272" w:type="dxa"/>
            <w:vMerge w:val="restart"/>
            <w:tcBorders>
              <w:top w:val="single" w:sz="4" w:space="0" w:color="auto"/>
              <w:left w:val="nil"/>
              <w:right w:val="single" w:sz="4" w:space="0" w:color="auto"/>
            </w:tcBorders>
            <w:shd w:val="clear" w:color="auto" w:fill="auto"/>
            <w:vAlign w:val="center"/>
            <w:hideMark/>
          </w:tcPr>
          <w:p w14:paraId="289F6935" w14:textId="64F19667" w:rsidR="00070EBE" w:rsidRPr="00372870" w:rsidRDefault="00070EBE" w:rsidP="00AC19E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E</w:t>
            </w:r>
            <w:r w:rsidRPr="00372870">
              <w:rPr>
                <w:rFonts w:ascii="Calibri" w:eastAsia="Times New Roman" w:hAnsi="Calibri" w:cs="Calibri"/>
                <w:b/>
                <w:bCs/>
                <w:color w:val="000000"/>
                <w:lang w:eastAsia="en-GB"/>
              </w:rPr>
              <w:t>stablished Strength</w:t>
            </w:r>
            <w:r>
              <w:rPr>
                <w:rFonts w:ascii="Calibri" w:eastAsia="Times New Roman" w:hAnsi="Calibri" w:cs="Calibri"/>
                <w:b/>
                <w:bCs/>
                <w:color w:val="000000"/>
                <w:lang w:eastAsia="en-GB"/>
              </w:rPr>
              <w:t xml:space="preserve"> Budget</w:t>
            </w:r>
          </w:p>
        </w:tc>
        <w:tc>
          <w:tcPr>
            <w:tcW w:w="26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93D3D9"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Actual Strength</w:t>
            </w:r>
          </w:p>
        </w:tc>
        <w:tc>
          <w:tcPr>
            <w:tcW w:w="850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032EB25"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Forecast Strength</w:t>
            </w:r>
          </w:p>
        </w:tc>
      </w:tr>
      <w:tr w:rsidR="00070EBE" w:rsidRPr="00372870" w14:paraId="0ADB800C" w14:textId="77777777" w:rsidTr="00F62479">
        <w:trPr>
          <w:trHeight w:val="58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33098FA1" w14:textId="77777777" w:rsidR="00070EBE" w:rsidRPr="00372870" w:rsidRDefault="00070EBE" w:rsidP="00372870">
            <w:pPr>
              <w:spacing w:after="0" w:line="240" w:lineRule="auto"/>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Rank</w:t>
            </w:r>
          </w:p>
        </w:tc>
        <w:tc>
          <w:tcPr>
            <w:tcW w:w="1272" w:type="dxa"/>
            <w:vMerge/>
            <w:tcBorders>
              <w:left w:val="nil"/>
              <w:bottom w:val="single" w:sz="4" w:space="0" w:color="auto"/>
              <w:right w:val="single" w:sz="4" w:space="0" w:color="auto"/>
            </w:tcBorders>
            <w:shd w:val="clear" w:color="auto" w:fill="auto"/>
            <w:vAlign w:val="center"/>
            <w:hideMark/>
          </w:tcPr>
          <w:p w14:paraId="10D7D042" w14:textId="422E5020" w:rsidR="00070EBE" w:rsidRPr="00372870" w:rsidRDefault="00070EBE" w:rsidP="00372870">
            <w:pPr>
              <w:spacing w:after="0" w:line="240" w:lineRule="auto"/>
              <w:rPr>
                <w:rFonts w:ascii="Calibri" w:eastAsia="Times New Roman" w:hAnsi="Calibri" w:cs="Calibri"/>
                <w:b/>
                <w:bCs/>
                <w:color w:val="000000"/>
                <w:lang w:eastAsia="en-GB"/>
              </w:rPr>
            </w:pPr>
          </w:p>
        </w:tc>
        <w:tc>
          <w:tcPr>
            <w:tcW w:w="854" w:type="dxa"/>
            <w:tcBorders>
              <w:top w:val="nil"/>
              <w:left w:val="nil"/>
              <w:bottom w:val="single" w:sz="4" w:space="0" w:color="auto"/>
              <w:right w:val="single" w:sz="4" w:space="0" w:color="auto"/>
            </w:tcBorders>
            <w:shd w:val="clear" w:color="000000" w:fill="E2EFDA"/>
            <w:noWrap/>
            <w:vAlign w:val="center"/>
            <w:hideMark/>
          </w:tcPr>
          <w:p w14:paraId="425D335E"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Apr</w:t>
            </w:r>
          </w:p>
        </w:tc>
        <w:tc>
          <w:tcPr>
            <w:tcW w:w="992" w:type="dxa"/>
            <w:tcBorders>
              <w:top w:val="nil"/>
              <w:left w:val="nil"/>
              <w:bottom w:val="single" w:sz="4" w:space="0" w:color="auto"/>
              <w:right w:val="single" w:sz="4" w:space="0" w:color="auto"/>
            </w:tcBorders>
            <w:shd w:val="clear" w:color="000000" w:fill="E2EFDA"/>
            <w:noWrap/>
            <w:vAlign w:val="center"/>
            <w:hideMark/>
          </w:tcPr>
          <w:p w14:paraId="0C886A41"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May</w:t>
            </w:r>
          </w:p>
        </w:tc>
        <w:tc>
          <w:tcPr>
            <w:tcW w:w="851" w:type="dxa"/>
            <w:tcBorders>
              <w:top w:val="nil"/>
              <w:left w:val="nil"/>
              <w:bottom w:val="single" w:sz="4" w:space="0" w:color="auto"/>
              <w:right w:val="single" w:sz="4" w:space="0" w:color="auto"/>
            </w:tcBorders>
            <w:shd w:val="clear" w:color="000000" w:fill="E2EFDA"/>
            <w:noWrap/>
            <w:vAlign w:val="center"/>
            <w:hideMark/>
          </w:tcPr>
          <w:p w14:paraId="6860EF91"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Jun</w:t>
            </w:r>
          </w:p>
        </w:tc>
        <w:tc>
          <w:tcPr>
            <w:tcW w:w="992" w:type="dxa"/>
            <w:tcBorders>
              <w:top w:val="nil"/>
              <w:left w:val="nil"/>
              <w:bottom w:val="single" w:sz="4" w:space="0" w:color="auto"/>
              <w:right w:val="single" w:sz="4" w:space="0" w:color="auto"/>
            </w:tcBorders>
            <w:shd w:val="clear" w:color="auto" w:fill="auto"/>
            <w:noWrap/>
            <w:vAlign w:val="center"/>
            <w:hideMark/>
          </w:tcPr>
          <w:p w14:paraId="69D3711A"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Jul</w:t>
            </w:r>
          </w:p>
        </w:tc>
        <w:tc>
          <w:tcPr>
            <w:tcW w:w="851" w:type="dxa"/>
            <w:tcBorders>
              <w:top w:val="nil"/>
              <w:left w:val="nil"/>
              <w:bottom w:val="single" w:sz="4" w:space="0" w:color="auto"/>
              <w:right w:val="single" w:sz="4" w:space="0" w:color="auto"/>
            </w:tcBorders>
            <w:shd w:val="clear" w:color="auto" w:fill="auto"/>
            <w:noWrap/>
            <w:vAlign w:val="center"/>
            <w:hideMark/>
          </w:tcPr>
          <w:p w14:paraId="6FA6F412"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Aug</w:t>
            </w:r>
          </w:p>
        </w:tc>
        <w:tc>
          <w:tcPr>
            <w:tcW w:w="992" w:type="dxa"/>
            <w:tcBorders>
              <w:top w:val="nil"/>
              <w:left w:val="nil"/>
              <w:bottom w:val="single" w:sz="4" w:space="0" w:color="auto"/>
              <w:right w:val="single" w:sz="4" w:space="0" w:color="auto"/>
            </w:tcBorders>
            <w:shd w:val="clear" w:color="auto" w:fill="auto"/>
            <w:noWrap/>
            <w:vAlign w:val="center"/>
            <w:hideMark/>
          </w:tcPr>
          <w:p w14:paraId="72EE3984"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Sep</w:t>
            </w:r>
          </w:p>
        </w:tc>
        <w:tc>
          <w:tcPr>
            <w:tcW w:w="992" w:type="dxa"/>
            <w:tcBorders>
              <w:top w:val="nil"/>
              <w:left w:val="nil"/>
              <w:bottom w:val="single" w:sz="4" w:space="0" w:color="auto"/>
              <w:right w:val="single" w:sz="4" w:space="0" w:color="auto"/>
            </w:tcBorders>
            <w:shd w:val="clear" w:color="auto" w:fill="auto"/>
            <w:noWrap/>
            <w:vAlign w:val="center"/>
            <w:hideMark/>
          </w:tcPr>
          <w:p w14:paraId="38217B35"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Oct</w:t>
            </w:r>
          </w:p>
        </w:tc>
        <w:tc>
          <w:tcPr>
            <w:tcW w:w="992" w:type="dxa"/>
            <w:tcBorders>
              <w:top w:val="nil"/>
              <w:left w:val="nil"/>
              <w:bottom w:val="single" w:sz="4" w:space="0" w:color="auto"/>
              <w:right w:val="single" w:sz="4" w:space="0" w:color="auto"/>
            </w:tcBorders>
            <w:shd w:val="clear" w:color="auto" w:fill="auto"/>
            <w:noWrap/>
            <w:vAlign w:val="center"/>
            <w:hideMark/>
          </w:tcPr>
          <w:p w14:paraId="77807CA3"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Nov</w:t>
            </w:r>
          </w:p>
        </w:tc>
        <w:tc>
          <w:tcPr>
            <w:tcW w:w="993" w:type="dxa"/>
            <w:tcBorders>
              <w:top w:val="nil"/>
              <w:left w:val="nil"/>
              <w:bottom w:val="single" w:sz="4" w:space="0" w:color="auto"/>
              <w:right w:val="single" w:sz="4" w:space="0" w:color="auto"/>
            </w:tcBorders>
            <w:shd w:val="clear" w:color="auto" w:fill="auto"/>
            <w:noWrap/>
            <w:vAlign w:val="center"/>
            <w:hideMark/>
          </w:tcPr>
          <w:p w14:paraId="173A77FF"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Dec</w:t>
            </w:r>
          </w:p>
        </w:tc>
        <w:tc>
          <w:tcPr>
            <w:tcW w:w="850" w:type="dxa"/>
            <w:tcBorders>
              <w:top w:val="nil"/>
              <w:left w:val="nil"/>
              <w:bottom w:val="single" w:sz="4" w:space="0" w:color="auto"/>
              <w:right w:val="single" w:sz="4" w:space="0" w:color="auto"/>
            </w:tcBorders>
            <w:shd w:val="clear" w:color="auto" w:fill="auto"/>
            <w:noWrap/>
            <w:vAlign w:val="center"/>
            <w:hideMark/>
          </w:tcPr>
          <w:p w14:paraId="391A3200"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Jan</w:t>
            </w:r>
          </w:p>
        </w:tc>
        <w:tc>
          <w:tcPr>
            <w:tcW w:w="851" w:type="dxa"/>
            <w:tcBorders>
              <w:top w:val="nil"/>
              <w:left w:val="nil"/>
              <w:bottom w:val="single" w:sz="4" w:space="0" w:color="auto"/>
              <w:right w:val="single" w:sz="4" w:space="0" w:color="auto"/>
            </w:tcBorders>
            <w:shd w:val="clear" w:color="auto" w:fill="auto"/>
            <w:noWrap/>
            <w:vAlign w:val="center"/>
            <w:hideMark/>
          </w:tcPr>
          <w:p w14:paraId="3CFD04F7"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Feb</w:t>
            </w:r>
          </w:p>
        </w:tc>
        <w:tc>
          <w:tcPr>
            <w:tcW w:w="992" w:type="dxa"/>
            <w:tcBorders>
              <w:top w:val="nil"/>
              <w:left w:val="nil"/>
              <w:bottom w:val="single" w:sz="4" w:space="0" w:color="auto"/>
              <w:right w:val="single" w:sz="4" w:space="0" w:color="auto"/>
            </w:tcBorders>
            <w:shd w:val="clear" w:color="auto" w:fill="auto"/>
            <w:noWrap/>
            <w:vAlign w:val="center"/>
            <w:hideMark/>
          </w:tcPr>
          <w:p w14:paraId="51B43ED6"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Mar</w:t>
            </w:r>
          </w:p>
        </w:tc>
      </w:tr>
      <w:tr w:rsidR="00372870" w:rsidRPr="00372870" w14:paraId="406F50C4" w14:textId="77777777" w:rsidTr="00FF115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21CBF9D8" w14:textId="77777777" w:rsidR="00372870" w:rsidRPr="00FF115E" w:rsidRDefault="00372870" w:rsidP="00372870">
            <w:pPr>
              <w:spacing w:after="0" w:line="240" w:lineRule="auto"/>
              <w:rPr>
                <w:rFonts w:ascii="Calibri" w:eastAsia="Times New Roman" w:hAnsi="Calibri" w:cs="Calibri"/>
                <w:color w:val="000000"/>
                <w:lang w:eastAsia="en-GB"/>
              </w:rPr>
            </w:pPr>
            <w:r w:rsidRPr="00FF115E">
              <w:rPr>
                <w:rFonts w:ascii="Calibri" w:eastAsia="Times New Roman" w:hAnsi="Calibri" w:cs="Calibri"/>
                <w:color w:val="000000"/>
                <w:lang w:eastAsia="en-GB"/>
              </w:rPr>
              <w:t>Chief Officers</w:t>
            </w:r>
          </w:p>
        </w:tc>
        <w:tc>
          <w:tcPr>
            <w:tcW w:w="1272" w:type="dxa"/>
            <w:tcBorders>
              <w:top w:val="nil"/>
              <w:left w:val="nil"/>
              <w:bottom w:val="single" w:sz="4" w:space="0" w:color="auto"/>
              <w:right w:val="single" w:sz="4" w:space="0" w:color="auto"/>
            </w:tcBorders>
            <w:shd w:val="clear" w:color="auto" w:fill="auto"/>
            <w:vAlign w:val="center"/>
            <w:hideMark/>
          </w:tcPr>
          <w:p w14:paraId="293C90C3"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5.5</w:t>
            </w:r>
          </w:p>
        </w:tc>
        <w:tc>
          <w:tcPr>
            <w:tcW w:w="854" w:type="dxa"/>
            <w:tcBorders>
              <w:top w:val="nil"/>
              <w:left w:val="nil"/>
              <w:bottom w:val="single" w:sz="4" w:space="0" w:color="auto"/>
              <w:right w:val="single" w:sz="4" w:space="0" w:color="auto"/>
            </w:tcBorders>
            <w:shd w:val="clear" w:color="000000" w:fill="E2EFDA"/>
            <w:noWrap/>
            <w:vAlign w:val="center"/>
            <w:hideMark/>
          </w:tcPr>
          <w:p w14:paraId="138A52A6"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2" w:type="dxa"/>
            <w:tcBorders>
              <w:top w:val="nil"/>
              <w:left w:val="nil"/>
              <w:bottom w:val="single" w:sz="4" w:space="0" w:color="auto"/>
              <w:right w:val="single" w:sz="4" w:space="0" w:color="auto"/>
            </w:tcBorders>
            <w:shd w:val="clear" w:color="000000" w:fill="E2EFDA"/>
            <w:noWrap/>
            <w:vAlign w:val="center"/>
            <w:hideMark/>
          </w:tcPr>
          <w:p w14:paraId="3C915A8F"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851" w:type="dxa"/>
            <w:tcBorders>
              <w:top w:val="nil"/>
              <w:left w:val="nil"/>
              <w:bottom w:val="single" w:sz="4" w:space="0" w:color="auto"/>
              <w:right w:val="single" w:sz="4" w:space="0" w:color="auto"/>
            </w:tcBorders>
            <w:shd w:val="clear" w:color="000000" w:fill="E2EFDA"/>
            <w:noWrap/>
            <w:vAlign w:val="center"/>
            <w:hideMark/>
          </w:tcPr>
          <w:p w14:paraId="2F4BF8E4"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2" w:type="dxa"/>
            <w:tcBorders>
              <w:top w:val="nil"/>
              <w:left w:val="nil"/>
              <w:bottom w:val="single" w:sz="4" w:space="0" w:color="auto"/>
              <w:right w:val="single" w:sz="4" w:space="0" w:color="auto"/>
            </w:tcBorders>
            <w:shd w:val="clear" w:color="auto" w:fill="auto"/>
            <w:noWrap/>
            <w:vAlign w:val="center"/>
            <w:hideMark/>
          </w:tcPr>
          <w:p w14:paraId="10980D9C"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851" w:type="dxa"/>
            <w:tcBorders>
              <w:top w:val="nil"/>
              <w:left w:val="nil"/>
              <w:bottom w:val="single" w:sz="4" w:space="0" w:color="auto"/>
              <w:right w:val="single" w:sz="4" w:space="0" w:color="auto"/>
            </w:tcBorders>
            <w:shd w:val="clear" w:color="auto" w:fill="auto"/>
            <w:noWrap/>
            <w:vAlign w:val="center"/>
            <w:hideMark/>
          </w:tcPr>
          <w:p w14:paraId="344ED7CA"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2" w:type="dxa"/>
            <w:tcBorders>
              <w:top w:val="nil"/>
              <w:left w:val="nil"/>
              <w:bottom w:val="single" w:sz="4" w:space="0" w:color="auto"/>
              <w:right w:val="single" w:sz="4" w:space="0" w:color="auto"/>
            </w:tcBorders>
            <w:shd w:val="clear" w:color="auto" w:fill="auto"/>
            <w:noWrap/>
            <w:vAlign w:val="center"/>
            <w:hideMark/>
          </w:tcPr>
          <w:p w14:paraId="4FB92A1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2" w:type="dxa"/>
            <w:tcBorders>
              <w:top w:val="nil"/>
              <w:left w:val="nil"/>
              <w:bottom w:val="single" w:sz="4" w:space="0" w:color="auto"/>
              <w:right w:val="single" w:sz="4" w:space="0" w:color="auto"/>
            </w:tcBorders>
            <w:shd w:val="clear" w:color="auto" w:fill="auto"/>
            <w:noWrap/>
            <w:vAlign w:val="center"/>
            <w:hideMark/>
          </w:tcPr>
          <w:p w14:paraId="0D916A30"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2" w:type="dxa"/>
            <w:tcBorders>
              <w:top w:val="nil"/>
              <w:left w:val="nil"/>
              <w:bottom w:val="single" w:sz="4" w:space="0" w:color="auto"/>
              <w:right w:val="single" w:sz="4" w:space="0" w:color="auto"/>
            </w:tcBorders>
            <w:shd w:val="clear" w:color="auto" w:fill="auto"/>
            <w:noWrap/>
            <w:vAlign w:val="center"/>
            <w:hideMark/>
          </w:tcPr>
          <w:p w14:paraId="1EA36A23"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3" w:type="dxa"/>
            <w:tcBorders>
              <w:top w:val="nil"/>
              <w:left w:val="nil"/>
              <w:bottom w:val="single" w:sz="4" w:space="0" w:color="auto"/>
              <w:right w:val="single" w:sz="4" w:space="0" w:color="auto"/>
            </w:tcBorders>
            <w:shd w:val="clear" w:color="auto" w:fill="auto"/>
            <w:noWrap/>
            <w:vAlign w:val="center"/>
            <w:hideMark/>
          </w:tcPr>
          <w:p w14:paraId="7E2B8B1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850" w:type="dxa"/>
            <w:tcBorders>
              <w:top w:val="nil"/>
              <w:left w:val="nil"/>
              <w:bottom w:val="single" w:sz="4" w:space="0" w:color="auto"/>
              <w:right w:val="single" w:sz="4" w:space="0" w:color="auto"/>
            </w:tcBorders>
            <w:shd w:val="clear" w:color="auto" w:fill="auto"/>
            <w:noWrap/>
            <w:vAlign w:val="center"/>
            <w:hideMark/>
          </w:tcPr>
          <w:p w14:paraId="6784E5E6"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851" w:type="dxa"/>
            <w:tcBorders>
              <w:top w:val="nil"/>
              <w:left w:val="nil"/>
              <w:bottom w:val="single" w:sz="4" w:space="0" w:color="auto"/>
              <w:right w:val="single" w:sz="4" w:space="0" w:color="auto"/>
            </w:tcBorders>
            <w:shd w:val="clear" w:color="auto" w:fill="auto"/>
            <w:noWrap/>
            <w:vAlign w:val="center"/>
            <w:hideMark/>
          </w:tcPr>
          <w:p w14:paraId="707486E3"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c>
          <w:tcPr>
            <w:tcW w:w="992" w:type="dxa"/>
            <w:tcBorders>
              <w:top w:val="nil"/>
              <w:left w:val="nil"/>
              <w:bottom w:val="single" w:sz="4" w:space="0" w:color="auto"/>
              <w:right w:val="single" w:sz="4" w:space="0" w:color="auto"/>
            </w:tcBorders>
            <w:shd w:val="clear" w:color="auto" w:fill="auto"/>
            <w:noWrap/>
            <w:vAlign w:val="center"/>
            <w:hideMark/>
          </w:tcPr>
          <w:p w14:paraId="4167A69B"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6.5</w:t>
            </w:r>
          </w:p>
        </w:tc>
      </w:tr>
      <w:tr w:rsidR="00372870" w:rsidRPr="00372870" w14:paraId="1454B15A" w14:textId="77777777" w:rsidTr="00FF115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097A3B7C" w14:textId="77777777" w:rsidR="00372870" w:rsidRPr="00FF115E" w:rsidRDefault="00372870" w:rsidP="00372870">
            <w:pPr>
              <w:spacing w:after="0" w:line="240" w:lineRule="auto"/>
              <w:rPr>
                <w:rFonts w:ascii="Calibri" w:eastAsia="Times New Roman" w:hAnsi="Calibri" w:cs="Calibri"/>
                <w:color w:val="000000"/>
                <w:lang w:eastAsia="en-GB"/>
              </w:rPr>
            </w:pPr>
            <w:r w:rsidRPr="00FF115E">
              <w:rPr>
                <w:rFonts w:ascii="Calibri" w:eastAsia="Times New Roman" w:hAnsi="Calibri" w:cs="Calibri"/>
                <w:color w:val="000000"/>
                <w:lang w:eastAsia="en-GB"/>
              </w:rPr>
              <w:t>Chief Superintendent</w:t>
            </w:r>
          </w:p>
        </w:tc>
        <w:tc>
          <w:tcPr>
            <w:tcW w:w="1272" w:type="dxa"/>
            <w:tcBorders>
              <w:top w:val="nil"/>
              <w:left w:val="nil"/>
              <w:bottom w:val="single" w:sz="4" w:space="0" w:color="auto"/>
              <w:right w:val="single" w:sz="4" w:space="0" w:color="auto"/>
            </w:tcBorders>
            <w:shd w:val="clear" w:color="auto" w:fill="auto"/>
            <w:vAlign w:val="center"/>
            <w:hideMark/>
          </w:tcPr>
          <w:p w14:paraId="3148B414"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11.0</w:t>
            </w:r>
          </w:p>
        </w:tc>
        <w:tc>
          <w:tcPr>
            <w:tcW w:w="854" w:type="dxa"/>
            <w:tcBorders>
              <w:top w:val="nil"/>
              <w:left w:val="nil"/>
              <w:bottom w:val="single" w:sz="4" w:space="0" w:color="auto"/>
              <w:right w:val="single" w:sz="4" w:space="0" w:color="auto"/>
            </w:tcBorders>
            <w:shd w:val="clear" w:color="000000" w:fill="E2EFDA"/>
            <w:noWrap/>
            <w:vAlign w:val="center"/>
            <w:hideMark/>
          </w:tcPr>
          <w:p w14:paraId="4D31274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14.5</w:t>
            </w:r>
          </w:p>
        </w:tc>
        <w:tc>
          <w:tcPr>
            <w:tcW w:w="992" w:type="dxa"/>
            <w:tcBorders>
              <w:top w:val="nil"/>
              <w:left w:val="nil"/>
              <w:bottom w:val="single" w:sz="4" w:space="0" w:color="auto"/>
              <w:right w:val="single" w:sz="4" w:space="0" w:color="auto"/>
            </w:tcBorders>
            <w:shd w:val="clear" w:color="000000" w:fill="E2EFDA"/>
            <w:noWrap/>
            <w:vAlign w:val="center"/>
            <w:hideMark/>
          </w:tcPr>
          <w:p w14:paraId="71BD8C1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12.0</w:t>
            </w:r>
          </w:p>
        </w:tc>
        <w:tc>
          <w:tcPr>
            <w:tcW w:w="851" w:type="dxa"/>
            <w:tcBorders>
              <w:top w:val="nil"/>
              <w:left w:val="nil"/>
              <w:bottom w:val="single" w:sz="4" w:space="0" w:color="auto"/>
              <w:right w:val="single" w:sz="4" w:space="0" w:color="auto"/>
            </w:tcBorders>
            <w:shd w:val="clear" w:color="000000" w:fill="E2EFDA"/>
            <w:noWrap/>
            <w:vAlign w:val="center"/>
            <w:hideMark/>
          </w:tcPr>
          <w:p w14:paraId="0FB517E5"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992" w:type="dxa"/>
            <w:tcBorders>
              <w:top w:val="nil"/>
              <w:left w:val="nil"/>
              <w:bottom w:val="single" w:sz="4" w:space="0" w:color="auto"/>
              <w:right w:val="single" w:sz="4" w:space="0" w:color="auto"/>
            </w:tcBorders>
            <w:shd w:val="clear" w:color="auto" w:fill="auto"/>
            <w:noWrap/>
            <w:vAlign w:val="center"/>
            <w:hideMark/>
          </w:tcPr>
          <w:p w14:paraId="31625A46"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851" w:type="dxa"/>
            <w:tcBorders>
              <w:top w:val="nil"/>
              <w:left w:val="nil"/>
              <w:bottom w:val="single" w:sz="4" w:space="0" w:color="auto"/>
              <w:right w:val="single" w:sz="4" w:space="0" w:color="auto"/>
            </w:tcBorders>
            <w:shd w:val="clear" w:color="auto" w:fill="auto"/>
            <w:noWrap/>
            <w:vAlign w:val="center"/>
            <w:hideMark/>
          </w:tcPr>
          <w:p w14:paraId="252DFE1B"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992" w:type="dxa"/>
            <w:tcBorders>
              <w:top w:val="nil"/>
              <w:left w:val="nil"/>
              <w:bottom w:val="single" w:sz="4" w:space="0" w:color="auto"/>
              <w:right w:val="single" w:sz="4" w:space="0" w:color="auto"/>
            </w:tcBorders>
            <w:shd w:val="clear" w:color="auto" w:fill="auto"/>
            <w:noWrap/>
            <w:vAlign w:val="center"/>
            <w:hideMark/>
          </w:tcPr>
          <w:p w14:paraId="707A2101"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992" w:type="dxa"/>
            <w:tcBorders>
              <w:top w:val="nil"/>
              <w:left w:val="nil"/>
              <w:bottom w:val="single" w:sz="4" w:space="0" w:color="auto"/>
              <w:right w:val="single" w:sz="4" w:space="0" w:color="auto"/>
            </w:tcBorders>
            <w:shd w:val="clear" w:color="auto" w:fill="auto"/>
            <w:noWrap/>
            <w:vAlign w:val="center"/>
            <w:hideMark/>
          </w:tcPr>
          <w:p w14:paraId="18512358"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992" w:type="dxa"/>
            <w:tcBorders>
              <w:top w:val="nil"/>
              <w:left w:val="nil"/>
              <w:bottom w:val="single" w:sz="4" w:space="0" w:color="auto"/>
              <w:right w:val="single" w:sz="4" w:space="0" w:color="auto"/>
            </w:tcBorders>
            <w:shd w:val="clear" w:color="auto" w:fill="auto"/>
            <w:noWrap/>
            <w:vAlign w:val="center"/>
            <w:hideMark/>
          </w:tcPr>
          <w:p w14:paraId="7BC5A3BB"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993" w:type="dxa"/>
            <w:tcBorders>
              <w:top w:val="nil"/>
              <w:left w:val="nil"/>
              <w:bottom w:val="single" w:sz="4" w:space="0" w:color="auto"/>
              <w:right w:val="single" w:sz="4" w:space="0" w:color="auto"/>
            </w:tcBorders>
            <w:shd w:val="clear" w:color="auto" w:fill="auto"/>
            <w:noWrap/>
            <w:vAlign w:val="center"/>
            <w:hideMark/>
          </w:tcPr>
          <w:p w14:paraId="6827490C"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850" w:type="dxa"/>
            <w:tcBorders>
              <w:top w:val="nil"/>
              <w:left w:val="nil"/>
              <w:bottom w:val="single" w:sz="4" w:space="0" w:color="auto"/>
              <w:right w:val="single" w:sz="4" w:space="0" w:color="auto"/>
            </w:tcBorders>
            <w:shd w:val="clear" w:color="auto" w:fill="auto"/>
            <w:noWrap/>
            <w:vAlign w:val="center"/>
            <w:hideMark/>
          </w:tcPr>
          <w:p w14:paraId="462A44F9"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851" w:type="dxa"/>
            <w:tcBorders>
              <w:top w:val="nil"/>
              <w:left w:val="nil"/>
              <w:bottom w:val="single" w:sz="4" w:space="0" w:color="auto"/>
              <w:right w:val="single" w:sz="4" w:space="0" w:color="auto"/>
            </w:tcBorders>
            <w:shd w:val="clear" w:color="auto" w:fill="auto"/>
            <w:noWrap/>
            <w:vAlign w:val="center"/>
            <w:hideMark/>
          </w:tcPr>
          <w:p w14:paraId="5EA4E8B6"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c>
          <w:tcPr>
            <w:tcW w:w="992" w:type="dxa"/>
            <w:tcBorders>
              <w:top w:val="nil"/>
              <w:left w:val="nil"/>
              <w:bottom w:val="single" w:sz="4" w:space="0" w:color="auto"/>
              <w:right w:val="single" w:sz="4" w:space="0" w:color="auto"/>
            </w:tcBorders>
            <w:shd w:val="clear" w:color="auto" w:fill="auto"/>
            <w:noWrap/>
            <w:vAlign w:val="center"/>
            <w:hideMark/>
          </w:tcPr>
          <w:p w14:paraId="7780694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13.0</w:t>
            </w:r>
          </w:p>
        </w:tc>
      </w:tr>
      <w:tr w:rsidR="00372870" w:rsidRPr="00372870" w14:paraId="0265A626" w14:textId="77777777" w:rsidTr="00FF115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10247F46" w14:textId="77777777" w:rsidR="00372870" w:rsidRPr="00FF115E" w:rsidRDefault="00372870" w:rsidP="00372870">
            <w:pPr>
              <w:spacing w:after="0" w:line="240" w:lineRule="auto"/>
              <w:rPr>
                <w:rFonts w:ascii="Calibri" w:eastAsia="Times New Roman" w:hAnsi="Calibri" w:cs="Calibri"/>
                <w:color w:val="000000"/>
                <w:lang w:eastAsia="en-GB"/>
              </w:rPr>
            </w:pPr>
            <w:r w:rsidRPr="00FF115E">
              <w:rPr>
                <w:rFonts w:ascii="Calibri" w:eastAsia="Times New Roman" w:hAnsi="Calibri" w:cs="Calibri"/>
                <w:color w:val="000000"/>
                <w:lang w:eastAsia="en-GB"/>
              </w:rPr>
              <w:t>Superintendent</w:t>
            </w:r>
          </w:p>
        </w:tc>
        <w:tc>
          <w:tcPr>
            <w:tcW w:w="1272" w:type="dxa"/>
            <w:tcBorders>
              <w:top w:val="nil"/>
              <w:left w:val="nil"/>
              <w:bottom w:val="single" w:sz="4" w:space="0" w:color="auto"/>
              <w:right w:val="single" w:sz="4" w:space="0" w:color="auto"/>
            </w:tcBorders>
            <w:shd w:val="clear" w:color="auto" w:fill="auto"/>
            <w:vAlign w:val="center"/>
            <w:hideMark/>
          </w:tcPr>
          <w:p w14:paraId="63334F09"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22.0</w:t>
            </w:r>
          </w:p>
        </w:tc>
        <w:tc>
          <w:tcPr>
            <w:tcW w:w="854" w:type="dxa"/>
            <w:tcBorders>
              <w:top w:val="nil"/>
              <w:left w:val="nil"/>
              <w:bottom w:val="single" w:sz="4" w:space="0" w:color="auto"/>
              <w:right w:val="single" w:sz="4" w:space="0" w:color="auto"/>
            </w:tcBorders>
            <w:shd w:val="clear" w:color="000000" w:fill="E2EFDA"/>
            <w:noWrap/>
            <w:vAlign w:val="center"/>
            <w:hideMark/>
          </w:tcPr>
          <w:p w14:paraId="426BE55C"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21.0</w:t>
            </w:r>
          </w:p>
        </w:tc>
        <w:tc>
          <w:tcPr>
            <w:tcW w:w="992" w:type="dxa"/>
            <w:tcBorders>
              <w:top w:val="nil"/>
              <w:left w:val="nil"/>
              <w:bottom w:val="single" w:sz="4" w:space="0" w:color="auto"/>
              <w:right w:val="single" w:sz="4" w:space="0" w:color="auto"/>
            </w:tcBorders>
            <w:shd w:val="clear" w:color="000000" w:fill="E2EFDA"/>
            <w:noWrap/>
            <w:vAlign w:val="center"/>
            <w:hideMark/>
          </w:tcPr>
          <w:p w14:paraId="404AD323"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21.0</w:t>
            </w:r>
          </w:p>
        </w:tc>
        <w:tc>
          <w:tcPr>
            <w:tcW w:w="851" w:type="dxa"/>
            <w:tcBorders>
              <w:top w:val="nil"/>
              <w:left w:val="nil"/>
              <w:bottom w:val="single" w:sz="4" w:space="0" w:color="auto"/>
              <w:right w:val="single" w:sz="4" w:space="0" w:color="auto"/>
            </w:tcBorders>
            <w:shd w:val="clear" w:color="000000" w:fill="E2EFDA"/>
            <w:noWrap/>
            <w:vAlign w:val="center"/>
            <w:hideMark/>
          </w:tcPr>
          <w:p w14:paraId="1192C1F4"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627781F"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33805D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745EFDD"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10FBF6F"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42FF079"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19.0</w:t>
            </w:r>
          </w:p>
        </w:tc>
        <w:tc>
          <w:tcPr>
            <w:tcW w:w="993" w:type="dxa"/>
            <w:tcBorders>
              <w:top w:val="nil"/>
              <w:left w:val="nil"/>
              <w:bottom w:val="single" w:sz="4" w:space="0" w:color="auto"/>
              <w:right w:val="single" w:sz="4" w:space="0" w:color="auto"/>
            </w:tcBorders>
            <w:shd w:val="clear" w:color="auto" w:fill="auto"/>
            <w:noWrap/>
            <w:vAlign w:val="center"/>
            <w:hideMark/>
          </w:tcPr>
          <w:p w14:paraId="2E29220F"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19.0</w:t>
            </w:r>
          </w:p>
        </w:tc>
        <w:tc>
          <w:tcPr>
            <w:tcW w:w="850" w:type="dxa"/>
            <w:tcBorders>
              <w:top w:val="nil"/>
              <w:left w:val="nil"/>
              <w:bottom w:val="single" w:sz="4" w:space="0" w:color="auto"/>
              <w:right w:val="single" w:sz="4" w:space="0" w:color="auto"/>
            </w:tcBorders>
            <w:shd w:val="clear" w:color="auto" w:fill="auto"/>
            <w:noWrap/>
            <w:vAlign w:val="center"/>
            <w:hideMark/>
          </w:tcPr>
          <w:p w14:paraId="7B0C5397"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19.0</w:t>
            </w:r>
          </w:p>
        </w:tc>
        <w:tc>
          <w:tcPr>
            <w:tcW w:w="851" w:type="dxa"/>
            <w:tcBorders>
              <w:top w:val="nil"/>
              <w:left w:val="nil"/>
              <w:bottom w:val="single" w:sz="4" w:space="0" w:color="auto"/>
              <w:right w:val="single" w:sz="4" w:space="0" w:color="auto"/>
            </w:tcBorders>
            <w:shd w:val="clear" w:color="auto" w:fill="auto"/>
            <w:noWrap/>
            <w:vAlign w:val="center"/>
            <w:hideMark/>
          </w:tcPr>
          <w:p w14:paraId="22EFC643"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19.0</w:t>
            </w:r>
          </w:p>
        </w:tc>
        <w:tc>
          <w:tcPr>
            <w:tcW w:w="992" w:type="dxa"/>
            <w:tcBorders>
              <w:top w:val="nil"/>
              <w:left w:val="nil"/>
              <w:bottom w:val="single" w:sz="4" w:space="0" w:color="auto"/>
              <w:right w:val="single" w:sz="4" w:space="0" w:color="auto"/>
            </w:tcBorders>
            <w:shd w:val="clear" w:color="auto" w:fill="auto"/>
            <w:noWrap/>
            <w:vAlign w:val="center"/>
            <w:hideMark/>
          </w:tcPr>
          <w:p w14:paraId="6395BC4C"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19.0</w:t>
            </w:r>
          </w:p>
        </w:tc>
      </w:tr>
      <w:tr w:rsidR="00372870" w:rsidRPr="00372870" w14:paraId="11C69C27" w14:textId="77777777" w:rsidTr="00FF115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10A3C0EC" w14:textId="77777777" w:rsidR="00372870" w:rsidRPr="00FF115E" w:rsidRDefault="00372870" w:rsidP="00372870">
            <w:pPr>
              <w:spacing w:after="0" w:line="240" w:lineRule="auto"/>
              <w:rPr>
                <w:rFonts w:ascii="Calibri" w:eastAsia="Times New Roman" w:hAnsi="Calibri" w:cs="Calibri"/>
                <w:color w:val="000000"/>
                <w:lang w:eastAsia="en-GB"/>
              </w:rPr>
            </w:pPr>
            <w:r w:rsidRPr="00FF115E">
              <w:rPr>
                <w:rFonts w:ascii="Calibri" w:eastAsia="Times New Roman" w:hAnsi="Calibri" w:cs="Calibri"/>
                <w:color w:val="000000"/>
                <w:lang w:eastAsia="en-GB"/>
              </w:rPr>
              <w:t>Chief Inspector</w:t>
            </w:r>
          </w:p>
        </w:tc>
        <w:tc>
          <w:tcPr>
            <w:tcW w:w="1272" w:type="dxa"/>
            <w:tcBorders>
              <w:top w:val="nil"/>
              <w:left w:val="nil"/>
              <w:bottom w:val="single" w:sz="4" w:space="0" w:color="auto"/>
              <w:right w:val="single" w:sz="4" w:space="0" w:color="auto"/>
            </w:tcBorders>
            <w:shd w:val="clear" w:color="auto" w:fill="auto"/>
            <w:vAlign w:val="center"/>
            <w:hideMark/>
          </w:tcPr>
          <w:p w14:paraId="752CCB4A"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49.4</w:t>
            </w:r>
          </w:p>
        </w:tc>
        <w:tc>
          <w:tcPr>
            <w:tcW w:w="854" w:type="dxa"/>
            <w:tcBorders>
              <w:top w:val="nil"/>
              <w:left w:val="nil"/>
              <w:bottom w:val="single" w:sz="4" w:space="0" w:color="auto"/>
              <w:right w:val="single" w:sz="4" w:space="0" w:color="auto"/>
            </w:tcBorders>
            <w:shd w:val="clear" w:color="000000" w:fill="E2EFDA"/>
            <w:noWrap/>
            <w:vAlign w:val="center"/>
            <w:hideMark/>
          </w:tcPr>
          <w:p w14:paraId="527FD782"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47.5</w:t>
            </w:r>
          </w:p>
        </w:tc>
        <w:tc>
          <w:tcPr>
            <w:tcW w:w="992" w:type="dxa"/>
            <w:tcBorders>
              <w:top w:val="nil"/>
              <w:left w:val="nil"/>
              <w:bottom w:val="single" w:sz="4" w:space="0" w:color="auto"/>
              <w:right w:val="single" w:sz="4" w:space="0" w:color="auto"/>
            </w:tcBorders>
            <w:shd w:val="clear" w:color="000000" w:fill="E2EFDA"/>
            <w:noWrap/>
            <w:vAlign w:val="center"/>
            <w:hideMark/>
          </w:tcPr>
          <w:p w14:paraId="0D7B795C"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48.0</w:t>
            </w:r>
          </w:p>
        </w:tc>
        <w:tc>
          <w:tcPr>
            <w:tcW w:w="851" w:type="dxa"/>
            <w:tcBorders>
              <w:top w:val="nil"/>
              <w:left w:val="nil"/>
              <w:bottom w:val="single" w:sz="4" w:space="0" w:color="auto"/>
              <w:right w:val="single" w:sz="4" w:space="0" w:color="auto"/>
            </w:tcBorders>
            <w:shd w:val="clear" w:color="000000" w:fill="E2EFDA"/>
            <w:noWrap/>
            <w:vAlign w:val="center"/>
            <w:hideMark/>
          </w:tcPr>
          <w:p w14:paraId="54EB7DCF"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50.5</w:t>
            </w:r>
          </w:p>
        </w:tc>
        <w:tc>
          <w:tcPr>
            <w:tcW w:w="992" w:type="dxa"/>
            <w:tcBorders>
              <w:top w:val="nil"/>
              <w:left w:val="nil"/>
              <w:bottom w:val="single" w:sz="4" w:space="0" w:color="auto"/>
              <w:right w:val="single" w:sz="4" w:space="0" w:color="auto"/>
            </w:tcBorders>
            <w:shd w:val="clear" w:color="auto" w:fill="auto"/>
            <w:noWrap/>
            <w:vAlign w:val="center"/>
            <w:hideMark/>
          </w:tcPr>
          <w:p w14:paraId="694661A9"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50.5</w:t>
            </w:r>
          </w:p>
        </w:tc>
        <w:tc>
          <w:tcPr>
            <w:tcW w:w="851" w:type="dxa"/>
            <w:tcBorders>
              <w:top w:val="nil"/>
              <w:left w:val="nil"/>
              <w:bottom w:val="single" w:sz="4" w:space="0" w:color="auto"/>
              <w:right w:val="single" w:sz="4" w:space="0" w:color="auto"/>
            </w:tcBorders>
            <w:shd w:val="clear" w:color="auto" w:fill="auto"/>
            <w:noWrap/>
            <w:vAlign w:val="center"/>
            <w:hideMark/>
          </w:tcPr>
          <w:p w14:paraId="4C1D8D13"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50.5</w:t>
            </w:r>
          </w:p>
        </w:tc>
        <w:tc>
          <w:tcPr>
            <w:tcW w:w="992" w:type="dxa"/>
            <w:tcBorders>
              <w:top w:val="nil"/>
              <w:left w:val="nil"/>
              <w:bottom w:val="single" w:sz="4" w:space="0" w:color="auto"/>
              <w:right w:val="single" w:sz="4" w:space="0" w:color="auto"/>
            </w:tcBorders>
            <w:shd w:val="clear" w:color="auto" w:fill="auto"/>
            <w:noWrap/>
            <w:vAlign w:val="center"/>
            <w:hideMark/>
          </w:tcPr>
          <w:p w14:paraId="24B9F556"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50.5</w:t>
            </w:r>
          </w:p>
        </w:tc>
        <w:tc>
          <w:tcPr>
            <w:tcW w:w="992" w:type="dxa"/>
            <w:tcBorders>
              <w:top w:val="nil"/>
              <w:left w:val="nil"/>
              <w:bottom w:val="single" w:sz="4" w:space="0" w:color="auto"/>
              <w:right w:val="single" w:sz="4" w:space="0" w:color="auto"/>
            </w:tcBorders>
            <w:shd w:val="clear" w:color="auto" w:fill="auto"/>
            <w:noWrap/>
            <w:vAlign w:val="center"/>
            <w:hideMark/>
          </w:tcPr>
          <w:p w14:paraId="0D059925"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49.5</w:t>
            </w:r>
          </w:p>
        </w:tc>
        <w:tc>
          <w:tcPr>
            <w:tcW w:w="992" w:type="dxa"/>
            <w:tcBorders>
              <w:top w:val="nil"/>
              <w:left w:val="nil"/>
              <w:bottom w:val="single" w:sz="4" w:space="0" w:color="auto"/>
              <w:right w:val="single" w:sz="4" w:space="0" w:color="auto"/>
            </w:tcBorders>
            <w:shd w:val="clear" w:color="auto" w:fill="auto"/>
            <w:noWrap/>
            <w:vAlign w:val="center"/>
            <w:hideMark/>
          </w:tcPr>
          <w:p w14:paraId="2AD0DD0F"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49.5</w:t>
            </w:r>
          </w:p>
        </w:tc>
        <w:tc>
          <w:tcPr>
            <w:tcW w:w="993" w:type="dxa"/>
            <w:tcBorders>
              <w:top w:val="nil"/>
              <w:left w:val="nil"/>
              <w:bottom w:val="single" w:sz="4" w:space="0" w:color="auto"/>
              <w:right w:val="single" w:sz="4" w:space="0" w:color="auto"/>
            </w:tcBorders>
            <w:shd w:val="clear" w:color="auto" w:fill="auto"/>
            <w:noWrap/>
            <w:vAlign w:val="center"/>
            <w:hideMark/>
          </w:tcPr>
          <w:p w14:paraId="29BD6044"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49.5</w:t>
            </w:r>
          </w:p>
        </w:tc>
        <w:tc>
          <w:tcPr>
            <w:tcW w:w="850" w:type="dxa"/>
            <w:tcBorders>
              <w:top w:val="nil"/>
              <w:left w:val="nil"/>
              <w:bottom w:val="single" w:sz="4" w:space="0" w:color="auto"/>
              <w:right w:val="single" w:sz="4" w:space="0" w:color="auto"/>
            </w:tcBorders>
            <w:shd w:val="clear" w:color="auto" w:fill="auto"/>
            <w:noWrap/>
            <w:vAlign w:val="center"/>
            <w:hideMark/>
          </w:tcPr>
          <w:p w14:paraId="6122E60B"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49.5</w:t>
            </w:r>
          </w:p>
        </w:tc>
        <w:tc>
          <w:tcPr>
            <w:tcW w:w="851" w:type="dxa"/>
            <w:tcBorders>
              <w:top w:val="nil"/>
              <w:left w:val="nil"/>
              <w:bottom w:val="single" w:sz="4" w:space="0" w:color="auto"/>
              <w:right w:val="single" w:sz="4" w:space="0" w:color="auto"/>
            </w:tcBorders>
            <w:shd w:val="clear" w:color="auto" w:fill="auto"/>
            <w:noWrap/>
            <w:vAlign w:val="center"/>
            <w:hideMark/>
          </w:tcPr>
          <w:p w14:paraId="12E02FEE"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49.5</w:t>
            </w:r>
          </w:p>
        </w:tc>
        <w:tc>
          <w:tcPr>
            <w:tcW w:w="992" w:type="dxa"/>
            <w:tcBorders>
              <w:top w:val="nil"/>
              <w:left w:val="nil"/>
              <w:bottom w:val="single" w:sz="4" w:space="0" w:color="auto"/>
              <w:right w:val="single" w:sz="4" w:space="0" w:color="auto"/>
            </w:tcBorders>
            <w:shd w:val="clear" w:color="auto" w:fill="auto"/>
            <w:noWrap/>
            <w:vAlign w:val="center"/>
            <w:hideMark/>
          </w:tcPr>
          <w:p w14:paraId="3D9B8192" w14:textId="77777777" w:rsidR="00372870" w:rsidRPr="00372870" w:rsidRDefault="00372870" w:rsidP="00372870">
            <w:pPr>
              <w:spacing w:after="0" w:line="240" w:lineRule="auto"/>
              <w:jc w:val="center"/>
              <w:rPr>
                <w:rFonts w:ascii="Calibri" w:eastAsia="Times New Roman" w:hAnsi="Calibri" w:cs="Calibri"/>
                <w:color w:val="000000"/>
                <w:lang w:eastAsia="en-GB"/>
              </w:rPr>
            </w:pPr>
            <w:r w:rsidRPr="00372870">
              <w:rPr>
                <w:rFonts w:ascii="Calibri" w:eastAsia="Times New Roman" w:hAnsi="Calibri" w:cs="Calibri"/>
                <w:color w:val="000000"/>
                <w:lang w:eastAsia="en-GB"/>
              </w:rPr>
              <w:t>49.5</w:t>
            </w:r>
          </w:p>
        </w:tc>
      </w:tr>
      <w:tr w:rsidR="00372870" w:rsidRPr="00372870" w14:paraId="3C7320B4" w14:textId="77777777" w:rsidTr="00FF115E">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0B613D0B" w14:textId="77777777" w:rsidR="00372870" w:rsidRPr="00372870" w:rsidRDefault="00372870" w:rsidP="00372870">
            <w:pPr>
              <w:spacing w:after="0" w:line="240" w:lineRule="auto"/>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Totals</w:t>
            </w:r>
          </w:p>
        </w:tc>
        <w:tc>
          <w:tcPr>
            <w:tcW w:w="1272" w:type="dxa"/>
            <w:tcBorders>
              <w:top w:val="nil"/>
              <w:left w:val="nil"/>
              <w:bottom w:val="single" w:sz="4" w:space="0" w:color="auto"/>
              <w:right w:val="single" w:sz="4" w:space="0" w:color="auto"/>
            </w:tcBorders>
            <w:shd w:val="clear" w:color="auto" w:fill="auto"/>
            <w:vAlign w:val="center"/>
            <w:hideMark/>
          </w:tcPr>
          <w:p w14:paraId="2C6F7D4E"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87.9</w:t>
            </w:r>
          </w:p>
        </w:tc>
        <w:tc>
          <w:tcPr>
            <w:tcW w:w="854" w:type="dxa"/>
            <w:tcBorders>
              <w:top w:val="nil"/>
              <w:left w:val="nil"/>
              <w:bottom w:val="single" w:sz="4" w:space="0" w:color="auto"/>
              <w:right w:val="single" w:sz="4" w:space="0" w:color="auto"/>
            </w:tcBorders>
            <w:shd w:val="clear" w:color="000000" w:fill="E2EFDA"/>
            <w:noWrap/>
            <w:vAlign w:val="center"/>
            <w:hideMark/>
          </w:tcPr>
          <w:p w14:paraId="4C26D68D"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89.5</w:t>
            </w:r>
          </w:p>
        </w:tc>
        <w:tc>
          <w:tcPr>
            <w:tcW w:w="992" w:type="dxa"/>
            <w:tcBorders>
              <w:top w:val="nil"/>
              <w:left w:val="nil"/>
              <w:bottom w:val="single" w:sz="4" w:space="0" w:color="auto"/>
              <w:right w:val="single" w:sz="4" w:space="0" w:color="auto"/>
            </w:tcBorders>
            <w:shd w:val="clear" w:color="000000" w:fill="E2EFDA"/>
            <w:noWrap/>
            <w:vAlign w:val="center"/>
            <w:hideMark/>
          </w:tcPr>
          <w:p w14:paraId="0901C86D"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87.5</w:t>
            </w:r>
          </w:p>
        </w:tc>
        <w:tc>
          <w:tcPr>
            <w:tcW w:w="851" w:type="dxa"/>
            <w:tcBorders>
              <w:top w:val="nil"/>
              <w:left w:val="nil"/>
              <w:bottom w:val="single" w:sz="4" w:space="0" w:color="auto"/>
              <w:right w:val="single" w:sz="4" w:space="0" w:color="auto"/>
            </w:tcBorders>
            <w:shd w:val="clear" w:color="000000" w:fill="E2EFDA"/>
            <w:noWrap/>
            <w:vAlign w:val="center"/>
            <w:hideMark/>
          </w:tcPr>
          <w:p w14:paraId="2472B1F9"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90.0</w:t>
            </w:r>
          </w:p>
        </w:tc>
        <w:tc>
          <w:tcPr>
            <w:tcW w:w="992" w:type="dxa"/>
            <w:tcBorders>
              <w:top w:val="nil"/>
              <w:left w:val="nil"/>
              <w:bottom w:val="single" w:sz="4" w:space="0" w:color="auto"/>
              <w:right w:val="single" w:sz="4" w:space="0" w:color="auto"/>
            </w:tcBorders>
            <w:shd w:val="clear" w:color="auto" w:fill="auto"/>
            <w:noWrap/>
            <w:vAlign w:val="center"/>
            <w:hideMark/>
          </w:tcPr>
          <w:p w14:paraId="5F227605"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816927B"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90.0</w:t>
            </w:r>
          </w:p>
        </w:tc>
        <w:tc>
          <w:tcPr>
            <w:tcW w:w="992" w:type="dxa"/>
            <w:tcBorders>
              <w:top w:val="nil"/>
              <w:left w:val="nil"/>
              <w:bottom w:val="single" w:sz="4" w:space="0" w:color="auto"/>
              <w:right w:val="single" w:sz="4" w:space="0" w:color="auto"/>
            </w:tcBorders>
            <w:shd w:val="clear" w:color="auto" w:fill="auto"/>
            <w:noWrap/>
            <w:vAlign w:val="center"/>
            <w:hideMark/>
          </w:tcPr>
          <w:p w14:paraId="24FE4B68"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90.0</w:t>
            </w:r>
          </w:p>
        </w:tc>
        <w:tc>
          <w:tcPr>
            <w:tcW w:w="992" w:type="dxa"/>
            <w:tcBorders>
              <w:top w:val="nil"/>
              <w:left w:val="nil"/>
              <w:bottom w:val="single" w:sz="4" w:space="0" w:color="auto"/>
              <w:right w:val="single" w:sz="4" w:space="0" w:color="auto"/>
            </w:tcBorders>
            <w:shd w:val="clear" w:color="auto" w:fill="auto"/>
            <w:noWrap/>
            <w:vAlign w:val="center"/>
            <w:hideMark/>
          </w:tcPr>
          <w:p w14:paraId="4A9F9CA3"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89.0</w:t>
            </w:r>
          </w:p>
        </w:tc>
        <w:tc>
          <w:tcPr>
            <w:tcW w:w="992" w:type="dxa"/>
            <w:tcBorders>
              <w:top w:val="nil"/>
              <w:left w:val="nil"/>
              <w:bottom w:val="single" w:sz="4" w:space="0" w:color="auto"/>
              <w:right w:val="single" w:sz="4" w:space="0" w:color="auto"/>
            </w:tcBorders>
            <w:shd w:val="clear" w:color="auto" w:fill="auto"/>
            <w:noWrap/>
            <w:vAlign w:val="center"/>
            <w:hideMark/>
          </w:tcPr>
          <w:p w14:paraId="6848FA78"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88.0</w:t>
            </w:r>
          </w:p>
        </w:tc>
        <w:tc>
          <w:tcPr>
            <w:tcW w:w="993" w:type="dxa"/>
            <w:tcBorders>
              <w:top w:val="nil"/>
              <w:left w:val="nil"/>
              <w:bottom w:val="single" w:sz="4" w:space="0" w:color="auto"/>
              <w:right w:val="single" w:sz="4" w:space="0" w:color="auto"/>
            </w:tcBorders>
            <w:shd w:val="clear" w:color="auto" w:fill="auto"/>
            <w:noWrap/>
            <w:vAlign w:val="center"/>
            <w:hideMark/>
          </w:tcPr>
          <w:p w14:paraId="52BDC4F4"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88.0</w:t>
            </w:r>
          </w:p>
        </w:tc>
        <w:tc>
          <w:tcPr>
            <w:tcW w:w="850" w:type="dxa"/>
            <w:tcBorders>
              <w:top w:val="nil"/>
              <w:left w:val="nil"/>
              <w:bottom w:val="single" w:sz="4" w:space="0" w:color="auto"/>
              <w:right w:val="single" w:sz="4" w:space="0" w:color="auto"/>
            </w:tcBorders>
            <w:shd w:val="clear" w:color="auto" w:fill="auto"/>
            <w:noWrap/>
            <w:vAlign w:val="center"/>
            <w:hideMark/>
          </w:tcPr>
          <w:p w14:paraId="5539AC0A"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88.0</w:t>
            </w:r>
          </w:p>
        </w:tc>
        <w:tc>
          <w:tcPr>
            <w:tcW w:w="851" w:type="dxa"/>
            <w:tcBorders>
              <w:top w:val="nil"/>
              <w:left w:val="nil"/>
              <w:bottom w:val="single" w:sz="4" w:space="0" w:color="auto"/>
              <w:right w:val="single" w:sz="4" w:space="0" w:color="auto"/>
            </w:tcBorders>
            <w:shd w:val="clear" w:color="auto" w:fill="auto"/>
            <w:noWrap/>
            <w:vAlign w:val="center"/>
            <w:hideMark/>
          </w:tcPr>
          <w:p w14:paraId="2089EEF3"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88.0</w:t>
            </w:r>
          </w:p>
        </w:tc>
        <w:tc>
          <w:tcPr>
            <w:tcW w:w="992" w:type="dxa"/>
            <w:tcBorders>
              <w:top w:val="nil"/>
              <w:left w:val="nil"/>
              <w:bottom w:val="single" w:sz="4" w:space="0" w:color="auto"/>
              <w:right w:val="single" w:sz="4" w:space="0" w:color="auto"/>
            </w:tcBorders>
            <w:shd w:val="clear" w:color="auto" w:fill="auto"/>
            <w:noWrap/>
            <w:vAlign w:val="center"/>
            <w:hideMark/>
          </w:tcPr>
          <w:p w14:paraId="66A0A8A8" w14:textId="77777777" w:rsidR="00372870" w:rsidRPr="00372870" w:rsidRDefault="00372870"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88.0</w:t>
            </w:r>
          </w:p>
        </w:tc>
      </w:tr>
    </w:tbl>
    <w:p w14:paraId="6C8E0894" w14:textId="295D354A" w:rsidR="00C603DD" w:rsidRDefault="00C603DD" w:rsidP="00FF115E">
      <w:pPr>
        <w:pStyle w:val="H2Outturn"/>
      </w:pPr>
      <w:r>
        <w:t xml:space="preserve">Please note this table does not include any projections as to the </w:t>
      </w:r>
      <w:r w:rsidR="007A56F3">
        <w:t xml:space="preserve">outcomes of promotion processes as the information is not </w:t>
      </w:r>
      <w:r w:rsidR="0009622C">
        <w:t xml:space="preserve">yet </w:t>
      </w:r>
      <w:r w:rsidR="007A56F3">
        <w:t>availabl</w:t>
      </w:r>
      <w:r w:rsidR="0009622C">
        <w:t>e.</w:t>
      </w:r>
    </w:p>
    <w:p w14:paraId="1F79E83D" w14:textId="1743A8F4" w:rsidR="00D60633" w:rsidRPr="00311F2A" w:rsidRDefault="00D60633" w:rsidP="00B465D6">
      <w:pPr>
        <w:pStyle w:val="H1outturn"/>
        <w:rPr>
          <w:rFonts w:cstheme="minorHAnsi"/>
          <w:bCs/>
          <w:szCs w:val="28"/>
        </w:rPr>
      </w:pPr>
      <w:r w:rsidRPr="00311F2A">
        <w:rPr>
          <w:rFonts w:cstheme="minorHAnsi"/>
          <w:bCs/>
          <w:szCs w:val="28"/>
        </w:rPr>
        <w:lastRenderedPageBreak/>
        <w:t xml:space="preserve">Externally funded roles vacant </w:t>
      </w:r>
    </w:p>
    <w:tbl>
      <w:tblPr>
        <w:tblW w:w="15169" w:type="dxa"/>
        <w:tblInd w:w="-431" w:type="dxa"/>
        <w:tblLayout w:type="fixed"/>
        <w:tblLook w:val="04A0" w:firstRow="1" w:lastRow="0" w:firstColumn="1" w:lastColumn="0" w:noHBand="0" w:noVBand="1"/>
      </w:tblPr>
      <w:tblGrid>
        <w:gridCol w:w="3702"/>
        <w:gridCol w:w="928"/>
        <w:gridCol w:w="878"/>
        <w:gridCol w:w="878"/>
        <w:gridCol w:w="878"/>
        <w:gridCol w:w="879"/>
        <w:gridCol w:w="878"/>
        <w:gridCol w:w="878"/>
        <w:gridCol w:w="878"/>
        <w:gridCol w:w="879"/>
        <w:gridCol w:w="878"/>
        <w:gridCol w:w="878"/>
        <w:gridCol w:w="878"/>
        <w:gridCol w:w="879"/>
      </w:tblGrid>
      <w:tr w:rsidR="00D929CF" w:rsidRPr="009076E2" w14:paraId="70B0E020" w14:textId="77777777" w:rsidTr="00FF115E">
        <w:trPr>
          <w:trHeight w:val="300"/>
        </w:trPr>
        <w:tc>
          <w:tcPr>
            <w:tcW w:w="3702" w:type="dxa"/>
            <w:tcBorders>
              <w:top w:val="single" w:sz="4" w:space="0" w:color="auto"/>
              <w:left w:val="single" w:sz="4" w:space="0" w:color="auto"/>
              <w:bottom w:val="single" w:sz="4" w:space="0" w:color="auto"/>
              <w:right w:val="single" w:sz="4" w:space="0" w:color="auto"/>
            </w:tcBorders>
            <w:shd w:val="clear" w:color="auto" w:fill="auto"/>
            <w:hideMark/>
          </w:tcPr>
          <w:p w14:paraId="11D3486C" w14:textId="15563426" w:rsidR="00D929CF" w:rsidRPr="009076E2" w:rsidRDefault="00D929CF" w:rsidP="009076E2">
            <w:pPr>
              <w:spacing w:after="0" w:line="240" w:lineRule="auto"/>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Police pay - External Vacancies</w:t>
            </w:r>
          </w:p>
        </w:tc>
        <w:tc>
          <w:tcPr>
            <w:tcW w:w="928" w:type="dxa"/>
            <w:tcBorders>
              <w:top w:val="single" w:sz="4" w:space="0" w:color="auto"/>
              <w:left w:val="nil"/>
              <w:bottom w:val="single" w:sz="4" w:space="0" w:color="auto"/>
              <w:right w:val="nil"/>
            </w:tcBorders>
          </w:tcPr>
          <w:p w14:paraId="16760874"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p>
        </w:tc>
        <w:tc>
          <w:tcPr>
            <w:tcW w:w="10539" w:type="dxa"/>
            <w:gridSpan w:val="12"/>
            <w:tcBorders>
              <w:top w:val="single" w:sz="4" w:space="0" w:color="auto"/>
              <w:left w:val="nil"/>
              <w:bottom w:val="single" w:sz="4" w:space="0" w:color="auto"/>
              <w:right w:val="single" w:sz="4" w:space="0" w:color="auto"/>
            </w:tcBorders>
            <w:shd w:val="clear" w:color="auto" w:fill="auto"/>
            <w:noWrap/>
            <w:hideMark/>
          </w:tcPr>
          <w:p w14:paraId="718E0709" w14:textId="03029E0D"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 xml:space="preserve">Actual / Forecast </w:t>
            </w:r>
          </w:p>
        </w:tc>
      </w:tr>
      <w:tr w:rsidR="00D929CF" w:rsidRPr="009076E2" w14:paraId="2A3B4C47" w14:textId="77777777" w:rsidTr="00FF115E">
        <w:trPr>
          <w:trHeight w:val="290"/>
        </w:trPr>
        <w:tc>
          <w:tcPr>
            <w:tcW w:w="3702" w:type="dxa"/>
            <w:tcBorders>
              <w:top w:val="nil"/>
              <w:left w:val="single" w:sz="4" w:space="0" w:color="auto"/>
              <w:bottom w:val="single" w:sz="4" w:space="0" w:color="auto"/>
              <w:right w:val="single" w:sz="4" w:space="0" w:color="auto"/>
            </w:tcBorders>
            <w:shd w:val="clear" w:color="auto" w:fill="auto"/>
            <w:noWrap/>
            <w:hideMark/>
          </w:tcPr>
          <w:p w14:paraId="4C930F34" w14:textId="77777777" w:rsidR="00D929CF" w:rsidRPr="009076E2" w:rsidRDefault="00D929CF" w:rsidP="009076E2">
            <w:pPr>
              <w:spacing w:after="0" w:line="240" w:lineRule="auto"/>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Funding</w:t>
            </w:r>
          </w:p>
        </w:tc>
        <w:tc>
          <w:tcPr>
            <w:tcW w:w="928" w:type="dxa"/>
            <w:tcBorders>
              <w:top w:val="single" w:sz="4" w:space="0" w:color="auto"/>
              <w:left w:val="nil"/>
              <w:bottom w:val="single" w:sz="4" w:space="0" w:color="auto"/>
              <w:right w:val="single" w:sz="4" w:space="0" w:color="auto"/>
            </w:tcBorders>
          </w:tcPr>
          <w:p w14:paraId="21D43D02" w14:textId="5324CBB6" w:rsidR="00D929CF" w:rsidRPr="009076E2" w:rsidRDefault="00E96ABE" w:rsidP="009076E2">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Budget Setting</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40BB272A" w14:textId="1C8E8014"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Apr</w:t>
            </w:r>
          </w:p>
        </w:tc>
        <w:tc>
          <w:tcPr>
            <w:tcW w:w="878" w:type="dxa"/>
            <w:tcBorders>
              <w:top w:val="nil"/>
              <w:left w:val="nil"/>
              <w:bottom w:val="single" w:sz="4" w:space="0" w:color="auto"/>
              <w:right w:val="single" w:sz="4" w:space="0" w:color="auto"/>
            </w:tcBorders>
            <w:shd w:val="clear" w:color="000000" w:fill="E2EFDA"/>
            <w:noWrap/>
            <w:hideMark/>
          </w:tcPr>
          <w:p w14:paraId="66DA57F6"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May</w:t>
            </w:r>
          </w:p>
        </w:tc>
        <w:tc>
          <w:tcPr>
            <w:tcW w:w="878" w:type="dxa"/>
            <w:tcBorders>
              <w:top w:val="nil"/>
              <w:left w:val="nil"/>
              <w:bottom w:val="single" w:sz="4" w:space="0" w:color="auto"/>
              <w:right w:val="single" w:sz="4" w:space="0" w:color="auto"/>
            </w:tcBorders>
            <w:shd w:val="clear" w:color="000000" w:fill="E2EFDA"/>
            <w:noWrap/>
            <w:hideMark/>
          </w:tcPr>
          <w:p w14:paraId="616D732C"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Jun</w:t>
            </w:r>
          </w:p>
        </w:tc>
        <w:tc>
          <w:tcPr>
            <w:tcW w:w="879" w:type="dxa"/>
            <w:tcBorders>
              <w:top w:val="nil"/>
              <w:left w:val="nil"/>
              <w:bottom w:val="single" w:sz="4" w:space="0" w:color="auto"/>
              <w:right w:val="single" w:sz="4" w:space="0" w:color="auto"/>
            </w:tcBorders>
            <w:shd w:val="clear" w:color="auto" w:fill="auto"/>
            <w:noWrap/>
            <w:hideMark/>
          </w:tcPr>
          <w:p w14:paraId="3EE85406"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Jul</w:t>
            </w:r>
          </w:p>
        </w:tc>
        <w:tc>
          <w:tcPr>
            <w:tcW w:w="878" w:type="dxa"/>
            <w:tcBorders>
              <w:top w:val="nil"/>
              <w:left w:val="nil"/>
              <w:bottom w:val="single" w:sz="4" w:space="0" w:color="auto"/>
              <w:right w:val="single" w:sz="4" w:space="0" w:color="auto"/>
            </w:tcBorders>
            <w:shd w:val="clear" w:color="auto" w:fill="auto"/>
            <w:noWrap/>
            <w:hideMark/>
          </w:tcPr>
          <w:p w14:paraId="71EC3960"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Aug</w:t>
            </w:r>
          </w:p>
        </w:tc>
        <w:tc>
          <w:tcPr>
            <w:tcW w:w="878" w:type="dxa"/>
            <w:tcBorders>
              <w:top w:val="nil"/>
              <w:left w:val="nil"/>
              <w:bottom w:val="single" w:sz="4" w:space="0" w:color="auto"/>
              <w:right w:val="single" w:sz="4" w:space="0" w:color="auto"/>
            </w:tcBorders>
            <w:shd w:val="clear" w:color="auto" w:fill="auto"/>
            <w:noWrap/>
            <w:hideMark/>
          </w:tcPr>
          <w:p w14:paraId="0E6217DB"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Sep</w:t>
            </w:r>
          </w:p>
        </w:tc>
        <w:tc>
          <w:tcPr>
            <w:tcW w:w="878" w:type="dxa"/>
            <w:tcBorders>
              <w:top w:val="nil"/>
              <w:left w:val="nil"/>
              <w:bottom w:val="single" w:sz="4" w:space="0" w:color="auto"/>
              <w:right w:val="single" w:sz="4" w:space="0" w:color="auto"/>
            </w:tcBorders>
            <w:shd w:val="clear" w:color="auto" w:fill="auto"/>
            <w:noWrap/>
            <w:hideMark/>
          </w:tcPr>
          <w:p w14:paraId="6439E953"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Oct</w:t>
            </w:r>
          </w:p>
        </w:tc>
        <w:tc>
          <w:tcPr>
            <w:tcW w:w="879" w:type="dxa"/>
            <w:tcBorders>
              <w:top w:val="nil"/>
              <w:left w:val="nil"/>
              <w:bottom w:val="single" w:sz="4" w:space="0" w:color="auto"/>
              <w:right w:val="single" w:sz="4" w:space="0" w:color="auto"/>
            </w:tcBorders>
            <w:shd w:val="clear" w:color="auto" w:fill="auto"/>
            <w:noWrap/>
            <w:hideMark/>
          </w:tcPr>
          <w:p w14:paraId="1CB8FAE8"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Nov</w:t>
            </w:r>
          </w:p>
        </w:tc>
        <w:tc>
          <w:tcPr>
            <w:tcW w:w="878" w:type="dxa"/>
            <w:tcBorders>
              <w:top w:val="nil"/>
              <w:left w:val="nil"/>
              <w:bottom w:val="single" w:sz="4" w:space="0" w:color="auto"/>
              <w:right w:val="single" w:sz="4" w:space="0" w:color="auto"/>
            </w:tcBorders>
            <w:shd w:val="clear" w:color="auto" w:fill="auto"/>
            <w:noWrap/>
            <w:hideMark/>
          </w:tcPr>
          <w:p w14:paraId="7F7E6361"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Dec</w:t>
            </w:r>
          </w:p>
        </w:tc>
        <w:tc>
          <w:tcPr>
            <w:tcW w:w="878" w:type="dxa"/>
            <w:tcBorders>
              <w:top w:val="nil"/>
              <w:left w:val="nil"/>
              <w:bottom w:val="single" w:sz="4" w:space="0" w:color="auto"/>
              <w:right w:val="single" w:sz="4" w:space="0" w:color="auto"/>
            </w:tcBorders>
            <w:shd w:val="clear" w:color="auto" w:fill="auto"/>
            <w:noWrap/>
            <w:hideMark/>
          </w:tcPr>
          <w:p w14:paraId="2EB77CEC"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Jan</w:t>
            </w:r>
          </w:p>
        </w:tc>
        <w:tc>
          <w:tcPr>
            <w:tcW w:w="878" w:type="dxa"/>
            <w:tcBorders>
              <w:top w:val="nil"/>
              <w:left w:val="nil"/>
              <w:bottom w:val="single" w:sz="4" w:space="0" w:color="auto"/>
              <w:right w:val="single" w:sz="4" w:space="0" w:color="auto"/>
            </w:tcBorders>
            <w:shd w:val="clear" w:color="auto" w:fill="auto"/>
            <w:noWrap/>
            <w:hideMark/>
          </w:tcPr>
          <w:p w14:paraId="504026CD"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Feb</w:t>
            </w:r>
          </w:p>
        </w:tc>
        <w:tc>
          <w:tcPr>
            <w:tcW w:w="879" w:type="dxa"/>
            <w:tcBorders>
              <w:top w:val="nil"/>
              <w:left w:val="nil"/>
              <w:bottom w:val="single" w:sz="4" w:space="0" w:color="auto"/>
              <w:right w:val="single" w:sz="4" w:space="0" w:color="auto"/>
            </w:tcBorders>
            <w:shd w:val="clear" w:color="auto" w:fill="auto"/>
            <w:noWrap/>
            <w:hideMark/>
          </w:tcPr>
          <w:p w14:paraId="481D61BC"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Mar</w:t>
            </w:r>
          </w:p>
        </w:tc>
      </w:tr>
      <w:tr w:rsidR="00D929CF" w:rsidRPr="009076E2" w14:paraId="39824F8B" w14:textId="77777777" w:rsidTr="00FF115E">
        <w:trPr>
          <w:trHeight w:val="290"/>
        </w:trPr>
        <w:tc>
          <w:tcPr>
            <w:tcW w:w="3702" w:type="dxa"/>
            <w:tcBorders>
              <w:top w:val="nil"/>
              <w:left w:val="single" w:sz="4" w:space="0" w:color="auto"/>
              <w:bottom w:val="single" w:sz="4" w:space="0" w:color="auto"/>
              <w:right w:val="single" w:sz="4" w:space="0" w:color="auto"/>
            </w:tcBorders>
            <w:shd w:val="clear" w:color="auto" w:fill="auto"/>
            <w:hideMark/>
          </w:tcPr>
          <w:p w14:paraId="3FEA179C" w14:textId="77777777" w:rsidR="00D929CF" w:rsidRPr="009076E2" w:rsidRDefault="00D929CF" w:rsidP="009076E2">
            <w:pPr>
              <w:spacing w:after="0" w:line="240" w:lineRule="auto"/>
              <w:rPr>
                <w:rFonts w:ascii="Calibri" w:eastAsia="Times New Roman" w:hAnsi="Calibri" w:cs="Calibri"/>
                <w:color w:val="000000"/>
                <w:lang w:eastAsia="en-GB"/>
              </w:rPr>
            </w:pPr>
            <w:r w:rsidRPr="009076E2">
              <w:rPr>
                <w:rFonts w:ascii="Calibri" w:eastAsia="Times New Roman" w:hAnsi="Calibri" w:cs="Calibri"/>
                <w:color w:val="000000"/>
                <w:lang w:eastAsia="en-GB"/>
              </w:rPr>
              <w:t>Channel Tunnel Policing Unit (CTPU)</w:t>
            </w:r>
          </w:p>
        </w:tc>
        <w:tc>
          <w:tcPr>
            <w:tcW w:w="928" w:type="dxa"/>
            <w:tcBorders>
              <w:top w:val="single" w:sz="4" w:space="0" w:color="auto"/>
              <w:left w:val="nil"/>
              <w:bottom w:val="single" w:sz="4" w:space="0" w:color="auto"/>
              <w:right w:val="single" w:sz="4" w:space="0" w:color="auto"/>
            </w:tcBorders>
          </w:tcPr>
          <w:p w14:paraId="31CF6F5E" w14:textId="1D20EC05" w:rsidR="00D929CF" w:rsidRPr="009076E2" w:rsidRDefault="00FC7FD9" w:rsidP="009076E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12989105" w14:textId="4567951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000000" w:fill="E2EFDA"/>
            <w:noWrap/>
            <w:hideMark/>
          </w:tcPr>
          <w:p w14:paraId="02001C06"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000000" w:fill="E2EFDA"/>
            <w:noWrap/>
            <w:hideMark/>
          </w:tcPr>
          <w:p w14:paraId="593FD64A"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9" w:type="dxa"/>
            <w:tcBorders>
              <w:top w:val="nil"/>
              <w:left w:val="nil"/>
              <w:bottom w:val="single" w:sz="4" w:space="0" w:color="auto"/>
              <w:right w:val="single" w:sz="4" w:space="0" w:color="auto"/>
            </w:tcBorders>
            <w:shd w:val="clear" w:color="auto" w:fill="auto"/>
            <w:noWrap/>
            <w:hideMark/>
          </w:tcPr>
          <w:p w14:paraId="010CB300"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5F3BB08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0FEF5D3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6CD710AB"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9" w:type="dxa"/>
            <w:tcBorders>
              <w:top w:val="nil"/>
              <w:left w:val="nil"/>
              <w:bottom w:val="single" w:sz="4" w:space="0" w:color="auto"/>
              <w:right w:val="single" w:sz="4" w:space="0" w:color="auto"/>
            </w:tcBorders>
            <w:shd w:val="clear" w:color="auto" w:fill="auto"/>
            <w:noWrap/>
            <w:hideMark/>
          </w:tcPr>
          <w:p w14:paraId="11A7513B"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5AE4077E"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79005C6A"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1DE64113"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9" w:type="dxa"/>
            <w:tcBorders>
              <w:top w:val="nil"/>
              <w:left w:val="nil"/>
              <w:bottom w:val="single" w:sz="4" w:space="0" w:color="auto"/>
              <w:right w:val="single" w:sz="4" w:space="0" w:color="auto"/>
            </w:tcBorders>
            <w:shd w:val="clear" w:color="auto" w:fill="auto"/>
            <w:noWrap/>
            <w:hideMark/>
          </w:tcPr>
          <w:p w14:paraId="255B456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r>
      <w:tr w:rsidR="00D929CF" w:rsidRPr="009076E2" w14:paraId="22EDFD3D" w14:textId="77777777" w:rsidTr="00FF115E">
        <w:trPr>
          <w:trHeight w:val="290"/>
        </w:trPr>
        <w:tc>
          <w:tcPr>
            <w:tcW w:w="3702" w:type="dxa"/>
            <w:tcBorders>
              <w:top w:val="nil"/>
              <w:left w:val="single" w:sz="4" w:space="0" w:color="auto"/>
              <w:bottom w:val="single" w:sz="4" w:space="0" w:color="auto"/>
              <w:right w:val="single" w:sz="4" w:space="0" w:color="auto"/>
            </w:tcBorders>
            <w:shd w:val="clear" w:color="auto" w:fill="auto"/>
            <w:hideMark/>
          </w:tcPr>
          <w:p w14:paraId="57325A24" w14:textId="77777777" w:rsidR="00D929CF" w:rsidRPr="009076E2" w:rsidRDefault="00D929CF" w:rsidP="009076E2">
            <w:pPr>
              <w:spacing w:after="0" w:line="240" w:lineRule="auto"/>
              <w:rPr>
                <w:rFonts w:ascii="Calibri" w:eastAsia="Times New Roman" w:hAnsi="Calibri" w:cs="Calibri"/>
                <w:color w:val="000000"/>
                <w:lang w:eastAsia="en-GB"/>
              </w:rPr>
            </w:pPr>
            <w:r w:rsidRPr="009076E2">
              <w:rPr>
                <w:rFonts w:ascii="Calibri" w:eastAsia="Times New Roman" w:hAnsi="Calibri" w:cs="Calibri"/>
                <w:color w:val="000000"/>
                <w:lang w:eastAsia="en-GB"/>
              </w:rPr>
              <w:t>Dedicated Security Posts (DSP)</w:t>
            </w:r>
          </w:p>
        </w:tc>
        <w:tc>
          <w:tcPr>
            <w:tcW w:w="928" w:type="dxa"/>
            <w:tcBorders>
              <w:top w:val="single" w:sz="4" w:space="0" w:color="auto"/>
              <w:left w:val="nil"/>
              <w:bottom w:val="single" w:sz="4" w:space="0" w:color="auto"/>
              <w:right w:val="single" w:sz="4" w:space="0" w:color="auto"/>
            </w:tcBorders>
          </w:tcPr>
          <w:p w14:paraId="6F19B7F5" w14:textId="670C7FD5" w:rsidR="00D929CF" w:rsidRPr="009076E2" w:rsidRDefault="00FC7FD9" w:rsidP="009076E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41B8FE54" w14:textId="1464839C"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000000" w:fill="E2EFDA"/>
            <w:noWrap/>
            <w:hideMark/>
          </w:tcPr>
          <w:p w14:paraId="7101C1E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000000" w:fill="E2EFDA"/>
            <w:noWrap/>
            <w:hideMark/>
          </w:tcPr>
          <w:p w14:paraId="6B783ED0"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7F0E9C7B"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6E9622AD"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10BD3AC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468424AE"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9" w:type="dxa"/>
            <w:tcBorders>
              <w:top w:val="nil"/>
              <w:left w:val="nil"/>
              <w:bottom w:val="single" w:sz="4" w:space="0" w:color="auto"/>
              <w:right w:val="single" w:sz="4" w:space="0" w:color="auto"/>
            </w:tcBorders>
            <w:shd w:val="clear" w:color="auto" w:fill="auto"/>
            <w:noWrap/>
            <w:hideMark/>
          </w:tcPr>
          <w:p w14:paraId="567FF8E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067BCF7F"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56D3E2FF"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auto" w:fill="auto"/>
            <w:noWrap/>
            <w:hideMark/>
          </w:tcPr>
          <w:p w14:paraId="19B842C1"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9" w:type="dxa"/>
            <w:tcBorders>
              <w:top w:val="nil"/>
              <w:left w:val="nil"/>
              <w:bottom w:val="single" w:sz="4" w:space="0" w:color="auto"/>
              <w:right w:val="single" w:sz="4" w:space="0" w:color="auto"/>
            </w:tcBorders>
            <w:shd w:val="clear" w:color="auto" w:fill="auto"/>
            <w:noWrap/>
            <w:hideMark/>
          </w:tcPr>
          <w:p w14:paraId="4CE5B21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r>
      <w:tr w:rsidR="00D929CF" w:rsidRPr="009076E2" w14:paraId="696ACC97" w14:textId="77777777" w:rsidTr="00FF115E">
        <w:trPr>
          <w:trHeight w:val="205"/>
        </w:trPr>
        <w:tc>
          <w:tcPr>
            <w:tcW w:w="3702" w:type="dxa"/>
            <w:tcBorders>
              <w:top w:val="nil"/>
              <w:left w:val="single" w:sz="4" w:space="0" w:color="auto"/>
              <w:bottom w:val="single" w:sz="4" w:space="0" w:color="auto"/>
              <w:right w:val="single" w:sz="4" w:space="0" w:color="auto"/>
            </w:tcBorders>
            <w:shd w:val="clear" w:color="auto" w:fill="auto"/>
            <w:hideMark/>
          </w:tcPr>
          <w:p w14:paraId="1F18E1AE" w14:textId="77777777" w:rsidR="00D929CF" w:rsidRPr="009076E2" w:rsidRDefault="00D929CF" w:rsidP="009076E2">
            <w:pPr>
              <w:spacing w:after="0" w:line="240" w:lineRule="auto"/>
              <w:rPr>
                <w:rFonts w:ascii="Calibri" w:eastAsia="Times New Roman" w:hAnsi="Calibri" w:cs="Calibri"/>
                <w:color w:val="000000"/>
                <w:lang w:eastAsia="en-GB"/>
              </w:rPr>
            </w:pPr>
            <w:r w:rsidRPr="009076E2">
              <w:rPr>
                <w:rFonts w:ascii="Calibri" w:eastAsia="Times New Roman" w:hAnsi="Calibri" w:cs="Calibri"/>
                <w:color w:val="000000"/>
                <w:lang w:eastAsia="en-GB"/>
              </w:rPr>
              <w:t xml:space="preserve">Counter Terrorism Policing </w:t>
            </w:r>
            <w:proofErr w:type="gramStart"/>
            <w:r w:rsidRPr="009076E2">
              <w:rPr>
                <w:rFonts w:ascii="Calibri" w:eastAsia="Times New Roman" w:hAnsi="Calibri" w:cs="Calibri"/>
                <w:color w:val="000000"/>
                <w:lang w:eastAsia="en-GB"/>
              </w:rPr>
              <w:t>South East</w:t>
            </w:r>
            <w:proofErr w:type="gramEnd"/>
          </w:p>
        </w:tc>
        <w:tc>
          <w:tcPr>
            <w:tcW w:w="928" w:type="dxa"/>
            <w:tcBorders>
              <w:top w:val="single" w:sz="4" w:space="0" w:color="auto"/>
              <w:left w:val="nil"/>
              <w:bottom w:val="single" w:sz="4" w:space="0" w:color="auto"/>
              <w:right w:val="single" w:sz="4" w:space="0" w:color="auto"/>
            </w:tcBorders>
          </w:tcPr>
          <w:p w14:paraId="0B9B98B7" w14:textId="2305AC84" w:rsidR="00D929CF" w:rsidRPr="009076E2" w:rsidRDefault="00FC7FD9" w:rsidP="009076E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1896A5DB" w14:textId="1BB1B5E3"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000000" w:fill="E2EFDA"/>
            <w:noWrap/>
            <w:hideMark/>
          </w:tcPr>
          <w:p w14:paraId="66658DA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2</w:t>
            </w:r>
          </w:p>
        </w:tc>
        <w:tc>
          <w:tcPr>
            <w:tcW w:w="878" w:type="dxa"/>
            <w:tcBorders>
              <w:top w:val="nil"/>
              <w:left w:val="nil"/>
              <w:bottom w:val="single" w:sz="4" w:space="0" w:color="auto"/>
              <w:right w:val="single" w:sz="4" w:space="0" w:color="auto"/>
            </w:tcBorders>
            <w:shd w:val="clear" w:color="000000" w:fill="E2EFDA"/>
            <w:noWrap/>
            <w:hideMark/>
          </w:tcPr>
          <w:p w14:paraId="60F7803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11FE2A81"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5EB141A5"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51304C4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44EB2ADE"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0CD84FC8"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617969EC"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09E15A6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2555E8D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6BD1C476"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r>
      <w:tr w:rsidR="00D929CF" w:rsidRPr="009076E2" w14:paraId="289149EB" w14:textId="77777777" w:rsidTr="00FF115E">
        <w:trPr>
          <w:trHeight w:val="290"/>
        </w:trPr>
        <w:tc>
          <w:tcPr>
            <w:tcW w:w="3702" w:type="dxa"/>
            <w:tcBorders>
              <w:top w:val="nil"/>
              <w:left w:val="single" w:sz="4" w:space="0" w:color="auto"/>
              <w:bottom w:val="single" w:sz="4" w:space="0" w:color="auto"/>
              <w:right w:val="single" w:sz="4" w:space="0" w:color="auto"/>
            </w:tcBorders>
            <w:shd w:val="clear" w:color="auto" w:fill="auto"/>
            <w:hideMark/>
          </w:tcPr>
          <w:p w14:paraId="4137A215" w14:textId="77777777" w:rsidR="00D929CF" w:rsidRPr="009076E2" w:rsidRDefault="00D929CF" w:rsidP="009076E2">
            <w:pPr>
              <w:spacing w:after="0" w:line="240" w:lineRule="auto"/>
              <w:rPr>
                <w:rFonts w:ascii="Calibri" w:eastAsia="Times New Roman" w:hAnsi="Calibri" w:cs="Calibri"/>
                <w:color w:val="000000"/>
                <w:lang w:eastAsia="en-GB"/>
              </w:rPr>
            </w:pPr>
            <w:r w:rsidRPr="009076E2">
              <w:rPr>
                <w:rFonts w:ascii="Calibri" w:eastAsia="Times New Roman" w:hAnsi="Calibri" w:cs="Calibri"/>
                <w:color w:val="000000"/>
                <w:lang w:eastAsia="en-GB"/>
              </w:rPr>
              <w:t>Clandestine Small Boats Team</w:t>
            </w:r>
          </w:p>
        </w:tc>
        <w:tc>
          <w:tcPr>
            <w:tcW w:w="928" w:type="dxa"/>
            <w:tcBorders>
              <w:top w:val="single" w:sz="4" w:space="0" w:color="auto"/>
              <w:left w:val="nil"/>
              <w:bottom w:val="single" w:sz="4" w:space="0" w:color="auto"/>
              <w:right w:val="single" w:sz="4" w:space="0" w:color="auto"/>
            </w:tcBorders>
          </w:tcPr>
          <w:p w14:paraId="50F296C7" w14:textId="4C3587DA" w:rsidR="00D929CF" w:rsidRPr="009076E2" w:rsidRDefault="00FC7FD9" w:rsidP="009076E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0E51E8AF" w14:textId="77BAB65A"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000000" w:fill="E2EFDA"/>
            <w:noWrap/>
            <w:hideMark/>
          </w:tcPr>
          <w:p w14:paraId="7758280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000000" w:fill="E2EFDA"/>
            <w:noWrap/>
            <w:hideMark/>
          </w:tcPr>
          <w:p w14:paraId="0C03DBE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9" w:type="dxa"/>
            <w:tcBorders>
              <w:top w:val="nil"/>
              <w:left w:val="nil"/>
              <w:bottom w:val="single" w:sz="4" w:space="0" w:color="auto"/>
              <w:right w:val="single" w:sz="4" w:space="0" w:color="auto"/>
            </w:tcBorders>
            <w:shd w:val="clear" w:color="auto" w:fill="auto"/>
            <w:noWrap/>
            <w:hideMark/>
          </w:tcPr>
          <w:p w14:paraId="0B17D41C"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2C30E993"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6B7D771B"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474F245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9" w:type="dxa"/>
            <w:tcBorders>
              <w:top w:val="nil"/>
              <w:left w:val="nil"/>
              <w:bottom w:val="single" w:sz="4" w:space="0" w:color="auto"/>
              <w:right w:val="single" w:sz="4" w:space="0" w:color="auto"/>
            </w:tcBorders>
            <w:shd w:val="clear" w:color="auto" w:fill="auto"/>
            <w:noWrap/>
            <w:hideMark/>
          </w:tcPr>
          <w:p w14:paraId="42312BA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736401D9"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5EA7E8C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6A99F960"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9" w:type="dxa"/>
            <w:tcBorders>
              <w:top w:val="nil"/>
              <w:left w:val="nil"/>
              <w:bottom w:val="single" w:sz="4" w:space="0" w:color="auto"/>
              <w:right w:val="single" w:sz="4" w:space="0" w:color="auto"/>
            </w:tcBorders>
            <w:shd w:val="clear" w:color="auto" w:fill="auto"/>
            <w:noWrap/>
            <w:hideMark/>
          </w:tcPr>
          <w:p w14:paraId="3000C4F9"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r>
      <w:tr w:rsidR="00D929CF" w:rsidRPr="009076E2" w14:paraId="58081915" w14:textId="77777777" w:rsidTr="00FF115E">
        <w:trPr>
          <w:trHeight w:val="580"/>
        </w:trPr>
        <w:tc>
          <w:tcPr>
            <w:tcW w:w="3702" w:type="dxa"/>
            <w:tcBorders>
              <w:top w:val="nil"/>
              <w:left w:val="single" w:sz="4" w:space="0" w:color="auto"/>
              <w:bottom w:val="single" w:sz="4" w:space="0" w:color="auto"/>
              <w:right w:val="single" w:sz="4" w:space="0" w:color="auto"/>
            </w:tcBorders>
            <w:shd w:val="clear" w:color="auto" w:fill="auto"/>
            <w:hideMark/>
          </w:tcPr>
          <w:p w14:paraId="68CD7E75" w14:textId="77777777" w:rsidR="00D929CF" w:rsidRPr="009076E2" w:rsidRDefault="00D929CF" w:rsidP="009076E2">
            <w:pPr>
              <w:spacing w:after="0" w:line="240" w:lineRule="auto"/>
              <w:rPr>
                <w:rFonts w:ascii="Calibri" w:eastAsia="Times New Roman" w:hAnsi="Calibri" w:cs="Calibri"/>
                <w:color w:val="000000"/>
                <w:lang w:eastAsia="en-GB"/>
              </w:rPr>
            </w:pPr>
            <w:r w:rsidRPr="009076E2">
              <w:rPr>
                <w:rFonts w:ascii="Calibri" w:eastAsia="Times New Roman" w:hAnsi="Calibri" w:cs="Calibri"/>
                <w:color w:val="000000"/>
                <w:lang w:eastAsia="en-GB"/>
              </w:rPr>
              <w:t>Women's Justice Officer funded by Home Office</w:t>
            </w:r>
          </w:p>
        </w:tc>
        <w:tc>
          <w:tcPr>
            <w:tcW w:w="928" w:type="dxa"/>
            <w:tcBorders>
              <w:top w:val="single" w:sz="4" w:space="0" w:color="auto"/>
              <w:left w:val="nil"/>
              <w:bottom w:val="single" w:sz="4" w:space="0" w:color="auto"/>
              <w:right w:val="single" w:sz="4" w:space="0" w:color="auto"/>
            </w:tcBorders>
          </w:tcPr>
          <w:p w14:paraId="45E9092D" w14:textId="5167F37E" w:rsidR="00D929CF" w:rsidRPr="009076E2" w:rsidRDefault="00FC7FD9" w:rsidP="009076E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2E793049" w14:textId="321AB6F1"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000000" w:fill="E2EFDA"/>
            <w:noWrap/>
            <w:hideMark/>
          </w:tcPr>
          <w:p w14:paraId="7A3E3BEE"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000000" w:fill="E2EFDA"/>
            <w:noWrap/>
            <w:hideMark/>
          </w:tcPr>
          <w:p w14:paraId="408E0A61"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9" w:type="dxa"/>
            <w:tcBorders>
              <w:top w:val="nil"/>
              <w:left w:val="nil"/>
              <w:bottom w:val="single" w:sz="4" w:space="0" w:color="auto"/>
              <w:right w:val="single" w:sz="4" w:space="0" w:color="auto"/>
            </w:tcBorders>
            <w:shd w:val="clear" w:color="auto" w:fill="auto"/>
            <w:noWrap/>
            <w:hideMark/>
          </w:tcPr>
          <w:p w14:paraId="2430FAE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0615B388"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09950C73"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360B596A"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9" w:type="dxa"/>
            <w:tcBorders>
              <w:top w:val="nil"/>
              <w:left w:val="nil"/>
              <w:bottom w:val="single" w:sz="4" w:space="0" w:color="auto"/>
              <w:right w:val="single" w:sz="4" w:space="0" w:color="auto"/>
            </w:tcBorders>
            <w:shd w:val="clear" w:color="auto" w:fill="auto"/>
            <w:noWrap/>
            <w:hideMark/>
          </w:tcPr>
          <w:p w14:paraId="6C7215D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6FBCCD3E"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391AB258"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8" w:type="dxa"/>
            <w:tcBorders>
              <w:top w:val="nil"/>
              <w:left w:val="nil"/>
              <w:bottom w:val="single" w:sz="4" w:space="0" w:color="auto"/>
              <w:right w:val="single" w:sz="4" w:space="0" w:color="auto"/>
            </w:tcBorders>
            <w:shd w:val="clear" w:color="auto" w:fill="auto"/>
            <w:noWrap/>
            <w:hideMark/>
          </w:tcPr>
          <w:p w14:paraId="5038A65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c>
          <w:tcPr>
            <w:tcW w:w="879" w:type="dxa"/>
            <w:tcBorders>
              <w:top w:val="nil"/>
              <w:left w:val="nil"/>
              <w:bottom w:val="single" w:sz="4" w:space="0" w:color="auto"/>
              <w:right w:val="single" w:sz="4" w:space="0" w:color="auto"/>
            </w:tcBorders>
            <w:shd w:val="clear" w:color="auto" w:fill="auto"/>
            <w:noWrap/>
            <w:hideMark/>
          </w:tcPr>
          <w:p w14:paraId="28517527"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0</w:t>
            </w:r>
          </w:p>
        </w:tc>
      </w:tr>
      <w:tr w:rsidR="00D929CF" w:rsidRPr="009076E2" w14:paraId="71E277B4" w14:textId="77777777" w:rsidTr="00FF115E">
        <w:trPr>
          <w:trHeight w:val="290"/>
        </w:trPr>
        <w:tc>
          <w:tcPr>
            <w:tcW w:w="3702" w:type="dxa"/>
            <w:tcBorders>
              <w:top w:val="nil"/>
              <w:left w:val="single" w:sz="4" w:space="0" w:color="auto"/>
              <w:bottom w:val="single" w:sz="4" w:space="0" w:color="auto"/>
              <w:right w:val="single" w:sz="4" w:space="0" w:color="auto"/>
            </w:tcBorders>
            <w:shd w:val="clear" w:color="auto" w:fill="auto"/>
            <w:hideMark/>
          </w:tcPr>
          <w:p w14:paraId="49B71225" w14:textId="77777777" w:rsidR="00D929CF" w:rsidRPr="009076E2" w:rsidRDefault="00D929CF" w:rsidP="009076E2">
            <w:pPr>
              <w:spacing w:after="0" w:line="240" w:lineRule="auto"/>
              <w:rPr>
                <w:rFonts w:ascii="Calibri" w:eastAsia="Times New Roman" w:hAnsi="Calibri" w:cs="Calibri"/>
                <w:color w:val="000000"/>
                <w:lang w:eastAsia="en-GB"/>
              </w:rPr>
            </w:pPr>
            <w:r w:rsidRPr="009076E2">
              <w:rPr>
                <w:rFonts w:ascii="Calibri" w:eastAsia="Times New Roman" w:hAnsi="Calibri" w:cs="Calibri"/>
                <w:color w:val="000000"/>
                <w:lang w:eastAsia="en-GB"/>
              </w:rPr>
              <w:t>Business Adviser - funded by AMO</w:t>
            </w:r>
          </w:p>
        </w:tc>
        <w:tc>
          <w:tcPr>
            <w:tcW w:w="928" w:type="dxa"/>
            <w:tcBorders>
              <w:top w:val="single" w:sz="4" w:space="0" w:color="auto"/>
              <w:left w:val="nil"/>
              <w:bottom w:val="single" w:sz="4" w:space="0" w:color="auto"/>
              <w:right w:val="single" w:sz="4" w:space="0" w:color="auto"/>
            </w:tcBorders>
          </w:tcPr>
          <w:p w14:paraId="0150E033" w14:textId="574525BA" w:rsidR="00D929CF" w:rsidRPr="009076E2" w:rsidRDefault="00FC7FD9" w:rsidP="009076E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0F3FF547" w14:textId="0445B582"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000000" w:fill="E2EFDA"/>
            <w:noWrap/>
            <w:hideMark/>
          </w:tcPr>
          <w:p w14:paraId="23B1647C"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000000" w:fill="E2EFDA"/>
            <w:noWrap/>
            <w:hideMark/>
          </w:tcPr>
          <w:p w14:paraId="6768ABA8"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358E383B"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2C0FEE00"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7A2A432C"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425FF2A2"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75EC103B"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7C37B066"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7F773AC1"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8" w:type="dxa"/>
            <w:tcBorders>
              <w:top w:val="nil"/>
              <w:left w:val="nil"/>
              <w:bottom w:val="single" w:sz="4" w:space="0" w:color="auto"/>
              <w:right w:val="single" w:sz="4" w:space="0" w:color="auto"/>
            </w:tcBorders>
            <w:shd w:val="clear" w:color="auto" w:fill="auto"/>
            <w:noWrap/>
            <w:hideMark/>
          </w:tcPr>
          <w:p w14:paraId="1C15E824"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c>
          <w:tcPr>
            <w:tcW w:w="879" w:type="dxa"/>
            <w:tcBorders>
              <w:top w:val="nil"/>
              <w:left w:val="nil"/>
              <w:bottom w:val="single" w:sz="4" w:space="0" w:color="auto"/>
              <w:right w:val="single" w:sz="4" w:space="0" w:color="auto"/>
            </w:tcBorders>
            <w:shd w:val="clear" w:color="auto" w:fill="auto"/>
            <w:noWrap/>
            <w:hideMark/>
          </w:tcPr>
          <w:p w14:paraId="0F776175" w14:textId="77777777" w:rsidR="00D929CF" w:rsidRPr="009076E2" w:rsidRDefault="00D929CF" w:rsidP="009076E2">
            <w:pPr>
              <w:spacing w:after="0" w:line="240" w:lineRule="auto"/>
              <w:jc w:val="center"/>
              <w:rPr>
                <w:rFonts w:ascii="Calibri" w:eastAsia="Times New Roman" w:hAnsi="Calibri" w:cs="Calibri"/>
                <w:color w:val="000000"/>
                <w:lang w:eastAsia="en-GB"/>
              </w:rPr>
            </w:pPr>
            <w:r w:rsidRPr="009076E2">
              <w:rPr>
                <w:rFonts w:ascii="Calibri" w:eastAsia="Times New Roman" w:hAnsi="Calibri" w:cs="Calibri"/>
                <w:color w:val="000000"/>
                <w:lang w:eastAsia="en-GB"/>
              </w:rPr>
              <w:t>1</w:t>
            </w:r>
          </w:p>
        </w:tc>
      </w:tr>
      <w:tr w:rsidR="00D929CF" w:rsidRPr="009076E2" w14:paraId="7BF2997B" w14:textId="77777777" w:rsidTr="00FF115E">
        <w:trPr>
          <w:trHeight w:val="290"/>
        </w:trPr>
        <w:tc>
          <w:tcPr>
            <w:tcW w:w="3702" w:type="dxa"/>
            <w:tcBorders>
              <w:top w:val="nil"/>
              <w:left w:val="single" w:sz="4" w:space="0" w:color="auto"/>
              <w:bottom w:val="single" w:sz="4" w:space="0" w:color="auto"/>
              <w:right w:val="single" w:sz="4" w:space="0" w:color="auto"/>
            </w:tcBorders>
            <w:shd w:val="clear" w:color="auto" w:fill="auto"/>
            <w:noWrap/>
            <w:hideMark/>
          </w:tcPr>
          <w:p w14:paraId="1817290F" w14:textId="77777777" w:rsidR="00D929CF" w:rsidRPr="009076E2" w:rsidRDefault="00D929CF" w:rsidP="009076E2">
            <w:pPr>
              <w:spacing w:after="0" w:line="240" w:lineRule="auto"/>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Total</w:t>
            </w:r>
          </w:p>
        </w:tc>
        <w:tc>
          <w:tcPr>
            <w:tcW w:w="928" w:type="dxa"/>
            <w:tcBorders>
              <w:top w:val="single" w:sz="4" w:space="0" w:color="auto"/>
              <w:left w:val="nil"/>
              <w:bottom w:val="single" w:sz="4" w:space="0" w:color="auto"/>
              <w:right w:val="single" w:sz="4" w:space="0" w:color="auto"/>
            </w:tcBorders>
          </w:tcPr>
          <w:p w14:paraId="6C12037B" w14:textId="7E33C6FA" w:rsidR="00D929CF" w:rsidRPr="009076E2" w:rsidRDefault="001510A2" w:rsidP="009076E2">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26</w:t>
            </w:r>
          </w:p>
        </w:tc>
        <w:tc>
          <w:tcPr>
            <w:tcW w:w="878" w:type="dxa"/>
            <w:tcBorders>
              <w:top w:val="nil"/>
              <w:left w:val="single" w:sz="4" w:space="0" w:color="auto"/>
              <w:bottom w:val="single" w:sz="4" w:space="0" w:color="auto"/>
              <w:right w:val="single" w:sz="4" w:space="0" w:color="auto"/>
            </w:tcBorders>
            <w:shd w:val="clear" w:color="000000" w:fill="E2EFDA"/>
            <w:noWrap/>
            <w:hideMark/>
          </w:tcPr>
          <w:p w14:paraId="4B8ED0E2" w14:textId="39ABF922" w:rsidR="00D929CF" w:rsidRPr="009076E2" w:rsidRDefault="005B17C8" w:rsidP="009076E2">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5</w:t>
            </w:r>
          </w:p>
        </w:tc>
        <w:tc>
          <w:tcPr>
            <w:tcW w:w="878" w:type="dxa"/>
            <w:tcBorders>
              <w:top w:val="nil"/>
              <w:left w:val="nil"/>
              <w:bottom w:val="single" w:sz="4" w:space="0" w:color="auto"/>
              <w:right w:val="single" w:sz="4" w:space="0" w:color="auto"/>
            </w:tcBorders>
            <w:shd w:val="clear" w:color="000000" w:fill="E2EFDA"/>
            <w:noWrap/>
            <w:hideMark/>
          </w:tcPr>
          <w:p w14:paraId="40F03CED"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4</w:t>
            </w:r>
          </w:p>
        </w:tc>
        <w:tc>
          <w:tcPr>
            <w:tcW w:w="878" w:type="dxa"/>
            <w:tcBorders>
              <w:top w:val="nil"/>
              <w:left w:val="nil"/>
              <w:bottom w:val="single" w:sz="4" w:space="0" w:color="auto"/>
              <w:right w:val="single" w:sz="4" w:space="0" w:color="auto"/>
            </w:tcBorders>
            <w:shd w:val="clear" w:color="000000" w:fill="E2EFDA"/>
            <w:noWrap/>
            <w:hideMark/>
          </w:tcPr>
          <w:p w14:paraId="5B5E2D3B"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5</w:t>
            </w:r>
          </w:p>
        </w:tc>
        <w:tc>
          <w:tcPr>
            <w:tcW w:w="879" w:type="dxa"/>
            <w:tcBorders>
              <w:top w:val="nil"/>
              <w:left w:val="nil"/>
              <w:bottom w:val="single" w:sz="4" w:space="0" w:color="auto"/>
              <w:right w:val="single" w:sz="4" w:space="0" w:color="auto"/>
            </w:tcBorders>
            <w:shd w:val="clear" w:color="auto" w:fill="auto"/>
            <w:noWrap/>
            <w:hideMark/>
          </w:tcPr>
          <w:p w14:paraId="46FA282B"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5</w:t>
            </w:r>
          </w:p>
        </w:tc>
        <w:tc>
          <w:tcPr>
            <w:tcW w:w="878" w:type="dxa"/>
            <w:tcBorders>
              <w:top w:val="nil"/>
              <w:left w:val="nil"/>
              <w:bottom w:val="single" w:sz="4" w:space="0" w:color="auto"/>
              <w:right w:val="single" w:sz="4" w:space="0" w:color="auto"/>
            </w:tcBorders>
            <w:shd w:val="clear" w:color="auto" w:fill="auto"/>
            <w:noWrap/>
            <w:hideMark/>
          </w:tcPr>
          <w:p w14:paraId="05E3DD81"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5</w:t>
            </w:r>
          </w:p>
        </w:tc>
        <w:tc>
          <w:tcPr>
            <w:tcW w:w="878" w:type="dxa"/>
            <w:tcBorders>
              <w:top w:val="nil"/>
              <w:left w:val="nil"/>
              <w:bottom w:val="single" w:sz="4" w:space="0" w:color="auto"/>
              <w:right w:val="single" w:sz="4" w:space="0" w:color="auto"/>
            </w:tcBorders>
            <w:shd w:val="clear" w:color="auto" w:fill="auto"/>
            <w:noWrap/>
            <w:hideMark/>
          </w:tcPr>
          <w:p w14:paraId="11B55636"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c>
          <w:tcPr>
            <w:tcW w:w="878" w:type="dxa"/>
            <w:tcBorders>
              <w:top w:val="nil"/>
              <w:left w:val="nil"/>
              <w:bottom w:val="single" w:sz="4" w:space="0" w:color="auto"/>
              <w:right w:val="single" w:sz="4" w:space="0" w:color="auto"/>
            </w:tcBorders>
            <w:shd w:val="clear" w:color="auto" w:fill="auto"/>
            <w:noWrap/>
            <w:hideMark/>
          </w:tcPr>
          <w:p w14:paraId="74B91FDE"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c>
          <w:tcPr>
            <w:tcW w:w="879" w:type="dxa"/>
            <w:tcBorders>
              <w:top w:val="nil"/>
              <w:left w:val="nil"/>
              <w:bottom w:val="single" w:sz="4" w:space="0" w:color="auto"/>
              <w:right w:val="single" w:sz="4" w:space="0" w:color="auto"/>
            </w:tcBorders>
            <w:shd w:val="clear" w:color="auto" w:fill="auto"/>
            <w:noWrap/>
            <w:hideMark/>
          </w:tcPr>
          <w:p w14:paraId="7D088812"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c>
          <w:tcPr>
            <w:tcW w:w="878" w:type="dxa"/>
            <w:tcBorders>
              <w:top w:val="nil"/>
              <w:left w:val="nil"/>
              <w:bottom w:val="single" w:sz="4" w:space="0" w:color="auto"/>
              <w:right w:val="single" w:sz="4" w:space="0" w:color="auto"/>
            </w:tcBorders>
            <w:shd w:val="clear" w:color="auto" w:fill="auto"/>
            <w:noWrap/>
            <w:hideMark/>
          </w:tcPr>
          <w:p w14:paraId="4B5927A1"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c>
          <w:tcPr>
            <w:tcW w:w="878" w:type="dxa"/>
            <w:tcBorders>
              <w:top w:val="nil"/>
              <w:left w:val="nil"/>
              <w:bottom w:val="single" w:sz="4" w:space="0" w:color="auto"/>
              <w:right w:val="single" w:sz="4" w:space="0" w:color="auto"/>
            </w:tcBorders>
            <w:shd w:val="clear" w:color="auto" w:fill="auto"/>
            <w:noWrap/>
            <w:hideMark/>
          </w:tcPr>
          <w:p w14:paraId="36522687"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c>
          <w:tcPr>
            <w:tcW w:w="878" w:type="dxa"/>
            <w:tcBorders>
              <w:top w:val="nil"/>
              <w:left w:val="nil"/>
              <w:bottom w:val="single" w:sz="4" w:space="0" w:color="auto"/>
              <w:right w:val="single" w:sz="4" w:space="0" w:color="auto"/>
            </w:tcBorders>
            <w:shd w:val="clear" w:color="auto" w:fill="auto"/>
            <w:noWrap/>
            <w:hideMark/>
          </w:tcPr>
          <w:p w14:paraId="089CD71F"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c>
          <w:tcPr>
            <w:tcW w:w="879" w:type="dxa"/>
            <w:tcBorders>
              <w:top w:val="nil"/>
              <w:left w:val="nil"/>
              <w:bottom w:val="single" w:sz="4" w:space="0" w:color="auto"/>
              <w:right w:val="single" w:sz="4" w:space="0" w:color="auto"/>
            </w:tcBorders>
            <w:shd w:val="clear" w:color="auto" w:fill="auto"/>
            <w:noWrap/>
            <w:hideMark/>
          </w:tcPr>
          <w:p w14:paraId="03F57E15" w14:textId="77777777" w:rsidR="00D929CF" w:rsidRPr="009076E2" w:rsidRDefault="00D929CF" w:rsidP="009076E2">
            <w:pPr>
              <w:spacing w:after="0" w:line="240" w:lineRule="auto"/>
              <w:jc w:val="center"/>
              <w:rPr>
                <w:rFonts w:ascii="Calibri" w:eastAsia="Times New Roman" w:hAnsi="Calibri" w:cs="Calibri"/>
                <w:b/>
                <w:bCs/>
                <w:color w:val="000000"/>
                <w:lang w:eastAsia="en-GB"/>
              </w:rPr>
            </w:pPr>
            <w:r w:rsidRPr="009076E2">
              <w:rPr>
                <w:rFonts w:ascii="Calibri" w:eastAsia="Times New Roman" w:hAnsi="Calibri" w:cs="Calibri"/>
                <w:b/>
                <w:bCs/>
                <w:color w:val="000000"/>
                <w:lang w:eastAsia="en-GB"/>
              </w:rPr>
              <w:t>6</w:t>
            </w:r>
          </w:p>
        </w:tc>
      </w:tr>
    </w:tbl>
    <w:p w14:paraId="397AEDF6" w14:textId="367645EF" w:rsidR="00D60633" w:rsidRPr="001314C5" w:rsidRDefault="00D60633" w:rsidP="00B465D6">
      <w:pPr>
        <w:pStyle w:val="H1outturn"/>
      </w:pPr>
      <w:bookmarkStart w:id="1" w:name="_Hlk168926875"/>
      <w:r w:rsidRPr="001314C5">
        <w:t>Growth requests since budget setting</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5"/>
        <w:gridCol w:w="4645"/>
      </w:tblGrid>
      <w:tr w:rsidR="00D60633" w:rsidRPr="00311F2A" w14:paraId="4979A5AF" w14:textId="77777777" w:rsidTr="007F4FAC">
        <w:trPr>
          <w:cantSplit/>
        </w:trPr>
        <w:tc>
          <w:tcPr>
            <w:tcW w:w="4648" w:type="dxa"/>
            <w:tcMar>
              <w:top w:w="0" w:type="dxa"/>
              <w:left w:w="108" w:type="dxa"/>
              <w:bottom w:w="0" w:type="dxa"/>
              <w:right w:w="108" w:type="dxa"/>
            </w:tcMar>
            <w:hideMark/>
          </w:tcPr>
          <w:p w14:paraId="147D5F67" w14:textId="77777777" w:rsidR="00D60633" w:rsidRPr="00311F2A" w:rsidRDefault="00D60633" w:rsidP="00483382">
            <w:pPr>
              <w:pStyle w:val="NoSpacing"/>
              <w:spacing w:before="60" w:after="60"/>
              <w:rPr>
                <w:rFonts w:cstheme="minorHAnsi"/>
                <w:b/>
                <w:bCs/>
              </w:rPr>
            </w:pPr>
            <w:r w:rsidRPr="00311F2A">
              <w:rPr>
                <w:rFonts w:cstheme="minorHAnsi"/>
                <w:b/>
                <w:bCs/>
              </w:rPr>
              <w:t>Description</w:t>
            </w:r>
          </w:p>
        </w:tc>
        <w:tc>
          <w:tcPr>
            <w:tcW w:w="4645" w:type="dxa"/>
            <w:tcMar>
              <w:top w:w="0" w:type="dxa"/>
              <w:left w:w="108" w:type="dxa"/>
              <w:bottom w:w="0" w:type="dxa"/>
              <w:right w:w="108" w:type="dxa"/>
            </w:tcMar>
            <w:hideMark/>
          </w:tcPr>
          <w:p w14:paraId="28C19CFB" w14:textId="61C71A54" w:rsidR="00D60633" w:rsidRPr="00311F2A" w:rsidRDefault="00FB747D" w:rsidP="00483382">
            <w:pPr>
              <w:pStyle w:val="NoSpacing"/>
              <w:spacing w:before="60" w:after="60"/>
              <w:jc w:val="center"/>
              <w:rPr>
                <w:rFonts w:cstheme="minorHAnsi"/>
                <w:b/>
                <w:bCs/>
              </w:rPr>
            </w:pPr>
            <w:r w:rsidRPr="00311F2A">
              <w:rPr>
                <w:rFonts w:cstheme="minorHAnsi"/>
                <w:b/>
                <w:bCs/>
              </w:rPr>
              <w:t>20</w:t>
            </w:r>
            <w:r w:rsidR="00D60633" w:rsidRPr="00311F2A">
              <w:rPr>
                <w:rFonts w:cstheme="minorHAnsi"/>
                <w:b/>
                <w:bCs/>
              </w:rPr>
              <w:t>24/25 Cost Pressure</w:t>
            </w:r>
          </w:p>
        </w:tc>
        <w:tc>
          <w:tcPr>
            <w:tcW w:w="4645" w:type="dxa"/>
            <w:tcMar>
              <w:top w:w="0" w:type="dxa"/>
              <w:left w:w="108" w:type="dxa"/>
              <w:bottom w:w="0" w:type="dxa"/>
              <w:right w:w="108" w:type="dxa"/>
            </w:tcMar>
            <w:hideMark/>
          </w:tcPr>
          <w:p w14:paraId="26B00341" w14:textId="66660D3C" w:rsidR="00D60633" w:rsidRPr="00311F2A" w:rsidRDefault="00FB747D" w:rsidP="00483382">
            <w:pPr>
              <w:pStyle w:val="NoSpacing"/>
              <w:spacing w:before="60" w:after="60"/>
              <w:jc w:val="center"/>
              <w:rPr>
                <w:rFonts w:cstheme="minorHAnsi"/>
                <w:b/>
                <w:bCs/>
              </w:rPr>
            </w:pPr>
            <w:r w:rsidRPr="00311F2A">
              <w:rPr>
                <w:rFonts w:cstheme="minorHAnsi"/>
                <w:b/>
                <w:bCs/>
              </w:rPr>
              <w:t>20</w:t>
            </w:r>
            <w:r w:rsidR="00D60633" w:rsidRPr="00311F2A">
              <w:rPr>
                <w:rFonts w:cstheme="minorHAnsi"/>
                <w:b/>
                <w:bCs/>
              </w:rPr>
              <w:t>25/26 Cost Pressure</w:t>
            </w:r>
          </w:p>
        </w:tc>
      </w:tr>
      <w:tr w:rsidR="00D60633" w:rsidRPr="00311F2A" w14:paraId="72D9F93A" w14:textId="77777777" w:rsidTr="007F4FAC">
        <w:trPr>
          <w:cantSplit/>
        </w:trPr>
        <w:tc>
          <w:tcPr>
            <w:tcW w:w="4648" w:type="dxa"/>
            <w:tcMar>
              <w:top w:w="0" w:type="dxa"/>
              <w:left w:w="108" w:type="dxa"/>
              <w:bottom w:w="0" w:type="dxa"/>
              <w:right w:w="108" w:type="dxa"/>
            </w:tcMar>
            <w:hideMark/>
          </w:tcPr>
          <w:p w14:paraId="5AD618F1" w14:textId="77777777" w:rsidR="00D60633" w:rsidRPr="00311F2A" w:rsidRDefault="00D60633" w:rsidP="00483382">
            <w:pPr>
              <w:pStyle w:val="NoSpacing"/>
              <w:spacing w:before="60" w:after="60"/>
              <w:rPr>
                <w:rFonts w:cstheme="minorHAnsi"/>
              </w:rPr>
            </w:pPr>
            <w:r w:rsidRPr="00311F2A">
              <w:rPr>
                <w:rFonts w:cstheme="minorHAnsi"/>
              </w:rPr>
              <w:t>Vetting</w:t>
            </w:r>
          </w:p>
        </w:tc>
        <w:tc>
          <w:tcPr>
            <w:tcW w:w="4645" w:type="dxa"/>
            <w:tcMar>
              <w:top w:w="0" w:type="dxa"/>
              <w:left w:w="108" w:type="dxa"/>
              <w:bottom w:w="0" w:type="dxa"/>
              <w:right w:w="108" w:type="dxa"/>
            </w:tcMar>
            <w:hideMark/>
          </w:tcPr>
          <w:p w14:paraId="6287C4BE" w14:textId="77777777" w:rsidR="00D60633" w:rsidRPr="00311F2A" w:rsidRDefault="00D60633" w:rsidP="00483382">
            <w:pPr>
              <w:pStyle w:val="NoSpacing"/>
              <w:spacing w:before="60" w:after="60"/>
              <w:jc w:val="center"/>
              <w:rPr>
                <w:rFonts w:cstheme="minorHAnsi"/>
              </w:rPr>
            </w:pPr>
            <w:r w:rsidRPr="00311F2A">
              <w:rPr>
                <w:rFonts w:cstheme="minorHAnsi"/>
              </w:rPr>
              <w:t>£95k</w:t>
            </w:r>
          </w:p>
        </w:tc>
        <w:tc>
          <w:tcPr>
            <w:tcW w:w="4645" w:type="dxa"/>
            <w:tcMar>
              <w:top w:w="0" w:type="dxa"/>
              <w:left w:w="108" w:type="dxa"/>
              <w:bottom w:w="0" w:type="dxa"/>
              <w:right w:w="108" w:type="dxa"/>
            </w:tcMar>
            <w:hideMark/>
          </w:tcPr>
          <w:p w14:paraId="0D939C25" w14:textId="77777777" w:rsidR="00D60633" w:rsidRPr="00311F2A" w:rsidRDefault="00D60633" w:rsidP="00483382">
            <w:pPr>
              <w:pStyle w:val="NoSpacing"/>
              <w:spacing w:before="60" w:after="60"/>
              <w:jc w:val="center"/>
              <w:rPr>
                <w:rFonts w:cstheme="minorHAnsi"/>
              </w:rPr>
            </w:pPr>
            <w:r w:rsidRPr="00311F2A">
              <w:rPr>
                <w:rFonts w:cstheme="minorHAnsi"/>
              </w:rPr>
              <w:t>£205k</w:t>
            </w:r>
          </w:p>
        </w:tc>
      </w:tr>
      <w:tr w:rsidR="00D60633" w:rsidRPr="00311F2A" w14:paraId="4CE8BEEC" w14:textId="77777777" w:rsidTr="007F4FAC">
        <w:trPr>
          <w:cantSplit/>
        </w:trPr>
        <w:tc>
          <w:tcPr>
            <w:tcW w:w="4648" w:type="dxa"/>
            <w:tcMar>
              <w:top w:w="0" w:type="dxa"/>
              <w:left w:w="108" w:type="dxa"/>
              <w:bottom w:w="0" w:type="dxa"/>
              <w:right w:w="108" w:type="dxa"/>
            </w:tcMar>
            <w:hideMark/>
          </w:tcPr>
          <w:p w14:paraId="2F3B1258" w14:textId="2448D848" w:rsidR="00D60633" w:rsidRPr="00311F2A" w:rsidRDefault="00D60633" w:rsidP="00483382">
            <w:pPr>
              <w:pStyle w:val="NoSpacing"/>
              <w:spacing w:before="60" w:after="60"/>
              <w:rPr>
                <w:rFonts w:cstheme="minorHAnsi"/>
              </w:rPr>
            </w:pPr>
            <w:r w:rsidRPr="00100579">
              <w:rPr>
                <w:rFonts w:cstheme="minorHAnsi"/>
              </w:rPr>
              <w:t xml:space="preserve">Canterbury Christ Church </w:t>
            </w:r>
          </w:p>
        </w:tc>
        <w:tc>
          <w:tcPr>
            <w:tcW w:w="4645" w:type="dxa"/>
            <w:tcMar>
              <w:top w:w="0" w:type="dxa"/>
              <w:left w:w="108" w:type="dxa"/>
              <w:bottom w:w="0" w:type="dxa"/>
              <w:right w:w="108" w:type="dxa"/>
            </w:tcMar>
            <w:hideMark/>
          </w:tcPr>
          <w:p w14:paraId="083B7F95" w14:textId="77777777" w:rsidR="00D60633" w:rsidRPr="00311F2A" w:rsidRDefault="00D60633" w:rsidP="00483382">
            <w:pPr>
              <w:pStyle w:val="NoSpacing"/>
              <w:spacing w:before="60" w:after="60"/>
              <w:jc w:val="center"/>
              <w:rPr>
                <w:rFonts w:cstheme="minorHAnsi"/>
              </w:rPr>
            </w:pPr>
            <w:r w:rsidRPr="00311F2A">
              <w:rPr>
                <w:rFonts w:cstheme="minorHAnsi"/>
              </w:rPr>
              <w:t>£100k</w:t>
            </w:r>
          </w:p>
        </w:tc>
        <w:tc>
          <w:tcPr>
            <w:tcW w:w="4645" w:type="dxa"/>
            <w:tcMar>
              <w:top w:w="0" w:type="dxa"/>
              <w:left w:w="108" w:type="dxa"/>
              <w:bottom w:w="0" w:type="dxa"/>
              <w:right w:w="108" w:type="dxa"/>
            </w:tcMar>
            <w:hideMark/>
          </w:tcPr>
          <w:p w14:paraId="6D9A20C9" w14:textId="77777777" w:rsidR="00D60633" w:rsidRPr="00311F2A" w:rsidRDefault="00D60633" w:rsidP="00483382">
            <w:pPr>
              <w:pStyle w:val="NoSpacing"/>
              <w:spacing w:before="60" w:after="60"/>
              <w:jc w:val="center"/>
              <w:rPr>
                <w:rFonts w:cstheme="minorHAnsi"/>
              </w:rPr>
            </w:pPr>
            <w:r w:rsidRPr="00311F2A">
              <w:rPr>
                <w:rFonts w:cstheme="minorHAnsi"/>
              </w:rPr>
              <w:t>£90k</w:t>
            </w:r>
          </w:p>
        </w:tc>
      </w:tr>
      <w:tr w:rsidR="00D60633" w:rsidRPr="00311F2A" w14:paraId="53B14DF5" w14:textId="77777777" w:rsidTr="007F4FAC">
        <w:trPr>
          <w:cantSplit/>
        </w:trPr>
        <w:tc>
          <w:tcPr>
            <w:tcW w:w="4648" w:type="dxa"/>
            <w:tcMar>
              <w:top w:w="0" w:type="dxa"/>
              <w:left w:w="108" w:type="dxa"/>
              <w:bottom w:w="0" w:type="dxa"/>
              <w:right w:w="108" w:type="dxa"/>
            </w:tcMar>
            <w:hideMark/>
          </w:tcPr>
          <w:p w14:paraId="17F13FF9" w14:textId="51314FA4" w:rsidR="00D60633" w:rsidRPr="00311F2A" w:rsidRDefault="00D60633" w:rsidP="00483382">
            <w:pPr>
              <w:pStyle w:val="NoSpacing"/>
              <w:spacing w:before="60" w:after="60"/>
              <w:rPr>
                <w:rFonts w:cstheme="minorHAnsi"/>
              </w:rPr>
            </w:pPr>
            <w:r w:rsidRPr="00311F2A">
              <w:rPr>
                <w:rFonts w:cstheme="minorHAnsi"/>
              </w:rPr>
              <w:t>Custody S</w:t>
            </w:r>
            <w:r w:rsidR="0094244E">
              <w:rPr>
                <w:rFonts w:cstheme="minorHAnsi"/>
              </w:rPr>
              <w:t>ergeants</w:t>
            </w:r>
            <w:r w:rsidRPr="00311F2A">
              <w:rPr>
                <w:rFonts w:cstheme="minorHAnsi"/>
              </w:rPr>
              <w:t xml:space="preserve"> x 8 Increase</w:t>
            </w:r>
          </w:p>
        </w:tc>
        <w:tc>
          <w:tcPr>
            <w:tcW w:w="4645" w:type="dxa"/>
            <w:tcMar>
              <w:top w:w="0" w:type="dxa"/>
              <w:left w:w="108" w:type="dxa"/>
              <w:bottom w:w="0" w:type="dxa"/>
              <w:right w:w="108" w:type="dxa"/>
            </w:tcMar>
            <w:hideMark/>
          </w:tcPr>
          <w:p w14:paraId="1D2FFDF0" w14:textId="77777777" w:rsidR="00D60633" w:rsidRPr="00311F2A" w:rsidRDefault="00D60633" w:rsidP="00483382">
            <w:pPr>
              <w:pStyle w:val="NoSpacing"/>
              <w:spacing w:before="60" w:after="60"/>
              <w:jc w:val="center"/>
              <w:rPr>
                <w:rFonts w:cstheme="minorHAnsi"/>
              </w:rPr>
            </w:pPr>
            <w:r w:rsidRPr="00311F2A">
              <w:rPr>
                <w:rFonts w:cstheme="minorHAnsi"/>
              </w:rPr>
              <w:t>£134k</w:t>
            </w:r>
          </w:p>
        </w:tc>
        <w:tc>
          <w:tcPr>
            <w:tcW w:w="4645" w:type="dxa"/>
            <w:tcMar>
              <w:top w:w="0" w:type="dxa"/>
              <w:left w:w="108" w:type="dxa"/>
              <w:bottom w:w="0" w:type="dxa"/>
              <w:right w:w="108" w:type="dxa"/>
            </w:tcMar>
            <w:hideMark/>
          </w:tcPr>
          <w:p w14:paraId="552DA8CB" w14:textId="77777777" w:rsidR="00D60633" w:rsidRPr="00311F2A" w:rsidRDefault="00D60633" w:rsidP="00483382">
            <w:pPr>
              <w:pStyle w:val="NoSpacing"/>
              <w:spacing w:before="60" w:after="60"/>
              <w:jc w:val="center"/>
              <w:rPr>
                <w:rFonts w:cstheme="minorHAnsi"/>
              </w:rPr>
            </w:pPr>
            <w:r w:rsidRPr="00311F2A">
              <w:rPr>
                <w:rFonts w:cstheme="minorHAnsi"/>
              </w:rPr>
              <w:t>£134k</w:t>
            </w:r>
          </w:p>
        </w:tc>
      </w:tr>
      <w:tr w:rsidR="00D60633" w:rsidRPr="00311F2A" w14:paraId="79303500" w14:textId="77777777" w:rsidTr="007F4FAC">
        <w:trPr>
          <w:cantSplit/>
        </w:trPr>
        <w:tc>
          <w:tcPr>
            <w:tcW w:w="4648" w:type="dxa"/>
            <w:tcMar>
              <w:top w:w="0" w:type="dxa"/>
              <w:left w:w="108" w:type="dxa"/>
              <w:bottom w:w="0" w:type="dxa"/>
              <w:right w:w="108" w:type="dxa"/>
            </w:tcMar>
            <w:hideMark/>
          </w:tcPr>
          <w:p w14:paraId="5408A484" w14:textId="77777777" w:rsidR="00D60633" w:rsidRPr="00311F2A" w:rsidRDefault="00D60633" w:rsidP="00483382">
            <w:pPr>
              <w:pStyle w:val="NoSpacing"/>
              <w:spacing w:before="60" w:after="60"/>
              <w:rPr>
                <w:rFonts w:cstheme="minorHAnsi"/>
              </w:rPr>
            </w:pPr>
            <w:r w:rsidRPr="00311F2A">
              <w:rPr>
                <w:rFonts w:cstheme="minorHAnsi"/>
              </w:rPr>
              <w:t>Chief Supt</w:t>
            </w:r>
          </w:p>
        </w:tc>
        <w:tc>
          <w:tcPr>
            <w:tcW w:w="4645" w:type="dxa"/>
            <w:tcMar>
              <w:top w:w="0" w:type="dxa"/>
              <w:left w:w="108" w:type="dxa"/>
              <w:bottom w:w="0" w:type="dxa"/>
              <w:right w:w="108" w:type="dxa"/>
            </w:tcMar>
            <w:hideMark/>
          </w:tcPr>
          <w:p w14:paraId="6A9C4719" w14:textId="77777777" w:rsidR="00D60633" w:rsidRPr="00311F2A" w:rsidRDefault="00D60633" w:rsidP="00483382">
            <w:pPr>
              <w:pStyle w:val="NoSpacing"/>
              <w:spacing w:before="60" w:after="60"/>
              <w:jc w:val="center"/>
              <w:rPr>
                <w:rFonts w:cstheme="minorHAnsi"/>
              </w:rPr>
            </w:pPr>
            <w:r w:rsidRPr="00311F2A">
              <w:rPr>
                <w:rFonts w:cstheme="minorHAnsi"/>
              </w:rPr>
              <w:t>£90-180k</w:t>
            </w:r>
          </w:p>
        </w:tc>
        <w:tc>
          <w:tcPr>
            <w:tcW w:w="4645" w:type="dxa"/>
            <w:tcMar>
              <w:top w:w="0" w:type="dxa"/>
              <w:left w:w="108" w:type="dxa"/>
              <w:bottom w:w="0" w:type="dxa"/>
              <w:right w:w="108" w:type="dxa"/>
            </w:tcMar>
            <w:hideMark/>
          </w:tcPr>
          <w:p w14:paraId="0860808C" w14:textId="77777777" w:rsidR="00D60633" w:rsidRPr="00311F2A" w:rsidRDefault="00D60633" w:rsidP="00483382">
            <w:pPr>
              <w:pStyle w:val="NoSpacing"/>
              <w:spacing w:before="60" w:after="60"/>
              <w:jc w:val="center"/>
              <w:rPr>
                <w:rFonts w:cstheme="minorHAnsi"/>
              </w:rPr>
            </w:pPr>
            <w:r w:rsidRPr="00311F2A">
              <w:rPr>
                <w:rFonts w:cstheme="minorHAnsi"/>
              </w:rPr>
              <w:t>£90-180k</w:t>
            </w:r>
          </w:p>
        </w:tc>
      </w:tr>
      <w:tr w:rsidR="00D60633" w:rsidRPr="00311F2A" w14:paraId="354006A4" w14:textId="77777777" w:rsidTr="007F4FAC">
        <w:trPr>
          <w:cantSplit/>
        </w:trPr>
        <w:tc>
          <w:tcPr>
            <w:tcW w:w="4648" w:type="dxa"/>
            <w:tcMar>
              <w:top w:w="0" w:type="dxa"/>
              <w:left w:w="108" w:type="dxa"/>
              <w:bottom w:w="0" w:type="dxa"/>
              <w:right w:w="108" w:type="dxa"/>
            </w:tcMar>
            <w:hideMark/>
          </w:tcPr>
          <w:p w14:paraId="496E3F67" w14:textId="623C1F67" w:rsidR="00D60633" w:rsidRPr="00311F2A" w:rsidRDefault="000C5E80" w:rsidP="00483382">
            <w:pPr>
              <w:pStyle w:val="NoSpacing"/>
              <w:spacing w:before="60" w:after="60"/>
              <w:rPr>
                <w:rFonts w:cstheme="minorHAnsi"/>
              </w:rPr>
            </w:pPr>
            <w:r>
              <w:rPr>
                <w:rFonts w:cstheme="minorHAnsi"/>
              </w:rPr>
              <w:t>Technical Surveillance Unit (</w:t>
            </w:r>
            <w:r w:rsidR="00D60633" w:rsidRPr="00311F2A">
              <w:rPr>
                <w:rFonts w:cstheme="minorHAnsi"/>
              </w:rPr>
              <w:t>TSU</w:t>
            </w:r>
            <w:r>
              <w:rPr>
                <w:rFonts w:cstheme="minorHAnsi"/>
              </w:rPr>
              <w:t>)</w:t>
            </w:r>
            <w:r w:rsidR="00D60633" w:rsidRPr="00311F2A">
              <w:rPr>
                <w:rFonts w:cstheme="minorHAnsi"/>
              </w:rPr>
              <w:t xml:space="preserve"> Transfer to </w:t>
            </w:r>
            <w:r w:rsidR="0094244E">
              <w:rPr>
                <w:rFonts w:cstheme="minorHAnsi"/>
              </w:rPr>
              <w:t xml:space="preserve">Eastern Region Special </w:t>
            </w:r>
            <w:r w:rsidR="00C15AEA">
              <w:rPr>
                <w:rFonts w:cstheme="minorHAnsi"/>
              </w:rPr>
              <w:t>Operations Unit (</w:t>
            </w:r>
            <w:r w:rsidR="00D60633" w:rsidRPr="00311F2A">
              <w:rPr>
                <w:rFonts w:cstheme="minorHAnsi"/>
              </w:rPr>
              <w:t>ERSOU</w:t>
            </w:r>
            <w:r w:rsidR="00C15AEA">
              <w:rPr>
                <w:rFonts w:cstheme="minorHAnsi"/>
              </w:rPr>
              <w:t>)</w:t>
            </w:r>
          </w:p>
        </w:tc>
        <w:tc>
          <w:tcPr>
            <w:tcW w:w="4645" w:type="dxa"/>
            <w:tcMar>
              <w:top w:w="0" w:type="dxa"/>
              <w:left w:w="108" w:type="dxa"/>
              <w:bottom w:w="0" w:type="dxa"/>
              <w:right w:w="108" w:type="dxa"/>
            </w:tcMar>
            <w:hideMark/>
          </w:tcPr>
          <w:p w14:paraId="25833CBE" w14:textId="6BC91D1E" w:rsidR="00D60633" w:rsidRPr="00311F2A" w:rsidRDefault="00D60633" w:rsidP="00483382">
            <w:pPr>
              <w:pStyle w:val="NoSpacing"/>
              <w:spacing w:before="60" w:after="60"/>
              <w:jc w:val="center"/>
              <w:rPr>
                <w:rFonts w:cstheme="minorHAnsi"/>
              </w:rPr>
            </w:pPr>
            <w:r w:rsidRPr="00311F2A">
              <w:rPr>
                <w:rFonts w:cstheme="minorHAnsi"/>
              </w:rPr>
              <w:t>£</w:t>
            </w:r>
            <w:r w:rsidR="00D46E7A">
              <w:rPr>
                <w:rFonts w:cstheme="minorHAnsi"/>
              </w:rPr>
              <w:t>22</w:t>
            </w:r>
            <w:r w:rsidRPr="00311F2A">
              <w:rPr>
                <w:rFonts w:cstheme="minorHAnsi"/>
              </w:rPr>
              <w:t>k</w:t>
            </w:r>
          </w:p>
        </w:tc>
        <w:tc>
          <w:tcPr>
            <w:tcW w:w="4645" w:type="dxa"/>
            <w:tcMar>
              <w:top w:w="0" w:type="dxa"/>
              <w:left w:w="108" w:type="dxa"/>
              <w:bottom w:w="0" w:type="dxa"/>
              <w:right w:w="108" w:type="dxa"/>
            </w:tcMar>
            <w:hideMark/>
          </w:tcPr>
          <w:p w14:paraId="36BE1533" w14:textId="77777777" w:rsidR="00D60633" w:rsidRPr="00311F2A" w:rsidRDefault="00D60633" w:rsidP="00483382">
            <w:pPr>
              <w:pStyle w:val="NoSpacing"/>
              <w:spacing w:before="60" w:after="60"/>
              <w:jc w:val="center"/>
              <w:rPr>
                <w:rFonts w:cstheme="minorHAnsi"/>
              </w:rPr>
            </w:pPr>
            <w:r w:rsidRPr="00311F2A">
              <w:rPr>
                <w:rFonts w:cstheme="minorHAnsi"/>
              </w:rPr>
              <w:t>£88k</w:t>
            </w:r>
          </w:p>
        </w:tc>
      </w:tr>
    </w:tbl>
    <w:p w14:paraId="12B313C3" w14:textId="77777777" w:rsidR="00D60633" w:rsidRPr="00311F2A" w:rsidRDefault="00D60633" w:rsidP="00B465D6">
      <w:pPr>
        <w:pStyle w:val="H1outturn"/>
      </w:pPr>
      <w:r w:rsidRPr="00311F2A">
        <w:t>Savings declared since budget setting</w:t>
      </w:r>
    </w:p>
    <w:p w14:paraId="45B9FC8B" w14:textId="424F0E38" w:rsidR="00D60633" w:rsidRDefault="00D60633" w:rsidP="00B465D6">
      <w:pPr>
        <w:pStyle w:val="H2Outturn"/>
      </w:pPr>
      <w:r w:rsidRPr="00311F2A">
        <w:t>Whilst there have been one-off income receipts (</w:t>
      </w:r>
      <w:r w:rsidR="00311F2A" w:rsidRPr="00311F2A">
        <w:t>e.g.</w:t>
      </w:r>
      <w:r w:rsidRPr="00311F2A">
        <w:t xml:space="preserve"> Op Safeguard), there have been no permanent recurring savings identified since budget setting.</w:t>
      </w:r>
    </w:p>
    <w:p w14:paraId="1BA2E204" w14:textId="77777777" w:rsidR="00EF561C" w:rsidRDefault="00EF561C" w:rsidP="00FF115E">
      <w:pPr>
        <w:rPr>
          <w:highlight w:val="yellow"/>
        </w:rPr>
      </w:pPr>
      <w:r>
        <w:rPr>
          <w:highlight w:val="yellow"/>
        </w:rPr>
        <w:br w:type="page"/>
      </w:r>
    </w:p>
    <w:p w14:paraId="06FAD567" w14:textId="3001CEE3" w:rsidR="00D60633" w:rsidRPr="00311F2A" w:rsidRDefault="00D60633" w:rsidP="00B465D6">
      <w:pPr>
        <w:pStyle w:val="H1outturn"/>
      </w:pPr>
      <w:r w:rsidRPr="00311F2A">
        <w:lastRenderedPageBreak/>
        <w:t xml:space="preserve">‘What </w:t>
      </w:r>
      <w:r w:rsidR="00296485" w:rsidRPr="00311F2A">
        <w:t>i</w:t>
      </w:r>
      <w:r w:rsidRPr="00311F2A">
        <w:t xml:space="preserve">f’ </w:t>
      </w:r>
      <w:r w:rsidR="00296485" w:rsidRPr="00311F2A">
        <w:t>s</w:t>
      </w:r>
      <w:r w:rsidRPr="00311F2A">
        <w:t>cenarios</w:t>
      </w:r>
    </w:p>
    <w:p w14:paraId="36C27892" w14:textId="77777777" w:rsidR="00D60633" w:rsidRPr="00311F2A" w:rsidRDefault="00D60633" w:rsidP="00B465D6">
      <w:pPr>
        <w:pStyle w:val="H2Outturn"/>
      </w:pPr>
      <w:r w:rsidRPr="00311F2A">
        <w:t>The table below highlights the financial implications of changes to the assumptions made for the 2024/25 revenue budget</w:t>
      </w:r>
    </w:p>
    <w:tbl>
      <w:tblPr>
        <w:tblStyle w:val="TableGrid"/>
        <w:tblW w:w="0" w:type="auto"/>
        <w:tblLook w:val="04A0" w:firstRow="1" w:lastRow="0" w:firstColumn="1" w:lastColumn="0" w:noHBand="0" w:noVBand="1"/>
      </w:tblPr>
      <w:tblGrid>
        <w:gridCol w:w="5795"/>
        <w:gridCol w:w="5966"/>
        <w:gridCol w:w="1842"/>
      </w:tblGrid>
      <w:tr w:rsidR="00D60633" w:rsidRPr="00311F2A" w14:paraId="64986B7F" w14:textId="77777777" w:rsidTr="00FF115E">
        <w:trPr>
          <w:cantSplit/>
        </w:trPr>
        <w:tc>
          <w:tcPr>
            <w:tcW w:w="5795" w:type="dxa"/>
          </w:tcPr>
          <w:p w14:paraId="3731D91A" w14:textId="77777777" w:rsidR="00D60633" w:rsidRPr="00311F2A" w:rsidRDefault="00D60633" w:rsidP="00483382">
            <w:pPr>
              <w:pStyle w:val="NoSpacing"/>
              <w:spacing w:before="60" w:after="60"/>
              <w:rPr>
                <w:rFonts w:cstheme="minorHAnsi"/>
              </w:rPr>
            </w:pPr>
            <w:r w:rsidRPr="00311F2A">
              <w:rPr>
                <w:rFonts w:cstheme="minorHAnsi"/>
                <w:b/>
                <w:bCs/>
              </w:rPr>
              <w:t>Possible Change to 2024/25 Revenue Budget</w:t>
            </w:r>
          </w:p>
        </w:tc>
        <w:tc>
          <w:tcPr>
            <w:tcW w:w="5966" w:type="dxa"/>
          </w:tcPr>
          <w:p w14:paraId="0E628959" w14:textId="77777777" w:rsidR="00D60633" w:rsidRPr="00311F2A" w:rsidRDefault="00D60633" w:rsidP="00483382">
            <w:pPr>
              <w:pStyle w:val="NoSpacing"/>
              <w:spacing w:before="60" w:after="60"/>
              <w:rPr>
                <w:rFonts w:cstheme="minorHAnsi"/>
              </w:rPr>
            </w:pPr>
            <w:r w:rsidRPr="00311F2A">
              <w:rPr>
                <w:rFonts w:cstheme="minorHAnsi"/>
                <w:b/>
                <w:bCs/>
              </w:rPr>
              <w:t>Current 2024/25 Revenue Budget Assumption</w:t>
            </w:r>
          </w:p>
        </w:tc>
        <w:tc>
          <w:tcPr>
            <w:tcW w:w="1842" w:type="dxa"/>
          </w:tcPr>
          <w:p w14:paraId="14037B28" w14:textId="2D203751" w:rsidR="00D60633" w:rsidRPr="00311F2A" w:rsidRDefault="00D60633" w:rsidP="00483382">
            <w:pPr>
              <w:pStyle w:val="NoSpacing"/>
              <w:spacing w:before="60" w:after="60"/>
              <w:jc w:val="center"/>
              <w:rPr>
                <w:rFonts w:cstheme="minorHAnsi"/>
              </w:rPr>
            </w:pPr>
            <w:r w:rsidRPr="00311F2A">
              <w:rPr>
                <w:rFonts w:cstheme="minorHAnsi"/>
                <w:b/>
                <w:bCs/>
              </w:rPr>
              <w:t xml:space="preserve">Cost / </w:t>
            </w:r>
            <w:r w:rsidRPr="00311F2A">
              <w:rPr>
                <w:rFonts w:cstheme="minorHAnsi"/>
                <w:b/>
                <w:bCs/>
                <w:color w:val="FF0000"/>
              </w:rPr>
              <w:t>(Saving)</w:t>
            </w:r>
          </w:p>
        </w:tc>
      </w:tr>
      <w:tr w:rsidR="00D60633" w:rsidRPr="00311F2A" w14:paraId="00F916FF" w14:textId="77777777" w:rsidTr="00FF115E">
        <w:trPr>
          <w:cantSplit/>
        </w:trPr>
        <w:tc>
          <w:tcPr>
            <w:tcW w:w="5795" w:type="dxa"/>
          </w:tcPr>
          <w:p w14:paraId="4660C94B" w14:textId="77777777" w:rsidR="00D60633" w:rsidRPr="00311F2A" w:rsidRDefault="00D60633" w:rsidP="00483382">
            <w:pPr>
              <w:pStyle w:val="NoSpacing"/>
              <w:spacing w:before="60" w:after="60"/>
              <w:rPr>
                <w:rFonts w:cstheme="minorHAnsi"/>
              </w:rPr>
            </w:pPr>
            <w:r w:rsidRPr="00311F2A">
              <w:rPr>
                <w:rFonts w:cstheme="minorHAnsi"/>
              </w:rPr>
              <w:t>For each additional 1% pay rise above budgeted</w:t>
            </w:r>
          </w:p>
        </w:tc>
        <w:tc>
          <w:tcPr>
            <w:tcW w:w="5966" w:type="dxa"/>
          </w:tcPr>
          <w:p w14:paraId="0A171A24" w14:textId="3BE43BF1" w:rsidR="00D60633" w:rsidRPr="00311F2A" w:rsidRDefault="00D60633" w:rsidP="00483382">
            <w:pPr>
              <w:pStyle w:val="NoSpacing"/>
              <w:spacing w:before="60" w:after="60"/>
              <w:rPr>
                <w:rFonts w:cstheme="minorHAnsi"/>
              </w:rPr>
            </w:pPr>
            <w:r w:rsidRPr="00311F2A">
              <w:rPr>
                <w:rFonts w:cstheme="minorHAnsi"/>
              </w:rPr>
              <w:t>Pay rise for Police and PSE budgeted at 2%</w:t>
            </w:r>
            <w:r w:rsidR="004712C7">
              <w:rPr>
                <w:rFonts w:cstheme="minorHAnsi"/>
              </w:rPr>
              <w:t xml:space="preserve"> + 1% in conti</w:t>
            </w:r>
            <w:r w:rsidR="00DB19FD">
              <w:rPr>
                <w:rFonts w:cstheme="minorHAnsi"/>
              </w:rPr>
              <w:t>ngency</w:t>
            </w:r>
          </w:p>
        </w:tc>
        <w:tc>
          <w:tcPr>
            <w:tcW w:w="1842" w:type="dxa"/>
          </w:tcPr>
          <w:p w14:paraId="33528D07" w14:textId="77777777" w:rsidR="00D60633" w:rsidRPr="00311F2A" w:rsidRDefault="00D60633" w:rsidP="00483382">
            <w:pPr>
              <w:pStyle w:val="NoSpacing"/>
              <w:spacing w:before="60" w:after="60"/>
              <w:jc w:val="center"/>
              <w:rPr>
                <w:rFonts w:cstheme="minorHAnsi"/>
              </w:rPr>
            </w:pPr>
            <w:r w:rsidRPr="00311F2A">
              <w:rPr>
                <w:rFonts w:cstheme="minorHAnsi"/>
              </w:rPr>
              <w:t>£1.9m</w:t>
            </w:r>
          </w:p>
        </w:tc>
      </w:tr>
      <w:tr w:rsidR="00D60633" w:rsidRPr="00311F2A" w14:paraId="0FF6AE56" w14:textId="77777777" w:rsidTr="00FF115E">
        <w:trPr>
          <w:cantSplit/>
        </w:trPr>
        <w:tc>
          <w:tcPr>
            <w:tcW w:w="5795" w:type="dxa"/>
          </w:tcPr>
          <w:p w14:paraId="6EF3D2C1" w14:textId="77777777" w:rsidR="00D60633" w:rsidRPr="00311F2A" w:rsidRDefault="00D60633" w:rsidP="00483382">
            <w:pPr>
              <w:pStyle w:val="NoSpacing"/>
              <w:spacing w:before="60" w:after="60"/>
              <w:rPr>
                <w:rFonts w:cstheme="minorHAnsi"/>
              </w:rPr>
            </w:pPr>
            <w:r w:rsidRPr="00311F2A">
              <w:rPr>
                <w:rFonts w:cstheme="minorHAnsi"/>
              </w:rPr>
              <w:t xml:space="preserve">Number of transferees increase to 2 </w:t>
            </w:r>
            <w:proofErr w:type="spellStart"/>
            <w:r w:rsidRPr="00311F2A">
              <w:rPr>
                <w:rFonts w:cstheme="minorHAnsi"/>
              </w:rPr>
              <w:t>pcm</w:t>
            </w:r>
            <w:proofErr w:type="spellEnd"/>
          </w:p>
        </w:tc>
        <w:tc>
          <w:tcPr>
            <w:tcW w:w="5966" w:type="dxa"/>
          </w:tcPr>
          <w:p w14:paraId="1AE93712" w14:textId="77777777" w:rsidR="00D60633" w:rsidRPr="00311F2A" w:rsidRDefault="00D60633" w:rsidP="00483382">
            <w:pPr>
              <w:pStyle w:val="NoSpacing"/>
              <w:spacing w:before="60" w:after="60"/>
              <w:rPr>
                <w:rFonts w:cstheme="minorHAnsi"/>
              </w:rPr>
            </w:pPr>
            <w:r w:rsidRPr="00311F2A">
              <w:rPr>
                <w:rFonts w:cstheme="minorHAnsi"/>
              </w:rPr>
              <w:t xml:space="preserve">Number of transferees 1 </w:t>
            </w:r>
            <w:proofErr w:type="spellStart"/>
            <w:r w:rsidRPr="00311F2A">
              <w:rPr>
                <w:rFonts w:cstheme="minorHAnsi"/>
              </w:rPr>
              <w:t>pcm</w:t>
            </w:r>
            <w:proofErr w:type="spellEnd"/>
          </w:p>
        </w:tc>
        <w:tc>
          <w:tcPr>
            <w:tcW w:w="1842" w:type="dxa"/>
          </w:tcPr>
          <w:p w14:paraId="7FF25D6A" w14:textId="77777777" w:rsidR="00D60633" w:rsidRPr="00311F2A" w:rsidRDefault="00D60633" w:rsidP="00483382">
            <w:pPr>
              <w:pStyle w:val="NoSpacing"/>
              <w:spacing w:before="60" w:after="60"/>
              <w:jc w:val="center"/>
              <w:rPr>
                <w:rFonts w:cstheme="minorHAnsi"/>
              </w:rPr>
            </w:pPr>
            <w:r w:rsidRPr="00311F2A">
              <w:rPr>
                <w:rFonts w:cstheme="minorHAnsi"/>
              </w:rPr>
              <w:t>£244k</w:t>
            </w:r>
          </w:p>
        </w:tc>
      </w:tr>
      <w:tr w:rsidR="00D60633" w:rsidRPr="00311F2A" w14:paraId="3822CA9B" w14:textId="77777777" w:rsidTr="00FF115E">
        <w:trPr>
          <w:cantSplit/>
        </w:trPr>
        <w:tc>
          <w:tcPr>
            <w:tcW w:w="5795" w:type="dxa"/>
          </w:tcPr>
          <w:p w14:paraId="058AD26B" w14:textId="77777777" w:rsidR="00D60633" w:rsidRPr="00311F2A" w:rsidRDefault="00D60633" w:rsidP="00483382">
            <w:pPr>
              <w:pStyle w:val="NoSpacing"/>
              <w:spacing w:before="60" w:after="60"/>
              <w:rPr>
                <w:rFonts w:cstheme="minorHAnsi"/>
              </w:rPr>
            </w:pPr>
            <w:r w:rsidRPr="00311F2A">
              <w:rPr>
                <w:rFonts w:cstheme="minorHAnsi"/>
              </w:rPr>
              <w:t xml:space="preserve">For every 1 </w:t>
            </w:r>
            <w:proofErr w:type="gramStart"/>
            <w:r w:rsidRPr="00311F2A">
              <w:rPr>
                <w:rFonts w:cstheme="minorHAnsi"/>
              </w:rPr>
              <w:t>more or less leaver</w:t>
            </w:r>
            <w:proofErr w:type="gramEnd"/>
          </w:p>
        </w:tc>
        <w:tc>
          <w:tcPr>
            <w:tcW w:w="5966" w:type="dxa"/>
          </w:tcPr>
          <w:p w14:paraId="39B6F6B0" w14:textId="77777777" w:rsidR="00D60633" w:rsidRPr="00311F2A" w:rsidRDefault="00D60633" w:rsidP="00483382">
            <w:pPr>
              <w:pStyle w:val="NoSpacing"/>
              <w:spacing w:before="60" w:after="60"/>
              <w:rPr>
                <w:rFonts w:cstheme="minorHAnsi"/>
              </w:rPr>
            </w:pPr>
            <w:r w:rsidRPr="00311F2A">
              <w:rPr>
                <w:rFonts w:cstheme="minorHAnsi"/>
              </w:rPr>
              <w:t>Average number of leavers per month budgeted at 27</w:t>
            </w:r>
          </w:p>
        </w:tc>
        <w:tc>
          <w:tcPr>
            <w:tcW w:w="1842" w:type="dxa"/>
          </w:tcPr>
          <w:p w14:paraId="3B229109" w14:textId="77777777" w:rsidR="00D60633" w:rsidRPr="00311F2A" w:rsidRDefault="00D60633" w:rsidP="00483382">
            <w:pPr>
              <w:pStyle w:val="NoSpacing"/>
              <w:spacing w:before="60" w:after="60"/>
              <w:jc w:val="center"/>
              <w:rPr>
                <w:rFonts w:cstheme="minorHAnsi"/>
              </w:rPr>
            </w:pPr>
            <w:r w:rsidRPr="00311F2A">
              <w:rPr>
                <w:rFonts w:cstheme="minorHAnsi"/>
              </w:rPr>
              <w:t>+</w:t>
            </w:r>
            <w:proofErr w:type="gramStart"/>
            <w:r w:rsidRPr="00311F2A">
              <w:rPr>
                <w:rFonts w:cstheme="minorHAnsi"/>
              </w:rPr>
              <w:t>/</w:t>
            </w:r>
            <w:r w:rsidRPr="00311F2A">
              <w:rPr>
                <w:rFonts w:cstheme="minorHAnsi"/>
                <w:color w:val="FF0000"/>
              </w:rPr>
              <w:t>(</w:t>
            </w:r>
            <w:proofErr w:type="gramEnd"/>
            <w:r w:rsidRPr="00311F2A">
              <w:rPr>
                <w:rFonts w:cstheme="minorHAnsi"/>
                <w:color w:val="FF0000"/>
              </w:rPr>
              <w:t>-)</w:t>
            </w:r>
            <w:r w:rsidRPr="00311F2A">
              <w:rPr>
                <w:rFonts w:cstheme="minorHAnsi"/>
              </w:rPr>
              <w:t xml:space="preserve"> £176k</w:t>
            </w:r>
          </w:p>
        </w:tc>
      </w:tr>
      <w:tr w:rsidR="00D60633" w:rsidRPr="00311F2A" w14:paraId="402716A8" w14:textId="77777777" w:rsidTr="00FF115E">
        <w:trPr>
          <w:cantSplit/>
        </w:trPr>
        <w:tc>
          <w:tcPr>
            <w:tcW w:w="5795" w:type="dxa"/>
          </w:tcPr>
          <w:p w14:paraId="29C368F6" w14:textId="77777777" w:rsidR="00D60633" w:rsidRPr="00311F2A" w:rsidRDefault="00D60633" w:rsidP="00483382">
            <w:pPr>
              <w:pStyle w:val="NoSpacing"/>
              <w:spacing w:before="60" w:after="60"/>
              <w:rPr>
                <w:rFonts w:cstheme="minorHAnsi"/>
              </w:rPr>
            </w:pPr>
            <w:r w:rsidRPr="00311F2A">
              <w:rPr>
                <w:rFonts w:cstheme="minorHAnsi"/>
              </w:rPr>
              <w:t>Average cost of a Police leaver £1k lower or higher</w:t>
            </w:r>
          </w:p>
        </w:tc>
        <w:tc>
          <w:tcPr>
            <w:tcW w:w="5966" w:type="dxa"/>
          </w:tcPr>
          <w:p w14:paraId="489E783D" w14:textId="77777777" w:rsidR="00D60633" w:rsidRPr="00311F2A" w:rsidRDefault="00D60633" w:rsidP="00483382">
            <w:pPr>
              <w:pStyle w:val="NoSpacing"/>
              <w:spacing w:before="60" w:after="60"/>
              <w:rPr>
                <w:rFonts w:cstheme="minorHAnsi"/>
              </w:rPr>
            </w:pPr>
            <w:r w:rsidRPr="00311F2A">
              <w:rPr>
                <w:rFonts w:cstheme="minorHAnsi"/>
              </w:rPr>
              <w:t>Average cost of a Police leaver budgeted at £63.3k</w:t>
            </w:r>
          </w:p>
        </w:tc>
        <w:tc>
          <w:tcPr>
            <w:tcW w:w="1842" w:type="dxa"/>
          </w:tcPr>
          <w:p w14:paraId="027791F5" w14:textId="77777777" w:rsidR="00D60633" w:rsidRPr="00311F2A" w:rsidRDefault="00D60633" w:rsidP="00483382">
            <w:pPr>
              <w:pStyle w:val="NoSpacing"/>
              <w:spacing w:before="60" w:after="60"/>
              <w:jc w:val="center"/>
              <w:rPr>
                <w:rFonts w:cstheme="minorHAnsi"/>
              </w:rPr>
            </w:pPr>
            <w:r w:rsidRPr="00311F2A">
              <w:rPr>
                <w:rFonts w:cstheme="minorHAnsi"/>
              </w:rPr>
              <w:t>+</w:t>
            </w:r>
            <w:proofErr w:type="gramStart"/>
            <w:r w:rsidRPr="00311F2A">
              <w:rPr>
                <w:rFonts w:cstheme="minorHAnsi"/>
              </w:rPr>
              <w:t>/</w:t>
            </w:r>
            <w:r w:rsidRPr="00311F2A">
              <w:rPr>
                <w:rFonts w:cstheme="minorHAnsi"/>
                <w:color w:val="FF0000"/>
              </w:rPr>
              <w:t>(</w:t>
            </w:r>
            <w:proofErr w:type="gramEnd"/>
            <w:r w:rsidRPr="00311F2A">
              <w:rPr>
                <w:rFonts w:cstheme="minorHAnsi"/>
                <w:color w:val="FF0000"/>
              </w:rPr>
              <w:t>-)</w:t>
            </w:r>
            <w:r w:rsidRPr="00311F2A">
              <w:rPr>
                <w:rFonts w:cstheme="minorHAnsi"/>
              </w:rPr>
              <w:t xml:space="preserve"> £160k</w:t>
            </w:r>
          </w:p>
        </w:tc>
      </w:tr>
    </w:tbl>
    <w:p w14:paraId="652CD0E4" w14:textId="6C1B73BC" w:rsidR="00BF5319" w:rsidRPr="00047F8E" w:rsidRDefault="00BF5319" w:rsidP="00B465D6">
      <w:pPr>
        <w:pStyle w:val="H1outturn"/>
      </w:pPr>
      <w:r w:rsidRPr="00047F8E">
        <w:t>M</w:t>
      </w:r>
      <w:r w:rsidR="00CA72A5">
        <w:t>edium Term Financial Plan (M</w:t>
      </w:r>
      <w:r w:rsidRPr="00047F8E">
        <w:t>TFP</w:t>
      </w:r>
      <w:r w:rsidR="00CA72A5">
        <w:t>)</w:t>
      </w:r>
      <w:r w:rsidRPr="00047F8E">
        <w:t xml:space="preserve"> 2024/25 to 2028/29</w:t>
      </w:r>
    </w:p>
    <w:p w14:paraId="5B84958C" w14:textId="2F6FFBF1" w:rsidR="008040AB" w:rsidRPr="00AC7336" w:rsidRDefault="008040AB" w:rsidP="00A4213A">
      <w:pPr>
        <w:pStyle w:val="H2Outturn"/>
      </w:pPr>
      <w:r w:rsidRPr="00620453">
        <w:rPr>
          <w:szCs w:val="22"/>
        </w:rPr>
        <w:t xml:space="preserve">The MTFP </w:t>
      </w:r>
      <w:r w:rsidR="00063D79">
        <w:rPr>
          <w:szCs w:val="22"/>
        </w:rPr>
        <w:t>was</w:t>
      </w:r>
      <w:r w:rsidRPr="00620453">
        <w:rPr>
          <w:szCs w:val="22"/>
        </w:rPr>
        <w:t xml:space="preserve"> updated as part of 24/25 budget setting</w:t>
      </w:r>
      <w:r w:rsidR="00C81851" w:rsidRPr="00620453">
        <w:rPr>
          <w:szCs w:val="22"/>
        </w:rPr>
        <w:t xml:space="preserve">.  </w:t>
      </w:r>
      <w:r w:rsidRPr="00620453">
        <w:rPr>
          <w:szCs w:val="22"/>
        </w:rPr>
        <w:t xml:space="preserve">The </w:t>
      </w:r>
      <w:r w:rsidR="00A4213A">
        <w:rPr>
          <w:szCs w:val="22"/>
        </w:rPr>
        <w:t xml:space="preserve">below table seeks to provide a </w:t>
      </w:r>
      <w:r w:rsidR="00752E87">
        <w:rPr>
          <w:szCs w:val="22"/>
        </w:rPr>
        <w:t>high-level</w:t>
      </w:r>
      <w:r w:rsidR="00A4213A">
        <w:rPr>
          <w:szCs w:val="22"/>
        </w:rPr>
        <w:t xml:space="preserve"> update on what has happened since then and the potential impact of that on the MTFP. </w:t>
      </w:r>
    </w:p>
    <w:p w14:paraId="06735DB5" w14:textId="115C893F" w:rsidR="00AC7336" w:rsidRPr="00620453" w:rsidRDefault="00AC7336" w:rsidP="00A4213A">
      <w:pPr>
        <w:pStyle w:val="H2Outturn"/>
      </w:pPr>
      <w:r>
        <w:rPr>
          <w:szCs w:val="22"/>
        </w:rPr>
        <w:t xml:space="preserve">In summary, the impact of the cost pressures this year that are recurring is greater than the </w:t>
      </w:r>
      <w:proofErr w:type="gramStart"/>
      <w:r>
        <w:rPr>
          <w:szCs w:val="22"/>
        </w:rPr>
        <w:t>one off</w:t>
      </w:r>
      <w:proofErr w:type="gramEnd"/>
      <w:r>
        <w:rPr>
          <w:szCs w:val="22"/>
        </w:rPr>
        <w:t xml:space="preserve"> savings and therefore the savings target for 2025/26 increases.</w:t>
      </w:r>
    </w:p>
    <w:p w14:paraId="76E0A697" w14:textId="7A0D238A" w:rsidR="00BF5319" w:rsidRPr="00FA6627" w:rsidRDefault="00BF5319" w:rsidP="00DC6F1F">
      <w:pPr>
        <w:pStyle w:val="H2Outturn"/>
        <w:numPr>
          <w:ilvl w:val="0"/>
          <w:numId w:val="0"/>
        </w:numPr>
        <w:ind w:left="648"/>
        <w:rPr>
          <w:rFonts w:cstheme="minorHAnsi"/>
        </w:rPr>
      </w:pPr>
    </w:p>
    <w:tbl>
      <w:tblPr>
        <w:tblW w:w="12168" w:type="dxa"/>
        <w:tblInd w:w="137" w:type="dxa"/>
        <w:tblLook w:val="04A0" w:firstRow="1" w:lastRow="0" w:firstColumn="1" w:lastColumn="0" w:noHBand="0" w:noVBand="1"/>
      </w:tblPr>
      <w:tblGrid>
        <w:gridCol w:w="5360"/>
        <w:gridCol w:w="1702"/>
        <w:gridCol w:w="1702"/>
        <w:gridCol w:w="1702"/>
        <w:gridCol w:w="1702"/>
      </w:tblGrid>
      <w:tr w:rsidR="00396F6F" w:rsidRPr="00886EC3" w14:paraId="0CCD0CEC" w14:textId="77777777" w:rsidTr="00FF115E">
        <w:trPr>
          <w:cantSplit/>
          <w:tblHeader/>
        </w:trPr>
        <w:tc>
          <w:tcPr>
            <w:tcW w:w="5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70E5B7" w14:textId="70841CF3"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Item</w:t>
            </w:r>
          </w:p>
        </w:tc>
        <w:tc>
          <w:tcPr>
            <w:tcW w:w="1702" w:type="dxa"/>
            <w:tcBorders>
              <w:top w:val="single" w:sz="4" w:space="0" w:color="auto"/>
              <w:left w:val="nil"/>
              <w:bottom w:val="nil"/>
              <w:right w:val="single" w:sz="4" w:space="0" w:color="auto"/>
            </w:tcBorders>
            <w:shd w:val="clear" w:color="auto" w:fill="auto"/>
            <w:vAlign w:val="center"/>
            <w:hideMark/>
          </w:tcPr>
          <w:p w14:paraId="4E2149FD"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2025/26 Variance</w:t>
            </w:r>
          </w:p>
        </w:tc>
        <w:tc>
          <w:tcPr>
            <w:tcW w:w="1702" w:type="dxa"/>
            <w:tcBorders>
              <w:top w:val="single" w:sz="4" w:space="0" w:color="auto"/>
              <w:left w:val="nil"/>
              <w:bottom w:val="nil"/>
              <w:right w:val="single" w:sz="4" w:space="0" w:color="auto"/>
            </w:tcBorders>
            <w:shd w:val="clear" w:color="auto" w:fill="auto"/>
            <w:vAlign w:val="center"/>
            <w:hideMark/>
          </w:tcPr>
          <w:p w14:paraId="6E2050C4"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2026/27 Variance</w:t>
            </w:r>
          </w:p>
        </w:tc>
        <w:tc>
          <w:tcPr>
            <w:tcW w:w="1702" w:type="dxa"/>
            <w:tcBorders>
              <w:top w:val="single" w:sz="4" w:space="0" w:color="auto"/>
              <w:left w:val="nil"/>
              <w:bottom w:val="nil"/>
              <w:right w:val="single" w:sz="4" w:space="0" w:color="auto"/>
            </w:tcBorders>
            <w:shd w:val="clear" w:color="auto" w:fill="auto"/>
            <w:vAlign w:val="center"/>
            <w:hideMark/>
          </w:tcPr>
          <w:p w14:paraId="68C75195"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2027/28 Variance</w:t>
            </w:r>
          </w:p>
        </w:tc>
        <w:tc>
          <w:tcPr>
            <w:tcW w:w="1702" w:type="dxa"/>
            <w:tcBorders>
              <w:top w:val="single" w:sz="4" w:space="0" w:color="auto"/>
              <w:left w:val="nil"/>
              <w:bottom w:val="nil"/>
              <w:right w:val="single" w:sz="4" w:space="0" w:color="auto"/>
            </w:tcBorders>
            <w:shd w:val="clear" w:color="auto" w:fill="auto"/>
            <w:vAlign w:val="center"/>
            <w:hideMark/>
          </w:tcPr>
          <w:p w14:paraId="4191AE00"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2028/29 Variance</w:t>
            </w:r>
          </w:p>
        </w:tc>
      </w:tr>
      <w:tr w:rsidR="00396F6F" w:rsidRPr="00886EC3" w14:paraId="0B553523" w14:textId="77777777" w:rsidTr="00FF115E">
        <w:trPr>
          <w:cantSplit/>
          <w:tblHeader/>
        </w:trPr>
        <w:tc>
          <w:tcPr>
            <w:tcW w:w="5360" w:type="dxa"/>
            <w:vMerge/>
            <w:tcBorders>
              <w:top w:val="single" w:sz="4" w:space="0" w:color="auto"/>
              <w:left w:val="single" w:sz="4" w:space="0" w:color="auto"/>
              <w:bottom w:val="single" w:sz="4" w:space="0" w:color="auto"/>
              <w:right w:val="single" w:sz="4" w:space="0" w:color="auto"/>
            </w:tcBorders>
            <w:vAlign w:val="center"/>
            <w:hideMark/>
          </w:tcPr>
          <w:p w14:paraId="317561D2" w14:textId="77777777" w:rsidR="00396F6F" w:rsidRPr="00886EC3" w:rsidRDefault="00396F6F" w:rsidP="00FF115E">
            <w:pPr>
              <w:spacing w:before="20" w:after="20" w:line="240" w:lineRule="auto"/>
              <w:rPr>
                <w:rFonts w:ascii="Calibri" w:eastAsia="Times New Roman" w:hAnsi="Calibri" w:cs="Calibri"/>
                <w:b/>
                <w:bCs/>
                <w:color w:val="000000"/>
                <w:lang w:eastAsia="en-GB"/>
              </w:rPr>
            </w:pPr>
          </w:p>
        </w:tc>
        <w:tc>
          <w:tcPr>
            <w:tcW w:w="1702" w:type="dxa"/>
            <w:tcBorders>
              <w:top w:val="nil"/>
              <w:left w:val="nil"/>
              <w:bottom w:val="single" w:sz="4" w:space="0" w:color="auto"/>
              <w:right w:val="single" w:sz="4" w:space="0" w:color="auto"/>
            </w:tcBorders>
            <w:shd w:val="clear" w:color="auto" w:fill="auto"/>
            <w:vAlign w:val="center"/>
            <w:hideMark/>
          </w:tcPr>
          <w:p w14:paraId="6C234AE4"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£m</w:t>
            </w:r>
          </w:p>
        </w:tc>
        <w:tc>
          <w:tcPr>
            <w:tcW w:w="1702" w:type="dxa"/>
            <w:tcBorders>
              <w:top w:val="nil"/>
              <w:left w:val="nil"/>
              <w:bottom w:val="single" w:sz="4" w:space="0" w:color="auto"/>
              <w:right w:val="single" w:sz="4" w:space="0" w:color="auto"/>
            </w:tcBorders>
            <w:shd w:val="clear" w:color="auto" w:fill="auto"/>
            <w:vAlign w:val="center"/>
            <w:hideMark/>
          </w:tcPr>
          <w:p w14:paraId="20FCEEE9"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£m</w:t>
            </w:r>
          </w:p>
        </w:tc>
        <w:tc>
          <w:tcPr>
            <w:tcW w:w="1702" w:type="dxa"/>
            <w:tcBorders>
              <w:top w:val="nil"/>
              <w:left w:val="nil"/>
              <w:bottom w:val="single" w:sz="4" w:space="0" w:color="auto"/>
              <w:right w:val="single" w:sz="4" w:space="0" w:color="auto"/>
            </w:tcBorders>
            <w:shd w:val="clear" w:color="auto" w:fill="auto"/>
            <w:vAlign w:val="center"/>
            <w:hideMark/>
          </w:tcPr>
          <w:p w14:paraId="226631A5"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£m</w:t>
            </w:r>
          </w:p>
        </w:tc>
        <w:tc>
          <w:tcPr>
            <w:tcW w:w="1702" w:type="dxa"/>
            <w:tcBorders>
              <w:top w:val="nil"/>
              <w:left w:val="nil"/>
              <w:bottom w:val="single" w:sz="4" w:space="0" w:color="auto"/>
              <w:right w:val="single" w:sz="4" w:space="0" w:color="auto"/>
            </w:tcBorders>
            <w:shd w:val="clear" w:color="auto" w:fill="auto"/>
            <w:vAlign w:val="center"/>
            <w:hideMark/>
          </w:tcPr>
          <w:p w14:paraId="458B47FB"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£m</w:t>
            </w:r>
          </w:p>
        </w:tc>
      </w:tr>
      <w:tr w:rsidR="00396F6F" w:rsidRPr="00886EC3" w14:paraId="21C64320"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EE44818" w14:textId="77777777"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Pressures</w:t>
            </w:r>
          </w:p>
        </w:tc>
        <w:tc>
          <w:tcPr>
            <w:tcW w:w="1702" w:type="dxa"/>
            <w:tcBorders>
              <w:top w:val="nil"/>
              <w:left w:val="nil"/>
              <w:bottom w:val="single" w:sz="4" w:space="0" w:color="auto"/>
              <w:right w:val="single" w:sz="4" w:space="0" w:color="auto"/>
            </w:tcBorders>
            <w:shd w:val="clear" w:color="auto" w:fill="auto"/>
            <w:vAlign w:val="center"/>
            <w:hideMark/>
          </w:tcPr>
          <w:p w14:paraId="261852D8"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0E2EEC22"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392588A7"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6FF84043"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 </w:t>
            </w:r>
          </w:p>
        </w:tc>
      </w:tr>
      <w:tr w:rsidR="00396F6F" w:rsidRPr="00886EC3" w14:paraId="54F1A09F"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E09F4F8" w14:textId="3DAC8524"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xml:space="preserve">1. </w:t>
            </w:r>
            <w:r>
              <w:rPr>
                <w:rFonts w:ascii="Calibri" w:eastAsia="Times New Roman" w:hAnsi="Calibri" w:cs="Calibri"/>
                <w:color w:val="000000"/>
                <w:lang w:eastAsia="en-GB"/>
              </w:rPr>
              <w:t>Savings</w:t>
            </w:r>
          </w:p>
        </w:tc>
        <w:tc>
          <w:tcPr>
            <w:tcW w:w="1702" w:type="dxa"/>
            <w:tcBorders>
              <w:top w:val="nil"/>
              <w:left w:val="nil"/>
              <w:bottom w:val="single" w:sz="4" w:space="0" w:color="auto"/>
              <w:right w:val="single" w:sz="4" w:space="0" w:color="auto"/>
            </w:tcBorders>
            <w:shd w:val="clear" w:color="auto" w:fill="auto"/>
            <w:vAlign w:val="center"/>
            <w:hideMark/>
          </w:tcPr>
          <w:p w14:paraId="1757443E" w14:textId="1E7C868E"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1.</w:t>
            </w:r>
            <w:r>
              <w:rPr>
                <w:rFonts w:ascii="Calibri" w:eastAsia="Times New Roman" w:hAnsi="Calibri" w:cs="Calibri"/>
                <w:color w:val="000000"/>
                <w:lang w:eastAsia="en-GB"/>
              </w:rPr>
              <w:t>4</w:t>
            </w:r>
          </w:p>
        </w:tc>
        <w:tc>
          <w:tcPr>
            <w:tcW w:w="1702" w:type="dxa"/>
            <w:tcBorders>
              <w:top w:val="nil"/>
              <w:left w:val="nil"/>
              <w:bottom w:val="single" w:sz="4" w:space="0" w:color="auto"/>
              <w:right w:val="single" w:sz="4" w:space="0" w:color="auto"/>
            </w:tcBorders>
            <w:shd w:val="clear" w:color="auto" w:fill="auto"/>
            <w:vAlign w:val="center"/>
            <w:hideMark/>
          </w:tcPr>
          <w:p w14:paraId="09E1CDBA" w14:textId="173249F2" w:rsidR="00396F6F" w:rsidRPr="00886EC3" w:rsidRDefault="00AC7336"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369E0BD2" w14:textId="0E20B7CE" w:rsidR="00396F6F" w:rsidRPr="00886EC3" w:rsidRDefault="00AC7336"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68385A6B" w14:textId="3A54FCDF" w:rsidR="00396F6F" w:rsidRPr="00886EC3" w:rsidRDefault="00AC7336"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r>
      <w:tr w:rsidR="00396F6F" w:rsidRPr="00886EC3" w14:paraId="7E61F11B"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4ABE73A" w14:textId="6044316D"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xml:space="preserve">2. </w:t>
            </w:r>
            <w:r>
              <w:rPr>
                <w:rFonts w:ascii="Calibri" w:eastAsia="Times New Roman" w:hAnsi="Calibri" w:cs="Calibri"/>
                <w:color w:val="000000"/>
                <w:lang w:eastAsia="en-GB"/>
              </w:rPr>
              <w:t>PSE – Vacancy Factor</w:t>
            </w:r>
          </w:p>
        </w:tc>
        <w:tc>
          <w:tcPr>
            <w:tcW w:w="1702" w:type="dxa"/>
            <w:tcBorders>
              <w:top w:val="nil"/>
              <w:left w:val="nil"/>
              <w:bottom w:val="single" w:sz="4" w:space="0" w:color="auto"/>
              <w:right w:val="single" w:sz="4" w:space="0" w:color="auto"/>
            </w:tcBorders>
            <w:shd w:val="clear" w:color="auto" w:fill="auto"/>
            <w:vAlign w:val="center"/>
            <w:hideMark/>
          </w:tcPr>
          <w:p w14:paraId="617B2365" w14:textId="33291A42" w:rsidR="00396F6F" w:rsidRPr="00886EC3" w:rsidRDefault="00396F6F"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0.8</w:t>
            </w:r>
          </w:p>
        </w:tc>
        <w:tc>
          <w:tcPr>
            <w:tcW w:w="1702" w:type="dxa"/>
            <w:tcBorders>
              <w:top w:val="nil"/>
              <w:left w:val="nil"/>
              <w:bottom w:val="single" w:sz="4" w:space="0" w:color="auto"/>
              <w:right w:val="single" w:sz="4" w:space="0" w:color="auto"/>
            </w:tcBorders>
            <w:shd w:val="clear" w:color="auto" w:fill="auto"/>
            <w:vAlign w:val="center"/>
            <w:hideMark/>
          </w:tcPr>
          <w:p w14:paraId="4C09B4F4" w14:textId="4AE132E3" w:rsidR="00396F6F" w:rsidRPr="00886EC3" w:rsidRDefault="00396F6F"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Pr="00886EC3">
              <w:rPr>
                <w:rFonts w:ascii="Calibri" w:eastAsia="Times New Roman" w:hAnsi="Calibri" w:cs="Calibri"/>
                <w:color w:val="000000"/>
                <w:lang w:eastAsia="en-GB"/>
              </w:rPr>
              <w:t>.0</w:t>
            </w:r>
          </w:p>
        </w:tc>
        <w:tc>
          <w:tcPr>
            <w:tcW w:w="1702" w:type="dxa"/>
            <w:tcBorders>
              <w:top w:val="nil"/>
              <w:left w:val="nil"/>
              <w:bottom w:val="single" w:sz="4" w:space="0" w:color="auto"/>
              <w:right w:val="single" w:sz="4" w:space="0" w:color="auto"/>
            </w:tcBorders>
            <w:shd w:val="clear" w:color="auto" w:fill="auto"/>
            <w:vAlign w:val="center"/>
            <w:hideMark/>
          </w:tcPr>
          <w:p w14:paraId="2B6FD79F" w14:textId="3C6A114C" w:rsidR="00396F6F" w:rsidRPr="00886EC3" w:rsidRDefault="00396F6F"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Pr="00886EC3">
              <w:rPr>
                <w:rFonts w:ascii="Calibri" w:eastAsia="Times New Roman" w:hAnsi="Calibri" w:cs="Calibri"/>
                <w:color w:val="000000"/>
                <w:lang w:eastAsia="en-GB"/>
              </w:rPr>
              <w:t>.0</w:t>
            </w:r>
          </w:p>
        </w:tc>
        <w:tc>
          <w:tcPr>
            <w:tcW w:w="1702" w:type="dxa"/>
            <w:tcBorders>
              <w:top w:val="nil"/>
              <w:left w:val="nil"/>
              <w:bottom w:val="single" w:sz="4" w:space="0" w:color="auto"/>
              <w:right w:val="single" w:sz="4" w:space="0" w:color="auto"/>
            </w:tcBorders>
            <w:shd w:val="clear" w:color="auto" w:fill="auto"/>
            <w:vAlign w:val="center"/>
            <w:hideMark/>
          </w:tcPr>
          <w:p w14:paraId="7CAFC693" w14:textId="4C265A7D" w:rsidR="00396F6F" w:rsidRPr="00886EC3" w:rsidRDefault="00396F6F"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Pr="00886EC3">
              <w:rPr>
                <w:rFonts w:ascii="Calibri" w:eastAsia="Times New Roman" w:hAnsi="Calibri" w:cs="Calibri"/>
                <w:color w:val="000000"/>
                <w:lang w:eastAsia="en-GB"/>
              </w:rPr>
              <w:t>.0</w:t>
            </w:r>
          </w:p>
        </w:tc>
      </w:tr>
      <w:tr w:rsidR="00396F6F" w:rsidRPr="00886EC3" w14:paraId="3F12A3CC"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E6B94D1" w14:textId="766A4AFE" w:rsidR="00396F6F" w:rsidRPr="00886EC3" w:rsidRDefault="002F1D92" w:rsidP="00FF115E">
            <w:pPr>
              <w:spacing w:before="20" w:after="20" w:line="240" w:lineRule="auto"/>
              <w:rPr>
                <w:rFonts w:ascii="Calibri" w:eastAsia="Times New Roman" w:hAnsi="Calibri" w:cs="Calibri"/>
                <w:color w:val="000000"/>
                <w:lang w:eastAsia="en-GB"/>
              </w:rPr>
            </w:pPr>
            <w:r>
              <w:rPr>
                <w:rFonts w:ascii="Calibri" w:eastAsia="Times New Roman" w:hAnsi="Calibri" w:cs="Calibri"/>
                <w:color w:val="000000"/>
                <w:lang w:eastAsia="en-GB"/>
              </w:rPr>
              <w:t>3</w:t>
            </w:r>
            <w:r w:rsidR="00396F6F" w:rsidRPr="00886EC3">
              <w:rPr>
                <w:rFonts w:ascii="Calibri" w:eastAsia="Times New Roman" w:hAnsi="Calibri" w:cs="Calibri"/>
                <w:color w:val="000000"/>
                <w:lang w:eastAsia="en-GB"/>
              </w:rPr>
              <w:t xml:space="preserve">. </w:t>
            </w:r>
            <w:r w:rsidR="00396F6F">
              <w:rPr>
                <w:rFonts w:ascii="Calibri" w:eastAsia="Times New Roman" w:hAnsi="Calibri" w:cs="Calibri"/>
                <w:color w:val="000000"/>
                <w:lang w:eastAsia="en-GB"/>
              </w:rPr>
              <w:t xml:space="preserve">Local Policing - </w:t>
            </w:r>
            <w:r w:rsidR="00396F6F" w:rsidRPr="00886EC3">
              <w:rPr>
                <w:rFonts w:ascii="Calibri" w:eastAsia="Times New Roman" w:hAnsi="Calibri" w:cs="Calibri"/>
                <w:color w:val="000000"/>
                <w:lang w:eastAsia="en-GB"/>
              </w:rPr>
              <w:t xml:space="preserve">Dogs </w:t>
            </w:r>
          </w:p>
        </w:tc>
        <w:tc>
          <w:tcPr>
            <w:tcW w:w="1702" w:type="dxa"/>
            <w:tcBorders>
              <w:top w:val="nil"/>
              <w:left w:val="nil"/>
              <w:bottom w:val="single" w:sz="4" w:space="0" w:color="auto"/>
              <w:right w:val="single" w:sz="4" w:space="0" w:color="auto"/>
            </w:tcBorders>
            <w:shd w:val="clear" w:color="auto" w:fill="auto"/>
            <w:vAlign w:val="center"/>
            <w:hideMark/>
          </w:tcPr>
          <w:p w14:paraId="311F9D39" w14:textId="6975CF80"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sidR="00F24F64">
              <w:rPr>
                <w:rFonts w:ascii="Calibri" w:eastAsia="Times New Roman" w:hAnsi="Calibri" w:cs="Calibri"/>
                <w:color w:val="000000"/>
                <w:lang w:eastAsia="en-GB"/>
              </w:rPr>
              <w:t>5</w:t>
            </w:r>
          </w:p>
        </w:tc>
        <w:tc>
          <w:tcPr>
            <w:tcW w:w="1702" w:type="dxa"/>
            <w:tcBorders>
              <w:top w:val="nil"/>
              <w:left w:val="nil"/>
              <w:bottom w:val="single" w:sz="4" w:space="0" w:color="auto"/>
              <w:right w:val="single" w:sz="4" w:space="0" w:color="auto"/>
            </w:tcBorders>
            <w:shd w:val="clear" w:color="auto" w:fill="auto"/>
            <w:vAlign w:val="center"/>
            <w:hideMark/>
          </w:tcPr>
          <w:p w14:paraId="24DF6F32" w14:textId="72390801" w:rsidR="00396F6F" w:rsidRPr="00DC6F1F" w:rsidRDefault="00F24F64" w:rsidP="00FF115E">
            <w:pPr>
              <w:spacing w:before="20" w:after="20" w:line="240" w:lineRule="auto"/>
              <w:jc w:val="center"/>
              <w:rPr>
                <w:rFonts w:ascii="Calibri" w:eastAsia="Times New Roman" w:hAnsi="Calibri" w:cs="Calibri"/>
                <w:color w:val="FF0000"/>
                <w:lang w:eastAsia="en-GB"/>
              </w:rPr>
            </w:pPr>
            <w:r w:rsidRPr="00886EC3">
              <w:rPr>
                <w:rFonts w:ascii="Calibri" w:eastAsia="Times New Roman" w:hAnsi="Calibri" w:cs="Calibri"/>
                <w:color w:val="FF0000"/>
                <w:lang w:eastAsia="en-GB"/>
              </w:rPr>
              <w:t>(0.</w:t>
            </w:r>
            <w:r>
              <w:rPr>
                <w:rFonts w:ascii="Calibri" w:eastAsia="Times New Roman" w:hAnsi="Calibri" w:cs="Calibri"/>
                <w:color w:val="FF0000"/>
                <w:lang w:eastAsia="en-GB"/>
              </w:rPr>
              <w:t>2</w:t>
            </w:r>
            <w:r w:rsidRPr="00886EC3">
              <w:rPr>
                <w:rFonts w:ascii="Calibri" w:eastAsia="Times New Roman" w:hAnsi="Calibri" w:cs="Calibri"/>
                <w:color w:val="FF0000"/>
                <w:lang w:eastAsia="en-GB"/>
              </w:rPr>
              <w:t>)</w:t>
            </w:r>
          </w:p>
        </w:tc>
        <w:tc>
          <w:tcPr>
            <w:tcW w:w="1702" w:type="dxa"/>
            <w:tcBorders>
              <w:top w:val="nil"/>
              <w:left w:val="nil"/>
              <w:bottom w:val="single" w:sz="4" w:space="0" w:color="auto"/>
              <w:right w:val="single" w:sz="4" w:space="0" w:color="auto"/>
            </w:tcBorders>
            <w:shd w:val="clear" w:color="auto" w:fill="auto"/>
            <w:vAlign w:val="center"/>
            <w:hideMark/>
          </w:tcPr>
          <w:p w14:paraId="2AB9A2B0" w14:textId="0C9249FE"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0</w:t>
            </w:r>
          </w:p>
        </w:tc>
        <w:tc>
          <w:tcPr>
            <w:tcW w:w="1702" w:type="dxa"/>
            <w:tcBorders>
              <w:top w:val="nil"/>
              <w:left w:val="nil"/>
              <w:bottom w:val="single" w:sz="4" w:space="0" w:color="auto"/>
              <w:right w:val="single" w:sz="4" w:space="0" w:color="auto"/>
            </w:tcBorders>
            <w:shd w:val="clear" w:color="auto" w:fill="auto"/>
            <w:vAlign w:val="center"/>
            <w:hideMark/>
          </w:tcPr>
          <w:p w14:paraId="2EA30564" w14:textId="632D4A65"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0</w:t>
            </w:r>
          </w:p>
        </w:tc>
      </w:tr>
      <w:tr w:rsidR="00A91E5A" w:rsidRPr="00886EC3" w14:paraId="548BDF9A"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F9CEBB0" w14:textId="2E41D889" w:rsidR="00767A9E" w:rsidRPr="00886EC3" w:rsidRDefault="002F1D92" w:rsidP="00FF115E">
            <w:pPr>
              <w:spacing w:before="20" w:after="2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sidR="00767A9E" w:rsidRPr="00886EC3">
              <w:rPr>
                <w:rFonts w:ascii="Calibri" w:eastAsia="Times New Roman" w:hAnsi="Calibri" w:cs="Calibri"/>
                <w:color w:val="000000"/>
                <w:lang w:eastAsia="en-GB"/>
              </w:rPr>
              <w:t xml:space="preserve">. </w:t>
            </w:r>
            <w:r w:rsidR="00767A9E">
              <w:rPr>
                <w:rFonts w:ascii="Calibri" w:eastAsia="Times New Roman" w:hAnsi="Calibri" w:cs="Calibri"/>
                <w:color w:val="000000"/>
                <w:lang w:eastAsia="en-GB"/>
              </w:rPr>
              <w:t>O</w:t>
            </w:r>
            <w:r w:rsidR="00767A9E" w:rsidRPr="00886EC3">
              <w:rPr>
                <w:rFonts w:ascii="Calibri" w:eastAsia="Times New Roman" w:hAnsi="Calibri" w:cs="Calibri"/>
                <w:color w:val="000000"/>
                <w:lang w:eastAsia="en-GB"/>
              </w:rPr>
              <w:t>vertime</w:t>
            </w:r>
          </w:p>
        </w:tc>
        <w:tc>
          <w:tcPr>
            <w:tcW w:w="1702" w:type="dxa"/>
            <w:tcBorders>
              <w:top w:val="nil"/>
              <w:left w:val="nil"/>
              <w:bottom w:val="single" w:sz="4" w:space="0" w:color="auto"/>
              <w:right w:val="single" w:sz="4" w:space="0" w:color="auto"/>
            </w:tcBorders>
            <w:shd w:val="clear" w:color="auto" w:fill="auto"/>
            <w:vAlign w:val="center"/>
            <w:hideMark/>
          </w:tcPr>
          <w:p w14:paraId="320A78C9" w14:textId="77777777" w:rsidR="00767A9E" w:rsidRPr="00886EC3" w:rsidRDefault="00767A9E"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5</w:t>
            </w:r>
          </w:p>
        </w:tc>
        <w:tc>
          <w:tcPr>
            <w:tcW w:w="1702" w:type="dxa"/>
            <w:tcBorders>
              <w:top w:val="nil"/>
              <w:left w:val="nil"/>
              <w:bottom w:val="single" w:sz="4" w:space="0" w:color="auto"/>
              <w:right w:val="single" w:sz="4" w:space="0" w:color="auto"/>
            </w:tcBorders>
            <w:shd w:val="clear" w:color="auto" w:fill="auto"/>
            <w:vAlign w:val="center"/>
            <w:hideMark/>
          </w:tcPr>
          <w:p w14:paraId="56C87330" w14:textId="77777777" w:rsidR="00767A9E" w:rsidRPr="00886EC3" w:rsidRDefault="00767A9E"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5</w:t>
            </w:r>
          </w:p>
        </w:tc>
        <w:tc>
          <w:tcPr>
            <w:tcW w:w="1702" w:type="dxa"/>
            <w:tcBorders>
              <w:top w:val="nil"/>
              <w:left w:val="nil"/>
              <w:bottom w:val="single" w:sz="4" w:space="0" w:color="auto"/>
              <w:right w:val="single" w:sz="4" w:space="0" w:color="auto"/>
            </w:tcBorders>
            <w:shd w:val="clear" w:color="auto" w:fill="auto"/>
            <w:vAlign w:val="center"/>
            <w:hideMark/>
          </w:tcPr>
          <w:p w14:paraId="62F7CCCE" w14:textId="77777777" w:rsidR="00767A9E" w:rsidRPr="00886EC3" w:rsidRDefault="00767A9E"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5</w:t>
            </w:r>
          </w:p>
        </w:tc>
        <w:tc>
          <w:tcPr>
            <w:tcW w:w="1702" w:type="dxa"/>
            <w:tcBorders>
              <w:top w:val="nil"/>
              <w:left w:val="nil"/>
              <w:bottom w:val="single" w:sz="4" w:space="0" w:color="auto"/>
              <w:right w:val="single" w:sz="4" w:space="0" w:color="auto"/>
            </w:tcBorders>
            <w:shd w:val="clear" w:color="auto" w:fill="auto"/>
            <w:vAlign w:val="center"/>
            <w:hideMark/>
          </w:tcPr>
          <w:p w14:paraId="5778E8E8" w14:textId="77777777" w:rsidR="00767A9E" w:rsidRPr="00886EC3" w:rsidRDefault="00767A9E"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5</w:t>
            </w:r>
          </w:p>
        </w:tc>
      </w:tr>
      <w:tr w:rsidR="00A91E5A" w:rsidRPr="00886EC3" w14:paraId="54919E19"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4FDCBD3" w14:textId="27F7D2E5" w:rsidR="004E6DAB" w:rsidRPr="00886EC3" w:rsidRDefault="004E6DAB" w:rsidP="00FF115E">
            <w:pPr>
              <w:spacing w:before="20" w:after="2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sidRPr="00886EC3">
              <w:rPr>
                <w:rFonts w:ascii="Calibri" w:eastAsia="Times New Roman" w:hAnsi="Calibri" w:cs="Calibri"/>
                <w:color w:val="000000"/>
                <w:lang w:eastAsia="en-GB"/>
              </w:rPr>
              <w:t xml:space="preserve">. </w:t>
            </w:r>
            <w:r>
              <w:rPr>
                <w:rFonts w:ascii="Calibri" w:eastAsia="Times New Roman" w:hAnsi="Calibri" w:cs="Calibri"/>
                <w:color w:val="000000"/>
                <w:lang w:eastAsia="en-GB"/>
              </w:rPr>
              <w:t>Allowances</w:t>
            </w:r>
          </w:p>
        </w:tc>
        <w:tc>
          <w:tcPr>
            <w:tcW w:w="1702" w:type="dxa"/>
            <w:tcBorders>
              <w:top w:val="nil"/>
              <w:left w:val="nil"/>
              <w:bottom w:val="single" w:sz="4" w:space="0" w:color="auto"/>
              <w:right w:val="single" w:sz="4" w:space="0" w:color="auto"/>
            </w:tcBorders>
            <w:shd w:val="clear" w:color="auto" w:fill="auto"/>
            <w:vAlign w:val="center"/>
            <w:hideMark/>
          </w:tcPr>
          <w:p w14:paraId="1781164D" w14:textId="77777777" w:rsidR="004E6DAB" w:rsidRPr="00886EC3" w:rsidRDefault="004E6DAB"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4E4147BC" w14:textId="77777777" w:rsidR="004E6DAB" w:rsidRPr="00886EC3" w:rsidRDefault="004E6DAB"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3969E73E" w14:textId="77777777" w:rsidR="004E6DAB" w:rsidRPr="00886EC3" w:rsidRDefault="004E6DAB"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2ED8F73D" w14:textId="77777777" w:rsidR="004E6DAB" w:rsidRPr="00886EC3" w:rsidRDefault="004E6DAB"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0.</w:t>
            </w:r>
            <w:r>
              <w:rPr>
                <w:rFonts w:ascii="Calibri" w:eastAsia="Times New Roman" w:hAnsi="Calibri" w:cs="Calibri"/>
                <w:color w:val="000000"/>
                <w:lang w:eastAsia="en-GB"/>
              </w:rPr>
              <w:t>3</w:t>
            </w:r>
          </w:p>
        </w:tc>
      </w:tr>
      <w:tr w:rsidR="0099785B" w:rsidRPr="00886EC3" w14:paraId="2672FE74"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tcPr>
          <w:p w14:paraId="7B485EA4" w14:textId="5B8BFC93" w:rsidR="0099785B" w:rsidRDefault="004E6DAB" w:rsidP="00FF115E">
            <w:pPr>
              <w:spacing w:before="20" w:after="2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r w:rsidR="0099785B">
              <w:rPr>
                <w:rFonts w:ascii="Calibri" w:eastAsia="Times New Roman" w:hAnsi="Calibri" w:cs="Calibri"/>
                <w:color w:val="000000"/>
                <w:lang w:eastAsia="en-GB"/>
              </w:rPr>
              <w:t>. Insurance</w:t>
            </w:r>
          </w:p>
        </w:tc>
        <w:tc>
          <w:tcPr>
            <w:tcW w:w="1702" w:type="dxa"/>
            <w:tcBorders>
              <w:top w:val="nil"/>
              <w:left w:val="nil"/>
              <w:bottom w:val="single" w:sz="4" w:space="0" w:color="auto"/>
              <w:right w:val="single" w:sz="4" w:space="0" w:color="auto"/>
            </w:tcBorders>
            <w:shd w:val="clear" w:color="auto" w:fill="auto"/>
            <w:vAlign w:val="center"/>
          </w:tcPr>
          <w:p w14:paraId="2263AE05" w14:textId="24658538" w:rsidR="0099785B" w:rsidRPr="00886EC3" w:rsidRDefault="0099785B"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00B933B8">
              <w:rPr>
                <w:rFonts w:ascii="Calibri" w:eastAsia="Times New Roman" w:hAnsi="Calibri" w:cs="Calibri"/>
                <w:color w:val="000000"/>
                <w:lang w:eastAsia="en-GB"/>
              </w:rPr>
              <w:t>2</w:t>
            </w:r>
          </w:p>
        </w:tc>
        <w:tc>
          <w:tcPr>
            <w:tcW w:w="1702" w:type="dxa"/>
            <w:tcBorders>
              <w:top w:val="nil"/>
              <w:left w:val="nil"/>
              <w:bottom w:val="single" w:sz="4" w:space="0" w:color="auto"/>
              <w:right w:val="single" w:sz="4" w:space="0" w:color="auto"/>
            </w:tcBorders>
            <w:shd w:val="clear" w:color="auto" w:fill="auto"/>
            <w:vAlign w:val="center"/>
          </w:tcPr>
          <w:p w14:paraId="6517B3C8" w14:textId="24294FF6" w:rsidR="0099785B" w:rsidRPr="00886EC3" w:rsidRDefault="0099785B"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c>
          <w:tcPr>
            <w:tcW w:w="1702" w:type="dxa"/>
            <w:tcBorders>
              <w:top w:val="nil"/>
              <w:left w:val="nil"/>
              <w:bottom w:val="single" w:sz="4" w:space="0" w:color="auto"/>
              <w:right w:val="single" w:sz="4" w:space="0" w:color="auto"/>
            </w:tcBorders>
            <w:shd w:val="clear" w:color="auto" w:fill="auto"/>
            <w:vAlign w:val="center"/>
          </w:tcPr>
          <w:p w14:paraId="5958E1D0" w14:textId="168F28A5" w:rsidR="0099785B" w:rsidRPr="00886EC3" w:rsidRDefault="0099785B"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c>
          <w:tcPr>
            <w:tcW w:w="1702" w:type="dxa"/>
            <w:tcBorders>
              <w:top w:val="nil"/>
              <w:left w:val="nil"/>
              <w:bottom w:val="single" w:sz="4" w:space="0" w:color="auto"/>
              <w:right w:val="single" w:sz="4" w:space="0" w:color="auto"/>
            </w:tcBorders>
            <w:shd w:val="clear" w:color="auto" w:fill="auto"/>
            <w:vAlign w:val="center"/>
          </w:tcPr>
          <w:p w14:paraId="41DBC074" w14:textId="603A7D38" w:rsidR="0099785B" w:rsidRPr="00886EC3" w:rsidRDefault="0099785B"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0.0</w:t>
            </w:r>
          </w:p>
        </w:tc>
      </w:tr>
      <w:tr w:rsidR="00396F6F" w:rsidRPr="00886EC3" w14:paraId="75E67B79"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52F7557" w14:textId="77777777"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Savings</w:t>
            </w:r>
          </w:p>
        </w:tc>
        <w:tc>
          <w:tcPr>
            <w:tcW w:w="1702" w:type="dxa"/>
            <w:tcBorders>
              <w:top w:val="nil"/>
              <w:left w:val="nil"/>
              <w:bottom w:val="single" w:sz="4" w:space="0" w:color="auto"/>
              <w:right w:val="single" w:sz="4" w:space="0" w:color="auto"/>
            </w:tcBorders>
            <w:shd w:val="clear" w:color="auto" w:fill="auto"/>
            <w:vAlign w:val="center"/>
            <w:hideMark/>
          </w:tcPr>
          <w:p w14:paraId="71991E0F"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1A2310E6"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4E4C0D50"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56A79406"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r>
      <w:tr w:rsidR="00396F6F" w:rsidRPr="00886EC3" w14:paraId="0B1B8B96"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61BD43C" w14:textId="55F6DC93"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xml:space="preserve">1. Police - </w:t>
            </w:r>
            <w:r w:rsidR="00740F6A">
              <w:rPr>
                <w:rFonts w:ascii="Calibri" w:eastAsia="Times New Roman" w:hAnsi="Calibri" w:cs="Calibri"/>
                <w:color w:val="000000"/>
                <w:lang w:eastAsia="en-GB"/>
              </w:rPr>
              <w:t>S</w:t>
            </w:r>
            <w:r w:rsidRPr="00886EC3">
              <w:rPr>
                <w:rFonts w:ascii="Calibri" w:eastAsia="Times New Roman" w:hAnsi="Calibri" w:cs="Calibri"/>
                <w:color w:val="000000"/>
                <w:lang w:eastAsia="en-GB"/>
              </w:rPr>
              <w:t>trength</w:t>
            </w:r>
          </w:p>
        </w:tc>
        <w:tc>
          <w:tcPr>
            <w:tcW w:w="1702" w:type="dxa"/>
            <w:tcBorders>
              <w:top w:val="nil"/>
              <w:left w:val="nil"/>
              <w:bottom w:val="single" w:sz="4" w:space="0" w:color="auto"/>
              <w:right w:val="single" w:sz="4" w:space="0" w:color="auto"/>
            </w:tcBorders>
            <w:shd w:val="clear" w:color="auto" w:fill="auto"/>
            <w:vAlign w:val="center"/>
            <w:hideMark/>
          </w:tcPr>
          <w:p w14:paraId="4EF50095"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FF0000"/>
                <w:lang w:eastAsia="en-GB"/>
              </w:rPr>
              <w:t>(0.7)</w:t>
            </w:r>
          </w:p>
        </w:tc>
        <w:tc>
          <w:tcPr>
            <w:tcW w:w="1702" w:type="dxa"/>
            <w:tcBorders>
              <w:top w:val="nil"/>
              <w:left w:val="nil"/>
              <w:bottom w:val="single" w:sz="4" w:space="0" w:color="auto"/>
              <w:right w:val="single" w:sz="4" w:space="0" w:color="auto"/>
            </w:tcBorders>
            <w:shd w:val="clear" w:color="auto" w:fill="auto"/>
            <w:vAlign w:val="center"/>
            <w:hideMark/>
          </w:tcPr>
          <w:p w14:paraId="282431B7" w14:textId="10F4FC36" w:rsidR="00396F6F" w:rsidRPr="00886EC3" w:rsidRDefault="00F24F64"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0F940E4D" w14:textId="217C622F" w:rsidR="00396F6F" w:rsidRPr="00886EC3" w:rsidRDefault="00F24F64"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3DF56B20" w14:textId="3BCF7240" w:rsidR="00396F6F" w:rsidRPr="00886EC3" w:rsidRDefault="00F24F64"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r>
      <w:tr w:rsidR="00396F6F" w:rsidRPr="00886EC3" w14:paraId="69B04023"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AC6AE9E" w14:textId="7A78E990"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xml:space="preserve">2. </w:t>
            </w:r>
            <w:r>
              <w:rPr>
                <w:rFonts w:eastAsia="Times New Roman" w:cstheme="minorHAnsi"/>
                <w:lang w:eastAsia="en-GB"/>
              </w:rPr>
              <w:t>Human Resources, Learning &amp; Development - Training</w:t>
            </w:r>
            <w:r w:rsidRPr="00886EC3" w:rsidDel="007B5B14">
              <w:rPr>
                <w:rFonts w:ascii="Calibri" w:eastAsia="Times New Roman" w:hAnsi="Calibri" w:cs="Calibri"/>
                <w:color w:val="000000"/>
                <w:lang w:eastAsia="en-GB"/>
              </w:rPr>
              <w:t xml:space="preserve"> </w:t>
            </w:r>
          </w:p>
        </w:tc>
        <w:tc>
          <w:tcPr>
            <w:tcW w:w="1702" w:type="dxa"/>
            <w:tcBorders>
              <w:top w:val="nil"/>
              <w:left w:val="nil"/>
              <w:bottom w:val="single" w:sz="4" w:space="0" w:color="auto"/>
              <w:right w:val="single" w:sz="4" w:space="0" w:color="auto"/>
            </w:tcBorders>
            <w:shd w:val="clear" w:color="auto" w:fill="auto"/>
            <w:vAlign w:val="center"/>
            <w:hideMark/>
          </w:tcPr>
          <w:p w14:paraId="089A8D31" w14:textId="0BA52450" w:rsidR="00396F6F" w:rsidRPr="00886EC3" w:rsidRDefault="00396F6F" w:rsidP="00FF115E">
            <w:pPr>
              <w:spacing w:before="20" w:after="20" w:line="240" w:lineRule="auto"/>
              <w:jc w:val="center"/>
              <w:rPr>
                <w:rFonts w:ascii="Calibri" w:eastAsia="Times New Roman" w:hAnsi="Calibri" w:cs="Calibri"/>
                <w:color w:val="000000"/>
                <w:lang w:eastAsia="en-GB"/>
              </w:rPr>
            </w:pPr>
            <w:r w:rsidRPr="00FF115E">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2C2740FB" w14:textId="596ED339"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78F4AF27" w14:textId="0BAA1A76"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5DF0606E" w14:textId="17C5D1CC"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r>
      <w:tr w:rsidR="00396F6F" w:rsidRPr="00886EC3" w14:paraId="1E8AB205"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999794D" w14:textId="1B0E4A0A"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xml:space="preserve">3. </w:t>
            </w:r>
            <w:r>
              <w:rPr>
                <w:rFonts w:eastAsia="Times New Roman" w:cstheme="minorHAnsi"/>
                <w:lang w:eastAsia="en-GB"/>
              </w:rPr>
              <w:t>PSE – PCSO Vacancy Factor</w:t>
            </w:r>
            <w:r w:rsidRPr="00886EC3" w:rsidDel="00312CD1">
              <w:rPr>
                <w:rFonts w:ascii="Calibri" w:eastAsia="Times New Roman" w:hAnsi="Calibri" w:cs="Calibri"/>
                <w:color w:val="000000"/>
                <w:lang w:eastAsia="en-GB"/>
              </w:rPr>
              <w:t xml:space="preserve"> </w:t>
            </w:r>
          </w:p>
        </w:tc>
        <w:tc>
          <w:tcPr>
            <w:tcW w:w="1702" w:type="dxa"/>
            <w:tcBorders>
              <w:top w:val="nil"/>
              <w:left w:val="nil"/>
              <w:bottom w:val="single" w:sz="4" w:space="0" w:color="auto"/>
              <w:right w:val="single" w:sz="4" w:space="0" w:color="auto"/>
            </w:tcBorders>
            <w:shd w:val="clear" w:color="auto" w:fill="auto"/>
            <w:vAlign w:val="center"/>
            <w:hideMark/>
          </w:tcPr>
          <w:p w14:paraId="4BC0AC96" w14:textId="0E3B2DB0" w:rsidR="00396F6F" w:rsidRPr="00886EC3" w:rsidRDefault="00396F6F" w:rsidP="00FF115E">
            <w:pPr>
              <w:spacing w:before="20" w:after="20" w:line="240" w:lineRule="auto"/>
              <w:jc w:val="center"/>
              <w:rPr>
                <w:rFonts w:ascii="Calibri" w:eastAsia="Times New Roman" w:hAnsi="Calibri" w:cs="Calibri"/>
                <w:color w:val="000000"/>
                <w:lang w:eastAsia="en-GB"/>
              </w:rPr>
            </w:pPr>
            <w:r w:rsidRPr="006A2F3E">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39A9CF22" w14:textId="0F547A6E"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427C209F" w14:textId="36E977FF"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2EFC425D" w14:textId="35AD47A8"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r>
      <w:tr w:rsidR="00396F6F" w:rsidRPr="00886EC3" w14:paraId="364CDC9A"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9DC2130" w14:textId="53A2BF96"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lastRenderedPageBreak/>
              <w:t xml:space="preserve">4. </w:t>
            </w:r>
            <w:r>
              <w:rPr>
                <w:rFonts w:ascii="Calibri" w:eastAsia="Times New Roman" w:hAnsi="Calibri" w:cs="Calibri"/>
                <w:color w:val="000000"/>
                <w:lang w:eastAsia="en-GB"/>
              </w:rPr>
              <w:t>Funding</w:t>
            </w:r>
          </w:p>
        </w:tc>
        <w:tc>
          <w:tcPr>
            <w:tcW w:w="1702" w:type="dxa"/>
            <w:tcBorders>
              <w:top w:val="nil"/>
              <w:left w:val="nil"/>
              <w:bottom w:val="single" w:sz="4" w:space="0" w:color="auto"/>
              <w:right w:val="single" w:sz="4" w:space="0" w:color="auto"/>
            </w:tcBorders>
            <w:shd w:val="clear" w:color="auto" w:fill="auto"/>
            <w:vAlign w:val="center"/>
            <w:hideMark/>
          </w:tcPr>
          <w:p w14:paraId="0D8A6E14" w14:textId="259CC93E" w:rsidR="00396F6F" w:rsidRPr="00886EC3" w:rsidRDefault="00396F6F" w:rsidP="00FF115E">
            <w:pPr>
              <w:spacing w:before="20" w:after="20" w:line="240" w:lineRule="auto"/>
              <w:jc w:val="center"/>
              <w:rPr>
                <w:rFonts w:ascii="Calibri" w:eastAsia="Times New Roman" w:hAnsi="Calibri" w:cs="Calibri"/>
                <w:color w:val="000000"/>
                <w:lang w:eastAsia="en-GB"/>
              </w:rPr>
            </w:pPr>
            <w:r w:rsidRPr="006A2F3E">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12ADB09D" w14:textId="0AE10AA5"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2C5D251E" w14:textId="76621B7A"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hideMark/>
          </w:tcPr>
          <w:p w14:paraId="0C65BE94" w14:textId="2CC518B9" w:rsidR="00396F6F" w:rsidRPr="00886EC3" w:rsidRDefault="00396F6F"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r>
      <w:tr w:rsidR="005A0F21" w:rsidRPr="00886EC3" w14:paraId="73E95C69"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DB7D98F" w14:textId="20523F5C" w:rsidR="005A0F21" w:rsidRPr="00886EC3" w:rsidRDefault="005A0F21"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xml:space="preserve">5. </w:t>
            </w:r>
            <w:r>
              <w:rPr>
                <w:rFonts w:eastAsia="Times New Roman" w:cstheme="minorHAnsi"/>
                <w:lang w:eastAsia="en-GB"/>
              </w:rPr>
              <w:t xml:space="preserve">Police – Pension </w:t>
            </w:r>
            <w:proofErr w:type="spellStart"/>
            <w:r>
              <w:rPr>
                <w:rFonts w:eastAsia="Times New Roman" w:cstheme="minorHAnsi"/>
                <w:lang w:eastAsia="en-GB"/>
              </w:rPr>
              <w:t>Opt</w:t>
            </w:r>
            <w:proofErr w:type="spellEnd"/>
            <w:r>
              <w:rPr>
                <w:rFonts w:eastAsia="Times New Roman" w:cstheme="minorHAnsi"/>
                <w:lang w:eastAsia="en-GB"/>
              </w:rPr>
              <w:t xml:space="preserve"> Out</w:t>
            </w:r>
            <w:r w:rsidRPr="00886EC3" w:rsidDel="00BC4065">
              <w:rPr>
                <w:rFonts w:ascii="Calibri" w:eastAsia="Times New Roman" w:hAnsi="Calibri" w:cs="Calibri"/>
                <w:color w:val="000000"/>
                <w:lang w:eastAsia="en-GB"/>
              </w:rPr>
              <w:t xml:space="preserve"> </w:t>
            </w:r>
          </w:p>
        </w:tc>
        <w:tc>
          <w:tcPr>
            <w:tcW w:w="1702" w:type="dxa"/>
            <w:tcBorders>
              <w:top w:val="nil"/>
              <w:left w:val="nil"/>
              <w:bottom w:val="single" w:sz="4" w:space="0" w:color="auto"/>
              <w:right w:val="single" w:sz="4" w:space="0" w:color="auto"/>
            </w:tcBorders>
            <w:shd w:val="clear" w:color="auto" w:fill="auto"/>
            <w:vAlign w:val="center"/>
            <w:hideMark/>
          </w:tcPr>
          <w:p w14:paraId="261BB305" w14:textId="7EE4CE59" w:rsidR="005A0F21" w:rsidRPr="00886EC3" w:rsidRDefault="005A0F21" w:rsidP="00FF115E">
            <w:pPr>
              <w:spacing w:before="20" w:after="20" w:line="240" w:lineRule="auto"/>
              <w:jc w:val="center"/>
              <w:rPr>
                <w:rFonts w:ascii="Calibri" w:eastAsia="Times New Roman" w:hAnsi="Calibri" w:cs="Calibri"/>
                <w:color w:val="000000"/>
                <w:lang w:eastAsia="en-GB"/>
              </w:rPr>
            </w:pPr>
            <w:r w:rsidRPr="00FF115E">
              <w:rPr>
                <w:rFonts w:ascii="Calibri" w:eastAsia="Times New Roman" w:hAnsi="Calibri" w:cs="Calibri"/>
                <w:color w:val="FF0000"/>
                <w:lang w:eastAsia="en-GB"/>
              </w:rPr>
              <w:t>(0.4)</w:t>
            </w:r>
          </w:p>
        </w:tc>
        <w:tc>
          <w:tcPr>
            <w:tcW w:w="1702" w:type="dxa"/>
            <w:tcBorders>
              <w:top w:val="nil"/>
              <w:left w:val="nil"/>
              <w:bottom w:val="single" w:sz="4" w:space="0" w:color="auto"/>
              <w:right w:val="single" w:sz="4" w:space="0" w:color="auto"/>
            </w:tcBorders>
            <w:shd w:val="clear" w:color="auto" w:fill="auto"/>
            <w:hideMark/>
          </w:tcPr>
          <w:p w14:paraId="0FAF93EC" w14:textId="205EDE8A" w:rsidR="005A0F21" w:rsidRPr="00886EC3" w:rsidRDefault="00F24F64"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hideMark/>
          </w:tcPr>
          <w:p w14:paraId="5DCA74B0" w14:textId="728C0D13" w:rsidR="005A0F21" w:rsidRPr="00886EC3" w:rsidRDefault="00F24F64"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hideMark/>
          </w:tcPr>
          <w:p w14:paraId="3AEB675E" w14:textId="01DE93E8" w:rsidR="005A0F21" w:rsidRPr="00886EC3" w:rsidRDefault="00F24F64" w:rsidP="00FF115E">
            <w:pPr>
              <w:spacing w:before="20" w:after="20" w:line="240" w:lineRule="auto"/>
              <w:jc w:val="center"/>
              <w:rPr>
                <w:rFonts w:ascii="Calibri" w:eastAsia="Times New Roman" w:hAnsi="Calibri" w:cs="Calibri"/>
                <w:color w:val="000000"/>
                <w:lang w:eastAsia="en-GB"/>
              </w:rPr>
            </w:pPr>
            <w:r w:rsidRPr="005C506A">
              <w:rPr>
                <w:rFonts w:ascii="Calibri" w:eastAsia="Times New Roman" w:hAnsi="Calibri" w:cs="Calibri"/>
                <w:lang w:eastAsia="en-GB"/>
              </w:rPr>
              <w:t>0.0</w:t>
            </w:r>
          </w:p>
        </w:tc>
      </w:tr>
      <w:tr w:rsidR="00396F6F" w:rsidRPr="00886EC3" w14:paraId="7005D6AC"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tcPr>
          <w:p w14:paraId="5C8B07B0" w14:textId="2FCB81E2" w:rsidR="00396F6F" w:rsidRPr="00886EC3" w:rsidRDefault="00396F6F" w:rsidP="00FF115E">
            <w:pPr>
              <w:spacing w:before="20" w:after="2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6. </w:t>
            </w:r>
            <w:r w:rsidR="00AE323A">
              <w:rPr>
                <w:rFonts w:eastAsia="Times New Roman" w:cstheme="minorHAnsi"/>
                <w:lang w:eastAsia="en-GB"/>
              </w:rPr>
              <w:t xml:space="preserve">FCR </w:t>
            </w:r>
            <w:r w:rsidR="00700F24">
              <w:rPr>
                <w:rFonts w:eastAsia="Times New Roman" w:cstheme="minorHAnsi"/>
                <w:lang w:eastAsia="en-GB"/>
              </w:rPr>
              <w:t>S</w:t>
            </w:r>
            <w:r w:rsidR="00AE323A">
              <w:rPr>
                <w:rFonts w:eastAsia="Times New Roman" w:cstheme="minorHAnsi"/>
                <w:lang w:eastAsia="en-GB"/>
              </w:rPr>
              <w:t xml:space="preserve">eized </w:t>
            </w:r>
            <w:r w:rsidR="00700F24">
              <w:rPr>
                <w:rFonts w:eastAsia="Times New Roman" w:cstheme="minorHAnsi"/>
                <w:lang w:eastAsia="en-GB"/>
              </w:rPr>
              <w:t>V</w:t>
            </w:r>
            <w:r w:rsidR="00AE323A">
              <w:rPr>
                <w:rFonts w:eastAsia="Times New Roman" w:cstheme="minorHAnsi"/>
                <w:lang w:eastAsia="en-GB"/>
              </w:rPr>
              <w:t xml:space="preserve">ehicle </w:t>
            </w:r>
            <w:r w:rsidR="00700F24">
              <w:rPr>
                <w:rFonts w:eastAsia="Times New Roman" w:cstheme="minorHAnsi"/>
                <w:lang w:eastAsia="en-GB"/>
              </w:rPr>
              <w:t>I</w:t>
            </w:r>
            <w:r w:rsidR="00AE323A">
              <w:rPr>
                <w:rFonts w:eastAsia="Times New Roman" w:cstheme="minorHAnsi"/>
                <w:lang w:eastAsia="en-GB"/>
              </w:rPr>
              <w:t>ncome</w:t>
            </w:r>
          </w:p>
        </w:tc>
        <w:tc>
          <w:tcPr>
            <w:tcW w:w="1702" w:type="dxa"/>
            <w:tcBorders>
              <w:top w:val="nil"/>
              <w:left w:val="nil"/>
              <w:bottom w:val="single" w:sz="4" w:space="0" w:color="auto"/>
              <w:right w:val="single" w:sz="4" w:space="0" w:color="auto"/>
            </w:tcBorders>
            <w:shd w:val="clear" w:color="auto" w:fill="auto"/>
            <w:vAlign w:val="center"/>
          </w:tcPr>
          <w:p w14:paraId="51451730" w14:textId="52DCE473" w:rsidR="00396F6F" w:rsidRPr="006A2F3E" w:rsidRDefault="00232B29" w:rsidP="00FF115E">
            <w:pPr>
              <w:spacing w:before="20" w:after="20" w:line="240" w:lineRule="auto"/>
              <w:jc w:val="center"/>
              <w:rPr>
                <w:rFonts w:ascii="Calibri" w:eastAsia="Times New Roman" w:hAnsi="Calibri" w:cs="Calibri"/>
                <w:lang w:eastAsia="en-GB"/>
              </w:rPr>
            </w:pPr>
            <w:r w:rsidRPr="00FF115E">
              <w:rPr>
                <w:rFonts w:ascii="Calibri" w:eastAsia="Times New Roman" w:hAnsi="Calibri" w:cs="Calibri"/>
                <w:color w:val="FF0000"/>
                <w:lang w:eastAsia="en-GB"/>
              </w:rPr>
              <w:t>(0.</w:t>
            </w:r>
            <w:r>
              <w:rPr>
                <w:rFonts w:ascii="Calibri" w:eastAsia="Times New Roman" w:hAnsi="Calibri" w:cs="Calibri"/>
                <w:color w:val="FF0000"/>
                <w:lang w:eastAsia="en-GB"/>
              </w:rPr>
              <w:t>3</w:t>
            </w:r>
            <w:r w:rsidRPr="00FF115E">
              <w:rPr>
                <w:rFonts w:ascii="Calibri" w:eastAsia="Times New Roman" w:hAnsi="Calibri" w:cs="Calibri"/>
                <w:color w:val="FF0000"/>
                <w:lang w:eastAsia="en-GB"/>
              </w:rPr>
              <w:t>)</w:t>
            </w:r>
          </w:p>
        </w:tc>
        <w:tc>
          <w:tcPr>
            <w:tcW w:w="1702" w:type="dxa"/>
            <w:tcBorders>
              <w:top w:val="nil"/>
              <w:left w:val="nil"/>
              <w:bottom w:val="single" w:sz="4" w:space="0" w:color="auto"/>
              <w:right w:val="single" w:sz="4" w:space="0" w:color="auto"/>
            </w:tcBorders>
            <w:shd w:val="clear" w:color="auto" w:fill="auto"/>
            <w:vAlign w:val="center"/>
          </w:tcPr>
          <w:p w14:paraId="62977376" w14:textId="10FC918D" w:rsidR="00396F6F" w:rsidRPr="005C506A" w:rsidRDefault="00396F6F" w:rsidP="00FF115E">
            <w:pPr>
              <w:spacing w:before="20" w:after="20" w:line="240" w:lineRule="auto"/>
              <w:jc w:val="center"/>
              <w:rPr>
                <w:rFonts w:ascii="Calibri" w:eastAsia="Times New Roman" w:hAnsi="Calibri" w:cs="Calibri"/>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tcPr>
          <w:p w14:paraId="67356CB4" w14:textId="44688F09" w:rsidR="00396F6F" w:rsidRPr="005C506A" w:rsidRDefault="00396F6F" w:rsidP="00FF115E">
            <w:pPr>
              <w:spacing w:before="20" w:after="20" w:line="240" w:lineRule="auto"/>
              <w:jc w:val="center"/>
              <w:rPr>
                <w:rFonts w:ascii="Calibri" w:eastAsia="Times New Roman" w:hAnsi="Calibri" w:cs="Calibri"/>
                <w:lang w:eastAsia="en-GB"/>
              </w:rPr>
            </w:pPr>
            <w:r w:rsidRPr="005C506A">
              <w:rPr>
                <w:rFonts w:ascii="Calibri" w:eastAsia="Times New Roman" w:hAnsi="Calibri" w:cs="Calibri"/>
                <w:lang w:eastAsia="en-GB"/>
              </w:rPr>
              <w:t>0.0</w:t>
            </w:r>
          </w:p>
        </w:tc>
        <w:tc>
          <w:tcPr>
            <w:tcW w:w="1702" w:type="dxa"/>
            <w:tcBorders>
              <w:top w:val="nil"/>
              <w:left w:val="nil"/>
              <w:bottom w:val="single" w:sz="4" w:space="0" w:color="auto"/>
              <w:right w:val="single" w:sz="4" w:space="0" w:color="auto"/>
            </w:tcBorders>
            <w:shd w:val="clear" w:color="auto" w:fill="auto"/>
            <w:vAlign w:val="center"/>
          </w:tcPr>
          <w:p w14:paraId="07981261" w14:textId="7A442AAD" w:rsidR="00396F6F" w:rsidRPr="005C506A" w:rsidRDefault="00396F6F" w:rsidP="00FF115E">
            <w:pPr>
              <w:spacing w:before="20" w:after="20" w:line="240" w:lineRule="auto"/>
              <w:jc w:val="center"/>
              <w:rPr>
                <w:rFonts w:ascii="Calibri" w:eastAsia="Times New Roman" w:hAnsi="Calibri" w:cs="Calibri"/>
                <w:lang w:eastAsia="en-GB"/>
              </w:rPr>
            </w:pPr>
            <w:r w:rsidRPr="005C506A">
              <w:rPr>
                <w:rFonts w:ascii="Calibri" w:eastAsia="Times New Roman" w:hAnsi="Calibri" w:cs="Calibri"/>
                <w:lang w:eastAsia="en-GB"/>
              </w:rPr>
              <w:t>0.0</w:t>
            </w:r>
          </w:p>
        </w:tc>
      </w:tr>
      <w:tr w:rsidR="00396F6F" w:rsidRPr="00886EC3" w14:paraId="40AB47E8"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A8B0B20" w14:textId="77777777"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Net MTFP Forecast Movements</w:t>
            </w:r>
          </w:p>
        </w:tc>
        <w:tc>
          <w:tcPr>
            <w:tcW w:w="1702" w:type="dxa"/>
            <w:tcBorders>
              <w:top w:val="nil"/>
              <w:left w:val="nil"/>
              <w:bottom w:val="single" w:sz="4" w:space="0" w:color="auto"/>
              <w:right w:val="single" w:sz="4" w:space="0" w:color="auto"/>
            </w:tcBorders>
            <w:shd w:val="clear" w:color="auto" w:fill="auto"/>
            <w:vAlign w:val="center"/>
            <w:hideMark/>
          </w:tcPr>
          <w:p w14:paraId="02057E45" w14:textId="7F350052" w:rsidR="00396F6F" w:rsidRPr="00886EC3" w:rsidRDefault="003602FC"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w:t>
            </w:r>
            <w:r w:rsidR="00232B29">
              <w:rPr>
                <w:rFonts w:ascii="Calibri" w:eastAsia="Times New Roman" w:hAnsi="Calibri" w:cs="Calibri"/>
                <w:b/>
                <w:bCs/>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27C9C827" w14:textId="32856D19" w:rsidR="00396F6F" w:rsidRPr="00886EC3" w:rsidRDefault="00BC3B6C"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w:t>
            </w:r>
            <w:r w:rsidR="003602FC">
              <w:rPr>
                <w:rFonts w:ascii="Calibri" w:eastAsia="Times New Roman" w:hAnsi="Calibri" w:cs="Calibri"/>
                <w:b/>
                <w:bCs/>
                <w:color w:val="000000"/>
                <w:lang w:eastAsia="en-GB"/>
              </w:rPr>
              <w:t>.</w:t>
            </w:r>
            <w:r>
              <w:rPr>
                <w:rFonts w:ascii="Calibri" w:eastAsia="Times New Roman" w:hAnsi="Calibri" w:cs="Calibri"/>
                <w:b/>
                <w:bCs/>
                <w:color w:val="000000"/>
                <w:lang w:eastAsia="en-GB"/>
              </w:rPr>
              <w:t>6</w:t>
            </w:r>
          </w:p>
        </w:tc>
        <w:tc>
          <w:tcPr>
            <w:tcW w:w="1702" w:type="dxa"/>
            <w:tcBorders>
              <w:top w:val="nil"/>
              <w:left w:val="nil"/>
              <w:bottom w:val="single" w:sz="4" w:space="0" w:color="auto"/>
              <w:right w:val="single" w:sz="4" w:space="0" w:color="auto"/>
            </w:tcBorders>
            <w:shd w:val="clear" w:color="auto" w:fill="auto"/>
            <w:vAlign w:val="center"/>
            <w:hideMark/>
          </w:tcPr>
          <w:p w14:paraId="031044A9" w14:textId="6428B1BE" w:rsidR="00396F6F" w:rsidRPr="00886EC3" w:rsidRDefault="000104D3"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w:t>
            </w:r>
            <w:r w:rsidR="003602FC">
              <w:rPr>
                <w:rFonts w:ascii="Calibri" w:eastAsia="Times New Roman" w:hAnsi="Calibri" w:cs="Calibri"/>
                <w:b/>
                <w:bCs/>
                <w:color w:val="000000"/>
                <w:lang w:eastAsia="en-GB"/>
              </w:rPr>
              <w:t>.</w:t>
            </w:r>
            <w:r>
              <w:rPr>
                <w:rFonts w:ascii="Calibri" w:eastAsia="Times New Roman" w:hAnsi="Calibri" w:cs="Calibri"/>
                <w:b/>
                <w:bCs/>
                <w:color w:val="000000"/>
                <w:lang w:eastAsia="en-GB"/>
              </w:rPr>
              <w:t>8</w:t>
            </w:r>
          </w:p>
        </w:tc>
        <w:tc>
          <w:tcPr>
            <w:tcW w:w="1702" w:type="dxa"/>
            <w:tcBorders>
              <w:top w:val="nil"/>
              <w:left w:val="nil"/>
              <w:bottom w:val="single" w:sz="4" w:space="0" w:color="auto"/>
              <w:right w:val="single" w:sz="4" w:space="0" w:color="auto"/>
            </w:tcBorders>
            <w:shd w:val="clear" w:color="auto" w:fill="auto"/>
            <w:vAlign w:val="center"/>
            <w:hideMark/>
          </w:tcPr>
          <w:p w14:paraId="2226AC43" w14:textId="758C1091" w:rsidR="00396F6F" w:rsidRPr="00886EC3" w:rsidRDefault="000A1FD7"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0.8</w:t>
            </w:r>
          </w:p>
        </w:tc>
      </w:tr>
      <w:tr w:rsidR="00396F6F" w:rsidRPr="00886EC3" w14:paraId="7645AB71"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5F2574B" w14:textId="77777777"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7C6F873C"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5DA3F0F2"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755F6055"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c>
          <w:tcPr>
            <w:tcW w:w="1702" w:type="dxa"/>
            <w:tcBorders>
              <w:top w:val="nil"/>
              <w:left w:val="nil"/>
              <w:bottom w:val="single" w:sz="4" w:space="0" w:color="auto"/>
              <w:right w:val="single" w:sz="4" w:space="0" w:color="auto"/>
            </w:tcBorders>
            <w:shd w:val="clear" w:color="auto" w:fill="auto"/>
            <w:vAlign w:val="center"/>
            <w:hideMark/>
          </w:tcPr>
          <w:p w14:paraId="66FF96B6" w14:textId="77777777" w:rsidR="00396F6F" w:rsidRPr="00886EC3" w:rsidRDefault="00396F6F" w:rsidP="00FF115E">
            <w:pPr>
              <w:spacing w:before="20" w:after="20" w:line="240" w:lineRule="auto"/>
              <w:jc w:val="center"/>
              <w:rPr>
                <w:rFonts w:ascii="Calibri" w:eastAsia="Times New Roman" w:hAnsi="Calibri" w:cs="Calibri"/>
                <w:color w:val="000000"/>
                <w:lang w:eastAsia="en-GB"/>
              </w:rPr>
            </w:pPr>
            <w:r w:rsidRPr="00886EC3">
              <w:rPr>
                <w:rFonts w:ascii="Calibri" w:eastAsia="Times New Roman" w:hAnsi="Calibri" w:cs="Calibri"/>
                <w:color w:val="000000"/>
                <w:lang w:eastAsia="en-GB"/>
              </w:rPr>
              <w:t> </w:t>
            </w:r>
          </w:p>
        </w:tc>
      </w:tr>
      <w:tr w:rsidR="00396F6F" w:rsidRPr="00886EC3" w14:paraId="18B6D98D"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9CEFA65" w14:textId="1DA8FBF1"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Current MTFP Savings Target</w:t>
            </w:r>
            <w:r w:rsidR="00012A58">
              <w:rPr>
                <w:rFonts w:ascii="Calibri" w:eastAsia="Times New Roman" w:hAnsi="Calibri" w:cs="Calibri"/>
                <w:b/>
                <w:bCs/>
                <w:color w:val="000000"/>
                <w:lang w:eastAsia="en-GB"/>
              </w:rPr>
              <w:t xml:space="preserve"> as </w:t>
            </w:r>
            <w:r w:rsidR="002F0140">
              <w:rPr>
                <w:rFonts w:ascii="Calibri" w:eastAsia="Times New Roman" w:hAnsi="Calibri" w:cs="Calibri"/>
                <w:b/>
                <w:bCs/>
                <w:color w:val="000000"/>
                <w:lang w:eastAsia="en-GB"/>
              </w:rPr>
              <w:t>p</w:t>
            </w:r>
            <w:r w:rsidR="00012A58">
              <w:rPr>
                <w:rFonts w:ascii="Calibri" w:eastAsia="Times New Roman" w:hAnsi="Calibri" w:cs="Calibri"/>
                <w:b/>
                <w:bCs/>
                <w:color w:val="000000"/>
                <w:lang w:eastAsia="en-GB"/>
              </w:rPr>
              <w:t>er 2024/25 Budget Setting</w:t>
            </w:r>
          </w:p>
        </w:tc>
        <w:tc>
          <w:tcPr>
            <w:tcW w:w="1702" w:type="dxa"/>
            <w:tcBorders>
              <w:top w:val="nil"/>
              <w:left w:val="nil"/>
              <w:bottom w:val="single" w:sz="4" w:space="0" w:color="auto"/>
              <w:right w:val="single" w:sz="4" w:space="0" w:color="auto"/>
            </w:tcBorders>
            <w:shd w:val="clear" w:color="auto" w:fill="auto"/>
            <w:vAlign w:val="center"/>
            <w:hideMark/>
          </w:tcPr>
          <w:p w14:paraId="078DDDA1"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9.0</w:t>
            </w:r>
          </w:p>
        </w:tc>
        <w:tc>
          <w:tcPr>
            <w:tcW w:w="1702" w:type="dxa"/>
            <w:tcBorders>
              <w:top w:val="nil"/>
              <w:left w:val="nil"/>
              <w:bottom w:val="single" w:sz="4" w:space="0" w:color="auto"/>
              <w:right w:val="single" w:sz="4" w:space="0" w:color="auto"/>
            </w:tcBorders>
            <w:shd w:val="clear" w:color="auto" w:fill="auto"/>
            <w:vAlign w:val="center"/>
            <w:hideMark/>
          </w:tcPr>
          <w:p w14:paraId="687C18EA"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6.6</w:t>
            </w:r>
          </w:p>
        </w:tc>
        <w:tc>
          <w:tcPr>
            <w:tcW w:w="1702" w:type="dxa"/>
            <w:tcBorders>
              <w:top w:val="nil"/>
              <w:left w:val="nil"/>
              <w:bottom w:val="single" w:sz="4" w:space="0" w:color="auto"/>
              <w:right w:val="single" w:sz="4" w:space="0" w:color="auto"/>
            </w:tcBorders>
            <w:shd w:val="clear" w:color="auto" w:fill="auto"/>
            <w:vAlign w:val="center"/>
            <w:hideMark/>
          </w:tcPr>
          <w:p w14:paraId="7BD4C862"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7.6</w:t>
            </w:r>
          </w:p>
        </w:tc>
        <w:tc>
          <w:tcPr>
            <w:tcW w:w="1702" w:type="dxa"/>
            <w:tcBorders>
              <w:top w:val="nil"/>
              <w:left w:val="nil"/>
              <w:bottom w:val="single" w:sz="4" w:space="0" w:color="auto"/>
              <w:right w:val="single" w:sz="4" w:space="0" w:color="auto"/>
            </w:tcBorders>
            <w:shd w:val="clear" w:color="auto" w:fill="auto"/>
            <w:vAlign w:val="center"/>
            <w:hideMark/>
          </w:tcPr>
          <w:p w14:paraId="2D184FB7" w14:textId="77777777" w:rsidR="00396F6F" w:rsidRPr="00886EC3" w:rsidRDefault="00396F6F" w:rsidP="00FF115E">
            <w:pPr>
              <w:spacing w:before="20" w:after="20" w:line="240" w:lineRule="auto"/>
              <w:jc w:val="center"/>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6.5</w:t>
            </w:r>
          </w:p>
        </w:tc>
      </w:tr>
      <w:tr w:rsidR="00396F6F" w:rsidRPr="00886EC3" w14:paraId="50F2478D"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9C4C74C" w14:textId="77777777" w:rsidR="00396F6F" w:rsidRPr="00886EC3" w:rsidRDefault="00396F6F" w:rsidP="00FF115E">
            <w:pPr>
              <w:spacing w:before="20" w:after="20" w:line="240" w:lineRule="auto"/>
              <w:rPr>
                <w:rFonts w:ascii="Calibri" w:eastAsia="Times New Roman" w:hAnsi="Calibri" w:cs="Calibri"/>
                <w:color w:val="000000"/>
                <w:lang w:eastAsia="en-GB"/>
              </w:rPr>
            </w:pPr>
            <w:r w:rsidRPr="00886EC3">
              <w:rPr>
                <w:rFonts w:ascii="Calibri" w:eastAsia="Times New Roman" w:hAnsi="Calibri" w:cs="Calibri"/>
                <w:color w:val="000000"/>
                <w:lang w:eastAsia="en-GB"/>
              </w:rPr>
              <w:t>Net MTFP Forecast Movements</w:t>
            </w:r>
          </w:p>
        </w:tc>
        <w:tc>
          <w:tcPr>
            <w:tcW w:w="1702" w:type="dxa"/>
            <w:tcBorders>
              <w:top w:val="nil"/>
              <w:left w:val="nil"/>
              <w:bottom w:val="single" w:sz="4" w:space="0" w:color="auto"/>
              <w:right w:val="single" w:sz="4" w:space="0" w:color="auto"/>
            </w:tcBorders>
            <w:shd w:val="clear" w:color="auto" w:fill="auto"/>
            <w:vAlign w:val="center"/>
            <w:hideMark/>
          </w:tcPr>
          <w:p w14:paraId="24B9543B" w14:textId="0837BB37" w:rsidR="00396F6F" w:rsidRPr="006E3B49" w:rsidRDefault="003602FC"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r w:rsidR="00232B29">
              <w:rPr>
                <w:rFonts w:ascii="Calibri" w:eastAsia="Times New Roman" w:hAnsi="Calibri" w:cs="Calibri"/>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74E12430" w14:textId="2BCF347D" w:rsidR="00396F6F" w:rsidRPr="006E3B49" w:rsidRDefault="00BC3B6C"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003602FC">
              <w:rPr>
                <w:rFonts w:ascii="Calibri" w:eastAsia="Times New Roman" w:hAnsi="Calibri" w:cs="Calibri"/>
                <w:color w:val="000000"/>
                <w:lang w:eastAsia="en-GB"/>
              </w:rPr>
              <w:t>.</w:t>
            </w:r>
            <w:r>
              <w:rPr>
                <w:rFonts w:ascii="Calibri" w:eastAsia="Times New Roman" w:hAnsi="Calibri" w:cs="Calibri"/>
                <w:color w:val="000000"/>
                <w:lang w:eastAsia="en-GB"/>
              </w:rPr>
              <w:t>6</w:t>
            </w:r>
          </w:p>
        </w:tc>
        <w:tc>
          <w:tcPr>
            <w:tcW w:w="1702" w:type="dxa"/>
            <w:tcBorders>
              <w:top w:val="nil"/>
              <w:left w:val="nil"/>
              <w:bottom w:val="single" w:sz="4" w:space="0" w:color="auto"/>
              <w:right w:val="single" w:sz="4" w:space="0" w:color="auto"/>
            </w:tcBorders>
            <w:shd w:val="clear" w:color="auto" w:fill="auto"/>
            <w:vAlign w:val="center"/>
            <w:hideMark/>
          </w:tcPr>
          <w:p w14:paraId="7C362D96" w14:textId="4C82CECE" w:rsidR="00396F6F" w:rsidRPr="006E3B49" w:rsidRDefault="000104D3"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003602FC">
              <w:rPr>
                <w:rFonts w:ascii="Calibri" w:eastAsia="Times New Roman" w:hAnsi="Calibri" w:cs="Calibri"/>
                <w:color w:val="000000"/>
                <w:lang w:eastAsia="en-GB"/>
              </w:rPr>
              <w:t>.</w:t>
            </w:r>
            <w:r>
              <w:rPr>
                <w:rFonts w:ascii="Calibri" w:eastAsia="Times New Roman" w:hAnsi="Calibri" w:cs="Calibri"/>
                <w:color w:val="000000"/>
                <w:lang w:eastAsia="en-GB"/>
              </w:rPr>
              <w:t>8</w:t>
            </w:r>
          </w:p>
        </w:tc>
        <w:tc>
          <w:tcPr>
            <w:tcW w:w="1702" w:type="dxa"/>
            <w:tcBorders>
              <w:top w:val="nil"/>
              <w:left w:val="nil"/>
              <w:bottom w:val="single" w:sz="4" w:space="0" w:color="auto"/>
              <w:right w:val="single" w:sz="4" w:space="0" w:color="auto"/>
            </w:tcBorders>
            <w:shd w:val="clear" w:color="auto" w:fill="auto"/>
            <w:vAlign w:val="center"/>
            <w:hideMark/>
          </w:tcPr>
          <w:p w14:paraId="457FBFEA" w14:textId="5144A574" w:rsidR="00396F6F" w:rsidRPr="006E3B49" w:rsidRDefault="00FD3A8E" w:rsidP="00FF115E">
            <w:pPr>
              <w:spacing w:before="20" w:after="2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0.8</w:t>
            </w:r>
          </w:p>
        </w:tc>
      </w:tr>
      <w:tr w:rsidR="00396F6F" w:rsidRPr="00886EC3" w14:paraId="56D2A12F"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9AFDA5D" w14:textId="77777777"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Revised MTFP Savings Forecasts</w:t>
            </w:r>
          </w:p>
        </w:tc>
        <w:tc>
          <w:tcPr>
            <w:tcW w:w="1702" w:type="dxa"/>
            <w:tcBorders>
              <w:top w:val="nil"/>
              <w:left w:val="nil"/>
              <w:bottom w:val="single" w:sz="4" w:space="0" w:color="auto"/>
              <w:right w:val="single" w:sz="4" w:space="0" w:color="auto"/>
            </w:tcBorders>
            <w:shd w:val="clear" w:color="auto" w:fill="auto"/>
            <w:vAlign w:val="center"/>
            <w:hideMark/>
          </w:tcPr>
          <w:p w14:paraId="788AF7E1" w14:textId="518C2D34" w:rsidR="00396F6F" w:rsidRPr="00886EC3" w:rsidRDefault="00396F6F"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w:t>
            </w:r>
            <w:r w:rsidR="00302187">
              <w:rPr>
                <w:rFonts w:ascii="Calibri" w:eastAsia="Times New Roman" w:hAnsi="Calibri" w:cs="Calibri"/>
                <w:b/>
                <w:bCs/>
                <w:color w:val="000000"/>
                <w:lang w:eastAsia="en-GB"/>
              </w:rPr>
              <w:t>1.</w:t>
            </w:r>
            <w:r w:rsidR="00232B29">
              <w:rPr>
                <w:rFonts w:ascii="Calibri" w:eastAsia="Times New Roman" w:hAnsi="Calibri" w:cs="Calibri"/>
                <w:b/>
                <w:bCs/>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065460BD" w14:textId="09AF0A79" w:rsidR="00396F6F" w:rsidRPr="00886EC3" w:rsidRDefault="00302187"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7.</w:t>
            </w:r>
            <w:r w:rsidR="00BC3B6C">
              <w:rPr>
                <w:rFonts w:ascii="Calibri" w:eastAsia="Times New Roman" w:hAnsi="Calibri" w:cs="Calibri"/>
                <w:b/>
                <w:bCs/>
                <w:color w:val="000000"/>
                <w:lang w:eastAsia="en-GB"/>
              </w:rPr>
              <w:t>2</w:t>
            </w:r>
          </w:p>
        </w:tc>
        <w:tc>
          <w:tcPr>
            <w:tcW w:w="1702" w:type="dxa"/>
            <w:tcBorders>
              <w:top w:val="nil"/>
              <w:left w:val="nil"/>
              <w:bottom w:val="single" w:sz="4" w:space="0" w:color="auto"/>
              <w:right w:val="single" w:sz="4" w:space="0" w:color="auto"/>
            </w:tcBorders>
            <w:shd w:val="clear" w:color="auto" w:fill="auto"/>
            <w:vAlign w:val="center"/>
            <w:hideMark/>
          </w:tcPr>
          <w:p w14:paraId="6E0FD8A5" w14:textId="1B316A9F" w:rsidR="00396F6F" w:rsidRPr="00886EC3" w:rsidRDefault="00396F6F"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8.</w:t>
            </w:r>
            <w:r w:rsidR="000104D3">
              <w:rPr>
                <w:rFonts w:ascii="Calibri" w:eastAsia="Times New Roman" w:hAnsi="Calibri" w:cs="Calibri"/>
                <w:b/>
                <w:bCs/>
                <w:color w:val="000000"/>
                <w:lang w:eastAsia="en-GB"/>
              </w:rPr>
              <w:t>4</w:t>
            </w:r>
          </w:p>
        </w:tc>
        <w:tc>
          <w:tcPr>
            <w:tcW w:w="1702" w:type="dxa"/>
            <w:tcBorders>
              <w:top w:val="nil"/>
              <w:left w:val="nil"/>
              <w:bottom w:val="single" w:sz="4" w:space="0" w:color="auto"/>
              <w:right w:val="single" w:sz="4" w:space="0" w:color="auto"/>
            </w:tcBorders>
            <w:shd w:val="clear" w:color="auto" w:fill="auto"/>
            <w:vAlign w:val="center"/>
            <w:hideMark/>
          </w:tcPr>
          <w:p w14:paraId="70F735AA" w14:textId="51D4251C" w:rsidR="00396F6F" w:rsidRPr="00886EC3" w:rsidRDefault="00396F6F"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7.</w:t>
            </w:r>
            <w:r w:rsidR="00FD3A8E">
              <w:rPr>
                <w:rFonts w:ascii="Calibri" w:eastAsia="Times New Roman" w:hAnsi="Calibri" w:cs="Calibri"/>
                <w:b/>
                <w:bCs/>
                <w:color w:val="000000"/>
                <w:lang w:eastAsia="en-GB"/>
              </w:rPr>
              <w:t>3</w:t>
            </w:r>
          </w:p>
        </w:tc>
      </w:tr>
      <w:tr w:rsidR="00396F6F" w:rsidRPr="00886EC3" w14:paraId="7FEFD030" w14:textId="77777777" w:rsidTr="00FF115E">
        <w:trPr>
          <w:cantSplit/>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97E6D9A" w14:textId="77777777" w:rsidR="00396F6F" w:rsidRPr="00886EC3" w:rsidRDefault="00396F6F" w:rsidP="00FF115E">
            <w:pPr>
              <w:spacing w:before="20" w:after="20" w:line="240" w:lineRule="auto"/>
              <w:rPr>
                <w:rFonts w:ascii="Calibri" w:eastAsia="Times New Roman" w:hAnsi="Calibri" w:cs="Calibri"/>
                <w:b/>
                <w:bCs/>
                <w:color w:val="000000"/>
                <w:lang w:eastAsia="en-GB"/>
              </w:rPr>
            </w:pPr>
            <w:r w:rsidRPr="00886EC3">
              <w:rPr>
                <w:rFonts w:ascii="Calibri" w:eastAsia="Times New Roman" w:hAnsi="Calibri" w:cs="Calibri"/>
                <w:b/>
                <w:bCs/>
                <w:color w:val="000000"/>
                <w:lang w:eastAsia="en-GB"/>
              </w:rPr>
              <w:t>Cumulative</w:t>
            </w:r>
          </w:p>
        </w:tc>
        <w:tc>
          <w:tcPr>
            <w:tcW w:w="1702" w:type="dxa"/>
            <w:tcBorders>
              <w:top w:val="nil"/>
              <w:left w:val="nil"/>
              <w:bottom w:val="single" w:sz="4" w:space="0" w:color="auto"/>
              <w:right w:val="single" w:sz="4" w:space="0" w:color="auto"/>
            </w:tcBorders>
            <w:shd w:val="clear" w:color="auto" w:fill="auto"/>
            <w:vAlign w:val="center"/>
            <w:hideMark/>
          </w:tcPr>
          <w:p w14:paraId="4AD7B68B" w14:textId="52A08AB9" w:rsidR="00396F6F" w:rsidRPr="00886EC3" w:rsidRDefault="00396F6F"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w:t>
            </w:r>
            <w:r w:rsidR="0096581C">
              <w:rPr>
                <w:rFonts w:ascii="Calibri" w:eastAsia="Times New Roman" w:hAnsi="Calibri" w:cs="Calibri"/>
                <w:b/>
                <w:bCs/>
                <w:color w:val="000000"/>
                <w:lang w:eastAsia="en-GB"/>
              </w:rPr>
              <w:t>1.</w:t>
            </w:r>
            <w:r w:rsidR="00232B29">
              <w:rPr>
                <w:rFonts w:ascii="Calibri" w:eastAsia="Times New Roman" w:hAnsi="Calibri" w:cs="Calibri"/>
                <w:b/>
                <w:bCs/>
                <w:color w:val="000000"/>
                <w:lang w:eastAsia="en-GB"/>
              </w:rPr>
              <w:t>3</w:t>
            </w:r>
          </w:p>
        </w:tc>
        <w:tc>
          <w:tcPr>
            <w:tcW w:w="1702" w:type="dxa"/>
            <w:tcBorders>
              <w:top w:val="nil"/>
              <w:left w:val="nil"/>
              <w:bottom w:val="single" w:sz="4" w:space="0" w:color="auto"/>
              <w:right w:val="single" w:sz="4" w:space="0" w:color="auto"/>
            </w:tcBorders>
            <w:shd w:val="clear" w:color="auto" w:fill="auto"/>
            <w:vAlign w:val="center"/>
            <w:hideMark/>
          </w:tcPr>
          <w:p w14:paraId="5082D4CD" w14:textId="73F6B618" w:rsidR="00396F6F" w:rsidRPr="00886EC3" w:rsidRDefault="0096581C"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18.</w:t>
            </w:r>
            <w:r w:rsidR="00BC3B6C">
              <w:rPr>
                <w:rFonts w:ascii="Calibri" w:eastAsia="Times New Roman" w:hAnsi="Calibri" w:cs="Calibri"/>
                <w:b/>
                <w:bCs/>
                <w:color w:val="000000"/>
                <w:lang w:eastAsia="en-GB"/>
              </w:rPr>
              <w:t>5</w:t>
            </w:r>
          </w:p>
        </w:tc>
        <w:tc>
          <w:tcPr>
            <w:tcW w:w="1702" w:type="dxa"/>
            <w:tcBorders>
              <w:top w:val="nil"/>
              <w:left w:val="nil"/>
              <w:bottom w:val="single" w:sz="4" w:space="0" w:color="auto"/>
              <w:right w:val="single" w:sz="4" w:space="0" w:color="auto"/>
            </w:tcBorders>
            <w:shd w:val="clear" w:color="auto" w:fill="auto"/>
            <w:vAlign w:val="center"/>
            <w:hideMark/>
          </w:tcPr>
          <w:p w14:paraId="462AA24D" w14:textId="5E0059C3" w:rsidR="00396F6F" w:rsidRPr="00886EC3" w:rsidRDefault="0096581C"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w:t>
            </w:r>
            <w:r w:rsidR="00FD3A8E">
              <w:rPr>
                <w:rFonts w:ascii="Calibri" w:eastAsia="Times New Roman" w:hAnsi="Calibri" w:cs="Calibri"/>
                <w:b/>
                <w:bCs/>
                <w:color w:val="000000"/>
                <w:lang w:eastAsia="en-GB"/>
              </w:rPr>
              <w:t>6</w:t>
            </w:r>
            <w:r>
              <w:rPr>
                <w:rFonts w:ascii="Calibri" w:eastAsia="Times New Roman" w:hAnsi="Calibri" w:cs="Calibri"/>
                <w:b/>
                <w:bCs/>
                <w:color w:val="000000"/>
                <w:lang w:eastAsia="en-GB"/>
              </w:rPr>
              <w:t>.</w:t>
            </w:r>
            <w:r w:rsidR="00FD3A8E">
              <w:rPr>
                <w:rFonts w:ascii="Calibri" w:eastAsia="Times New Roman" w:hAnsi="Calibri" w:cs="Calibri"/>
                <w:b/>
                <w:bCs/>
                <w:color w:val="000000"/>
                <w:lang w:eastAsia="en-GB"/>
              </w:rPr>
              <w:t>9</w:t>
            </w:r>
          </w:p>
        </w:tc>
        <w:tc>
          <w:tcPr>
            <w:tcW w:w="1702" w:type="dxa"/>
            <w:tcBorders>
              <w:top w:val="nil"/>
              <w:left w:val="nil"/>
              <w:bottom w:val="single" w:sz="4" w:space="0" w:color="auto"/>
              <w:right w:val="single" w:sz="4" w:space="0" w:color="auto"/>
            </w:tcBorders>
            <w:shd w:val="clear" w:color="auto" w:fill="auto"/>
            <w:vAlign w:val="center"/>
            <w:hideMark/>
          </w:tcPr>
          <w:p w14:paraId="6CA1380A" w14:textId="4C62F894" w:rsidR="00396F6F" w:rsidRPr="00886EC3" w:rsidRDefault="001D132F" w:rsidP="00FF115E">
            <w:pPr>
              <w:spacing w:before="20" w:after="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3</w:t>
            </w:r>
            <w:r w:rsidR="00FD3A8E">
              <w:rPr>
                <w:rFonts w:ascii="Calibri" w:eastAsia="Times New Roman" w:hAnsi="Calibri" w:cs="Calibri"/>
                <w:b/>
                <w:bCs/>
                <w:color w:val="000000"/>
                <w:lang w:eastAsia="en-GB"/>
              </w:rPr>
              <w:t>4</w:t>
            </w:r>
            <w:r>
              <w:rPr>
                <w:rFonts w:ascii="Calibri" w:eastAsia="Times New Roman" w:hAnsi="Calibri" w:cs="Calibri"/>
                <w:b/>
                <w:bCs/>
                <w:color w:val="000000"/>
                <w:lang w:eastAsia="en-GB"/>
              </w:rPr>
              <w:t>.2</w:t>
            </w:r>
          </w:p>
        </w:tc>
      </w:tr>
    </w:tbl>
    <w:p w14:paraId="42386F22" w14:textId="77777777" w:rsidR="00A0417F" w:rsidRDefault="00A0417F">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1C6EF210" w14:textId="717C88C9" w:rsidR="008B4E30" w:rsidRDefault="008B4E30" w:rsidP="001314C5">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lastRenderedPageBreak/>
        <w:t>App</w:t>
      </w:r>
      <w:r w:rsidR="00171AA5">
        <w:rPr>
          <w:rFonts w:eastAsia="Times New Roman" w:cstheme="minorHAnsi"/>
          <w:b/>
          <w:color w:val="0F243E" w:themeColor="text2" w:themeShade="80"/>
          <w:sz w:val="28"/>
          <w:szCs w:val="28"/>
        </w:rPr>
        <w:t>endix 1</w:t>
      </w:r>
      <w:r w:rsidR="00A16752">
        <w:rPr>
          <w:rFonts w:eastAsia="Times New Roman" w:cstheme="minorHAnsi"/>
          <w:b/>
          <w:color w:val="0F243E" w:themeColor="text2" w:themeShade="80"/>
          <w:sz w:val="28"/>
          <w:szCs w:val="28"/>
        </w:rPr>
        <w:t xml:space="preserve"> </w:t>
      </w:r>
      <w:r w:rsidR="007579D8">
        <w:rPr>
          <w:rFonts w:eastAsia="Times New Roman" w:cstheme="minorHAnsi"/>
          <w:b/>
          <w:color w:val="0F243E" w:themeColor="text2" w:themeShade="80"/>
          <w:sz w:val="28"/>
          <w:szCs w:val="28"/>
        </w:rPr>
        <w:t xml:space="preserve">– Revenue by </w:t>
      </w:r>
      <w:r w:rsidR="005D53A7">
        <w:rPr>
          <w:rFonts w:eastAsia="Times New Roman" w:cstheme="minorHAnsi"/>
          <w:b/>
          <w:color w:val="0F243E" w:themeColor="text2" w:themeShade="80"/>
          <w:sz w:val="28"/>
          <w:szCs w:val="28"/>
        </w:rPr>
        <w:t>D</w:t>
      </w:r>
      <w:r w:rsidR="007579D8">
        <w:rPr>
          <w:rFonts w:eastAsia="Times New Roman" w:cstheme="minorHAnsi"/>
          <w:b/>
          <w:color w:val="0F243E" w:themeColor="text2" w:themeShade="80"/>
          <w:sz w:val="28"/>
          <w:szCs w:val="28"/>
        </w:rPr>
        <w:t>irectorate</w:t>
      </w:r>
    </w:p>
    <w:tbl>
      <w:tblPr>
        <w:tblW w:w="0" w:type="auto"/>
        <w:tblInd w:w="-5" w:type="dxa"/>
        <w:tblLayout w:type="fixed"/>
        <w:tblLook w:val="04A0" w:firstRow="1" w:lastRow="0" w:firstColumn="1" w:lastColumn="0" w:noHBand="0" w:noVBand="1"/>
      </w:tblPr>
      <w:tblGrid>
        <w:gridCol w:w="3403"/>
        <w:gridCol w:w="1418"/>
        <w:gridCol w:w="1559"/>
        <w:gridCol w:w="1701"/>
        <w:gridCol w:w="566"/>
        <w:gridCol w:w="1159"/>
        <w:gridCol w:w="1285"/>
        <w:gridCol w:w="1668"/>
        <w:gridCol w:w="1285"/>
      </w:tblGrid>
      <w:tr w:rsidR="00BE2777" w:rsidRPr="0040131A" w:rsidDel="00E2136B" w14:paraId="38F138A6" w14:textId="4130867E" w:rsidTr="00FF115E">
        <w:trPr>
          <w:cantSplit/>
          <w:trHeight w:val="20"/>
        </w:trPr>
        <w:tc>
          <w:tcPr>
            <w:tcW w:w="3403" w:type="dxa"/>
            <w:tcBorders>
              <w:top w:val="single" w:sz="8" w:space="0" w:color="auto"/>
              <w:left w:val="single" w:sz="8" w:space="0" w:color="auto"/>
              <w:bottom w:val="nil"/>
              <w:right w:val="single" w:sz="8" w:space="0" w:color="auto"/>
            </w:tcBorders>
            <w:shd w:val="clear" w:color="auto" w:fill="auto"/>
            <w:noWrap/>
            <w:tcMar>
              <w:top w:w="57" w:type="dxa"/>
              <w:bottom w:w="57" w:type="dxa"/>
            </w:tcMar>
            <w:hideMark/>
          </w:tcPr>
          <w:p w14:paraId="2A065B09" w14:textId="2F9540E9" w:rsidR="0040131A" w:rsidRPr="0040131A" w:rsidDel="00E2136B" w:rsidRDefault="0040131A" w:rsidP="00F5247A">
            <w:pPr>
              <w:spacing w:after="0" w:line="240" w:lineRule="auto"/>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Directorate</w:t>
            </w:r>
          </w:p>
        </w:tc>
        <w:tc>
          <w:tcPr>
            <w:tcW w:w="1418" w:type="dxa"/>
            <w:tcBorders>
              <w:top w:val="single" w:sz="8" w:space="0" w:color="auto"/>
              <w:left w:val="nil"/>
              <w:bottom w:val="nil"/>
              <w:right w:val="single" w:sz="8" w:space="0" w:color="auto"/>
            </w:tcBorders>
            <w:shd w:val="clear" w:color="auto" w:fill="auto"/>
            <w:noWrap/>
            <w:tcMar>
              <w:top w:w="57" w:type="dxa"/>
              <w:bottom w:w="57" w:type="dxa"/>
            </w:tcMar>
            <w:hideMark/>
          </w:tcPr>
          <w:p w14:paraId="50DF2E54" w14:textId="5F23592A"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 xml:space="preserve">Force Funded Full Year Budget </w:t>
            </w:r>
          </w:p>
        </w:tc>
        <w:tc>
          <w:tcPr>
            <w:tcW w:w="1559" w:type="dxa"/>
            <w:tcBorders>
              <w:top w:val="single" w:sz="8" w:space="0" w:color="auto"/>
              <w:left w:val="nil"/>
              <w:bottom w:val="nil"/>
              <w:right w:val="single" w:sz="8" w:space="0" w:color="auto"/>
            </w:tcBorders>
            <w:shd w:val="clear" w:color="auto" w:fill="auto"/>
            <w:noWrap/>
            <w:tcMar>
              <w:top w:w="57" w:type="dxa"/>
              <w:bottom w:w="57" w:type="dxa"/>
            </w:tcMar>
            <w:hideMark/>
          </w:tcPr>
          <w:p w14:paraId="1D011FFD" w14:textId="7EFDF474"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Force Funded Forecast Final Spend</w:t>
            </w:r>
          </w:p>
        </w:tc>
        <w:tc>
          <w:tcPr>
            <w:tcW w:w="1701" w:type="dxa"/>
            <w:tcBorders>
              <w:top w:val="single" w:sz="8" w:space="0" w:color="auto"/>
              <w:left w:val="nil"/>
              <w:bottom w:val="nil"/>
              <w:right w:val="single" w:sz="8" w:space="0" w:color="auto"/>
            </w:tcBorders>
            <w:shd w:val="clear" w:color="auto" w:fill="auto"/>
            <w:noWrap/>
            <w:tcMar>
              <w:top w:w="57" w:type="dxa"/>
              <w:bottom w:w="57" w:type="dxa"/>
            </w:tcMar>
            <w:hideMark/>
          </w:tcPr>
          <w:p w14:paraId="4F34EDB9" w14:textId="33864EC1"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 xml:space="preserve">Force Funded Variance Over/ </w:t>
            </w:r>
            <w:proofErr w:type="gramStart"/>
            <w:r w:rsidRPr="0040131A" w:rsidDel="00E2136B">
              <w:rPr>
                <w:rFonts w:ascii="Calibri" w:eastAsia="Times New Roman" w:hAnsi="Calibri" w:cs="Calibri"/>
                <w:b/>
                <w:bCs/>
                <w:color w:val="000000"/>
                <w:lang w:eastAsia="en-GB"/>
              </w:rPr>
              <w:t>Under(</w:t>
            </w:r>
            <w:proofErr w:type="gramEnd"/>
            <w:r w:rsidRPr="0040131A" w:rsidDel="00E2136B">
              <w:rPr>
                <w:rFonts w:ascii="Calibri" w:eastAsia="Times New Roman" w:hAnsi="Calibri" w:cs="Calibri"/>
                <w:b/>
                <w:bCs/>
                <w:color w:val="000000"/>
                <w:lang w:eastAsia="en-GB"/>
              </w:rPr>
              <w:t>-)</w:t>
            </w:r>
          </w:p>
        </w:tc>
        <w:tc>
          <w:tcPr>
            <w:tcW w:w="566" w:type="dxa"/>
            <w:tcBorders>
              <w:top w:val="single" w:sz="8" w:space="0" w:color="auto"/>
              <w:left w:val="nil"/>
              <w:bottom w:val="nil"/>
              <w:right w:val="single" w:sz="8" w:space="0" w:color="auto"/>
            </w:tcBorders>
            <w:shd w:val="clear" w:color="auto" w:fill="auto"/>
            <w:noWrap/>
            <w:tcMar>
              <w:top w:w="57" w:type="dxa"/>
              <w:bottom w:w="57" w:type="dxa"/>
            </w:tcMar>
            <w:hideMark/>
          </w:tcPr>
          <w:p w14:paraId="3C90B09E" w14:textId="7A60346A" w:rsidR="0040131A" w:rsidRPr="0040131A" w:rsidDel="00E2136B" w:rsidRDefault="0040131A" w:rsidP="00F5247A">
            <w:pPr>
              <w:spacing w:after="0" w:line="240" w:lineRule="auto"/>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 </w:t>
            </w:r>
          </w:p>
        </w:tc>
        <w:tc>
          <w:tcPr>
            <w:tcW w:w="1159" w:type="dxa"/>
            <w:tcBorders>
              <w:top w:val="single" w:sz="8" w:space="0" w:color="auto"/>
              <w:left w:val="nil"/>
              <w:bottom w:val="nil"/>
              <w:right w:val="single" w:sz="8" w:space="0" w:color="auto"/>
            </w:tcBorders>
            <w:shd w:val="clear" w:color="auto" w:fill="auto"/>
            <w:noWrap/>
            <w:tcMar>
              <w:top w:w="57" w:type="dxa"/>
              <w:bottom w:w="57" w:type="dxa"/>
            </w:tcMar>
            <w:hideMark/>
          </w:tcPr>
          <w:p w14:paraId="15D47225" w14:textId="23A0E294"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Force Funded Variance</w:t>
            </w:r>
          </w:p>
        </w:tc>
        <w:tc>
          <w:tcPr>
            <w:tcW w:w="1285" w:type="dxa"/>
            <w:tcBorders>
              <w:top w:val="single" w:sz="8" w:space="0" w:color="auto"/>
              <w:left w:val="nil"/>
              <w:bottom w:val="nil"/>
              <w:right w:val="single" w:sz="8" w:space="0" w:color="auto"/>
            </w:tcBorders>
            <w:shd w:val="clear" w:color="auto" w:fill="auto"/>
            <w:noWrap/>
            <w:tcMar>
              <w:top w:w="57" w:type="dxa"/>
              <w:bottom w:w="57" w:type="dxa"/>
            </w:tcMar>
            <w:hideMark/>
          </w:tcPr>
          <w:p w14:paraId="122BB9A1" w14:textId="026D2A09"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Externally Funded Variance</w:t>
            </w:r>
          </w:p>
        </w:tc>
        <w:tc>
          <w:tcPr>
            <w:tcW w:w="1668" w:type="dxa"/>
            <w:tcBorders>
              <w:top w:val="single" w:sz="8" w:space="0" w:color="auto"/>
              <w:left w:val="nil"/>
              <w:bottom w:val="nil"/>
              <w:right w:val="single" w:sz="8" w:space="0" w:color="auto"/>
            </w:tcBorders>
            <w:shd w:val="clear" w:color="auto" w:fill="auto"/>
            <w:noWrap/>
            <w:tcMar>
              <w:top w:w="57" w:type="dxa"/>
              <w:bottom w:w="57" w:type="dxa"/>
            </w:tcMar>
            <w:hideMark/>
          </w:tcPr>
          <w:p w14:paraId="327D1434" w14:textId="5AE64582"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Regional Collaboration Variance</w:t>
            </w:r>
          </w:p>
        </w:tc>
        <w:tc>
          <w:tcPr>
            <w:tcW w:w="1285" w:type="dxa"/>
            <w:tcBorders>
              <w:top w:val="single" w:sz="8" w:space="0" w:color="auto"/>
              <w:left w:val="nil"/>
              <w:bottom w:val="nil"/>
              <w:right w:val="single" w:sz="8" w:space="0" w:color="auto"/>
            </w:tcBorders>
            <w:shd w:val="clear" w:color="auto" w:fill="auto"/>
            <w:noWrap/>
            <w:tcMar>
              <w:top w:w="57" w:type="dxa"/>
              <w:bottom w:w="57" w:type="dxa"/>
            </w:tcMar>
            <w:hideMark/>
          </w:tcPr>
          <w:p w14:paraId="037CEA02" w14:textId="1EE13810"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PCC Funded Variance</w:t>
            </w:r>
          </w:p>
        </w:tc>
      </w:tr>
      <w:tr w:rsidR="00BE2777" w:rsidRPr="0040131A" w:rsidDel="00E2136B" w14:paraId="3E7349A4" w14:textId="4BC6722C"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5E576C8F" w14:textId="288E3109" w:rsidR="0040131A" w:rsidRPr="0040131A" w:rsidDel="00E2136B" w:rsidRDefault="0040131A" w:rsidP="00F5247A">
            <w:pPr>
              <w:spacing w:after="0" w:line="240" w:lineRule="auto"/>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 </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5AEC9CAA" w14:textId="6883A789"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4243031E" w14:textId="490263ED"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1FDB7C2E" w14:textId="1B1D1D28"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4237A1DD" w14:textId="258AEABE"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6B497B1E" w14:textId="3595E8FB"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D0513F3" w14:textId="513618C8"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46DB3A67" w14:textId="7197A9F5"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35C5543" w14:textId="1D186424" w:rsidR="0040131A" w:rsidRPr="0040131A" w:rsidDel="00E2136B" w:rsidRDefault="0040131A" w:rsidP="00F5247A">
            <w:pPr>
              <w:spacing w:after="0" w:line="240" w:lineRule="auto"/>
              <w:jc w:val="right"/>
              <w:rPr>
                <w:rFonts w:ascii="Calibri" w:eastAsia="Times New Roman" w:hAnsi="Calibri" w:cs="Calibri"/>
                <w:b/>
                <w:bCs/>
                <w:color w:val="000000"/>
                <w:lang w:eastAsia="en-GB"/>
              </w:rPr>
            </w:pPr>
            <w:r w:rsidRPr="0040131A" w:rsidDel="00E2136B">
              <w:rPr>
                <w:rFonts w:ascii="Calibri" w:eastAsia="Times New Roman" w:hAnsi="Calibri" w:cs="Calibri"/>
                <w:b/>
                <w:bCs/>
                <w:color w:val="000000"/>
                <w:lang w:eastAsia="en-GB"/>
              </w:rPr>
              <w:t>£'000's</w:t>
            </w:r>
          </w:p>
        </w:tc>
      </w:tr>
      <w:tr w:rsidR="00F5247A" w:rsidRPr="0040131A" w:rsidDel="00E2136B" w14:paraId="580DF59C" w14:textId="77777777" w:rsidTr="00F5247A">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1FEC0D58" w14:textId="6557A42A" w:rsidR="0040131A" w:rsidRPr="00FF115E" w:rsidDel="00E2136B" w:rsidRDefault="0040131A" w:rsidP="00F5247A">
            <w:pPr>
              <w:spacing w:after="0" w:line="240" w:lineRule="auto"/>
              <w:rPr>
                <w:rFonts w:ascii="Calibri" w:eastAsia="Times New Roman" w:hAnsi="Calibri" w:cs="Calibri"/>
                <w:color w:val="000000"/>
                <w:lang w:eastAsia="en-GB"/>
              </w:rPr>
            </w:pPr>
            <w:r w:rsidRPr="00FF115E" w:rsidDel="00E2136B">
              <w:rPr>
                <w:rFonts w:ascii="Calibri" w:eastAsia="Times New Roman" w:hAnsi="Calibri" w:cs="Calibri"/>
                <w:color w:val="000000"/>
                <w:lang w:eastAsia="en-GB"/>
              </w:rPr>
              <w:t>Police Pay</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3DC8B77E" w14:textId="6CDF294D"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247,835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58344466" w14:textId="67470D83"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247,243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6830DEE9" w14:textId="08E136DE"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(592)</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35E47307" w14:textId="53D90BB8"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181D99FA" w14:textId="44076079"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(592)</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2A8DBC5" w14:textId="0C053F84"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175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6303E723" w14:textId="18B394CD"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(632)</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7C70A00" w14:textId="50DA31E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 </w:t>
            </w:r>
          </w:p>
        </w:tc>
      </w:tr>
      <w:tr w:rsidR="00BE2777" w:rsidRPr="00C43FC3" w:rsidDel="00E2136B" w14:paraId="01323AB7" w14:textId="50DFD4B6"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774FBFF6" w14:textId="4592DF99" w:rsidR="0040131A" w:rsidRPr="00FF115E" w:rsidDel="00E2136B" w:rsidRDefault="0040131A" w:rsidP="00F5247A">
            <w:pPr>
              <w:spacing w:after="0" w:line="240" w:lineRule="auto"/>
              <w:rPr>
                <w:rFonts w:ascii="Calibri" w:eastAsia="Times New Roman" w:hAnsi="Calibri" w:cs="Calibri"/>
                <w:color w:val="000000"/>
                <w:sz w:val="8"/>
                <w:szCs w:val="8"/>
                <w:lang w:eastAsia="en-GB"/>
              </w:rPr>
            </w:pPr>
            <w:r w:rsidRPr="00FF115E" w:rsidDel="00E2136B">
              <w:rPr>
                <w:rFonts w:ascii="Calibri" w:eastAsia="Times New Roman" w:hAnsi="Calibri" w:cs="Calibri"/>
                <w:color w:val="000000"/>
                <w:sz w:val="8"/>
                <w:szCs w:val="8"/>
                <w:lang w:eastAsia="en-GB"/>
              </w:rPr>
              <w:t> </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49842ED0" w14:textId="368EE36D"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6F04B182" w14:textId="77204EE5"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221AC12A" w14:textId="15459F71"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77712253" w14:textId="16F7D277"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4A3EC196" w14:textId="2DBEF0E1"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4958602" w14:textId="54A5D3D8"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5742F7DB" w14:textId="034AEECB"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F2B736F" w14:textId="5B546CD3" w:rsidR="0040131A" w:rsidRPr="00FF115E" w:rsidDel="00E2136B" w:rsidRDefault="0040131A" w:rsidP="00F5247A">
            <w:pPr>
              <w:spacing w:after="0" w:line="240" w:lineRule="auto"/>
              <w:jc w:val="right"/>
              <w:rPr>
                <w:rFonts w:ascii="Calibri" w:eastAsia="Times New Roman" w:hAnsi="Calibri" w:cs="Calibri"/>
                <w:sz w:val="8"/>
                <w:szCs w:val="8"/>
                <w:lang w:eastAsia="en-GB"/>
              </w:rPr>
            </w:pPr>
            <w:r w:rsidRPr="00FF115E" w:rsidDel="00E2136B">
              <w:rPr>
                <w:rFonts w:ascii="Calibri" w:eastAsia="Times New Roman" w:hAnsi="Calibri" w:cs="Calibri"/>
                <w:sz w:val="8"/>
                <w:szCs w:val="8"/>
                <w:lang w:eastAsia="en-GB"/>
              </w:rPr>
              <w:t> </w:t>
            </w:r>
          </w:p>
        </w:tc>
      </w:tr>
      <w:tr w:rsidR="00BE2777" w:rsidRPr="0040131A" w:rsidDel="00E2136B" w14:paraId="228B295C" w14:textId="3BE86B54"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517739EF" w14:textId="6596E940" w:rsidR="0040131A" w:rsidRPr="0040131A" w:rsidDel="00E2136B" w:rsidRDefault="0040131A" w:rsidP="00F5247A">
            <w:pPr>
              <w:spacing w:after="0" w:line="240" w:lineRule="auto"/>
              <w:rPr>
                <w:rFonts w:ascii="Calibri" w:eastAsia="Times New Roman" w:hAnsi="Calibri" w:cs="Calibri"/>
                <w:color w:val="000000"/>
                <w:lang w:eastAsia="en-GB"/>
              </w:rPr>
            </w:pPr>
            <w:r w:rsidRPr="0040131A" w:rsidDel="00E2136B">
              <w:rPr>
                <w:rFonts w:ascii="Calibri" w:eastAsia="Times New Roman" w:hAnsi="Calibri" w:cs="Calibri"/>
                <w:color w:val="000000"/>
                <w:lang w:eastAsia="en-GB"/>
              </w:rPr>
              <w:t>ACC Local Policing &amp; Partnerships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65F66EDF" w14:textId="4C6AF76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10,971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3A085FA4" w14:textId="065152AE"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11,426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6E49EF5E" w14:textId="679FBAA0"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455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2570CC5B" w14:textId="7EB379F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735C856A" w14:textId="45F404B5"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455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F7722DA" w14:textId="75F0DFF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(10)</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5880DC09" w14:textId="5390F977"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286331D" w14:textId="72838DEB"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r>
      <w:tr w:rsidR="00BE2777" w:rsidRPr="0040131A" w:rsidDel="00E2136B" w14:paraId="1DFE1E0D" w14:textId="28649DD2"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7B6F16A9" w14:textId="2FE062D1" w:rsidR="0040131A" w:rsidRPr="0040131A" w:rsidDel="00E2136B" w:rsidRDefault="0040131A" w:rsidP="00F5247A">
            <w:pPr>
              <w:spacing w:after="0" w:line="240" w:lineRule="auto"/>
              <w:rPr>
                <w:rFonts w:ascii="Calibri" w:eastAsia="Times New Roman" w:hAnsi="Calibri" w:cs="Calibri"/>
                <w:color w:val="000000"/>
                <w:lang w:eastAsia="en-GB"/>
              </w:rPr>
            </w:pPr>
            <w:r w:rsidRPr="0040131A" w:rsidDel="00E2136B">
              <w:rPr>
                <w:rFonts w:ascii="Calibri" w:eastAsia="Times New Roman" w:hAnsi="Calibri" w:cs="Calibri"/>
                <w:color w:val="000000"/>
                <w:lang w:eastAsia="en-GB"/>
              </w:rPr>
              <w:t>ACC Central Operations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6FC55D48" w14:textId="6594C815"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29,972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01989828" w14:textId="22162EB3"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29,650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611F9E4" w14:textId="4BF96FF3"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(322)</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0AAC84FC" w14:textId="69EE762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17767EBB" w14:textId="1BEFEE90"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(322)</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7E894D7" w14:textId="32323531"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(235)</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70A2CBD4" w14:textId="761A1193"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271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072680C" w14:textId="5178F53A"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r>
      <w:tr w:rsidR="00BE2777" w:rsidRPr="0040131A" w:rsidDel="00E2136B" w14:paraId="068985EF" w14:textId="7EC760CC"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1BB0DD3" w14:textId="2BA547AF" w:rsidR="0040131A" w:rsidRPr="0040131A" w:rsidDel="00E2136B" w:rsidRDefault="0040131A" w:rsidP="00F5247A">
            <w:pPr>
              <w:spacing w:after="0" w:line="240" w:lineRule="auto"/>
              <w:rPr>
                <w:rFonts w:ascii="Calibri" w:eastAsia="Times New Roman" w:hAnsi="Calibri" w:cs="Calibri"/>
                <w:color w:val="000000"/>
                <w:lang w:eastAsia="en-GB"/>
              </w:rPr>
            </w:pPr>
            <w:r w:rsidRPr="0040131A" w:rsidDel="00E2136B">
              <w:rPr>
                <w:rFonts w:ascii="Calibri" w:eastAsia="Times New Roman" w:hAnsi="Calibri" w:cs="Calibri"/>
                <w:color w:val="000000"/>
                <w:lang w:eastAsia="en-GB"/>
              </w:rPr>
              <w:t>ACC Serious Crime Directorate</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700E2E57" w14:textId="087E581D"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16,979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6B14C5E0" w14:textId="13C426A9"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17,662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16F80F66" w14:textId="4BAD43C9"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683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45737A9F" w14:textId="305C1717"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7A33F2EF" w14:textId="789F85B2"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683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5FBBE79" w14:textId="11A13E9F"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(78)</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15C70758" w14:textId="0AC9EC0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312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0F717737" w14:textId="369B4C35"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r>
      <w:tr w:rsidR="00BE2777" w:rsidRPr="0040131A" w:rsidDel="00E2136B" w14:paraId="76F90356" w14:textId="2F383F2B"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BAAD397" w14:textId="4B4E780D" w:rsidR="0040131A" w:rsidRPr="0040131A" w:rsidDel="00E2136B" w:rsidRDefault="0040131A" w:rsidP="00F5247A">
            <w:pPr>
              <w:spacing w:after="0" w:line="240" w:lineRule="auto"/>
              <w:rPr>
                <w:rFonts w:ascii="Calibri" w:eastAsia="Times New Roman" w:hAnsi="Calibri" w:cs="Calibri"/>
                <w:color w:val="000000"/>
                <w:lang w:eastAsia="en-GB"/>
              </w:rPr>
            </w:pPr>
            <w:r w:rsidRPr="0040131A" w:rsidDel="00E2136B">
              <w:rPr>
                <w:rFonts w:ascii="Calibri" w:eastAsia="Times New Roman" w:hAnsi="Calibri" w:cs="Calibri"/>
                <w:color w:val="000000"/>
                <w:lang w:eastAsia="en-GB"/>
              </w:rPr>
              <w:t>ACC Crime</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23841B8D" w14:textId="3A604A14"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13,975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1E21C5F1" w14:textId="6AFA3B5A"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14,356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10B3809A" w14:textId="1F74F3F6"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381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51594373" w14:textId="31F5C68B"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687D72C2" w14:textId="5AF1DC33"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381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FA87078" w14:textId="1B555E80"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222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6BEF65F6" w14:textId="4F9CB35D"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5A277B50" w14:textId="2C3603B0"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r>
      <w:tr w:rsidR="00BE2777" w:rsidRPr="0040131A" w:rsidDel="00E2136B" w14:paraId="5F59F413" w14:textId="0F406A71"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5768B959" w14:textId="6984AFD0" w:rsidR="0040131A" w:rsidRPr="0040131A" w:rsidDel="00E2136B" w:rsidRDefault="0040131A" w:rsidP="00F5247A">
            <w:pPr>
              <w:spacing w:after="0" w:line="240" w:lineRule="auto"/>
              <w:rPr>
                <w:rFonts w:ascii="Calibri" w:eastAsia="Times New Roman" w:hAnsi="Calibri" w:cs="Calibri"/>
                <w:color w:val="000000"/>
                <w:lang w:eastAsia="en-GB"/>
              </w:rPr>
            </w:pPr>
            <w:r w:rsidRPr="0040131A" w:rsidDel="00E2136B">
              <w:rPr>
                <w:rFonts w:ascii="Calibri" w:eastAsia="Times New Roman" w:hAnsi="Calibri" w:cs="Calibri"/>
                <w:color w:val="000000"/>
                <w:lang w:eastAsia="en-GB"/>
              </w:rPr>
              <w:t>Professional Standards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679B641F" w14:textId="64889E72"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3,775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4F5CDC77" w14:textId="194B3762"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4,184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3882ADF4" w14:textId="75858715"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409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085832A0" w14:textId="6A6E9D16"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3A9AD474" w14:textId="382CDACB"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409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0D5460C" w14:textId="45C0D5F7"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(18)</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70ED2761" w14:textId="6DFE6C7F"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550C9917" w14:textId="7A1B956D"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r>
      <w:tr w:rsidR="00BE2777" w:rsidRPr="0040131A" w:rsidDel="00E2136B" w14:paraId="56F13430" w14:textId="75FA657E"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18F56C40" w14:textId="77BDAC9C" w:rsidR="0040131A" w:rsidRPr="0040131A" w:rsidDel="00E2136B" w:rsidRDefault="0040131A" w:rsidP="00F5247A">
            <w:pPr>
              <w:spacing w:after="0" w:line="240" w:lineRule="auto"/>
              <w:rPr>
                <w:rFonts w:ascii="Calibri" w:eastAsia="Times New Roman" w:hAnsi="Calibri" w:cs="Calibri"/>
                <w:color w:val="000000"/>
                <w:lang w:eastAsia="en-GB"/>
              </w:rPr>
            </w:pPr>
            <w:r w:rsidRPr="0040131A" w:rsidDel="00E2136B">
              <w:rPr>
                <w:rFonts w:ascii="Calibri" w:eastAsia="Times New Roman" w:hAnsi="Calibri" w:cs="Calibri"/>
                <w:color w:val="000000"/>
                <w:lang w:eastAsia="en-GB"/>
              </w:rPr>
              <w:t xml:space="preserve">Corporate Services </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1A468395" w14:textId="3CCF97A8"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3,590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1E32A4AD" w14:textId="48D9487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3,499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17E44782" w14:textId="72F79EEC"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(91)</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2B9804B8" w14:textId="20B59385"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01F9CD0E" w14:textId="3BF10CA5"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color w:val="FF0000"/>
                <w:lang w:eastAsia="en-GB"/>
              </w:rPr>
              <w:t>(91)</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73C4D21" w14:textId="04CA6874"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0F67C9EE" w14:textId="37313912"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1BBA58E6" w14:textId="6F8C5734" w:rsidR="0040131A" w:rsidRPr="0040131A" w:rsidDel="00E2136B" w:rsidRDefault="0040131A" w:rsidP="00F5247A">
            <w:pPr>
              <w:spacing w:after="0" w:line="240" w:lineRule="auto"/>
              <w:jc w:val="right"/>
              <w:rPr>
                <w:rFonts w:ascii="Calibri" w:eastAsia="Times New Roman" w:hAnsi="Calibri" w:cs="Calibri"/>
                <w:lang w:eastAsia="en-GB"/>
              </w:rPr>
            </w:pPr>
            <w:r w:rsidRPr="0040131A" w:rsidDel="00E2136B">
              <w:rPr>
                <w:rFonts w:ascii="Calibri" w:eastAsia="Times New Roman" w:hAnsi="Calibri" w:cs="Calibri"/>
                <w:lang w:eastAsia="en-GB"/>
              </w:rPr>
              <w:t xml:space="preserve">0 </w:t>
            </w:r>
          </w:p>
        </w:tc>
      </w:tr>
      <w:tr w:rsidR="00BE2777" w:rsidRPr="0040131A" w14:paraId="35079905"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23AC4C2" w14:textId="0685FE8B"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Deputy Chief Constable Totals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139B18C0" w14:textId="7C614F6E"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327,097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40114229" w14:textId="451399A1"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328,020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7123F283" w14:textId="503E7836"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923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0B1B80B5" w14:textId="381DDCE8"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39254FA2" w14:textId="48EF589E"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923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76CD650" w14:textId="050F4467"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56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55669A72" w14:textId="1BBADFD5"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color w:val="FF0000"/>
              </w:rPr>
              <w:t>(49)</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5C3FEA05" w14:textId="37F0D7B2"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1 </w:t>
            </w:r>
          </w:p>
        </w:tc>
      </w:tr>
      <w:tr w:rsidR="00BE2777" w:rsidRPr="00C43FC3" w14:paraId="10C5810E"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27F6CB1E" w14:textId="43C815D8" w:rsidR="007C5933" w:rsidRPr="00FF115E" w:rsidRDefault="007C5933" w:rsidP="00F5247A">
            <w:pPr>
              <w:spacing w:after="0" w:line="240" w:lineRule="auto"/>
              <w:rPr>
                <w:rFonts w:ascii="Calibri" w:eastAsia="Times New Roman" w:hAnsi="Calibri" w:cs="Calibri"/>
                <w:color w:val="000000"/>
                <w:sz w:val="10"/>
                <w:szCs w:val="10"/>
                <w:lang w:eastAsia="en-GB"/>
              </w:rPr>
            </w:pPr>
            <w:r w:rsidRPr="00FF115E">
              <w:rPr>
                <w:rFonts w:ascii="Calibri" w:eastAsia="Times New Roman" w:hAnsi="Calibri" w:cs="Calibri"/>
                <w:color w:val="000000"/>
                <w:sz w:val="10"/>
                <w:szCs w:val="10"/>
                <w:lang w:eastAsia="en-GB"/>
              </w:rPr>
              <w:t> </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41DB1198" w14:textId="4C8930B2"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0C3EC9F1" w14:textId="092CE605"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FD5CE3B" w14:textId="6004C3F9"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2855A9AB" w14:textId="53139459"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795ABEBD" w14:textId="756A9ED6"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9544CA7" w14:textId="7507C9EF"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220D5D0A" w14:textId="51ED57E9"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5B70F36" w14:textId="097BFA55" w:rsidR="007C5933" w:rsidRPr="00FF115E" w:rsidRDefault="007C5933" w:rsidP="00F5247A">
            <w:pPr>
              <w:spacing w:after="0" w:line="240" w:lineRule="auto"/>
              <w:jc w:val="right"/>
              <w:rPr>
                <w:rFonts w:ascii="Calibri" w:eastAsia="Times New Roman" w:hAnsi="Calibri" w:cs="Calibri"/>
                <w:sz w:val="10"/>
                <w:szCs w:val="10"/>
                <w:lang w:eastAsia="en-GB"/>
              </w:rPr>
            </w:pPr>
            <w:r>
              <w:rPr>
                <w:rFonts w:ascii="Calibri" w:hAnsi="Calibri" w:cs="Calibri"/>
              </w:rPr>
              <w:t> </w:t>
            </w:r>
          </w:p>
        </w:tc>
      </w:tr>
      <w:tr w:rsidR="00BE2777" w:rsidRPr="0040131A" w14:paraId="0908C2E1"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57A8A50D" w14:textId="534343EB"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Support Services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7BD0CBB8" w14:textId="22CAD7A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56,284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1424568B" w14:textId="6B551AB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55,940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118E059" w14:textId="79A248BA"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(344)</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4263859B" w14:textId="12931E8A"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7F096BE3" w14:textId="7E8CA644"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(344)</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77CE8D7" w14:textId="6D45E3A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75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7DFD3FDE" w14:textId="5E2AA7D4"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44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7881797" w14:textId="1EFB4F9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2BEE5C89"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923C695" w14:textId="1CDCC376"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Human Resources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2C860A83" w14:textId="1B7165D5"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8,137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2D4E08E6" w14:textId="3892D4AE"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7,922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25B83A12" w14:textId="3B72A550"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(215)</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27988833" w14:textId="0C1BD9A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21ADE731" w14:textId="6B636A7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(215)</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78B1466" w14:textId="3691F064"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(61)</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1D9A5F7A" w14:textId="3AB128B4"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64D9DAB" w14:textId="163B3DBE"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2A3AE5D1"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4ED02200" w14:textId="7541B68F"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Legal Services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21B52920" w14:textId="718DDDF3"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1,407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3DF78345" w14:textId="161E6CAE"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1,480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B73D551" w14:textId="21DE0480"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73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05CB69CF" w14:textId="2DE8043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67A6D475" w14:textId="407C11CC"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73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0631776E" w14:textId="540EDC9D"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32BF7228" w14:textId="7ACFF2A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58B2F09" w14:textId="7975CF83"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309CDD17"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2D1614AD" w14:textId="5BA6E926"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Strategic Change</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4323EB38" w14:textId="3CA68CCC"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2,197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540389ED" w14:textId="748E8039"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2,126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26CF26FC" w14:textId="5971C5F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(71)</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74175BDF" w14:textId="170F05FF"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3F2C8168" w14:textId="7C00E894"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(71)</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96D5550" w14:textId="4D55577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626EB26E" w14:textId="3E22299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BC01408" w14:textId="2E2D4C3E"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347D449E"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8A56C50" w14:textId="6FABF7F6"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Corporate Communications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3D38F95A" w14:textId="4D5742D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1,870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4DC2C5B0" w14:textId="0F306AA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1,760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4426E287" w14:textId="3448A6F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(110)</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22CD3CF8" w14:textId="47A6DBD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36A8CD76" w14:textId="0173D95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(110)</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04DEF9C5" w14:textId="583A5A7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24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79209C22" w14:textId="6A1CE4F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312AC93" w14:textId="2BB96783"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31E9F064"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1E9E394D" w14:textId="7EF9E65C"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Chief Officers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37090B40" w14:textId="3A267686"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1,209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71016CA4" w14:textId="6F0F8F4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1,334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EB1B9FA" w14:textId="1717C12C"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125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633882F6" w14:textId="776953E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0A04FABA" w14:textId="1193E424"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125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C135F7F" w14:textId="3818BC5F"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0E43989B" w14:textId="0AD76F1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52422363" w14:textId="3FAE2CD0"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0E1D350B"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16D36031" w14:textId="6437BB00"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Deputy Chief Officer Totals</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461DFA0A" w14:textId="3511C169"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71,104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070E1AFE" w14:textId="770C4BA2"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70,562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432E2F15" w14:textId="7D248721"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color w:val="FF0000"/>
              </w:rPr>
              <w:t>(542)</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5DD103EE" w14:textId="0AB90B2D"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3690B05B" w14:textId="14567EB4"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color w:val="FF0000"/>
              </w:rPr>
              <w:t>(542)</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67CA664D" w14:textId="316A7C2F"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38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5AC3909B" w14:textId="50D3F06D"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44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1B8F7515" w14:textId="4688B189"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r>
      <w:tr w:rsidR="00BE2777" w:rsidRPr="0040131A" w14:paraId="4548EF37"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26DDB800" w14:textId="123CDF5B"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Force Total</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22E8AE2B" w14:textId="0276F0D4"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398,201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536E7D1D" w14:textId="64E5C1B6"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398,582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0C2A50A" w14:textId="4576C6B5"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381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564252DD" w14:textId="5E47AA48"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4971C725" w14:textId="3DE389B8"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381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CF1AEA2" w14:textId="2D7D0A31"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w:t>
            </w:r>
            <w:r w:rsidR="00F81F95">
              <w:rPr>
                <w:rFonts w:ascii="Calibri" w:hAnsi="Calibri" w:cs="Calibri"/>
                <w:b/>
                <w:bCs/>
              </w:rPr>
              <w:t>94</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4EC54EAC" w14:textId="331389A6" w:rsidR="007C5933" w:rsidRPr="0040131A" w:rsidRDefault="00B007FF" w:rsidP="00F5247A">
            <w:pPr>
              <w:spacing w:after="0" w:line="240" w:lineRule="auto"/>
              <w:jc w:val="right"/>
              <w:rPr>
                <w:rFonts w:ascii="Calibri" w:eastAsia="Times New Roman" w:hAnsi="Calibri" w:cs="Calibri"/>
                <w:b/>
                <w:bCs/>
                <w:lang w:eastAsia="en-GB"/>
              </w:rPr>
            </w:pPr>
            <w:r w:rsidRPr="00B007FF">
              <w:rPr>
                <w:rFonts w:ascii="Calibri" w:hAnsi="Calibri" w:cs="Calibri"/>
                <w:b/>
                <w:bCs/>
                <w:color w:val="FF0000"/>
              </w:rPr>
              <w:t>(5)</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026803D1" w14:textId="0F947ABA" w:rsidR="007C5933" w:rsidRPr="0040131A" w:rsidRDefault="00B007FF" w:rsidP="00F5247A">
            <w:pPr>
              <w:spacing w:after="0" w:line="240" w:lineRule="auto"/>
              <w:jc w:val="right"/>
              <w:rPr>
                <w:rFonts w:ascii="Calibri" w:eastAsia="Times New Roman" w:hAnsi="Calibri" w:cs="Calibri"/>
                <w:b/>
                <w:bCs/>
                <w:lang w:eastAsia="en-GB"/>
              </w:rPr>
            </w:pPr>
            <w:r>
              <w:rPr>
                <w:rFonts w:ascii="Calibri" w:hAnsi="Calibri" w:cs="Calibri"/>
                <w:b/>
                <w:bCs/>
              </w:rPr>
              <w:t>1</w:t>
            </w:r>
            <w:r w:rsidR="007C5933">
              <w:rPr>
                <w:rFonts w:ascii="Calibri" w:hAnsi="Calibri" w:cs="Calibri"/>
                <w:b/>
                <w:bCs/>
              </w:rPr>
              <w:t> </w:t>
            </w:r>
          </w:p>
        </w:tc>
      </w:tr>
      <w:tr w:rsidR="00A02D5F" w:rsidRPr="0040131A" w14:paraId="17FF88BB" w14:textId="77777777" w:rsidTr="00FF115E">
        <w:trPr>
          <w:cantSplit/>
          <w:trHeight w:val="20"/>
        </w:trPr>
        <w:tc>
          <w:tcPr>
            <w:tcW w:w="3403" w:type="dxa"/>
            <w:tcBorders>
              <w:top w:val="single" w:sz="8" w:space="0" w:color="auto"/>
              <w:left w:val="single" w:sz="8" w:space="0" w:color="auto"/>
              <w:bottom w:val="nil"/>
              <w:right w:val="single" w:sz="8" w:space="0" w:color="auto"/>
            </w:tcBorders>
            <w:shd w:val="clear" w:color="auto" w:fill="auto"/>
            <w:noWrap/>
            <w:tcMar>
              <w:top w:w="57" w:type="dxa"/>
              <w:bottom w:w="57" w:type="dxa"/>
            </w:tcMar>
            <w:hideMark/>
          </w:tcPr>
          <w:p w14:paraId="26DBD1EF" w14:textId="3CD01988"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lastRenderedPageBreak/>
              <w:t>Directorate</w:t>
            </w:r>
          </w:p>
        </w:tc>
        <w:tc>
          <w:tcPr>
            <w:tcW w:w="1418" w:type="dxa"/>
            <w:tcBorders>
              <w:top w:val="single" w:sz="8" w:space="0" w:color="auto"/>
              <w:left w:val="nil"/>
              <w:bottom w:val="nil"/>
              <w:right w:val="single" w:sz="8" w:space="0" w:color="auto"/>
            </w:tcBorders>
            <w:shd w:val="clear" w:color="auto" w:fill="auto"/>
            <w:noWrap/>
            <w:tcMar>
              <w:top w:w="57" w:type="dxa"/>
              <w:bottom w:w="57" w:type="dxa"/>
            </w:tcMar>
            <w:hideMark/>
          </w:tcPr>
          <w:p w14:paraId="5A1177E4" w14:textId="6E0E0F32"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 xml:space="preserve">Force Funded Full Year Budget </w:t>
            </w:r>
          </w:p>
        </w:tc>
        <w:tc>
          <w:tcPr>
            <w:tcW w:w="1559" w:type="dxa"/>
            <w:tcBorders>
              <w:top w:val="single" w:sz="8" w:space="0" w:color="auto"/>
              <w:left w:val="nil"/>
              <w:bottom w:val="nil"/>
              <w:right w:val="single" w:sz="8" w:space="0" w:color="auto"/>
            </w:tcBorders>
            <w:shd w:val="clear" w:color="auto" w:fill="auto"/>
            <w:noWrap/>
            <w:tcMar>
              <w:top w:w="57" w:type="dxa"/>
              <w:bottom w:w="57" w:type="dxa"/>
            </w:tcMar>
            <w:hideMark/>
          </w:tcPr>
          <w:p w14:paraId="6B315D43" w14:textId="72BD2A2D"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Force Funded Forecast Final Spend</w:t>
            </w:r>
          </w:p>
        </w:tc>
        <w:tc>
          <w:tcPr>
            <w:tcW w:w="1701" w:type="dxa"/>
            <w:tcBorders>
              <w:top w:val="single" w:sz="8" w:space="0" w:color="auto"/>
              <w:left w:val="nil"/>
              <w:bottom w:val="nil"/>
              <w:right w:val="single" w:sz="8" w:space="0" w:color="auto"/>
            </w:tcBorders>
            <w:shd w:val="clear" w:color="auto" w:fill="auto"/>
            <w:noWrap/>
            <w:tcMar>
              <w:top w:w="57" w:type="dxa"/>
              <w:bottom w:w="57" w:type="dxa"/>
            </w:tcMar>
            <w:hideMark/>
          </w:tcPr>
          <w:p w14:paraId="5FD3C1B5" w14:textId="70BFB8EF"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 xml:space="preserve">Force Funded Variance Over/ </w:t>
            </w:r>
            <w:proofErr w:type="gramStart"/>
            <w:r w:rsidRPr="0040131A">
              <w:rPr>
                <w:rFonts w:ascii="Calibri" w:eastAsia="Times New Roman" w:hAnsi="Calibri" w:cs="Calibri"/>
                <w:b/>
                <w:bCs/>
                <w:color w:val="000000"/>
                <w:lang w:eastAsia="en-GB"/>
              </w:rPr>
              <w:t>Under(</w:t>
            </w:r>
            <w:proofErr w:type="gramEnd"/>
            <w:r w:rsidRPr="0040131A">
              <w:rPr>
                <w:rFonts w:ascii="Calibri" w:eastAsia="Times New Roman" w:hAnsi="Calibri" w:cs="Calibri"/>
                <w:b/>
                <w:bCs/>
                <w:color w:val="000000"/>
                <w:lang w:eastAsia="en-GB"/>
              </w:rPr>
              <w:t>-)</w:t>
            </w:r>
          </w:p>
        </w:tc>
        <w:tc>
          <w:tcPr>
            <w:tcW w:w="566" w:type="dxa"/>
            <w:tcBorders>
              <w:top w:val="single" w:sz="8" w:space="0" w:color="auto"/>
              <w:left w:val="nil"/>
              <w:bottom w:val="nil"/>
              <w:right w:val="single" w:sz="8" w:space="0" w:color="auto"/>
            </w:tcBorders>
            <w:shd w:val="clear" w:color="auto" w:fill="auto"/>
            <w:noWrap/>
            <w:tcMar>
              <w:top w:w="57" w:type="dxa"/>
              <w:bottom w:w="57" w:type="dxa"/>
            </w:tcMar>
            <w:hideMark/>
          </w:tcPr>
          <w:p w14:paraId="59BB2C05" w14:textId="132F6EE1"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 </w:t>
            </w:r>
          </w:p>
        </w:tc>
        <w:tc>
          <w:tcPr>
            <w:tcW w:w="1159" w:type="dxa"/>
            <w:tcBorders>
              <w:top w:val="single" w:sz="8" w:space="0" w:color="auto"/>
              <w:left w:val="nil"/>
              <w:bottom w:val="nil"/>
              <w:right w:val="single" w:sz="8" w:space="0" w:color="auto"/>
            </w:tcBorders>
            <w:shd w:val="clear" w:color="auto" w:fill="auto"/>
            <w:noWrap/>
            <w:tcMar>
              <w:top w:w="57" w:type="dxa"/>
              <w:bottom w:w="57" w:type="dxa"/>
            </w:tcMar>
            <w:hideMark/>
          </w:tcPr>
          <w:p w14:paraId="7C94B1E6" w14:textId="04C5F27A"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Force Funded Variance</w:t>
            </w:r>
          </w:p>
        </w:tc>
        <w:tc>
          <w:tcPr>
            <w:tcW w:w="1285" w:type="dxa"/>
            <w:tcBorders>
              <w:top w:val="single" w:sz="8" w:space="0" w:color="auto"/>
              <w:left w:val="nil"/>
              <w:bottom w:val="nil"/>
              <w:right w:val="single" w:sz="8" w:space="0" w:color="auto"/>
            </w:tcBorders>
            <w:shd w:val="clear" w:color="auto" w:fill="auto"/>
            <w:noWrap/>
            <w:tcMar>
              <w:top w:w="57" w:type="dxa"/>
              <w:bottom w:w="57" w:type="dxa"/>
            </w:tcMar>
            <w:hideMark/>
          </w:tcPr>
          <w:p w14:paraId="6F79CEF2" w14:textId="7EBE008C"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Externally Funded Variance</w:t>
            </w:r>
          </w:p>
        </w:tc>
        <w:tc>
          <w:tcPr>
            <w:tcW w:w="1668" w:type="dxa"/>
            <w:tcBorders>
              <w:top w:val="single" w:sz="8" w:space="0" w:color="auto"/>
              <w:left w:val="nil"/>
              <w:bottom w:val="nil"/>
              <w:right w:val="single" w:sz="8" w:space="0" w:color="auto"/>
            </w:tcBorders>
            <w:shd w:val="clear" w:color="auto" w:fill="auto"/>
            <w:noWrap/>
            <w:tcMar>
              <w:top w:w="57" w:type="dxa"/>
              <w:bottom w:w="57" w:type="dxa"/>
            </w:tcMar>
            <w:hideMark/>
          </w:tcPr>
          <w:p w14:paraId="2F0506A3" w14:textId="497B9648"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Regional Collaboration Variance</w:t>
            </w:r>
          </w:p>
        </w:tc>
        <w:tc>
          <w:tcPr>
            <w:tcW w:w="1285" w:type="dxa"/>
            <w:tcBorders>
              <w:top w:val="single" w:sz="8" w:space="0" w:color="auto"/>
              <w:left w:val="nil"/>
              <w:bottom w:val="nil"/>
              <w:right w:val="single" w:sz="8" w:space="0" w:color="auto"/>
            </w:tcBorders>
            <w:shd w:val="clear" w:color="auto" w:fill="auto"/>
            <w:noWrap/>
            <w:tcMar>
              <w:top w:w="57" w:type="dxa"/>
              <w:bottom w:w="57" w:type="dxa"/>
            </w:tcMar>
            <w:hideMark/>
          </w:tcPr>
          <w:p w14:paraId="6EDC6444" w14:textId="50C48E29"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PCC Funded Variance</w:t>
            </w:r>
          </w:p>
        </w:tc>
      </w:tr>
      <w:tr w:rsidR="00A02D5F" w:rsidRPr="0040131A" w14:paraId="16AC6A9E"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412D2382" w14:textId="09053FEF"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 </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7BB80731" w14:textId="27CBE5CC"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5DF8E241" w14:textId="0C4BFB9C"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300CB068" w14:textId="58EE8586"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71D8429F" w14:textId="0340FC32"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1080BA7C" w14:textId="7B745E07"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57EF01A" w14:textId="7D0F2F4E"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61CDF31B" w14:textId="146DFBBE"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4F42E99" w14:textId="19261994" w:rsidR="007C5933" w:rsidRPr="0040131A" w:rsidRDefault="007C5933" w:rsidP="00F5247A">
            <w:pPr>
              <w:spacing w:after="0" w:line="240" w:lineRule="auto"/>
              <w:jc w:val="right"/>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£'000's</w:t>
            </w:r>
          </w:p>
        </w:tc>
      </w:tr>
      <w:tr w:rsidR="00BE2777" w:rsidRPr="0040131A" w14:paraId="0D7C111F"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6ABFAF5C" w14:textId="48EB00D2"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Externally Funded</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56B75EB9" w14:textId="4D84518A"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(319)</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53B9B42D" w14:textId="6D513829"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(225)</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1641FB71" w14:textId="58196270"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94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7C57D066" w14:textId="61A63F4F"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4FE2DBA7" w14:textId="08F2E7E6"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94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D118696" w14:textId="31A3CDC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3464F811" w14:textId="0B8D5A6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08D7A45" w14:textId="39CC2E3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r>
      <w:tr w:rsidR="00BE2777" w:rsidRPr="0040131A" w14:paraId="24BABF1B"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6A30C37B" w14:textId="5E9BBC46"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Regional Collaboration Funded</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6BC8279D" w14:textId="71C4A64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7,033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78A49B62" w14:textId="33310C0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7,028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DE9E76D" w14:textId="7128183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(5)</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71601EEE" w14:textId="092E7D9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0F8F849A" w14:textId="1640996E"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(5)</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0FDED067" w14:textId="19D1F4B3"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71EDCBB1" w14:textId="2ACF37D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AAC420E" w14:textId="5E634246"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r>
      <w:tr w:rsidR="00BE2777" w:rsidRPr="0040131A" w14:paraId="473D7A24"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602350F" w14:textId="0AF6D2C6"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PCC</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0DBA5FB0" w14:textId="44702379"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4,206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41F5913E" w14:textId="3232068A"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4,206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04D1DB1B" w14:textId="41F6A4F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01CF5DA6" w14:textId="7B5EEE9F"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0B485DAF" w14:textId="73AA9FE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23EB4C7" w14:textId="3873F74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6AAA1B96" w14:textId="53E24DCC"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1AF12A61" w14:textId="05779326"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(1)</w:t>
            </w:r>
          </w:p>
        </w:tc>
      </w:tr>
      <w:tr w:rsidR="00BE2777" w:rsidRPr="0040131A" w14:paraId="3C1350DE"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0784ED57" w14:textId="46064B6C"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Total Service Expenditure</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1191C753" w14:textId="5BA33728"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409,121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20986EC8" w14:textId="3A06A6B3"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409,591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12DEA7E8" w14:textId="2DA6AB2B"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470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02DC1A12" w14:textId="43A3AD7A"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50E0CD26" w14:textId="17B03C55"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470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5B2B15E1" w14:textId="330DC775"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94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1EF338E0" w14:textId="2FF936D6"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color w:val="FF0000"/>
              </w:rPr>
              <w:t>(5)</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73D99E92" w14:textId="1376121E"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r>
      <w:tr w:rsidR="00BE2777" w:rsidRPr="0040131A" w14:paraId="55C9A49B"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2577299A" w14:textId="5A48D42B"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 </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6783B077" w14:textId="217F58D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4215B5EC" w14:textId="264C209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55F0FFC4" w14:textId="62D37615"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1990E4A9" w14:textId="10F96A3E"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66A0F4CB" w14:textId="42D171CD"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7DC01F0" w14:textId="58046B65"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5E432722" w14:textId="535811F8"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5141201D" w14:textId="0CA850B0"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r>
      <w:tr w:rsidR="00BE2777" w:rsidRPr="0040131A" w14:paraId="653009EB"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3DCAC715" w14:textId="10EE31FD" w:rsidR="007C5933" w:rsidRPr="0040131A" w:rsidRDefault="007C5933" w:rsidP="00F5247A">
            <w:pPr>
              <w:spacing w:after="0" w:line="240" w:lineRule="auto"/>
              <w:rPr>
                <w:rFonts w:ascii="Calibri" w:eastAsia="Times New Roman" w:hAnsi="Calibri" w:cs="Calibri"/>
                <w:color w:val="000000"/>
                <w:lang w:eastAsia="en-GB"/>
              </w:rPr>
            </w:pPr>
            <w:r w:rsidRPr="0040131A">
              <w:rPr>
                <w:rFonts w:ascii="Calibri" w:eastAsia="Times New Roman" w:hAnsi="Calibri" w:cs="Calibri"/>
                <w:color w:val="000000"/>
                <w:lang w:eastAsia="en-GB"/>
              </w:rPr>
              <w:t>Revenue Funding</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27444D78" w14:textId="34AD81C0"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(409,121)</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025CAA19" w14:textId="5714C3E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(409,591)</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37F628B8" w14:textId="3789F7D2"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(470)</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7984F80E" w14:textId="4E55F90A"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7D2D206D" w14:textId="51C40AEC"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color w:val="FF0000"/>
              </w:rPr>
              <w:t>(470)</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4741F2CD" w14:textId="087AA9F1"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480C9064" w14:textId="064E59F7"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250C3814" w14:textId="0DC6B31B" w:rsidR="007C5933" w:rsidRPr="0040131A" w:rsidRDefault="007C5933" w:rsidP="00F5247A">
            <w:pPr>
              <w:spacing w:after="0" w:line="240" w:lineRule="auto"/>
              <w:jc w:val="right"/>
              <w:rPr>
                <w:rFonts w:ascii="Calibri" w:eastAsia="Times New Roman" w:hAnsi="Calibri" w:cs="Calibri"/>
                <w:lang w:eastAsia="en-GB"/>
              </w:rPr>
            </w:pPr>
            <w:r>
              <w:rPr>
                <w:rFonts w:ascii="Calibri" w:hAnsi="Calibri" w:cs="Calibri"/>
              </w:rPr>
              <w:t xml:space="preserve">0 </w:t>
            </w:r>
          </w:p>
        </w:tc>
      </w:tr>
      <w:tr w:rsidR="00BE2777" w:rsidRPr="0040131A" w14:paraId="480E9A7D" w14:textId="77777777" w:rsidTr="00FF115E">
        <w:trPr>
          <w:cantSplit/>
          <w:trHeight w:val="20"/>
        </w:trPr>
        <w:tc>
          <w:tcPr>
            <w:tcW w:w="3403" w:type="dxa"/>
            <w:tcBorders>
              <w:top w:val="nil"/>
              <w:left w:val="single" w:sz="8" w:space="0" w:color="auto"/>
              <w:bottom w:val="single" w:sz="8" w:space="0" w:color="auto"/>
              <w:right w:val="single" w:sz="8" w:space="0" w:color="auto"/>
            </w:tcBorders>
            <w:shd w:val="clear" w:color="auto" w:fill="auto"/>
            <w:noWrap/>
            <w:tcMar>
              <w:top w:w="85" w:type="dxa"/>
              <w:bottom w:w="85" w:type="dxa"/>
            </w:tcMar>
            <w:hideMark/>
          </w:tcPr>
          <w:p w14:paraId="295E1F81" w14:textId="21A25B68" w:rsidR="007C5933" w:rsidRPr="0040131A" w:rsidRDefault="007C5933" w:rsidP="00F5247A">
            <w:pPr>
              <w:spacing w:after="0" w:line="240" w:lineRule="auto"/>
              <w:rPr>
                <w:rFonts w:ascii="Calibri" w:eastAsia="Times New Roman" w:hAnsi="Calibri" w:cs="Calibri"/>
                <w:b/>
                <w:bCs/>
                <w:color w:val="000000"/>
                <w:lang w:eastAsia="en-GB"/>
              </w:rPr>
            </w:pPr>
            <w:r w:rsidRPr="0040131A">
              <w:rPr>
                <w:rFonts w:ascii="Calibri" w:eastAsia="Times New Roman" w:hAnsi="Calibri" w:cs="Calibri"/>
                <w:b/>
                <w:bCs/>
                <w:color w:val="000000"/>
                <w:lang w:eastAsia="en-GB"/>
              </w:rPr>
              <w:t>(Surplus) / Deficit for year</w:t>
            </w:r>
          </w:p>
        </w:tc>
        <w:tc>
          <w:tcPr>
            <w:tcW w:w="1418" w:type="dxa"/>
            <w:tcBorders>
              <w:top w:val="nil"/>
              <w:left w:val="nil"/>
              <w:bottom w:val="single" w:sz="8" w:space="0" w:color="auto"/>
              <w:right w:val="single" w:sz="8" w:space="0" w:color="auto"/>
            </w:tcBorders>
            <w:shd w:val="clear" w:color="auto" w:fill="auto"/>
            <w:noWrap/>
            <w:tcMar>
              <w:top w:w="85" w:type="dxa"/>
              <w:bottom w:w="85" w:type="dxa"/>
            </w:tcMar>
            <w:hideMark/>
          </w:tcPr>
          <w:p w14:paraId="1AEB72E7" w14:textId="54541132"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c>
          <w:tcPr>
            <w:tcW w:w="1559" w:type="dxa"/>
            <w:tcBorders>
              <w:top w:val="nil"/>
              <w:left w:val="nil"/>
              <w:bottom w:val="single" w:sz="8" w:space="0" w:color="auto"/>
              <w:right w:val="single" w:sz="8" w:space="0" w:color="auto"/>
            </w:tcBorders>
            <w:shd w:val="clear" w:color="auto" w:fill="auto"/>
            <w:noWrap/>
            <w:tcMar>
              <w:top w:w="85" w:type="dxa"/>
              <w:bottom w:w="85" w:type="dxa"/>
            </w:tcMar>
            <w:hideMark/>
          </w:tcPr>
          <w:p w14:paraId="55A3D5FE" w14:textId="6E20313D"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c>
          <w:tcPr>
            <w:tcW w:w="1701" w:type="dxa"/>
            <w:tcBorders>
              <w:top w:val="nil"/>
              <w:left w:val="nil"/>
              <w:bottom w:val="single" w:sz="8" w:space="0" w:color="auto"/>
              <w:right w:val="single" w:sz="8" w:space="0" w:color="auto"/>
            </w:tcBorders>
            <w:shd w:val="clear" w:color="auto" w:fill="auto"/>
            <w:noWrap/>
            <w:tcMar>
              <w:top w:w="85" w:type="dxa"/>
              <w:bottom w:w="85" w:type="dxa"/>
            </w:tcMar>
            <w:hideMark/>
          </w:tcPr>
          <w:p w14:paraId="09555575" w14:textId="01794202"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c>
          <w:tcPr>
            <w:tcW w:w="566" w:type="dxa"/>
            <w:tcBorders>
              <w:top w:val="nil"/>
              <w:left w:val="nil"/>
              <w:bottom w:val="single" w:sz="8" w:space="0" w:color="auto"/>
              <w:right w:val="single" w:sz="8" w:space="0" w:color="auto"/>
            </w:tcBorders>
            <w:shd w:val="clear" w:color="auto" w:fill="auto"/>
            <w:noWrap/>
            <w:tcMar>
              <w:top w:w="85" w:type="dxa"/>
              <w:bottom w:w="85" w:type="dxa"/>
            </w:tcMar>
            <w:hideMark/>
          </w:tcPr>
          <w:p w14:paraId="29BC175D" w14:textId="484C539B"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w:t>
            </w:r>
          </w:p>
        </w:tc>
        <w:tc>
          <w:tcPr>
            <w:tcW w:w="1159" w:type="dxa"/>
            <w:tcBorders>
              <w:top w:val="nil"/>
              <w:left w:val="nil"/>
              <w:bottom w:val="single" w:sz="8" w:space="0" w:color="auto"/>
              <w:right w:val="single" w:sz="8" w:space="0" w:color="auto"/>
            </w:tcBorders>
            <w:shd w:val="clear" w:color="auto" w:fill="auto"/>
            <w:noWrap/>
            <w:tcMar>
              <w:top w:w="85" w:type="dxa"/>
              <w:bottom w:w="85" w:type="dxa"/>
            </w:tcMar>
            <w:hideMark/>
          </w:tcPr>
          <w:p w14:paraId="2FD9048E" w14:textId="5F18C2D1"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33909726" w14:textId="3BE577F9"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94 </w:t>
            </w:r>
          </w:p>
        </w:tc>
        <w:tc>
          <w:tcPr>
            <w:tcW w:w="1668" w:type="dxa"/>
            <w:tcBorders>
              <w:top w:val="nil"/>
              <w:left w:val="nil"/>
              <w:bottom w:val="single" w:sz="8" w:space="0" w:color="auto"/>
              <w:right w:val="single" w:sz="8" w:space="0" w:color="auto"/>
            </w:tcBorders>
            <w:shd w:val="clear" w:color="auto" w:fill="auto"/>
            <w:noWrap/>
            <w:tcMar>
              <w:top w:w="85" w:type="dxa"/>
              <w:bottom w:w="85" w:type="dxa"/>
            </w:tcMar>
            <w:hideMark/>
          </w:tcPr>
          <w:p w14:paraId="4D03654B" w14:textId="28A11A20"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color w:val="FF0000"/>
              </w:rPr>
              <w:t>(5)</w:t>
            </w:r>
          </w:p>
        </w:tc>
        <w:tc>
          <w:tcPr>
            <w:tcW w:w="1285" w:type="dxa"/>
            <w:tcBorders>
              <w:top w:val="nil"/>
              <w:left w:val="nil"/>
              <w:bottom w:val="single" w:sz="8" w:space="0" w:color="auto"/>
              <w:right w:val="single" w:sz="8" w:space="0" w:color="auto"/>
            </w:tcBorders>
            <w:shd w:val="clear" w:color="auto" w:fill="auto"/>
            <w:noWrap/>
            <w:tcMar>
              <w:top w:w="85" w:type="dxa"/>
              <w:bottom w:w="85" w:type="dxa"/>
            </w:tcMar>
            <w:hideMark/>
          </w:tcPr>
          <w:p w14:paraId="1651DBF2" w14:textId="4B140925" w:rsidR="007C5933" w:rsidRPr="0040131A" w:rsidRDefault="007C5933" w:rsidP="00F5247A">
            <w:pPr>
              <w:spacing w:after="0" w:line="240" w:lineRule="auto"/>
              <w:jc w:val="right"/>
              <w:rPr>
                <w:rFonts w:ascii="Calibri" w:eastAsia="Times New Roman" w:hAnsi="Calibri" w:cs="Calibri"/>
                <w:b/>
                <w:bCs/>
                <w:lang w:eastAsia="en-GB"/>
              </w:rPr>
            </w:pPr>
            <w:r>
              <w:rPr>
                <w:rFonts w:ascii="Calibri" w:hAnsi="Calibri" w:cs="Calibri"/>
                <w:b/>
                <w:bCs/>
              </w:rPr>
              <w:t xml:space="preserve">0 </w:t>
            </w:r>
          </w:p>
        </w:tc>
      </w:tr>
    </w:tbl>
    <w:p w14:paraId="183ACBF0" w14:textId="77777777" w:rsidR="001A2E02" w:rsidRDefault="001A2E02">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32136AEC" w14:textId="46B13B3F" w:rsidR="00E918AB" w:rsidRDefault="00ED0713" w:rsidP="008F22D1">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 xml:space="preserve">endix </w:t>
      </w:r>
      <w:r w:rsidR="0062702F">
        <w:rPr>
          <w:rFonts w:eastAsia="Times New Roman" w:cstheme="minorHAnsi"/>
          <w:b/>
          <w:color w:val="0F243E" w:themeColor="text2" w:themeShade="80"/>
          <w:sz w:val="28"/>
          <w:szCs w:val="28"/>
        </w:rPr>
        <w:t>2</w:t>
      </w:r>
      <w:r w:rsidR="009F3134">
        <w:rPr>
          <w:rFonts w:eastAsia="Times New Roman" w:cstheme="minorHAnsi"/>
          <w:b/>
          <w:color w:val="0F243E" w:themeColor="text2" w:themeShade="80"/>
          <w:sz w:val="28"/>
          <w:szCs w:val="28"/>
        </w:rPr>
        <w:t xml:space="preserve"> – PSE staffing</w:t>
      </w:r>
    </w:p>
    <w:tbl>
      <w:tblPr>
        <w:tblW w:w="147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49"/>
        <w:gridCol w:w="872"/>
        <w:gridCol w:w="702"/>
        <w:gridCol w:w="996"/>
        <w:gridCol w:w="935"/>
        <w:gridCol w:w="896"/>
        <w:gridCol w:w="1028"/>
        <w:gridCol w:w="959"/>
        <w:gridCol w:w="848"/>
        <w:gridCol w:w="927"/>
        <w:gridCol w:w="1060"/>
      </w:tblGrid>
      <w:tr w:rsidR="00DF632A" w:rsidRPr="00DF632A" w14:paraId="022903B8" w14:textId="77777777" w:rsidTr="00840916">
        <w:trPr>
          <w:trHeight w:val="300"/>
        </w:trPr>
        <w:tc>
          <w:tcPr>
            <w:tcW w:w="3544" w:type="dxa"/>
            <w:shd w:val="clear" w:color="auto" w:fill="auto"/>
            <w:noWrap/>
            <w:vAlign w:val="center"/>
            <w:hideMark/>
          </w:tcPr>
          <w:p w14:paraId="6F6E0378" w14:textId="77777777" w:rsidR="00DF632A" w:rsidRPr="00DF632A" w:rsidRDefault="00DF632A" w:rsidP="00DF632A">
            <w:pPr>
              <w:spacing w:after="0" w:line="240" w:lineRule="auto"/>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PSE Intakes / Transfers In</w:t>
            </w:r>
          </w:p>
        </w:tc>
        <w:tc>
          <w:tcPr>
            <w:tcW w:w="11164" w:type="dxa"/>
            <w:gridSpan w:val="12"/>
            <w:shd w:val="clear" w:color="auto" w:fill="auto"/>
            <w:noWrap/>
            <w:vAlign w:val="center"/>
            <w:hideMark/>
          </w:tcPr>
          <w:p w14:paraId="6A8818B7"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Actual / Forecast</w:t>
            </w:r>
          </w:p>
        </w:tc>
      </w:tr>
      <w:tr w:rsidR="00ED4A6D" w:rsidRPr="00DF632A" w14:paraId="63E0E31F" w14:textId="77777777" w:rsidTr="00840916">
        <w:trPr>
          <w:trHeight w:val="300"/>
        </w:trPr>
        <w:tc>
          <w:tcPr>
            <w:tcW w:w="3544" w:type="dxa"/>
            <w:shd w:val="clear" w:color="auto" w:fill="auto"/>
            <w:noWrap/>
            <w:vAlign w:val="center"/>
            <w:hideMark/>
          </w:tcPr>
          <w:p w14:paraId="7A805825" w14:textId="77777777" w:rsidR="00DF632A" w:rsidRPr="00DF632A" w:rsidRDefault="00DF632A" w:rsidP="00DF632A">
            <w:pPr>
              <w:spacing w:after="0" w:line="240" w:lineRule="auto"/>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Period</w:t>
            </w:r>
          </w:p>
        </w:tc>
        <w:tc>
          <w:tcPr>
            <w:tcW w:w="992" w:type="dxa"/>
            <w:shd w:val="clear" w:color="000000" w:fill="E2EFDA"/>
            <w:noWrap/>
            <w:vAlign w:val="center"/>
            <w:hideMark/>
          </w:tcPr>
          <w:p w14:paraId="28C28D63"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Apr</w:t>
            </w:r>
          </w:p>
        </w:tc>
        <w:tc>
          <w:tcPr>
            <w:tcW w:w="949" w:type="dxa"/>
            <w:shd w:val="clear" w:color="000000" w:fill="E2EFDA"/>
            <w:noWrap/>
            <w:vAlign w:val="center"/>
            <w:hideMark/>
          </w:tcPr>
          <w:p w14:paraId="4AB6E8CE"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May</w:t>
            </w:r>
          </w:p>
        </w:tc>
        <w:tc>
          <w:tcPr>
            <w:tcW w:w="872" w:type="dxa"/>
            <w:shd w:val="clear" w:color="000000" w:fill="E2EFDA"/>
            <w:noWrap/>
            <w:vAlign w:val="center"/>
            <w:hideMark/>
          </w:tcPr>
          <w:p w14:paraId="660DF881"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Jun</w:t>
            </w:r>
          </w:p>
        </w:tc>
        <w:tc>
          <w:tcPr>
            <w:tcW w:w="702" w:type="dxa"/>
            <w:shd w:val="clear" w:color="auto" w:fill="auto"/>
            <w:noWrap/>
            <w:vAlign w:val="center"/>
            <w:hideMark/>
          </w:tcPr>
          <w:p w14:paraId="41036C9E"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Jul</w:t>
            </w:r>
          </w:p>
        </w:tc>
        <w:tc>
          <w:tcPr>
            <w:tcW w:w="996" w:type="dxa"/>
            <w:shd w:val="clear" w:color="auto" w:fill="auto"/>
            <w:noWrap/>
            <w:vAlign w:val="center"/>
            <w:hideMark/>
          </w:tcPr>
          <w:p w14:paraId="3B6AB7A0"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Aug</w:t>
            </w:r>
          </w:p>
        </w:tc>
        <w:tc>
          <w:tcPr>
            <w:tcW w:w="935" w:type="dxa"/>
            <w:shd w:val="clear" w:color="auto" w:fill="auto"/>
            <w:noWrap/>
            <w:vAlign w:val="center"/>
            <w:hideMark/>
          </w:tcPr>
          <w:p w14:paraId="081340E2"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Sep</w:t>
            </w:r>
          </w:p>
        </w:tc>
        <w:tc>
          <w:tcPr>
            <w:tcW w:w="896" w:type="dxa"/>
            <w:shd w:val="clear" w:color="auto" w:fill="auto"/>
            <w:noWrap/>
            <w:vAlign w:val="center"/>
            <w:hideMark/>
          </w:tcPr>
          <w:p w14:paraId="65ACC3B7"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Oct</w:t>
            </w:r>
          </w:p>
        </w:tc>
        <w:tc>
          <w:tcPr>
            <w:tcW w:w="1028" w:type="dxa"/>
            <w:shd w:val="clear" w:color="auto" w:fill="auto"/>
            <w:noWrap/>
            <w:vAlign w:val="center"/>
            <w:hideMark/>
          </w:tcPr>
          <w:p w14:paraId="2FDD245D"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Nov</w:t>
            </w:r>
          </w:p>
        </w:tc>
        <w:tc>
          <w:tcPr>
            <w:tcW w:w="959" w:type="dxa"/>
            <w:shd w:val="clear" w:color="auto" w:fill="auto"/>
            <w:noWrap/>
            <w:vAlign w:val="center"/>
            <w:hideMark/>
          </w:tcPr>
          <w:p w14:paraId="51C8D84E"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Dec</w:t>
            </w:r>
          </w:p>
        </w:tc>
        <w:tc>
          <w:tcPr>
            <w:tcW w:w="848" w:type="dxa"/>
            <w:shd w:val="clear" w:color="auto" w:fill="auto"/>
            <w:noWrap/>
            <w:vAlign w:val="center"/>
            <w:hideMark/>
          </w:tcPr>
          <w:p w14:paraId="211EFDFB"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Jan</w:t>
            </w:r>
          </w:p>
        </w:tc>
        <w:tc>
          <w:tcPr>
            <w:tcW w:w="927" w:type="dxa"/>
            <w:shd w:val="clear" w:color="auto" w:fill="auto"/>
            <w:noWrap/>
            <w:vAlign w:val="center"/>
            <w:hideMark/>
          </w:tcPr>
          <w:p w14:paraId="3D025143"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Feb</w:t>
            </w:r>
          </w:p>
        </w:tc>
        <w:tc>
          <w:tcPr>
            <w:tcW w:w="1060" w:type="dxa"/>
            <w:shd w:val="clear" w:color="auto" w:fill="auto"/>
            <w:noWrap/>
            <w:vAlign w:val="center"/>
            <w:hideMark/>
          </w:tcPr>
          <w:p w14:paraId="1CF45155"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Mar</w:t>
            </w:r>
          </w:p>
        </w:tc>
      </w:tr>
      <w:tr w:rsidR="00ED4A6D" w:rsidRPr="00DF632A" w14:paraId="715D27C0" w14:textId="77777777" w:rsidTr="00840916">
        <w:trPr>
          <w:trHeight w:val="300"/>
        </w:trPr>
        <w:tc>
          <w:tcPr>
            <w:tcW w:w="3544" w:type="dxa"/>
            <w:shd w:val="clear" w:color="auto" w:fill="auto"/>
            <w:noWrap/>
            <w:vAlign w:val="center"/>
            <w:hideMark/>
          </w:tcPr>
          <w:p w14:paraId="457613C6" w14:textId="77777777" w:rsidR="00DF632A" w:rsidRPr="00DF632A" w:rsidRDefault="00DF632A" w:rsidP="00DF632A">
            <w:pPr>
              <w:spacing w:after="0" w:line="240" w:lineRule="auto"/>
              <w:rPr>
                <w:rFonts w:ascii="Calibri" w:eastAsia="Times New Roman" w:hAnsi="Calibri" w:cs="Calibri"/>
                <w:color w:val="000000"/>
                <w:lang w:eastAsia="en-GB"/>
              </w:rPr>
            </w:pPr>
            <w:r w:rsidRPr="00DF632A">
              <w:rPr>
                <w:rFonts w:ascii="Calibri" w:eastAsia="Times New Roman" w:hAnsi="Calibri" w:cs="Calibri"/>
                <w:color w:val="000000"/>
                <w:lang w:eastAsia="en-GB"/>
              </w:rPr>
              <w:t>FCIR</w:t>
            </w:r>
          </w:p>
        </w:tc>
        <w:tc>
          <w:tcPr>
            <w:tcW w:w="992" w:type="dxa"/>
            <w:shd w:val="clear" w:color="000000" w:fill="E2EFDA"/>
            <w:noWrap/>
            <w:vAlign w:val="center"/>
            <w:hideMark/>
          </w:tcPr>
          <w:p w14:paraId="5DE161E7"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25</w:t>
            </w:r>
          </w:p>
        </w:tc>
        <w:tc>
          <w:tcPr>
            <w:tcW w:w="949" w:type="dxa"/>
            <w:shd w:val="clear" w:color="000000" w:fill="E2EFDA"/>
            <w:noWrap/>
            <w:vAlign w:val="center"/>
            <w:hideMark/>
          </w:tcPr>
          <w:p w14:paraId="2A75C5FE"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3</w:t>
            </w:r>
          </w:p>
        </w:tc>
        <w:tc>
          <w:tcPr>
            <w:tcW w:w="872" w:type="dxa"/>
            <w:shd w:val="clear" w:color="000000" w:fill="E2EFDA"/>
            <w:noWrap/>
            <w:vAlign w:val="center"/>
            <w:hideMark/>
          </w:tcPr>
          <w:p w14:paraId="03396A6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10</w:t>
            </w:r>
          </w:p>
        </w:tc>
        <w:tc>
          <w:tcPr>
            <w:tcW w:w="702" w:type="dxa"/>
            <w:shd w:val="clear" w:color="auto" w:fill="auto"/>
            <w:noWrap/>
            <w:vAlign w:val="center"/>
            <w:hideMark/>
          </w:tcPr>
          <w:p w14:paraId="4CB3D60C"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96" w:type="dxa"/>
            <w:shd w:val="clear" w:color="auto" w:fill="auto"/>
            <w:noWrap/>
            <w:vAlign w:val="center"/>
            <w:hideMark/>
          </w:tcPr>
          <w:p w14:paraId="2A27620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35" w:type="dxa"/>
            <w:shd w:val="clear" w:color="auto" w:fill="auto"/>
            <w:noWrap/>
            <w:vAlign w:val="center"/>
            <w:hideMark/>
          </w:tcPr>
          <w:p w14:paraId="43E884F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96" w:type="dxa"/>
            <w:shd w:val="clear" w:color="auto" w:fill="auto"/>
            <w:noWrap/>
            <w:vAlign w:val="center"/>
            <w:hideMark/>
          </w:tcPr>
          <w:p w14:paraId="4A415962"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10</w:t>
            </w:r>
          </w:p>
        </w:tc>
        <w:tc>
          <w:tcPr>
            <w:tcW w:w="1028" w:type="dxa"/>
            <w:shd w:val="clear" w:color="auto" w:fill="auto"/>
            <w:noWrap/>
            <w:vAlign w:val="center"/>
            <w:hideMark/>
          </w:tcPr>
          <w:p w14:paraId="480EEF26"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59" w:type="dxa"/>
            <w:shd w:val="clear" w:color="auto" w:fill="auto"/>
            <w:noWrap/>
            <w:vAlign w:val="center"/>
            <w:hideMark/>
          </w:tcPr>
          <w:p w14:paraId="7FF969E1"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48" w:type="dxa"/>
            <w:shd w:val="clear" w:color="auto" w:fill="auto"/>
            <w:noWrap/>
            <w:vAlign w:val="center"/>
            <w:hideMark/>
          </w:tcPr>
          <w:p w14:paraId="1E5FDE37"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30</w:t>
            </w:r>
          </w:p>
        </w:tc>
        <w:tc>
          <w:tcPr>
            <w:tcW w:w="927" w:type="dxa"/>
            <w:shd w:val="clear" w:color="auto" w:fill="auto"/>
            <w:noWrap/>
            <w:vAlign w:val="center"/>
            <w:hideMark/>
          </w:tcPr>
          <w:p w14:paraId="5EDCB906"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1060" w:type="dxa"/>
            <w:shd w:val="clear" w:color="auto" w:fill="auto"/>
            <w:noWrap/>
            <w:vAlign w:val="center"/>
            <w:hideMark/>
          </w:tcPr>
          <w:p w14:paraId="54B2FB3D"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30</w:t>
            </w:r>
          </w:p>
        </w:tc>
      </w:tr>
      <w:tr w:rsidR="00ED4A6D" w:rsidRPr="00DF632A" w14:paraId="0ACB143D" w14:textId="77777777" w:rsidTr="00840916">
        <w:trPr>
          <w:trHeight w:val="300"/>
        </w:trPr>
        <w:tc>
          <w:tcPr>
            <w:tcW w:w="3544" w:type="dxa"/>
            <w:shd w:val="clear" w:color="auto" w:fill="auto"/>
            <w:noWrap/>
            <w:vAlign w:val="center"/>
            <w:hideMark/>
          </w:tcPr>
          <w:p w14:paraId="1DCAF3BA" w14:textId="77777777" w:rsidR="00DF632A" w:rsidRPr="00DF632A" w:rsidRDefault="00DF632A" w:rsidP="00DF632A">
            <w:pPr>
              <w:spacing w:after="0" w:line="240" w:lineRule="auto"/>
              <w:rPr>
                <w:rFonts w:ascii="Calibri" w:eastAsia="Times New Roman" w:hAnsi="Calibri" w:cs="Calibri"/>
                <w:color w:val="000000"/>
                <w:lang w:eastAsia="en-GB"/>
              </w:rPr>
            </w:pPr>
            <w:r w:rsidRPr="00DF632A">
              <w:rPr>
                <w:rFonts w:ascii="Calibri" w:eastAsia="Times New Roman" w:hAnsi="Calibri" w:cs="Calibri"/>
                <w:color w:val="000000"/>
                <w:lang w:eastAsia="en-GB"/>
              </w:rPr>
              <w:t>IMU</w:t>
            </w:r>
          </w:p>
        </w:tc>
        <w:tc>
          <w:tcPr>
            <w:tcW w:w="992" w:type="dxa"/>
            <w:shd w:val="clear" w:color="000000" w:fill="E2EFDA"/>
            <w:noWrap/>
            <w:vAlign w:val="center"/>
            <w:hideMark/>
          </w:tcPr>
          <w:p w14:paraId="0DF4ED8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49" w:type="dxa"/>
            <w:shd w:val="clear" w:color="000000" w:fill="E2EFDA"/>
            <w:noWrap/>
            <w:vAlign w:val="center"/>
            <w:hideMark/>
          </w:tcPr>
          <w:p w14:paraId="08492E69"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5</w:t>
            </w:r>
          </w:p>
        </w:tc>
        <w:tc>
          <w:tcPr>
            <w:tcW w:w="872" w:type="dxa"/>
            <w:shd w:val="clear" w:color="000000" w:fill="E2EFDA"/>
            <w:noWrap/>
            <w:vAlign w:val="center"/>
            <w:hideMark/>
          </w:tcPr>
          <w:p w14:paraId="7A8627DD"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702" w:type="dxa"/>
            <w:shd w:val="clear" w:color="auto" w:fill="auto"/>
            <w:noWrap/>
            <w:vAlign w:val="center"/>
            <w:hideMark/>
          </w:tcPr>
          <w:p w14:paraId="07B4528F"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96" w:type="dxa"/>
            <w:shd w:val="clear" w:color="auto" w:fill="auto"/>
            <w:noWrap/>
            <w:vAlign w:val="center"/>
            <w:hideMark/>
          </w:tcPr>
          <w:p w14:paraId="2BCFE26F"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35" w:type="dxa"/>
            <w:shd w:val="clear" w:color="auto" w:fill="auto"/>
            <w:noWrap/>
            <w:vAlign w:val="center"/>
            <w:hideMark/>
          </w:tcPr>
          <w:p w14:paraId="612E95C9"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96" w:type="dxa"/>
            <w:shd w:val="clear" w:color="auto" w:fill="auto"/>
            <w:noWrap/>
            <w:vAlign w:val="center"/>
            <w:hideMark/>
          </w:tcPr>
          <w:p w14:paraId="53353B93"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1028" w:type="dxa"/>
            <w:shd w:val="clear" w:color="auto" w:fill="auto"/>
            <w:noWrap/>
            <w:vAlign w:val="center"/>
            <w:hideMark/>
          </w:tcPr>
          <w:p w14:paraId="3C3B6466"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59" w:type="dxa"/>
            <w:shd w:val="clear" w:color="auto" w:fill="auto"/>
            <w:noWrap/>
            <w:vAlign w:val="center"/>
            <w:hideMark/>
          </w:tcPr>
          <w:p w14:paraId="4D87696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48" w:type="dxa"/>
            <w:shd w:val="clear" w:color="auto" w:fill="auto"/>
            <w:noWrap/>
            <w:vAlign w:val="center"/>
            <w:hideMark/>
          </w:tcPr>
          <w:p w14:paraId="5EE3982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27" w:type="dxa"/>
            <w:shd w:val="clear" w:color="auto" w:fill="auto"/>
            <w:noWrap/>
            <w:vAlign w:val="center"/>
            <w:hideMark/>
          </w:tcPr>
          <w:p w14:paraId="5C50835B"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20</w:t>
            </w:r>
          </w:p>
        </w:tc>
        <w:tc>
          <w:tcPr>
            <w:tcW w:w="1060" w:type="dxa"/>
            <w:shd w:val="clear" w:color="auto" w:fill="auto"/>
            <w:noWrap/>
            <w:vAlign w:val="center"/>
            <w:hideMark/>
          </w:tcPr>
          <w:p w14:paraId="17CC119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r>
      <w:tr w:rsidR="00ED4A6D" w:rsidRPr="00DF632A" w14:paraId="326A84A9" w14:textId="77777777" w:rsidTr="00840916">
        <w:trPr>
          <w:trHeight w:val="300"/>
        </w:trPr>
        <w:tc>
          <w:tcPr>
            <w:tcW w:w="3544" w:type="dxa"/>
            <w:shd w:val="clear" w:color="auto" w:fill="auto"/>
            <w:noWrap/>
            <w:vAlign w:val="center"/>
            <w:hideMark/>
          </w:tcPr>
          <w:p w14:paraId="2BD427DA" w14:textId="77777777" w:rsidR="00DF632A" w:rsidRPr="00DF632A" w:rsidRDefault="00DF632A" w:rsidP="00DF632A">
            <w:pPr>
              <w:spacing w:after="0" w:line="240" w:lineRule="auto"/>
              <w:rPr>
                <w:rFonts w:ascii="Calibri" w:eastAsia="Times New Roman" w:hAnsi="Calibri" w:cs="Calibri"/>
                <w:color w:val="000000"/>
                <w:lang w:eastAsia="en-GB"/>
              </w:rPr>
            </w:pPr>
            <w:r w:rsidRPr="00DF632A">
              <w:rPr>
                <w:rFonts w:ascii="Calibri" w:eastAsia="Times New Roman" w:hAnsi="Calibri" w:cs="Calibri"/>
                <w:color w:val="000000"/>
                <w:lang w:eastAsia="en-GB"/>
              </w:rPr>
              <w:t>DDO</w:t>
            </w:r>
          </w:p>
        </w:tc>
        <w:tc>
          <w:tcPr>
            <w:tcW w:w="992" w:type="dxa"/>
            <w:shd w:val="clear" w:color="000000" w:fill="E2EFDA"/>
            <w:noWrap/>
            <w:vAlign w:val="center"/>
            <w:hideMark/>
          </w:tcPr>
          <w:p w14:paraId="050998CF"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49" w:type="dxa"/>
            <w:shd w:val="clear" w:color="000000" w:fill="E2EFDA"/>
            <w:noWrap/>
            <w:vAlign w:val="center"/>
            <w:hideMark/>
          </w:tcPr>
          <w:p w14:paraId="5C38030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72" w:type="dxa"/>
            <w:shd w:val="clear" w:color="000000" w:fill="E2EFDA"/>
            <w:noWrap/>
            <w:vAlign w:val="center"/>
            <w:hideMark/>
          </w:tcPr>
          <w:p w14:paraId="6BD92ED5"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8</w:t>
            </w:r>
          </w:p>
        </w:tc>
        <w:tc>
          <w:tcPr>
            <w:tcW w:w="702" w:type="dxa"/>
            <w:shd w:val="clear" w:color="auto" w:fill="auto"/>
            <w:noWrap/>
            <w:vAlign w:val="center"/>
            <w:hideMark/>
          </w:tcPr>
          <w:p w14:paraId="05E694EC"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96" w:type="dxa"/>
            <w:shd w:val="clear" w:color="auto" w:fill="auto"/>
            <w:noWrap/>
            <w:vAlign w:val="center"/>
            <w:hideMark/>
          </w:tcPr>
          <w:p w14:paraId="79EBD8CE"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35" w:type="dxa"/>
            <w:shd w:val="clear" w:color="auto" w:fill="auto"/>
            <w:noWrap/>
            <w:vAlign w:val="center"/>
            <w:hideMark/>
          </w:tcPr>
          <w:p w14:paraId="67E9441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96" w:type="dxa"/>
            <w:shd w:val="clear" w:color="auto" w:fill="auto"/>
            <w:noWrap/>
            <w:vAlign w:val="center"/>
            <w:hideMark/>
          </w:tcPr>
          <w:p w14:paraId="7AE5AD2C"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1028" w:type="dxa"/>
            <w:shd w:val="clear" w:color="auto" w:fill="auto"/>
            <w:noWrap/>
            <w:vAlign w:val="center"/>
            <w:hideMark/>
          </w:tcPr>
          <w:p w14:paraId="58315F21"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59" w:type="dxa"/>
            <w:shd w:val="clear" w:color="auto" w:fill="auto"/>
            <w:noWrap/>
            <w:vAlign w:val="center"/>
            <w:hideMark/>
          </w:tcPr>
          <w:p w14:paraId="791B4F6C"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48" w:type="dxa"/>
            <w:shd w:val="clear" w:color="auto" w:fill="auto"/>
            <w:noWrap/>
            <w:vAlign w:val="center"/>
            <w:hideMark/>
          </w:tcPr>
          <w:p w14:paraId="27C2EBA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8</w:t>
            </w:r>
          </w:p>
        </w:tc>
        <w:tc>
          <w:tcPr>
            <w:tcW w:w="927" w:type="dxa"/>
            <w:shd w:val="clear" w:color="auto" w:fill="auto"/>
            <w:noWrap/>
            <w:vAlign w:val="center"/>
            <w:hideMark/>
          </w:tcPr>
          <w:p w14:paraId="7BD74499"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1060" w:type="dxa"/>
            <w:shd w:val="clear" w:color="auto" w:fill="auto"/>
            <w:noWrap/>
            <w:vAlign w:val="center"/>
            <w:hideMark/>
          </w:tcPr>
          <w:p w14:paraId="0C6FA71C"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r>
      <w:tr w:rsidR="00ED4A6D" w:rsidRPr="00DF632A" w14:paraId="2C060FC9" w14:textId="77777777" w:rsidTr="00840916">
        <w:trPr>
          <w:trHeight w:val="300"/>
        </w:trPr>
        <w:tc>
          <w:tcPr>
            <w:tcW w:w="3544" w:type="dxa"/>
            <w:shd w:val="clear" w:color="auto" w:fill="auto"/>
            <w:noWrap/>
            <w:vAlign w:val="center"/>
            <w:hideMark/>
          </w:tcPr>
          <w:p w14:paraId="3B7016AB" w14:textId="77777777" w:rsidR="00DF632A" w:rsidRPr="00DF632A" w:rsidRDefault="00DF632A" w:rsidP="00DF632A">
            <w:pPr>
              <w:spacing w:after="0" w:line="240" w:lineRule="auto"/>
              <w:rPr>
                <w:rFonts w:ascii="Calibri" w:eastAsia="Times New Roman" w:hAnsi="Calibri" w:cs="Calibri"/>
                <w:color w:val="000000"/>
                <w:lang w:eastAsia="en-GB"/>
              </w:rPr>
            </w:pPr>
            <w:r w:rsidRPr="00DF632A">
              <w:rPr>
                <w:rFonts w:ascii="Calibri" w:eastAsia="Times New Roman" w:hAnsi="Calibri" w:cs="Calibri"/>
                <w:color w:val="000000"/>
                <w:lang w:eastAsia="en-GB"/>
              </w:rPr>
              <w:t>PCSO</w:t>
            </w:r>
          </w:p>
        </w:tc>
        <w:tc>
          <w:tcPr>
            <w:tcW w:w="992" w:type="dxa"/>
            <w:shd w:val="clear" w:color="000000" w:fill="E2EFDA"/>
            <w:noWrap/>
            <w:vAlign w:val="center"/>
            <w:hideMark/>
          </w:tcPr>
          <w:p w14:paraId="56227EB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49" w:type="dxa"/>
            <w:shd w:val="clear" w:color="000000" w:fill="E2EFDA"/>
            <w:noWrap/>
            <w:vAlign w:val="center"/>
            <w:hideMark/>
          </w:tcPr>
          <w:p w14:paraId="04639E67"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7</w:t>
            </w:r>
          </w:p>
        </w:tc>
        <w:tc>
          <w:tcPr>
            <w:tcW w:w="872" w:type="dxa"/>
            <w:shd w:val="clear" w:color="000000" w:fill="E2EFDA"/>
            <w:noWrap/>
            <w:vAlign w:val="center"/>
            <w:hideMark/>
          </w:tcPr>
          <w:p w14:paraId="7CC0952E"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702" w:type="dxa"/>
            <w:shd w:val="clear" w:color="auto" w:fill="auto"/>
            <w:noWrap/>
            <w:vAlign w:val="center"/>
            <w:hideMark/>
          </w:tcPr>
          <w:p w14:paraId="0327F5A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96" w:type="dxa"/>
            <w:shd w:val="clear" w:color="auto" w:fill="auto"/>
            <w:noWrap/>
            <w:vAlign w:val="center"/>
            <w:hideMark/>
          </w:tcPr>
          <w:p w14:paraId="2F07EFE5"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35" w:type="dxa"/>
            <w:shd w:val="clear" w:color="auto" w:fill="auto"/>
            <w:noWrap/>
            <w:vAlign w:val="center"/>
            <w:hideMark/>
          </w:tcPr>
          <w:p w14:paraId="5E8AF112"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96" w:type="dxa"/>
            <w:shd w:val="clear" w:color="auto" w:fill="auto"/>
            <w:noWrap/>
            <w:vAlign w:val="center"/>
            <w:hideMark/>
          </w:tcPr>
          <w:p w14:paraId="134F17F5"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1028" w:type="dxa"/>
            <w:shd w:val="clear" w:color="auto" w:fill="auto"/>
            <w:noWrap/>
            <w:vAlign w:val="center"/>
            <w:hideMark/>
          </w:tcPr>
          <w:p w14:paraId="5C56D25E"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15</w:t>
            </w:r>
          </w:p>
        </w:tc>
        <w:tc>
          <w:tcPr>
            <w:tcW w:w="959" w:type="dxa"/>
            <w:shd w:val="clear" w:color="auto" w:fill="auto"/>
            <w:noWrap/>
            <w:vAlign w:val="center"/>
            <w:hideMark/>
          </w:tcPr>
          <w:p w14:paraId="09D13B1D"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848" w:type="dxa"/>
            <w:shd w:val="clear" w:color="auto" w:fill="auto"/>
            <w:noWrap/>
            <w:vAlign w:val="center"/>
            <w:hideMark/>
          </w:tcPr>
          <w:p w14:paraId="3AD58EA5"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927" w:type="dxa"/>
            <w:shd w:val="clear" w:color="auto" w:fill="auto"/>
            <w:noWrap/>
            <w:vAlign w:val="center"/>
            <w:hideMark/>
          </w:tcPr>
          <w:p w14:paraId="2DCE11E1"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c>
          <w:tcPr>
            <w:tcW w:w="1060" w:type="dxa"/>
            <w:shd w:val="clear" w:color="auto" w:fill="auto"/>
            <w:noWrap/>
            <w:vAlign w:val="center"/>
            <w:hideMark/>
          </w:tcPr>
          <w:p w14:paraId="5590B895"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0</w:t>
            </w:r>
          </w:p>
        </w:tc>
      </w:tr>
      <w:tr w:rsidR="00ED4A6D" w:rsidRPr="00DF632A" w14:paraId="06FA96E4" w14:textId="77777777" w:rsidTr="00840916">
        <w:trPr>
          <w:trHeight w:val="300"/>
        </w:trPr>
        <w:tc>
          <w:tcPr>
            <w:tcW w:w="3544" w:type="dxa"/>
            <w:shd w:val="clear" w:color="auto" w:fill="auto"/>
            <w:noWrap/>
            <w:vAlign w:val="center"/>
            <w:hideMark/>
          </w:tcPr>
          <w:p w14:paraId="7F985BD2" w14:textId="5D640C03" w:rsidR="00DF632A" w:rsidRPr="00DF632A" w:rsidRDefault="00894B12" w:rsidP="00DF632A">
            <w:pPr>
              <w:spacing w:after="0" w:line="240" w:lineRule="auto"/>
              <w:rPr>
                <w:rFonts w:ascii="Calibri" w:eastAsia="Times New Roman" w:hAnsi="Calibri" w:cs="Calibri"/>
                <w:color w:val="000000"/>
                <w:lang w:eastAsia="en-GB"/>
              </w:rPr>
            </w:pPr>
            <w:r w:rsidRPr="00894B12">
              <w:rPr>
                <w:rFonts w:ascii="Calibri" w:eastAsia="Times New Roman" w:hAnsi="Calibri" w:cs="Calibri"/>
                <w:color w:val="000000"/>
                <w:lang w:eastAsia="en-GB"/>
              </w:rPr>
              <w:t>PSE Force Funded other (</w:t>
            </w:r>
            <w:proofErr w:type="spellStart"/>
            <w:r w:rsidRPr="00894B12">
              <w:rPr>
                <w:rFonts w:ascii="Calibri" w:eastAsia="Times New Roman" w:hAnsi="Calibri" w:cs="Calibri"/>
                <w:color w:val="000000"/>
                <w:lang w:eastAsia="en-GB"/>
              </w:rPr>
              <w:t>excl</w:t>
            </w:r>
            <w:proofErr w:type="spellEnd"/>
            <w:r w:rsidRPr="00894B12">
              <w:rPr>
                <w:rFonts w:ascii="Calibri" w:eastAsia="Times New Roman" w:hAnsi="Calibri" w:cs="Calibri"/>
                <w:color w:val="000000"/>
                <w:lang w:eastAsia="en-GB"/>
              </w:rPr>
              <w:t xml:space="preserve"> PCSO)</w:t>
            </w:r>
          </w:p>
        </w:tc>
        <w:tc>
          <w:tcPr>
            <w:tcW w:w="992" w:type="dxa"/>
            <w:shd w:val="clear" w:color="000000" w:fill="E2EFDA"/>
            <w:noWrap/>
            <w:vAlign w:val="center"/>
            <w:hideMark/>
          </w:tcPr>
          <w:p w14:paraId="13078446" w14:textId="304EF950" w:rsidR="00DF632A" w:rsidRPr="00DF632A" w:rsidRDefault="0036691F" w:rsidP="00DF632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949" w:type="dxa"/>
            <w:shd w:val="clear" w:color="000000" w:fill="E2EFDA"/>
            <w:noWrap/>
            <w:vAlign w:val="center"/>
            <w:hideMark/>
          </w:tcPr>
          <w:p w14:paraId="226A2402" w14:textId="239666E9" w:rsidR="00DF632A" w:rsidRPr="00DF632A" w:rsidRDefault="0036691F" w:rsidP="00DF632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872" w:type="dxa"/>
            <w:shd w:val="clear" w:color="000000" w:fill="E2EFDA"/>
            <w:noWrap/>
            <w:vAlign w:val="center"/>
            <w:hideMark/>
          </w:tcPr>
          <w:p w14:paraId="5CF42B81" w14:textId="79C65169" w:rsidR="00DF632A" w:rsidRPr="00DF632A" w:rsidRDefault="0036691F" w:rsidP="00DF632A">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702" w:type="dxa"/>
            <w:shd w:val="clear" w:color="auto" w:fill="auto"/>
            <w:noWrap/>
            <w:vAlign w:val="center"/>
            <w:hideMark/>
          </w:tcPr>
          <w:p w14:paraId="1E35D85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996" w:type="dxa"/>
            <w:shd w:val="clear" w:color="auto" w:fill="auto"/>
            <w:noWrap/>
            <w:vAlign w:val="center"/>
            <w:hideMark/>
          </w:tcPr>
          <w:p w14:paraId="12B971B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935" w:type="dxa"/>
            <w:shd w:val="clear" w:color="auto" w:fill="auto"/>
            <w:noWrap/>
            <w:vAlign w:val="center"/>
            <w:hideMark/>
          </w:tcPr>
          <w:p w14:paraId="6F4BAFAC"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896" w:type="dxa"/>
            <w:shd w:val="clear" w:color="auto" w:fill="auto"/>
            <w:noWrap/>
            <w:vAlign w:val="center"/>
            <w:hideMark/>
          </w:tcPr>
          <w:p w14:paraId="459F5CE9"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1028" w:type="dxa"/>
            <w:shd w:val="clear" w:color="auto" w:fill="auto"/>
            <w:noWrap/>
            <w:vAlign w:val="center"/>
            <w:hideMark/>
          </w:tcPr>
          <w:p w14:paraId="0DBC2134"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959" w:type="dxa"/>
            <w:shd w:val="clear" w:color="auto" w:fill="auto"/>
            <w:noWrap/>
            <w:vAlign w:val="center"/>
            <w:hideMark/>
          </w:tcPr>
          <w:p w14:paraId="0552711B"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848" w:type="dxa"/>
            <w:shd w:val="clear" w:color="auto" w:fill="auto"/>
            <w:noWrap/>
            <w:vAlign w:val="center"/>
            <w:hideMark/>
          </w:tcPr>
          <w:p w14:paraId="46C9C88A"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927" w:type="dxa"/>
            <w:shd w:val="clear" w:color="auto" w:fill="auto"/>
            <w:noWrap/>
            <w:vAlign w:val="center"/>
            <w:hideMark/>
          </w:tcPr>
          <w:p w14:paraId="461F24A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c>
          <w:tcPr>
            <w:tcW w:w="1060" w:type="dxa"/>
            <w:shd w:val="clear" w:color="auto" w:fill="auto"/>
            <w:noWrap/>
            <w:vAlign w:val="center"/>
            <w:hideMark/>
          </w:tcPr>
          <w:p w14:paraId="33CE28A8" w14:textId="77777777" w:rsidR="00DF632A" w:rsidRPr="00DF632A" w:rsidRDefault="00DF632A" w:rsidP="00DF632A">
            <w:pPr>
              <w:spacing w:after="0" w:line="240" w:lineRule="auto"/>
              <w:jc w:val="center"/>
              <w:rPr>
                <w:rFonts w:ascii="Calibri" w:eastAsia="Times New Roman" w:hAnsi="Calibri" w:cs="Calibri"/>
                <w:color w:val="000000"/>
                <w:lang w:eastAsia="en-GB"/>
              </w:rPr>
            </w:pPr>
            <w:r w:rsidRPr="00DF632A">
              <w:rPr>
                <w:rFonts w:ascii="Calibri" w:eastAsia="Times New Roman" w:hAnsi="Calibri" w:cs="Calibri"/>
                <w:color w:val="000000"/>
                <w:lang w:eastAsia="en-GB"/>
              </w:rPr>
              <w:t>11</w:t>
            </w:r>
          </w:p>
        </w:tc>
      </w:tr>
      <w:tr w:rsidR="00ED4A6D" w:rsidRPr="00DF632A" w14:paraId="0B97FB4E" w14:textId="77777777" w:rsidTr="00840916">
        <w:trPr>
          <w:trHeight w:val="300"/>
        </w:trPr>
        <w:tc>
          <w:tcPr>
            <w:tcW w:w="3544" w:type="dxa"/>
            <w:shd w:val="clear" w:color="auto" w:fill="auto"/>
            <w:noWrap/>
            <w:vAlign w:val="center"/>
            <w:hideMark/>
          </w:tcPr>
          <w:p w14:paraId="567B64D8" w14:textId="77777777" w:rsidR="00DF632A" w:rsidRPr="00DF632A" w:rsidRDefault="00DF632A" w:rsidP="00DF632A">
            <w:pPr>
              <w:spacing w:after="0" w:line="240" w:lineRule="auto"/>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Total</w:t>
            </w:r>
          </w:p>
        </w:tc>
        <w:tc>
          <w:tcPr>
            <w:tcW w:w="992" w:type="dxa"/>
            <w:shd w:val="clear" w:color="000000" w:fill="E2EFDA"/>
            <w:noWrap/>
            <w:vAlign w:val="center"/>
            <w:hideMark/>
          </w:tcPr>
          <w:p w14:paraId="56D89F43" w14:textId="2E534A9C"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3</w:t>
            </w:r>
            <w:r w:rsidR="00FC22BA">
              <w:rPr>
                <w:rFonts w:ascii="Calibri" w:eastAsia="Times New Roman" w:hAnsi="Calibri" w:cs="Calibri"/>
                <w:b/>
                <w:bCs/>
                <w:color w:val="000000"/>
                <w:lang w:eastAsia="en-GB"/>
              </w:rPr>
              <w:t>4</w:t>
            </w:r>
          </w:p>
        </w:tc>
        <w:tc>
          <w:tcPr>
            <w:tcW w:w="949" w:type="dxa"/>
            <w:shd w:val="clear" w:color="000000" w:fill="E2EFDA"/>
            <w:noWrap/>
            <w:vAlign w:val="center"/>
            <w:hideMark/>
          </w:tcPr>
          <w:p w14:paraId="4F62C3A7" w14:textId="21FBA10F" w:rsidR="00DF632A" w:rsidRPr="00DF632A" w:rsidRDefault="00FC22BA" w:rsidP="00DF632A">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18</w:t>
            </w:r>
          </w:p>
        </w:tc>
        <w:tc>
          <w:tcPr>
            <w:tcW w:w="872" w:type="dxa"/>
            <w:shd w:val="clear" w:color="000000" w:fill="E2EFDA"/>
            <w:noWrap/>
            <w:vAlign w:val="center"/>
            <w:hideMark/>
          </w:tcPr>
          <w:p w14:paraId="1AF8B03E" w14:textId="652CBE03" w:rsidR="00DF632A" w:rsidRPr="00DF632A" w:rsidRDefault="00FC22BA" w:rsidP="00DF632A">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23</w:t>
            </w:r>
          </w:p>
        </w:tc>
        <w:tc>
          <w:tcPr>
            <w:tcW w:w="702" w:type="dxa"/>
            <w:shd w:val="clear" w:color="auto" w:fill="auto"/>
            <w:noWrap/>
            <w:vAlign w:val="center"/>
            <w:hideMark/>
          </w:tcPr>
          <w:p w14:paraId="518DF471"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11</w:t>
            </w:r>
          </w:p>
        </w:tc>
        <w:tc>
          <w:tcPr>
            <w:tcW w:w="996" w:type="dxa"/>
            <w:shd w:val="clear" w:color="auto" w:fill="auto"/>
            <w:noWrap/>
            <w:vAlign w:val="center"/>
            <w:hideMark/>
          </w:tcPr>
          <w:p w14:paraId="4DE77C8D"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11</w:t>
            </w:r>
          </w:p>
        </w:tc>
        <w:tc>
          <w:tcPr>
            <w:tcW w:w="935" w:type="dxa"/>
            <w:shd w:val="clear" w:color="auto" w:fill="auto"/>
            <w:noWrap/>
            <w:vAlign w:val="center"/>
            <w:hideMark/>
          </w:tcPr>
          <w:p w14:paraId="44A1FD79"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11</w:t>
            </w:r>
          </w:p>
        </w:tc>
        <w:tc>
          <w:tcPr>
            <w:tcW w:w="896" w:type="dxa"/>
            <w:shd w:val="clear" w:color="auto" w:fill="auto"/>
            <w:noWrap/>
            <w:vAlign w:val="center"/>
            <w:hideMark/>
          </w:tcPr>
          <w:p w14:paraId="1585D30A"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21</w:t>
            </w:r>
          </w:p>
        </w:tc>
        <w:tc>
          <w:tcPr>
            <w:tcW w:w="1028" w:type="dxa"/>
            <w:shd w:val="clear" w:color="auto" w:fill="auto"/>
            <w:noWrap/>
            <w:vAlign w:val="center"/>
            <w:hideMark/>
          </w:tcPr>
          <w:p w14:paraId="49FDF66E"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26</w:t>
            </w:r>
          </w:p>
        </w:tc>
        <w:tc>
          <w:tcPr>
            <w:tcW w:w="959" w:type="dxa"/>
            <w:shd w:val="clear" w:color="auto" w:fill="auto"/>
            <w:noWrap/>
            <w:vAlign w:val="center"/>
            <w:hideMark/>
          </w:tcPr>
          <w:p w14:paraId="2EE3C4F6"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11</w:t>
            </w:r>
          </w:p>
        </w:tc>
        <w:tc>
          <w:tcPr>
            <w:tcW w:w="848" w:type="dxa"/>
            <w:shd w:val="clear" w:color="auto" w:fill="auto"/>
            <w:noWrap/>
            <w:vAlign w:val="center"/>
            <w:hideMark/>
          </w:tcPr>
          <w:p w14:paraId="7307D387"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49</w:t>
            </w:r>
          </w:p>
        </w:tc>
        <w:tc>
          <w:tcPr>
            <w:tcW w:w="927" w:type="dxa"/>
            <w:shd w:val="clear" w:color="auto" w:fill="auto"/>
            <w:noWrap/>
            <w:vAlign w:val="center"/>
            <w:hideMark/>
          </w:tcPr>
          <w:p w14:paraId="0E4ACACC"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31</w:t>
            </w:r>
          </w:p>
        </w:tc>
        <w:tc>
          <w:tcPr>
            <w:tcW w:w="1060" w:type="dxa"/>
            <w:shd w:val="clear" w:color="auto" w:fill="auto"/>
            <w:noWrap/>
            <w:vAlign w:val="center"/>
            <w:hideMark/>
          </w:tcPr>
          <w:p w14:paraId="6652A52F"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41</w:t>
            </w:r>
          </w:p>
        </w:tc>
      </w:tr>
    </w:tbl>
    <w:p w14:paraId="025850D4" w14:textId="77777777" w:rsidR="00ED0713" w:rsidRPr="00311F2A" w:rsidRDefault="00ED0713" w:rsidP="00ED0713">
      <w:pPr>
        <w:pStyle w:val="NoSpacing"/>
        <w:rPr>
          <w:rFonts w:ascii="Tahoma" w:hAnsi="Tahoma" w:cs="Tahoma"/>
          <w:sz w:val="20"/>
          <w:szCs w:val="20"/>
        </w:rPr>
      </w:pPr>
    </w:p>
    <w:tbl>
      <w:tblPr>
        <w:tblW w:w="147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49"/>
        <w:gridCol w:w="872"/>
        <w:gridCol w:w="702"/>
        <w:gridCol w:w="996"/>
        <w:gridCol w:w="935"/>
        <w:gridCol w:w="896"/>
        <w:gridCol w:w="1028"/>
        <w:gridCol w:w="959"/>
        <w:gridCol w:w="848"/>
        <w:gridCol w:w="927"/>
        <w:gridCol w:w="1060"/>
      </w:tblGrid>
      <w:tr w:rsidR="00650E75" w:rsidRPr="00650E75" w14:paraId="77DE9385" w14:textId="77777777" w:rsidTr="00840916">
        <w:trPr>
          <w:trHeight w:val="300"/>
        </w:trPr>
        <w:tc>
          <w:tcPr>
            <w:tcW w:w="3544" w:type="dxa"/>
            <w:shd w:val="clear" w:color="auto" w:fill="auto"/>
            <w:noWrap/>
            <w:vAlign w:val="center"/>
            <w:hideMark/>
          </w:tcPr>
          <w:p w14:paraId="42E4B979" w14:textId="77777777" w:rsidR="00650E75" w:rsidRPr="00650E75" w:rsidRDefault="00650E75" w:rsidP="00650E75">
            <w:pPr>
              <w:spacing w:after="0" w:line="240" w:lineRule="auto"/>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PSE Leavers / Transfers Out</w:t>
            </w:r>
          </w:p>
        </w:tc>
        <w:tc>
          <w:tcPr>
            <w:tcW w:w="11164" w:type="dxa"/>
            <w:gridSpan w:val="12"/>
            <w:shd w:val="clear" w:color="auto" w:fill="auto"/>
            <w:noWrap/>
            <w:vAlign w:val="center"/>
            <w:hideMark/>
          </w:tcPr>
          <w:p w14:paraId="5BAC30F2"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Actual / Forecast</w:t>
            </w:r>
          </w:p>
        </w:tc>
      </w:tr>
      <w:tr w:rsidR="00ED4A6D" w:rsidRPr="00650E75" w14:paraId="5CD80387" w14:textId="77777777" w:rsidTr="00840916">
        <w:trPr>
          <w:trHeight w:val="300"/>
        </w:trPr>
        <w:tc>
          <w:tcPr>
            <w:tcW w:w="3544" w:type="dxa"/>
            <w:shd w:val="clear" w:color="auto" w:fill="auto"/>
            <w:noWrap/>
            <w:vAlign w:val="center"/>
            <w:hideMark/>
          </w:tcPr>
          <w:p w14:paraId="30CE4CD4" w14:textId="77777777" w:rsidR="00650E75" w:rsidRPr="00650E75" w:rsidRDefault="00650E75" w:rsidP="00650E75">
            <w:pPr>
              <w:spacing w:after="0" w:line="240" w:lineRule="auto"/>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Period</w:t>
            </w:r>
          </w:p>
        </w:tc>
        <w:tc>
          <w:tcPr>
            <w:tcW w:w="992" w:type="dxa"/>
            <w:shd w:val="clear" w:color="000000" w:fill="E2EFDA"/>
            <w:noWrap/>
            <w:vAlign w:val="center"/>
            <w:hideMark/>
          </w:tcPr>
          <w:p w14:paraId="75663010"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Apr</w:t>
            </w:r>
          </w:p>
        </w:tc>
        <w:tc>
          <w:tcPr>
            <w:tcW w:w="949" w:type="dxa"/>
            <w:shd w:val="clear" w:color="000000" w:fill="E2EFDA"/>
            <w:noWrap/>
            <w:vAlign w:val="center"/>
            <w:hideMark/>
          </w:tcPr>
          <w:p w14:paraId="6C4EC7DA"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May</w:t>
            </w:r>
          </w:p>
        </w:tc>
        <w:tc>
          <w:tcPr>
            <w:tcW w:w="872" w:type="dxa"/>
            <w:shd w:val="clear" w:color="000000" w:fill="E2EFDA"/>
            <w:noWrap/>
            <w:vAlign w:val="center"/>
            <w:hideMark/>
          </w:tcPr>
          <w:p w14:paraId="2555E1B8"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Jun</w:t>
            </w:r>
          </w:p>
        </w:tc>
        <w:tc>
          <w:tcPr>
            <w:tcW w:w="702" w:type="dxa"/>
            <w:shd w:val="clear" w:color="auto" w:fill="auto"/>
            <w:noWrap/>
            <w:vAlign w:val="center"/>
            <w:hideMark/>
          </w:tcPr>
          <w:p w14:paraId="6AC11C7E"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Jul</w:t>
            </w:r>
          </w:p>
        </w:tc>
        <w:tc>
          <w:tcPr>
            <w:tcW w:w="996" w:type="dxa"/>
            <w:shd w:val="clear" w:color="auto" w:fill="auto"/>
            <w:noWrap/>
            <w:vAlign w:val="center"/>
            <w:hideMark/>
          </w:tcPr>
          <w:p w14:paraId="0D6F0703"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Aug</w:t>
            </w:r>
          </w:p>
        </w:tc>
        <w:tc>
          <w:tcPr>
            <w:tcW w:w="935" w:type="dxa"/>
            <w:shd w:val="clear" w:color="auto" w:fill="auto"/>
            <w:noWrap/>
            <w:vAlign w:val="center"/>
            <w:hideMark/>
          </w:tcPr>
          <w:p w14:paraId="776CAD84"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Sep</w:t>
            </w:r>
          </w:p>
        </w:tc>
        <w:tc>
          <w:tcPr>
            <w:tcW w:w="896" w:type="dxa"/>
            <w:shd w:val="clear" w:color="auto" w:fill="auto"/>
            <w:noWrap/>
            <w:vAlign w:val="center"/>
            <w:hideMark/>
          </w:tcPr>
          <w:p w14:paraId="1F49A055"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Oct</w:t>
            </w:r>
          </w:p>
        </w:tc>
        <w:tc>
          <w:tcPr>
            <w:tcW w:w="1028" w:type="dxa"/>
            <w:shd w:val="clear" w:color="auto" w:fill="auto"/>
            <w:noWrap/>
            <w:vAlign w:val="center"/>
            <w:hideMark/>
          </w:tcPr>
          <w:p w14:paraId="6698AEA0"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Nov</w:t>
            </w:r>
          </w:p>
        </w:tc>
        <w:tc>
          <w:tcPr>
            <w:tcW w:w="959" w:type="dxa"/>
            <w:shd w:val="clear" w:color="auto" w:fill="auto"/>
            <w:noWrap/>
            <w:vAlign w:val="center"/>
            <w:hideMark/>
          </w:tcPr>
          <w:p w14:paraId="0A70107D"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Dec</w:t>
            </w:r>
          </w:p>
        </w:tc>
        <w:tc>
          <w:tcPr>
            <w:tcW w:w="848" w:type="dxa"/>
            <w:shd w:val="clear" w:color="auto" w:fill="auto"/>
            <w:noWrap/>
            <w:vAlign w:val="center"/>
            <w:hideMark/>
          </w:tcPr>
          <w:p w14:paraId="08352F28"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Jan</w:t>
            </w:r>
          </w:p>
        </w:tc>
        <w:tc>
          <w:tcPr>
            <w:tcW w:w="927" w:type="dxa"/>
            <w:shd w:val="clear" w:color="auto" w:fill="auto"/>
            <w:noWrap/>
            <w:vAlign w:val="center"/>
            <w:hideMark/>
          </w:tcPr>
          <w:p w14:paraId="7B5EB74B"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Feb</w:t>
            </w:r>
          </w:p>
        </w:tc>
        <w:tc>
          <w:tcPr>
            <w:tcW w:w="1060" w:type="dxa"/>
            <w:shd w:val="clear" w:color="auto" w:fill="auto"/>
            <w:noWrap/>
            <w:vAlign w:val="center"/>
            <w:hideMark/>
          </w:tcPr>
          <w:p w14:paraId="7BAAA710"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Mar</w:t>
            </w:r>
          </w:p>
        </w:tc>
      </w:tr>
      <w:tr w:rsidR="00ED4A6D" w:rsidRPr="00650E75" w14:paraId="7BEC56A1" w14:textId="77777777" w:rsidTr="00840916">
        <w:trPr>
          <w:trHeight w:val="300"/>
        </w:trPr>
        <w:tc>
          <w:tcPr>
            <w:tcW w:w="3544" w:type="dxa"/>
            <w:shd w:val="clear" w:color="auto" w:fill="auto"/>
            <w:noWrap/>
            <w:vAlign w:val="center"/>
            <w:hideMark/>
          </w:tcPr>
          <w:p w14:paraId="660C2F7A" w14:textId="77777777" w:rsidR="00650E75" w:rsidRPr="00650E75" w:rsidRDefault="00650E75" w:rsidP="00650E75">
            <w:pPr>
              <w:spacing w:after="0" w:line="240" w:lineRule="auto"/>
              <w:rPr>
                <w:rFonts w:ascii="Calibri" w:eastAsia="Times New Roman" w:hAnsi="Calibri" w:cs="Calibri"/>
                <w:color w:val="000000"/>
                <w:lang w:eastAsia="en-GB"/>
              </w:rPr>
            </w:pPr>
            <w:r w:rsidRPr="00650E75">
              <w:rPr>
                <w:rFonts w:ascii="Calibri" w:eastAsia="Times New Roman" w:hAnsi="Calibri" w:cs="Calibri"/>
                <w:color w:val="000000"/>
                <w:lang w:eastAsia="en-GB"/>
              </w:rPr>
              <w:t>FCIR</w:t>
            </w:r>
          </w:p>
        </w:tc>
        <w:tc>
          <w:tcPr>
            <w:tcW w:w="992" w:type="dxa"/>
            <w:shd w:val="clear" w:color="000000" w:fill="E2EFDA"/>
            <w:noWrap/>
            <w:vAlign w:val="center"/>
            <w:hideMark/>
          </w:tcPr>
          <w:p w14:paraId="7C864890"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4</w:t>
            </w:r>
          </w:p>
        </w:tc>
        <w:tc>
          <w:tcPr>
            <w:tcW w:w="949" w:type="dxa"/>
            <w:shd w:val="clear" w:color="000000" w:fill="E2EFDA"/>
            <w:noWrap/>
            <w:vAlign w:val="center"/>
            <w:hideMark/>
          </w:tcPr>
          <w:p w14:paraId="469AB612"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4</w:t>
            </w:r>
          </w:p>
        </w:tc>
        <w:tc>
          <w:tcPr>
            <w:tcW w:w="872" w:type="dxa"/>
            <w:shd w:val="clear" w:color="000000" w:fill="E2EFDA"/>
            <w:noWrap/>
            <w:vAlign w:val="center"/>
            <w:hideMark/>
          </w:tcPr>
          <w:p w14:paraId="3847B0D3"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5</w:t>
            </w:r>
          </w:p>
        </w:tc>
        <w:tc>
          <w:tcPr>
            <w:tcW w:w="702" w:type="dxa"/>
            <w:shd w:val="clear" w:color="auto" w:fill="auto"/>
            <w:noWrap/>
            <w:vAlign w:val="center"/>
            <w:hideMark/>
          </w:tcPr>
          <w:p w14:paraId="315751CA"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996" w:type="dxa"/>
            <w:shd w:val="clear" w:color="auto" w:fill="auto"/>
            <w:noWrap/>
            <w:vAlign w:val="center"/>
            <w:hideMark/>
          </w:tcPr>
          <w:p w14:paraId="7DE982A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935" w:type="dxa"/>
            <w:shd w:val="clear" w:color="auto" w:fill="auto"/>
            <w:noWrap/>
            <w:vAlign w:val="center"/>
            <w:hideMark/>
          </w:tcPr>
          <w:p w14:paraId="024548F0"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896" w:type="dxa"/>
            <w:shd w:val="clear" w:color="auto" w:fill="auto"/>
            <w:noWrap/>
            <w:vAlign w:val="center"/>
            <w:hideMark/>
          </w:tcPr>
          <w:p w14:paraId="370BC8C6"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1028" w:type="dxa"/>
            <w:shd w:val="clear" w:color="auto" w:fill="auto"/>
            <w:noWrap/>
            <w:vAlign w:val="center"/>
            <w:hideMark/>
          </w:tcPr>
          <w:p w14:paraId="5A222680"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959" w:type="dxa"/>
            <w:shd w:val="clear" w:color="auto" w:fill="auto"/>
            <w:noWrap/>
            <w:vAlign w:val="center"/>
            <w:hideMark/>
          </w:tcPr>
          <w:p w14:paraId="6B2BF3C9"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848" w:type="dxa"/>
            <w:shd w:val="clear" w:color="auto" w:fill="auto"/>
            <w:noWrap/>
            <w:vAlign w:val="center"/>
            <w:hideMark/>
          </w:tcPr>
          <w:p w14:paraId="10344675"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927" w:type="dxa"/>
            <w:shd w:val="clear" w:color="auto" w:fill="auto"/>
            <w:noWrap/>
            <w:vAlign w:val="center"/>
            <w:hideMark/>
          </w:tcPr>
          <w:p w14:paraId="407FA14A"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c>
          <w:tcPr>
            <w:tcW w:w="1060" w:type="dxa"/>
            <w:shd w:val="clear" w:color="auto" w:fill="auto"/>
            <w:noWrap/>
            <w:vAlign w:val="center"/>
            <w:hideMark/>
          </w:tcPr>
          <w:p w14:paraId="7B5B62DB"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9</w:t>
            </w:r>
          </w:p>
        </w:tc>
      </w:tr>
      <w:tr w:rsidR="00ED4A6D" w:rsidRPr="00650E75" w14:paraId="7BC9C3E9" w14:textId="77777777" w:rsidTr="00840916">
        <w:trPr>
          <w:trHeight w:val="300"/>
        </w:trPr>
        <w:tc>
          <w:tcPr>
            <w:tcW w:w="3544" w:type="dxa"/>
            <w:shd w:val="clear" w:color="auto" w:fill="auto"/>
            <w:noWrap/>
            <w:vAlign w:val="center"/>
            <w:hideMark/>
          </w:tcPr>
          <w:p w14:paraId="34C44E0F" w14:textId="77777777" w:rsidR="00650E75" w:rsidRPr="00650E75" w:rsidRDefault="00650E75" w:rsidP="00650E75">
            <w:pPr>
              <w:spacing w:after="0" w:line="240" w:lineRule="auto"/>
              <w:rPr>
                <w:rFonts w:ascii="Calibri" w:eastAsia="Times New Roman" w:hAnsi="Calibri" w:cs="Calibri"/>
                <w:color w:val="000000"/>
                <w:lang w:eastAsia="en-GB"/>
              </w:rPr>
            </w:pPr>
            <w:r w:rsidRPr="00650E75">
              <w:rPr>
                <w:rFonts w:ascii="Calibri" w:eastAsia="Times New Roman" w:hAnsi="Calibri" w:cs="Calibri"/>
                <w:color w:val="000000"/>
                <w:lang w:eastAsia="en-GB"/>
              </w:rPr>
              <w:t>IMU</w:t>
            </w:r>
          </w:p>
        </w:tc>
        <w:tc>
          <w:tcPr>
            <w:tcW w:w="992" w:type="dxa"/>
            <w:shd w:val="clear" w:color="000000" w:fill="E2EFDA"/>
            <w:noWrap/>
            <w:vAlign w:val="center"/>
            <w:hideMark/>
          </w:tcPr>
          <w:p w14:paraId="69F35AC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949" w:type="dxa"/>
            <w:shd w:val="clear" w:color="000000" w:fill="E2EFDA"/>
            <w:noWrap/>
            <w:vAlign w:val="center"/>
            <w:hideMark/>
          </w:tcPr>
          <w:p w14:paraId="37ED9EFE"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872" w:type="dxa"/>
            <w:shd w:val="clear" w:color="000000" w:fill="E2EFDA"/>
            <w:noWrap/>
            <w:vAlign w:val="center"/>
            <w:hideMark/>
          </w:tcPr>
          <w:p w14:paraId="31F939EF"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702" w:type="dxa"/>
            <w:shd w:val="clear" w:color="auto" w:fill="auto"/>
            <w:noWrap/>
            <w:vAlign w:val="center"/>
            <w:hideMark/>
          </w:tcPr>
          <w:p w14:paraId="4130607D"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996" w:type="dxa"/>
            <w:shd w:val="clear" w:color="auto" w:fill="auto"/>
            <w:noWrap/>
            <w:vAlign w:val="center"/>
            <w:hideMark/>
          </w:tcPr>
          <w:p w14:paraId="77F26D0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935" w:type="dxa"/>
            <w:shd w:val="clear" w:color="auto" w:fill="auto"/>
            <w:noWrap/>
            <w:vAlign w:val="center"/>
            <w:hideMark/>
          </w:tcPr>
          <w:p w14:paraId="2A4CB826"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896" w:type="dxa"/>
            <w:shd w:val="clear" w:color="auto" w:fill="auto"/>
            <w:noWrap/>
            <w:vAlign w:val="center"/>
            <w:hideMark/>
          </w:tcPr>
          <w:p w14:paraId="5C415C26"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1028" w:type="dxa"/>
            <w:shd w:val="clear" w:color="auto" w:fill="auto"/>
            <w:noWrap/>
            <w:vAlign w:val="center"/>
            <w:hideMark/>
          </w:tcPr>
          <w:p w14:paraId="52790F8C"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959" w:type="dxa"/>
            <w:shd w:val="clear" w:color="auto" w:fill="auto"/>
            <w:noWrap/>
            <w:vAlign w:val="center"/>
            <w:hideMark/>
          </w:tcPr>
          <w:p w14:paraId="09563D5D"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848" w:type="dxa"/>
            <w:shd w:val="clear" w:color="auto" w:fill="auto"/>
            <w:noWrap/>
            <w:vAlign w:val="center"/>
            <w:hideMark/>
          </w:tcPr>
          <w:p w14:paraId="4C7CC18C"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927" w:type="dxa"/>
            <w:shd w:val="clear" w:color="auto" w:fill="auto"/>
            <w:noWrap/>
            <w:vAlign w:val="center"/>
            <w:hideMark/>
          </w:tcPr>
          <w:p w14:paraId="6919EA8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1060" w:type="dxa"/>
            <w:shd w:val="clear" w:color="auto" w:fill="auto"/>
            <w:noWrap/>
            <w:vAlign w:val="center"/>
            <w:hideMark/>
          </w:tcPr>
          <w:p w14:paraId="22463E1E"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r>
      <w:tr w:rsidR="00ED4A6D" w:rsidRPr="00650E75" w14:paraId="20A5E2AB" w14:textId="77777777" w:rsidTr="00840916">
        <w:trPr>
          <w:trHeight w:val="300"/>
        </w:trPr>
        <w:tc>
          <w:tcPr>
            <w:tcW w:w="3544" w:type="dxa"/>
            <w:shd w:val="clear" w:color="auto" w:fill="auto"/>
            <w:noWrap/>
            <w:vAlign w:val="center"/>
            <w:hideMark/>
          </w:tcPr>
          <w:p w14:paraId="066DB8A2" w14:textId="77777777" w:rsidR="00650E75" w:rsidRPr="00650E75" w:rsidRDefault="00650E75" w:rsidP="00650E75">
            <w:pPr>
              <w:spacing w:after="0" w:line="240" w:lineRule="auto"/>
              <w:rPr>
                <w:rFonts w:ascii="Calibri" w:eastAsia="Times New Roman" w:hAnsi="Calibri" w:cs="Calibri"/>
                <w:color w:val="000000"/>
                <w:lang w:eastAsia="en-GB"/>
              </w:rPr>
            </w:pPr>
            <w:r w:rsidRPr="00650E75">
              <w:rPr>
                <w:rFonts w:ascii="Calibri" w:eastAsia="Times New Roman" w:hAnsi="Calibri" w:cs="Calibri"/>
                <w:color w:val="000000"/>
                <w:lang w:eastAsia="en-GB"/>
              </w:rPr>
              <w:t>DDO</w:t>
            </w:r>
          </w:p>
        </w:tc>
        <w:tc>
          <w:tcPr>
            <w:tcW w:w="992" w:type="dxa"/>
            <w:shd w:val="clear" w:color="000000" w:fill="E2EFDA"/>
            <w:noWrap/>
            <w:vAlign w:val="center"/>
            <w:hideMark/>
          </w:tcPr>
          <w:p w14:paraId="3A50E369"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49" w:type="dxa"/>
            <w:shd w:val="clear" w:color="000000" w:fill="E2EFDA"/>
            <w:noWrap/>
            <w:vAlign w:val="center"/>
            <w:hideMark/>
          </w:tcPr>
          <w:p w14:paraId="4C3114B3"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872" w:type="dxa"/>
            <w:shd w:val="clear" w:color="000000" w:fill="E2EFDA"/>
            <w:noWrap/>
            <w:vAlign w:val="center"/>
            <w:hideMark/>
          </w:tcPr>
          <w:p w14:paraId="11F403E7"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702" w:type="dxa"/>
            <w:shd w:val="clear" w:color="auto" w:fill="auto"/>
            <w:noWrap/>
            <w:vAlign w:val="center"/>
            <w:hideMark/>
          </w:tcPr>
          <w:p w14:paraId="59466578"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96" w:type="dxa"/>
            <w:shd w:val="clear" w:color="auto" w:fill="auto"/>
            <w:noWrap/>
            <w:vAlign w:val="center"/>
            <w:hideMark/>
          </w:tcPr>
          <w:p w14:paraId="7CAFA167"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35" w:type="dxa"/>
            <w:shd w:val="clear" w:color="auto" w:fill="auto"/>
            <w:noWrap/>
            <w:vAlign w:val="center"/>
            <w:hideMark/>
          </w:tcPr>
          <w:p w14:paraId="78CFF370"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2</w:t>
            </w:r>
          </w:p>
        </w:tc>
        <w:tc>
          <w:tcPr>
            <w:tcW w:w="896" w:type="dxa"/>
            <w:shd w:val="clear" w:color="auto" w:fill="auto"/>
            <w:noWrap/>
            <w:vAlign w:val="center"/>
            <w:hideMark/>
          </w:tcPr>
          <w:p w14:paraId="5CBAF5D0"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1028" w:type="dxa"/>
            <w:shd w:val="clear" w:color="auto" w:fill="auto"/>
            <w:noWrap/>
            <w:vAlign w:val="center"/>
            <w:hideMark/>
          </w:tcPr>
          <w:p w14:paraId="0B751C95"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59" w:type="dxa"/>
            <w:shd w:val="clear" w:color="auto" w:fill="auto"/>
            <w:noWrap/>
            <w:vAlign w:val="center"/>
            <w:hideMark/>
          </w:tcPr>
          <w:p w14:paraId="26D648D0"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2</w:t>
            </w:r>
          </w:p>
        </w:tc>
        <w:tc>
          <w:tcPr>
            <w:tcW w:w="848" w:type="dxa"/>
            <w:shd w:val="clear" w:color="auto" w:fill="auto"/>
            <w:noWrap/>
            <w:vAlign w:val="center"/>
            <w:hideMark/>
          </w:tcPr>
          <w:p w14:paraId="05B40E63"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27" w:type="dxa"/>
            <w:shd w:val="clear" w:color="auto" w:fill="auto"/>
            <w:noWrap/>
            <w:vAlign w:val="center"/>
            <w:hideMark/>
          </w:tcPr>
          <w:p w14:paraId="67988FA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1060" w:type="dxa"/>
            <w:shd w:val="clear" w:color="auto" w:fill="auto"/>
            <w:noWrap/>
            <w:vAlign w:val="center"/>
            <w:hideMark/>
          </w:tcPr>
          <w:p w14:paraId="62CAFF02"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2</w:t>
            </w:r>
          </w:p>
        </w:tc>
      </w:tr>
      <w:tr w:rsidR="00ED4A6D" w:rsidRPr="00650E75" w14:paraId="39D40DC2" w14:textId="77777777" w:rsidTr="00840916">
        <w:trPr>
          <w:trHeight w:val="300"/>
        </w:trPr>
        <w:tc>
          <w:tcPr>
            <w:tcW w:w="3544" w:type="dxa"/>
            <w:shd w:val="clear" w:color="auto" w:fill="auto"/>
            <w:noWrap/>
            <w:vAlign w:val="center"/>
            <w:hideMark/>
          </w:tcPr>
          <w:p w14:paraId="16F58607" w14:textId="77777777" w:rsidR="00650E75" w:rsidRPr="00650E75" w:rsidRDefault="00650E75" w:rsidP="00650E75">
            <w:pPr>
              <w:spacing w:after="0" w:line="240" w:lineRule="auto"/>
              <w:rPr>
                <w:rFonts w:ascii="Calibri" w:eastAsia="Times New Roman" w:hAnsi="Calibri" w:cs="Calibri"/>
                <w:color w:val="000000"/>
                <w:lang w:eastAsia="en-GB"/>
              </w:rPr>
            </w:pPr>
            <w:r w:rsidRPr="00650E75">
              <w:rPr>
                <w:rFonts w:ascii="Calibri" w:eastAsia="Times New Roman" w:hAnsi="Calibri" w:cs="Calibri"/>
                <w:color w:val="000000"/>
                <w:lang w:eastAsia="en-GB"/>
              </w:rPr>
              <w:t>PCSO</w:t>
            </w:r>
          </w:p>
        </w:tc>
        <w:tc>
          <w:tcPr>
            <w:tcW w:w="992" w:type="dxa"/>
            <w:shd w:val="clear" w:color="000000" w:fill="E2EFDA"/>
            <w:noWrap/>
            <w:vAlign w:val="center"/>
            <w:hideMark/>
          </w:tcPr>
          <w:p w14:paraId="64236E17"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49" w:type="dxa"/>
            <w:shd w:val="clear" w:color="000000" w:fill="E2EFDA"/>
            <w:noWrap/>
            <w:vAlign w:val="center"/>
            <w:hideMark/>
          </w:tcPr>
          <w:p w14:paraId="3E43675C"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872" w:type="dxa"/>
            <w:shd w:val="clear" w:color="000000" w:fill="E2EFDA"/>
            <w:noWrap/>
            <w:vAlign w:val="center"/>
            <w:hideMark/>
          </w:tcPr>
          <w:p w14:paraId="3AE109B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3</w:t>
            </w:r>
          </w:p>
        </w:tc>
        <w:tc>
          <w:tcPr>
            <w:tcW w:w="702" w:type="dxa"/>
            <w:shd w:val="clear" w:color="auto" w:fill="auto"/>
            <w:noWrap/>
            <w:vAlign w:val="center"/>
            <w:hideMark/>
          </w:tcPr>
          <w:p w14:paraId="663D99E6"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96" w:type="dxa"/>
            <w:shd w:val="clear" w:color="auto" w:fill="auto"/>
            <w:noWrap/>
            <w:vAlign w:val="center"/>
            <w:hideMark/>
          </w:tcPr>
          <w:p w14:paraId="6445FB26"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35" w:type="dxa"/>
            <w:shd w:val="clear" w:color="auto" w:fill="auto"/>
            <w:noWrap/>
            <w:vAlign w:val="center"/>
            <w:hideMark/>
          </w:tcPr>
          <w:p w14:paraId="6BC0BE8A"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896" w:type="dxa"/>
            <w:shd w:val="clear" w:color="auto" w:fill="auto"/>
            <w:noWrap/>
            <w:vAlign w:val="center"/>
            <w:hideMark/>
          </w:tcPr>
          <w:p w14:paraId="5C5A96E3"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1028" w:type="dxa"/>
            <w:shd w:val="clear" w:color="auto" w:fill="auto"/>
            <w:noWrap/>
            <w:vAlign w:val="center"/>
            <w:hideMark/>
          </w:tcPr>
          <w:p w14:paraId="1A5B6BE4"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59" w:type="dxa"/>
            <w:shd w:val="clear" w:color="auto" w:fill="auto"/>
            <w:noWrap/>
            <w:vAlign w:val="center"/>
            <w:hideMark/>
          </w:tcPr>
          <w:p w14:paraId="4046D31C"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848" w:type="dxa"/>
            <w:shd w:val="clear" w:color="auto" w:fill="auto"/>
            <w:noWrap/>
            <w:vAlign w:val="center"/>
            <w:hideMark/>
          </w:tcPr>
          <w:p w14:paraId="781DA55F"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927" w:type="dxa"/>
            <w:shd w:val="clear" w:color="auto" w:fill="auto"/>
            <w:noWrap/>
            <w:vAlign w:val="center"/>
            <w:hideMark/>
          </w:tcPr>
          <w:p w14:paraId="245E234D"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c>
          <w:tcPr>
            <w:tcW w:w="1060" w:type="dxa"/>
            <w:shd w:val="clear" w:color="auto" w:fill="auto"/>
            <w:noWrap/>
            <w:vAlign w:val="center"/>
            <w:hideMark/>
          </w:tcPr>
          <w:p w14:paraId="4A7D092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p>
        </w:tc>
      </w:tr>
      <w:tr w:rsidR="00ED4A6D" w:rsidRPr="00650E75" w14:paraId="6822B5C4" w14:textId="77777777" w:rsidTr="00840916">
        <w:trPr>
          <w:trHeight w:val="300"/>
        </w:trPr>
        <w:tc>
          <w:tcPr>
            <w:tcW w:w="3544" w:type="dxa"/>
            <w:shd w:val="clear" w:color="auto" w:fill="auto"/>
            <w:noWrap/>
            <w:vAlign w:val="center"/>
            <w:hideMark/>
          </w:tcPr>
          <w:p w14:paraId="17208BFE" w14:textId="77777777" w:rsidR="00650E75" w:rsidRPr="00650E75" w:rsidRDefault="00650E75" w:rsidP="00650E75">
            <w:pPr>
              <w:spacing w:after="0" w:line="240" w:lineRule="auto"/>
              <w:rPr>
                <w:rFonts w:ascii="Calibri" w:eastAsia="Times New Roman" w:hAnsi="Calibri" w:cs="Calibri"/>
                <w:color w:val="000000"/>
                <w:lang w:eastAsia="en-GB"/>
              </w:rPr>
            </w:pPr>
            <w:r w:rsidRPr="00650E75">
              <w:rPr>
                <w:rFonts w:ascii="Calibri" w:eastAsia="Times New Roman" w:hAnsi="Calibri" w:cs="Calibri"/>
                <w:color w:val="000000"/>
                <w:lang w:eastAsia="en-GB"/>
              </w:rPr>
              <w:t>All other</w:t>
            </w:r>
          </w:p>
        </w:tc>
        <w:tc>
          <w:tcPr>
            <w:tcW w:w="992" w:type="dxa"/>
            <w:shd w:val="clear" w:color="000000" w:fill="E2EFDA"/>
            <w:noWrap/>
            <w:vAlign w:val="center"/>
            <w:hideMark/>
          </w:tcPr>
          <w:p w14:paraId="56A751CF" w14:textId="3AF66FE3"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w:t>
            </w:r>
            <w:r w:rsidR="00283B42">
              <w:rPr>
                <w:rFonts w:ascii="Calibri" w:eastAsia="Times New Roman" w:hAnsi="Calibri" w:cs="Calibri"/>
                <w:color w:val="000000"/>
                <w:lang w:eastAsia="en-GB"/>
              </w:rPr>
              <w:t>2</w:t>
            </w:r>
          </w:p>
        </w:tc>
        <w:tc>
          <w:tcPr>
            <w:tcW w:w="949" w:type="dxa"/>
            <w:shd w:val="clear" w:color="000000" w:fill="E2EFDA"/>
            <w:noWrap/>
            <w:vAlign w:val="center"/>
            <w:hideMark/>
          </w:tcPr>
          <w:p w14:paraId="6BFA576D" w14:textId="7DB8F8B1" w:rsidR="00650E75" w:rsidRPr="00650E75" w:rsidRDefault="00283B42" w:rsidP="00650E7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872" w:type="dxa"/>
            <w:shd w:val="clear" w:color="000000" w:fill="E2EFDA"/>
            <w:noWrap/>
            <w:vAlign w:val="center"/>
            <w:hideMark/>
          </w:tcPr>
          <w:p w14:paraId="7DF8D9A5" w14:textId="6D5BE97E" w:rsidR="00650E75" w:rsidRPr="00650E75" w:rsidRDefault="00283B42" w:rsidP="00650E7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w:t>
            </w:r>
          </w:p>
        </w:tc>
        <w:tc>
          <w:tcPr>
            <w:tcW w:w="702" w:type="dxa"/>
            <w:shd w:val="clear" w:color="auto" w:fill="auto"/>
            <w:noWrap/>
            <w:vAlign w:val="center"/>
            <w:hideMark/>
          </w:tcPr>
          <w:p w14:paraId="4EC28241"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996" w:type="dxa"/>
            <w:shd w:val="clear" w:color="auto" w:fill="auto"/>
            <w:noWrap/>
            <w:vAlign w:val="center"/>
            <w:hideMark/>
          </w:tcPr>
          <w:p w14:paraId="170BE66F"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935" w:type="dxa"/>
            <w:shd w:val="clear" w:color="auto" w:fill="auto"/>
            <w:noWrap/>
            <w:vAlign w:val="center"/>
            <w:hideMark/>
          </w:tcPr>
          <w:p w14:paraId="3E93FC9A"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896" w:type="dxa"/>
            <w:shd w:val="clear" w:color="auto" w:fill="auto"/>
            <w:noWrap/>
            <w:vAlign w:val="center"/>
            <w:hideMark/>
          </w:tcPr>
          <w:p w14:paraId="4E4E7656"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1028" w:type="dxa"/>
            <w:shd w:val="clear" w:color="auto" w:fill="auto"/>
            <w:noWrap/>
            <w:vAlign w:val="center"/>
            <w:hideMark/>
          </w:tcPr>
          <w:p w14:paraId="331EABA4"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959" w:type="dxa"/>
            <w:shd w:val="clear" w:color="auto" w:fill="auto"/>
            <w:noWrap/>
            <w:vAlign w:val="center"/>
            <w:hideMark/>
          </w:tcPr>
          <w:p w14:paraId="3AAB89B8"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848" w:type="dxa"/>
            <w:shd w:val="clear" w:color="auto" w:fill="auto"/>
            <w:noWrap/>
            <w:vAlign w:val="center"/>
            <w:hideMark/>
          </w:tcPr>
          <w:p w14:paraId="61CF3B32"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927" w:type="dxa"/>
            <w:shd w:val="clear" w:color="auto" w:fill="auto"/>
            <w:noWrap/>
            <w:vAlign w:val="center"/>
            <w:hideMark/>
          </w:tcPr>
          <w:p w14:paraId="661EE7D2"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c>
          <w:tcPr>
            <w:tcW w:w="1060" w:type="dxa"/>
            <w:shd w:val="clear" w:color="auto" w:fill="auto"/>
            <w:noWrap/>
            <w:vAlign w:val="center"/>
            <w:hideMark/>
          </w:tcPr>
          <w:p w14:paraId="4AB04A64" w14:textId="77777777" w:rsidR="00650E75" w:rsidRPr="00650E75" w:rsidRDefault="00650E75" w:rsidP="00650E75">
            <w:pPr>
              <w:spacing w:after="0" w:line="240" w:lineRule="auto"/>
              <w:jc w:val="center"/>
              <w:rPr>
                <w:rFonts w:ascii="Calibri" w:eastAsia="Times New Roman" w:hAnsi="Calibri" w:cs="Calibri"/>
                <w:color w:val="000000"/>
                <w:lang w:eastAsia="en-GB"/>
              </w:rPr>
            </w:pPr>
            <w:r w:rsidRPr="00650E75">
              <w:rPr>
                <w:rFonts w:ascii="Calibri" w:eastAsia="Times New Roman" w:hAnsi="Calibri" w:cs="Calibri"/>
                <w:color w:val="000000"/>
                <w:lang w:eastAsia="en-GB"/>
              </w:rPr>
              <w:t>11</w:t>
            </w:r>
          </w:p>
        </w:tc>
      </w:tr>
      <w:tr w:rsidR="00ED4A6D" w:rsidRPr="00650E75" w14:paraId="42689F88" w14:textId="77777777" w:rsidTr="00840916">
        <w:trPr>
          <w:trHeight w:val="300"/>
        </w:trPr>
        <w:tc>
          <w:tcPr>
            <w:tcW w:w="3544" w:type="dxa"/>
            <w:shd w:val="clear" w:color="auto" w:fill="auto"/>
            <w:noWrap/>
            <w:vAlign w:val="center"/>
            <w:hideMark/>
          </w:tcPr>
          <w:p w14:paraId="16A41F6F" w14:textId="77777777" w:rsidR="00650E75" w:rsidRPr="00650E75" w:rsidRDefault="00650E75" w:rsidP="00650E75">
            <w:pPr>
              <w:spacing w:after="0" w:line="240" w:lineRule="auto"/>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Total</w:t>
            </w:r>
          </w:p>
        </w:tc>
        <w:tc>
          <w:tcPr>
            <w:tcW w:w="992" w:type="dxa"/>
            <w:shd w:val="clear" w:color="000000" w:fill="E2EFDA"/>
            <w:noWrap/>
            <w:vAlign w:val="center"/>
            <w:hideMark/>
          </w:tcPr>
          <w:p w14:paraId="3156A923" w14:textId="7532E302" w:rsidR="00650E75" w:rsidRPr="00650E75" w:rsidRDefault="00283B42" w:rsidP="00650E7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21</w:t>
            </w:r>
          </w:p>
        </w:tc>
        <w:tc>
          <w:tcPr>
            <w:tcW w:w="949" w:type="dxa"/>
            <w:shd w:val="clear" w:color="000000" w:fill="E2EFDA"/>
            <w:noWrap/>
            <w:vAlign w:val="center"/>
            <w:hideMark/>
          </w:tcPr>
          <w:p w14:paraId="64A365F3" w14:textId="594EA363" w:rsidR="00650E75" w:rsidRPr="00650E75" w:rsidRDefault="00283B42" w:rsidP="00650E7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15</w:t>
            </w:r>
          </w:p>
        </w:tc>
        <w:tc>
          <w:tcPr>
            <w:tcW w:w="872" w:type="dxa"/>
            <w:shd w:val="clear" w:color="000000" w:fill="E2EFDA"/>
            <w:noWrap/>
            <w:vAlign w:val="center"/>
            <w:hideMark/>
          </w:tcPr>
          <w:p w14:paraId="6B8B0AFE" w14:textId="5265B342" w:rsidR="00650E75" w:rsidRPr="00650E75" w:rsidRDefault="00283B42" w:rsidP="00650E7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24</w:t>
            </w:r>
          </w:p>
        </w:tc>
        <w:tc>
          <w:tcPr>
            <w:tcW w:w="702" w:type="dxa"/>
            <w:shd w:val="clear" w:color="auto" w:fill="auto"/>
            <w:noWrap/>
            <w:vAlign w:val="center"/>
            <w:hideMark/>
          </w:tcPr>
          <w:p w14:paraId="5031ABCE"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25</w:t>
            </w:r>
          </w:p>
        </w:tc>
        <w:tc>
          <w:tcPr>
            <w:tcW w:w="996" w:type="dxa"/>
            <w:shd w:val="clear" w:color="auto" w:fill="auto"/>
            <w:noWrap/>
            <w:vAlign w:val="center"/>
            <w:hideMark/>
          </w:tcPr>
          <w:p w14:paraId="1C98EFA8"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25</w:t>
            </w:r>
          </w:p>
        </w:tc>
        <w:tc>
          <w:tcPr>
            <w:tcW w:w="935" w:type="dxa"/>
            <w:shd w:val="clear" w:color="auto" w:fill="auto"/>
            <w:noWrap/>
            <w:vAlign w:val="center"/>
            <w:hideMark/>
          </w:tcPr>
          <w:p w14:paraId="322EB023"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26</w:t>
            </w:r>
          </w:p>
        </w:tc>
        <w:tc>
          <w:tcPr>
            <w:tcW w:w="896" w:type="dxa"/>
            <w:shd w:val="clear" w:color="auto" w:fill="auto"/>
            <w:noWrap/>
            <w:vAlign w:val="center"/>
            <w:hideMark/>
          </w:tcPr>
          <w:p w14:paraId="4427F9B8"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25</w:t>
            </w:r>
          </w:p>
        </w:tc>
        <w:tc>
          <w:tcPr>
            <w:tcW w:w="1028" w:type="dxa"/>
            <w:shd w:val="clear" w:color="auto" w:fill="auto"/>
            <w:noWrap/>
            <w:vAlign w:val="center"/>
            <w:hideMark/>
          </w:tcPr>
          <w:p w14:paraId="4CA3DADD"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25</w:t>
            </w:r>
          </w:p>
        </w:tc>
        <w:tc>
          <w:tcPr>
            <w:tcW w:w="959" w:type="dxa"/>
            <w:shd w:val="clear" w:color="auto" w:fill="auto"/>
            <w:noWrap/>
            <w:vAlign w:val="center"/>
            <w:hideMark/>
          </w:tcPr>
          <w:p w14:paraId="45103404"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26</w:t>
            </w:r>
          </w:p>
        </w:tc>
        <w:tc>
          <w:tcPr>
            <w:tcW w:w="848" w:type="dxa"/>
            <w:shd w:val="clear" w:color="auto" w:fill="auto"/>
            <w:noWrap/>
            <w:vAlign w:val="center"/>
            <w:hideMark/>
          </w:tcPr>
          <w:p w14:paraId="19A84E3A"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25</w:t>
            </w:r>
          </w:p>
        </w:tc>
        <w:tc>
          <w:tcPr>
            <w:tcW w:w="927" w:type="dxa"/>
            <w:shd w:val="clear" w:color="auto" w:fill="auto"/>
            <w:noWrap/>
            <w:vAlign w:val="center"/>
            <w:hideMark/>
          </w:tcPr>
          <w:p w14:paraId="68CDD990"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25</w:t>
            </w:r>
          </w:p>
        </w:tc>
        <w:tc>
          <w:tcPr>
            <w:tcW w:w="1060" w:type="dxa"/>
            <w:shd w:val="clear" w:color="auto" w:fill="auto"/>
            <w:noWrap/>
            <w:vAlign w:val="center"/>
            <w:hideMark/>
          </w:tcPr>
          <w:p w14:paraId="3C2068FE"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26</w:t>
            </w:r>
          </w:p>
        </w:tc>
      </w:tr>
    </w:tbl>
    <w:p w14:paraId="63E54230" w14:textId="20DA0D0B" w:rsidR="00A475EB" w:rsidRDefault="00FF5BFC" w:rsidP="00FF115E">
      <w:pPr>
        <w:spacing w:before="240" w:after="240" w:line="240" w:lineRule="auto"/>
        <w:ind w:right="-23"/>
        <w:rPr>
          <w:rFonts w:eastAsia="Times New Roman" w:cstheme="minorHAnsi"/>
          <w:b/>
          <w:color w:val="0F243E" w:themeColor="text2" w:themeShade="80"/>
          <w:sz w:val="28"/>
          <w:szCs w:val="28"/>
        </w:rPr>
      </w:pPr>
      <w:r w:rsidRPr="00FF115E">
        <w:rPr>
          <w:rFonts w:eastAsia="Times New Roman" w:cstheme="minorHAnsi"/>
          <w:bCs/>
          <w:color w:val="0F243E" w:themeColor="text2" w:themeShade="80"/>
        </w:rPr>
        <w:t xml:space="preserve">This does </w:t>
      </w:r>
      <w:r w:rsidR="00244BA9">
        <w:rPr>
          <w:rFonts w:eastAsia="Times New Roman" w:cstheme="minorHAnsi"/>
          <w:bCs/>
          <w:color w:val="0F243E" w:themeColor="text2" w:themeShade="80"/>
        </w:rPr>
        <w:t>not include the effect of any changes in contracted hours by existing staff.</w:t>
      </w:r>
      <w:r w:rsidR="00A475EB">
        <w:rPr>
          <w:rFonts w:eastAsia="Times New Roman" w:cstheme="minorHAnsi"/>
          <w:b/>
          <w:color w:val="0F243E" w:themeColor="text2" w:themeShade="80"/>
          <w:sz w:val="28"/>
          <w:szCs w:val="28"/>
        </w:rPr>
        <w:br w:type="page"/>
      </w:r>
    </w:p>
    <w:p w14:paraId="74F60C78" w14:textId="61279B3F" w:rsidR="00ED0713" w:rsidRDefault="0080343B" w:rsidP="00990734">
      <w:pPr>
        <w:spacing w:before="240" w:after="240" w:line="240" w:lineRule="auto"/>
        <w:ind w:right="-23"/>
        <w:rPr>
          <w:rFonts w:eastAsia="Times New Roman" w:cstheme="minorHAnsi"/>
          <w:b/>
          <w:color w:val="0F243E" w:themeColor="text2" w:themeShade="80"/>
          <w:sz w:val="28"/>
          <w:szCs w:val="28"/>
        </w:rPr>
      </w:pPr>
      <w:r w:rsidRPr="001314C5">
        <w:rPr>
          <w:rFonts w:eastAsia="Times New Roman" w:cstheme="minorHAnsi"/>
          <w:b/>
          <w:color w:val="0F243E" w:themeColor="text2" w:themeShade="80"/>
          <w:sz w:val="28"/>
          <w:szCs w:val="28"/>
        </w:rPr>
        <w:lastRenderedPageBreak/>
        <w:t>App</w:t>
      </w:r>
      <w:r w:rsidR="00A16752" w:rsidRPr="001314C5">
        <w:rPr>
          <w:rFonts w:eastAsia="Times New Roman" w:cstheme="minorHAnsi"/>
          <w:b/>
          <w:color w:val="0F243E" w:themeColor="text2" w:themeShade="80"/>
          <w:sz w:val="28"/>
          <w:szCs w:val="28"/>
        </w:rPr>
        <w:t xml:space="preserve">endix </w:t>
      </w:r>
      <w:r w:rsidRPr="001314C5">
        <w:rPr>
          <w:rFonts w:eastAsia="Times New Roman" w:cstheme="minorHAnsi"/>
          <w:b/>
          <w:color w:val="0F243E" w:themeColor="text2" w:themeShade="80"/>
          <w:sz w:val="28"/>
          <w:szCs w:val="28"/>
        </w:rPr>
        <w:t>3</w:t>
      </w:r>
      <w:r w:rsidR="009F3134" w:rsidRPr="001314C5">
        <w:rPr>
          <w:rFonts w:eastAsia="Times New Roman" w:cstheme="minorHAnsi"/>
          <w:b/>
          <w:color w:val="0F243E" w:themeColor="text2" w:themeShade="80"/>
          <w:sz w:val="28"/>
          <w:szCs w:val="28"/>
        </w:rPr>
        <w:t xml:space="preserve"> </w:t>
      </w:r>
      <w:r w:rsidR="00676C50" w:rsidRPr="001314C5">
        <w:rPr>
          <w:rFonts w:eastAsia="Times New Roman" w:cstheme="minorHAnsi"/>
          <w:b/>
          <w:color w:val="0F243E" w:themeColor="text2" w:themeShade="80"/>
          <w:sz w:val="28"/>
          <w:szCs w:val="28"/>
        </w:rPr>
        <w:t>-</w:t>
      </w:r>
      <w:r w:rsidR="009F3134" w:rsidRPr="001314C5">
        <w:rPr>
          <w:rFonts w:eastAsia="Times New Roman" w:cstheme="minorHAnsi"/>
          <w:b/>
          <w:color w:val="0F243E" w:themeColor="text2" w:themeShade="80"/>
          <w:sz w:val="28"/>
          <w:szCs w:val="28"/>
        </w:rPr>
        <w:t xml:space="preserve"> Revenue </w:t>
      </w:r>
      <w:r w:rsidR="003F2231">
        <w:rPr>
          <w:rFonts w:eastAsia="Times New Roman" w:cstheme="minorHAnsi"/>
          <w:b/>
          <w:color w:val="0F243E" w:themeColor="text2" w:themeShade="80"/>
          <w:sz w:val="28"/>
          <w:szCs w:val="28"/>
        </w:rPr>
        <w:t>full year forecast</w:t>
      </w:r>
    </w:p>
    <w:p w14:paraId="670F05C7" w14:textId="66A25C6B" w:rsidR="00535222" w:rsidRPr="00FF115E" w:rsidRDefault="00CF003C" w:rsidP="003E3EE0">
      <w:pPr>
        <w:spacing w:before="240" w:after="240" w:line="240" w:lineRule="auto"/>
        <w:ind w:right="-23"/>
        <w:rPr>
          <w:rFonts w:ascii="Calibri" w:eastAsia="Times New Roman" w:hAnsi="Calibri" w:cs="Calibri"/>
          <w:bCs/>
          <w:color w:val="0F243E" w:themeColor="text2" w:themeShade="80"/>
        </w:rPr>
      </w:pPr>
      <w:r w:rsidRPr="00FF115E">
        <w:rPr>
          <w:rFonts w:ascii="Calibri" w:eastAsia="Times New Roman" w:hAnsi="Calibri" w:cs="Calibri"/>
          <w:bCs/>
          <w:color w:val="0F243E" w:themeColor="text2" w:themeShade="80"/>
        </w:rPr>
        <w:t xml:space="preserve">The total outturn full year revenue over/(under)spend </w:t>
      </w:r>
      <w:r w:rsidR="00C150FE">
        <w:rPr>
          <w:rFonts w:ascii="Calibri" w:eastAsia="Times New Roman" w:hAnsi="Calibri" w:cs="Calibri"/>
          <w:bCs/>
          <w:color w:val="0F243E" w:themeColor="text2" w:themeShade="80"/>
        </w:rPr>
        <w:t xml:space="preserve">forecast is nil.  </w:t>
      </w:r>
      <w:r w:rsidR="009A6795" w:rsidRPr="00FF115E">
        <w:rPr>
          <w:rFonts w:ascii="Calibri" w:eastAsia="Times New Roman" w:hAnsi="Calibri" w:cs="Calibri"/>
          <w:bCs/>
          <w:color w:val="0F243E" w:themeColor="text2" w:themeShade="80"/>
        </w:rPr>
        <w:t>T</w:t>
      </w:r>
      <w:r w:rsidRPr="00FF115E">
        <w:rPr>
          <w:rFonts w:ascii="Calibri" w:eastAsia="Times New Roman" w:hAnsi="Calibri" w:cs="Calibri"/>
          <w:bCs/>
          <w:color w:val="0F243E" w:themeColor="text2" w:themeShade="80"/>
        </w:rPr>
        <w:t xml:space="preserve">he main </w:t>
      </w:r>
      <w:r w:rsidR="00462CAA">
        <w:rPr>
          <w:rFonts w:ascii="Calibri" w:eastAsia="Times New Roman" w:hAnsi="Calibri" w:cs="Calibri"/>
          <w:bCs/>
          <w:color w:val="0F243E" w:themeColor="text2" w:themeShade="80"/>
        </w:rPr>
        <w:t xml:space="preserve">variances from budget </w:t>
      </w:r>
      <w:r w:rsidRPr="00FF115E">
        <w:rPr>
          <w:rFonts w:ascii="Calibri" w:eastAsia="Times New Roman" w:hAnsi="Calibri" w:cs="Calibri"/>
          <w:bCs/>
          <w:color w:val="0F243E" w:themeColor="text2" w:themeShade="80"/>
        </w:rPr>
        <w:t>are</w:t>
      </w:r>
      <w:r w:rsidR="008254E7" w:rsidRPr="00FF115E">
        <w:rPr>
          <w:rFonts w:ascii="Calibri" w:eastAsia="Times New Roman" w:hAnsi="Calibri" w:cs="Calibri"/>
          <w:bCs/>
          <w:color w:val="0F243E" w:themeColor="text2" w:themeShade="80"/>
        </w:rPr>
        <w:t xml:space="preserve"> </w:t>
      </w:r>
      <w:r w:rsidR="00462CAA">
        <w:rPr>
          <w:rFonts w:ascii="Calibri" w:eastAsia="Times New Roman" w:hAnsi="Calibri" w:cs="Calibri"/>
          <w:bCs/>
          <w:color w:val="0F243E" w:themeColor="text2" w:themeShade="80"/>
        </w:rPr>
        <w:t>detailed below</w:t>
      </w:r>
      <w:r w:rsidRPr="00FF115E">
        <w:rPr>
          <w:rFonts w:ascii="Calibri" w:eastAsia="Times New Roman" w:hAnsi="Calibri" w:cs="Calibri"/>
          <w:bCs/>
          <w:color w:val="0F243E" w:themeColor="text2" w:themeShade="80"/>
        </w:rPr>
        <w:t>:</w:t>
      </w:r>
    </w:p>
    <w:tbl>
      <w:tblPr>
        <w:tblStyle w:val="TableGrid"/>
        <w:tblW w:w="142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109"/>
        <w:gridCol w:w="2131"/>
      </w:tblGrid>
      <w:tr w:rsidR="00E31E7D" w:rsidRPr="00E31E7D" w14:paraId="6B7E7092" w14:textId="77777777" w:rsidTr="00AD1918">
        <w:trPr>
          <w:cantSplit/>
          <w:tblHeader/>
        </w:trPr>
        <w:tc>
          <w:tcPr>
            <w:tcW w:w="12109" w:type="dxa"/>
          </w:tcPr>
          <w:p w14:paraId="68641118" w14:textId="7DC05A65" w:rsidR="00E31E7D" w:rsidRPr="00E31E7D" w:rsidRDefault="002D7A6F" w:rsidP="000156F6">
            <w:pPr>
              <w:spacing w:before="60" w:after="60"/>
              <w:rPr>
                <w:rFonts w:ascii="Calibri" w:hAnsi="Calibri" w:cs="Calibri"/>
                <w:b/>
                <w:bCs/>
              </w:rPr>
            </w:pPr>
            <w:r>
              <w:rPr>
                <w:rFonts w:ascii="Calibri" w:hAnsi="Calibri" w:cs="Calibri"/>
                <w:b/>
                <w:bCs/>
              </w:rPr>
              <w:t>Narrative</w:t>
            </w:r>
          </w:p>
        </w:tc>
        <w:tc>
          <w:tcPr>
            <w:tcW w:w="2131" w:type="dxa"/>
          </w:tcPr>
          <w:p w14:paraId="61F0BC8E" w14:textId="4B94A260" w:rsidR="00E31E7D" w:rsidRPr="00E31E7D" w:rsidRDefault="002D7A6F" w:rsidP="000156F6">
            <w:pPr>
              <w:spacing w:before="60" w:after="60"/>
              <w:jc w:val="center"/>
              <w:rPr>
                <w:rFonts w:ascii="Calibri" w:hAnsi="Calibri" w:cs="Calibri"/>
                <w:b/>
                <w:bCs/>
              </w:rPr>
            </w:pPr>
            <w:r>
              <w:rPr>
                <w:rFonts w:ascii="Calibri" w:hAnsi="Calibri" w:cs="Calibri"/>
                <w:b/>
                <w:bCs/>
              </w:rPr>
              <w:t xml:space="preserve">Variance </w:t>
            </w:r>
            <w:r w:rsidR="00E31E7D" w:rsidRPr="00E31E7D">
              <w:rPr>
                <w:rFonts w:ascii="Calibri" w:hAnsi="Calibri" w:cs="Calibri"/>
                <w:b/>
                <w:bCs/>
              </w:rPr>
              <w:t>£m</w:t>
            </w:r>
          </w:p>
        </w:tc>
      </w:tr>
      <w:tr w:rsidR="00E31E7D" w:rsidRPr="00E31E7D" w14:paraId="0C7EAF53" w14:textId="77777777" w:rsidTr="00AD1918">
        <w:trPr>
          <w:cantSplit/>
        </w:trPr>
        <w:tc>
          <w:tcPr>
            <w:tcW w:w="12109" w:type="dxa"/>
          </w:tcPr>
          <w:p w14:paraId="6CB17AD6" w14:textId="6B58EBE5" w:rsidR="00E31E7D" w:rsidRPr="00E31E7D" w:rsidRDefault="00C911BE" w:rsidP="000156F6">
            <w:pPr>
              <w:spacing w:before="60" w:after="60"/>
              <w:rPr>
                <w:rFonts w:ascii="Calibri" w:hAnsi="Calibri" w:cs="Calibri"/>
              </w:rPr>
            </w:pPr>
            <w:r>
              <w:rPr>
                <w:rFonts w:ascii="Calibri" w:hAnsi="Calibri" w:cs="Calibri"/>
              </w:rPr>
              <w:t>Change of base</w:t>
            </w:r>
            <w:r w:rsidR="0069518E">
              <w:rPr>
                <w:rFonts w:ascii="Calibri" w:hAnsi="Calibri" w:cs="Calibri"/>
              </w:rPr>
              <w:t xml:space="preserve"> - </w:t>
            </w:r>
            <w:r w:rsidR="00BF043C" w:rsidRPr="000618C2">
              <w:rPr>
                <w:rFonts w:ascii="Calibri" w:hAnsi="Calibri" w:cs="Calibri"/>
              </w:rPr>
              <w:t>actual</w:t>
            </w:r>
            <w:r w:rsidR="000618C2" w:rsidRPr="000618C2">
              <w:rPr>
                <w:rFonts w:ascii="Calibri" w:hAnsi="Calibri" w:cs="Calibri"/>
              </w:rPr>
              <w:t xml:space="preserve"> </w:t>
            </w:r>
            <w:r w:rsidR="0087463C">
              <w:rPr>
                <w:rFonts w:ascii="Calibri" w:hAnsi="Calibri" w:cs="Calibri"/>
              </w:rPr>
              <w:t xml:space="preserve">Force </w:t>
            </w:r>
            <w:r w:rsidR="000618C2" w:rsidRPr="000618C2">
              <w:rPr>
                <w:rFonts w:ascii="Calibri" w:hAnsi="Calibri" w:cs="Calibri"/>
              </w:rPr>
              <w:t xml:space="preserve">strength </w:t>
            </w:r>
            <w:proofErr w:type="gramStart"/>
            <w:r w:rsidR="000618C2" w:rsidRPr="000618C2">
              <w:rPr>
                <w:rFonts w:ascii="Calibri" w:hAnsi="Calibri" w:cs="Calibri"/>
              </w:rPr>
              <w:t>at</w:t>
            </w:r>
            <w:proofErr w:type="gramEnd"/>
            <w:r w:rsidR="000618C2" w:rsidRPr="000618C2">
              <w:rPr>
                <w:rFonts w:ascii="Calibri" w:hAnsi="Calibri" w:cs="Calibri"/>
              </w:rPr>
              <w:t xml:space="preserve"> 1</w:t>
            </w:r>
            <w:r w:rsidR="00BF043C">
              <w:rPr>
                <w:rFonts w:ascii="Calibri" w:hAnsi="Calibri" w:cs="Calibri"/>
              </w:rPr>
              <w:t xml:space="preserve"> </w:t>
            </w:r>
            <w:r w:rsidR="000618C2" w:rsidRPr="000618C2">
              <w:rPr>
                <w:rFonts w:ascii="Calibri" w:hAnsi="Calibri" w:cs="Calibri"/>
              </w:rPr>
              <w:t>Apr 24 was 1</w:t>
            </w:r>
            <w:r w:rsidR="00794D23">
              <w:rPr>
                <w:rFonts w:ascii="Calibri" w:hAnsi="Calibri" w:cs="Calibri"/>
              </w:rPr>
              <w:t>1</w:t>
            </w:r>
            <w:r w:rsidR="000618C2" w:rsidRPr="000618C2">
              <w:rPr>
                <w:rFonts w:ascii="Calibri" w:hAnsi="Calibri" w:cs="Calibri"/>
              </w:rPr>
              <w:t xml:space="preserve"> less than budgeted despite headcount remaining </w:t>
            </w:r>
            <w:r w:rsidR="004F06AA">
              <w:rPr>
                <w:rFonts w:ascii="Calibri" w:hAnsi="Calibri" w:cs="Calibri"/>
              </w:rPr>
              <w:t>in line with PUP requirements</w:t>
            </w:r>
          </w:p>
        </w:tc>
        <w:tc>
          <w:tcPr>
            <w:tcW w:w="2131" w:type="dxa"/>
          </w:tcPr>
          <w:p w14:paraId="6FC24FDC" w14:textId="4C7CF7E4" w:rsidR="00E31E7D" w:rsidRPr="0069518E" w:rsidRDefault="003A7F16" w:rsidP="000156F6">
            <w:pPr>
              <w:spacing w:before="60" w:after="60"/>
              <w:jc w:val="center"/>
              <w:rPr>
                <w:rFonts w:ascii="Calibri" w:hAnsi="Calibri" w:cs="Calibri"/>
                <w:color w:val="FF0000"/>
              </w:rPr>
            </w:pPr>
            <w:r w:rsidRPr="0069518E">
              <w:rPr>
                <w:rFonts w:ascii="Calibri" w:hAnsi="Calibri" w:cs="Calibri"/>
                <w:color w:val="FF0000"/>
              </w:rPr>
              <w:t>(</w:t>
            </w:r>
            <w:r w:rsidR="00522E8D" w:rsidRPr="0069518E">
              <w:rPr>
                <w:rFonts w:ascii="Calibri" w:hAnsi="Calibri" w:cs="Calibri"/>
                <w:color w:val="FF0000"/>
              </w:rPr>
              <w:t>0.</w:t>
            </w:r>
            <w:r w:rsidR="006C197A">
              <w:rPr>
                <w:rFonts w:ascii="Calibri" w:hAnsi="Calibri" w:cs="Calibri"/>
                <w:color w:val="FF0000"/>
              </w:rPr>
              <w:t>7</w:t>
            </w:r>
            <w:r w:rsidR="00522E8D" w:rsidRPr="0069518E">
              <w:rPr>
                <w:rFonts w:ascii="Calibri" w:hAnsi="Calibri" w:cs="Calibri"/>
                <w:color w:val="FF0000"/>
              </w:rPr>
              <w:t>)</w:t>
            </w:r>
          </w:p>
        </w:tc>
      </w:tr>
      <w:tr w:rsidR="00794D23" w:rsidRPr="00E31E7D" w14:paraId="03E94A56" w14:textId="77777777" w:rsidTr="00AD1918">
        <w:trPr>
          <w:cantSplit/>
        </w:trPr>
        <w:tc>
          <w:tcPr>
            <w:tcW w:w="12109" w:type="dxa"/>
          </w:tcPr>
          <w:p w14:paraId="1DE57517" w14:textId="72F59486" w:rsidR="00794D23" w:rsidRDefault="00BA5F40" w:rsidP="000156F6">
            <w:pPr>
              <w:spacing w:before="60" w:after="60"/>
              <w:rPr>
                <w:rFonts w:ascii="Calibri" w:hAnsi="Calibri" w:cs="Calibri"/>
              </w:rPr>
            </w:pPr>
            <w:r w:rsidRPr="00BA5F40">
              <w:rPr>
                <w:rFonts w:ascii="Calibri" w:hAnsi="Calibri" w:cs="Calibri"/>
              </w:rPr>
              <w:t>The current level of Pension opt outs is 322 compared to 278 budgeted, if this continues it will result in an underspend of £400k</w:t>
            </w:r>
            <w:r w:rsidRPr="00BA5F40" w:rsidDel="00BA5F40">
              <w:rPr>
                <w:rFonts w:ascii="Calibri" w:hAnsi="Calibri" w:cs="Calibri"/>
              </w:rPr>
              <w:t xml:space="preserve"> </w:t>
            </w:r>
          </w:p>
        </w:tc>
        <w:tc>
          <w:tcPr>
            <w:tcW w:w="2131" w:type="dxa"/>
          </w:tcPr>
          <w:p w14:paraId="06C9B9CB" w14:textId="3B3B7F22" w:rsidR="00794D23" w:rsidRPr="0069518E" w:rsidRDefault="00D33484" w:rsidP="000156F6">
            <w:pPr>
              <w:spacing w:before="60" w:after="60"/>
              <w:jc w:val="center"/>
              <w:rPr>
                <w:rFonts w:ascii="Calibri" w:hAnsi="Calibri" w:cs="Calibri"/>
                <w:color w:val="FF0000"/>
              </w:rPr>
            </w:pPr>
            <w:r w:rsidRPr="001314C5">
              <w:rPr>
                <w:rFonts w:ascii="Calibri" w:hAnsi="Calibri" w:cs="Calibri"/>
                <w:color w:val="FF0000"/>
              </w:rPr>
              <w:t>(</w:t>
            </w:r>
            <w:r w:rsidRPr="00D33484">
              <w:rPr>
                <w:rFonts w:ascii="Calibri" w:hAnsi="Calibri" w:cs="Calibri"/>
                <w:color w:val="FF0000"/>
              </w:rPr>
              <w:t>0.</w:t>
            </w:r>
            <w:r w:rsidRPr="001314C5">
              <w:rPr>
                <w:rFonts w:ascii="Calibri" w:hAnsi="Calibri" w:cs="Calibri"/>
                <w:color w:val="FF0000"/>
              </w:rPr>
              <w:t>4)</w:t>
            </w:r>
          </w:p>
        </w:tc>
      </w:tr>
      <w:tr w:rsidR="00D33484" w:rsidRPr="00E31E7D" w14:paraId="6FE1DB40" w14:textId="77777777" w:rsidTr="00AD1918">
        <w:trPr>
          <w:cantSplit/>
        </w:trPr>
        <w:tc>
          <w:tcPr>
            <w:tcW w:w="12109" w:type="dxa"/>
          </w:tcPr>
          <w:p w14:paraId="5A018A94" w14:textId="524FDCA1" w:rsidR="00D33484" w:rsidRDefault="00BA5F40" w:rsidP="000156F6">
            <w:pPr>
              <w:spacing w:before="60" w:after="60"/>
              <w:rPr>
                <w:rFonts w:ascii="Calibri" w:hAnsi="Calibri" w:cs="Calibri"/>
              </w:rPr>
            </w:pPr>
            <w:r w:rsidRPr="00A67F0F">
              <w:rPr>
                <w:rFonts w:eastAsia="Times New Roman" w:cstheme="minorHAnsi"/>
                <w:lang w:eastAsia="en-GB"/>
              </w:rPr>
              <w:t xml:space="preserve">Payments for Unsocial hours </w:t>
            </w:r>
            <w:r>
              <w:rPr>
                <w:rFonts w:eastAsia="Times New Roman" w:cstheme="minorHAnsi"/>
                <w:lang w:eastAsia="en-GB"/>
              </w:rPr>
              <w:t xml:space="preserve">and Police allowances and other Police allowances </w:t>
            </w:r>
            <w:r w:rsidRPr="00A67F0F">
              <w:rPr>
                <w:rFonts w:eastAsia="Times New Roman" w:cstheme="minorHAnsi"/>
                <w:lang w:eastAsia="en-GB"/>
              </w:rPr>
              <w:t>have consistently been above budget in each month this financial year</w:t>
            </w:r>
          </w:p>
        </w:tc>
        <w:tc>
          <w:tcPr>
            <w:tcW w:w="2131" w:type="dxa"/>
          </w:tcPr>
          <w:p w14:paraId="082E3632" w14:textId="4C02740A" w:rsidR="00D33484" w:rsidRPr="00D33484" w:rsidRDefault="008F3273" w:rsidP="000156F6">
            <w:pPr>
              <w:spacing w:before="60" w:after="60"/>
              <w:jc w:val="center"/>
              <w:rPr>
                <w:rFonts w:ascii="Calibri" w:hAnsi="Calibri" w:cs="Calibri"/>
                <w:color w:val="FF0000"/>
              </w:rPr>
            </w:pPr>
            <w:r w:rsidRPr="001314C5">
              <w:rPr>
                <w:rFonts w:ascii="Calibri" w:hAnsi="Calibri" w:cs="Calibri"/>
              </w:rPr>
              <w:t>0.3</w:t>
            </w:r>
          </w:p>
        </w:tc>
      </w:tr>
      <w:tr w:rsidR="008F3273" w:rsidRPr="00E31E7D" w14:paraId="5F415D9F" w14:textId="77777777" w:rsidTr="00AD1918">
        <w:trPr>
          <w:cantSplit/>
        </w:trPr>
        <w:tc>
          <w:tcPr>
            <w:tcW w:w="12109" w:type="dxa"/>
          </w:tcPr>
          <w:p w14:paraId="0842FAA0" w14:textId="593BC064" w:rsidR="008F3273" w:rsidRDefault="004D44E5" w:rsidP="000156F6">
            <w:pPr>
              <w:spacing w:before="60" w:after="60"/>
              <w:rPr>
                <w:rFonts w:ascii="Calibri" w:hAnsi="Calibri" w:cs="Calibri"/>
              </w:rPr>
            </w:pPr>
            <w:r>
              <w:rPr>
                <w:rFonts w:ascii="Calibri" w:hAnsi="Calibri" w:cs="Calibri"/>
              </w:rPr>
              <w:t>Underachieved savings target</w:t>
            </w:r>
            <w:r w:rsidR="0031605A">
              <w:rPr>
                <w:rFonts w:ascii="Calibri" w:hAnsi="Calibri" w:cs="Calibri"/>
              </w:rPr>
              <w:t xml:space="preserve"> from </w:t>
            </w:r>
            <w:r w:rsidR="001D645D">
              <w:rPr>
                <w:rFonts w:ascii="Calibri" w:hAnsi="Calibri" w:cs="Calibri"/>
              </w:rPr>
              <w:t>D</w:t>
            </w:r>
            <w:r w:rsidR="00CF08C7">
              <w:rPr>
                <w:rFonts w:ascii="Calibri" w:hAnsi="Calibri" w:cs="Calibri"/>
              </w:rPr>
              <w:t xml:space="preserve">ivisional review </w:t>
            </w:r>
            <w:r w:rsidR="00583773">
              <w:rPr>
                <w:rFonts w:ascii="Calibri" w:hAnsi="Calibri" w:cs="Calibri"/>
              </w:rPr>
              <w:t>S</w:t>
            </w:r>
            <w:r w:rsidR="00CF08C7">
              <w:rPr>
                <w:rFonts w:ascii="Calibri" w:hAnsi="Calibri" w:cs="Calibri"/>
              </w:rPr>
              <w:t>trand 3</w:t>
            </w:r>
            <w:r w:rsidR="00583773">
              <w:rPr>
                <w:rFonts w:ascii="Calibri" w:hAnsi="Calibri" w:cs="Calibri"/>
              </w:rPr>
              <w:t xml:space="preserve"> </w:t>
            </w:r>
          </w:p>
        </w:tc>
        <w:tc>
          <w:tcPr>
            <w:tcW w:w="2131" w:type="dxa"/>
          </w:tcPr>
          <w:p w14:paraId="0C9585F9" w14:textId="05921C21" w:rsidR="008F3273" w:rsidRPr="00D33484" w:rsidRDefault="00DD30C2" w:rsidP="000156F6">
            <w:pPr>
              <w:spacing w:before="60" w:after="60"/>
              <w:jc w:val="center"/>
              <w:rPr>
                <w:rFonts w:ascii="Calibri" w:hAnsi="Calibri" w:cs="Calibri"/>
                <w:color w:val="FF0000"/>
              </w:rPr>
            </w:pPr>
            <w:r w:rsidRPr="001314C5">
              <w:rPr>
                <w:rFonts w:ascii="Calibri" w:hAnsi="Calibri" w:cs="Calibri"/>
              </w:rPr>
              <w:t>0.</w:t>
            </w:r>
            <w:r w:rsidR="00A96179">
              <w:rPr>
                <w:rFonts w:ascii="Calibri" w:hAnsi="Calibri" w:cs="Calibri"/>
              </w:rPr>
              <w:t>1</w:t>
            </w:r>
          </w:p>
        </w:tc>
      </w:tr>
      <w:tr w:rsidR="009E6EA2" w:rsidRPr="00E31E7D" w14:paraId="2843EBEF" w14:textId="77777777" w:rsidTr="00AD1918">
        <w:trPr>
          <w:cantSplit/>
        </w:trPr>
        <w:tc>
          <w:tcPr>
            <w:tcW w:w="12109" w:type="dxa"/>
          </w:tcPr>
          <w:p w14:paraId="123D2C70" w14:textId="72DAB219" w:rsidR="009E6EA2" w:rsidRDefault="009E6EA2" w:rsidP="000156F6">
            <w:pPr>
              <w:spacing w:before="60" w:after="60"/>
              <w:rPr>
                <w:rFonts w:ascii="Calibri" w:hAnsi="Calibri" w:cs="Calibri"/>
              </w:rPr>
            </w:pPr>
            <w:r>
              <w:rPr>
                <w:rFonts w:ascii="Calibri" w:hAnsi="Calibri" w:cs="Calibri"/>
              </w:rPr>
              <w:t>Misce</w:t>
            </w:r>
            <w:r w:rsidR="00A96179">
              <w:rPr>
                <w:rFonts w:ascii="Calibri" w:hAnsi="Calibri" w:cs="Calibri"/>
              </w:rPr>
              <w:t>llaneous</w:t>
            </w:r>
          </w:p>
        </w:tc>
        <w:tc>
          <w:tcPr>
            <w:tcW w:w="2131" w:type="dxa"/>
          </w:tcPr>
          <w:p w14:paraId="4FDE8FEA" w14:textId="40215572" w:rsidR="009E6EA2" w:rsidRPr="001314C5" w:rsidRDefault="00A96179" w:rsidP="000156F6">
            <w:pPr>
              <w:spacing w:before="60" w:after="60"/>
              <w:jc w:val="center"/>
              <w:rPr>
                <w:rFonts w:ascii="Calibri" w:hAnsi="Calibri" w:cs="Calibri"/>
              </w:rPr>
            </w:pPr>
            <w:r>
              <w:rPr>
                <w:rFonts w:ascii="Calibri" w:hAnsi="Calibri" w:cs="Calibri"/>
              </w:rPr>
              <w:t>0.1</w:t>
            </w:r>
          </w:p>
        </w:tc>
      </w:tr>
      <w:tr w:rsidR="00E31E7D" w:rsidRPr="00E31E7D" w14:paraId="3CAF889F" w14:textId="77777777" w:rsidTr="00AD1918">
        <w:trPr>
          <w:cantSplit/>
        </w:trPr>
        <w:tc>
          <w:tcPr>
            <w:tcW w:w="12109" w:type="dxa"/>
          </w:tcPr>
          <w:p w14:paraId="7318B520" w14:textId="29180CF4" w:rsidR="00E31E7D" w:rsidRPr="00E31E7D" w:rsidRDefault="00E31E7D" w:rsidP="000156F6">
            <w:pPr>
              <w:spacing w:before="60" w:after="60"/>
              <w:rPr>
                <w:rFonts w:ascii="Calibri" w:hAnsi="Calibri" w:cs="Calibri"/>
                <w:b/>
                <w:bCs/>
              </w:rPr>
            </w:pPr>
            <w:r w:rsidRPr="00E31E7D">
              <w:rPr>
                <w:rFonts w:ascii="Calibri" w:hAnsi="Calibri" w:cs="Calibri"/>
                <w:b/>
                <w:bCs/>
              </w:rPr>
              <w:t xml:space="preserve">Sub Total </w:t>
            </w:r>
            <w:r w:rsidR="0074495D">
              <w:rPr>
                <w:rFonts w:ascii="Calibri" w:hAnsi="Calibri" w:cs="Calibri"/>
                <w:b/>
                <w:bCs/>
              </w:rPr>
              <w:t>o</w:t>
            </w:r>
            <w:r w:rsidRPr="00E31E7D">
              <w:rPr>
                <w:rFonts w:ascii="Calibri" w:hAnsi="Calibri" w:cs="Calibri"/>
                <w:b/>
                <w:bCs/>
              </w:rPr>
              <w:t>ver</w:t>
            </w:r>
            <w:r w:rsidR="00A67F1A" w:rsidRPr="00A67F1A">
              <w:rPr>
                <w:rFonts w:ascii="Calibri" w:hAnsi="Calibri" w:cs="Calibri"/>
                <w:b/>
                <w:bCs/>
              </w:rPr>
              <w:t xml:space="preserve"> </w:t>
            </w:r>
            <w:r w:rsidR="0074495D" w:rsidRPr="00A67F1A">
              <w:rPr>
                <w:rFonts w:ascii="Calibri" w:hAnsi="Calibri" w:cs="Calibri"/>
                <w:b/>
                <w:bCs/>
              </w:rPr>
              <w:t>/</w:t>
            </w:r>
            <w:r w:rsidR="00A67F1A" w:rsidRPr="00A67F1A">
              <w:rPr>
                <w:rFonts w:ascii="Calibri" w:hAnsi="Calibri" w:cs="Calibri"/>
                <w:b/>
                <w:bCs/>
              </w:rPr>
              <w:t xml:space="preserve"> </w:t>
            </w:r>
            <w:r w:rsidR="0074495D" w:rsidRPr="0074495D">
              <w:rPr>
                <w:rFonts w:ascii="Calibri" w:hAnsi="Calibri" w:cs="Calibri"/>
                <w:b/>
                <w:bCs/>
                <w:color w:val="FF0000"/>
              </w:rPr>
              <w:t xml:space="preserve">(under) </w:t>
            </w:r>
            <w:r w:rsidRPr="00E31E7D">
              <w:rPr>
                <w:rFonts w:ascii="Calibri" w:hAnsi="Calibri" w:cs="Calibri"/>
                <w:b/>
                <w:bCs/>
              </w:rPr>
              <w:t>spend on Police pay</w:t>
            </w:r>
            <w:r w:rsidR="00AF7942">
              <w:rPr>
                <w:rFonts w:ascii="Calibri" w:hAnsi="Calibri" w:cs="Calibri"/>
                <w:b/>
                <w:bCs/>
              </w:rPr>
              <w:t xml:space="preserve"> (Force funded)</w:t>
            </w:r>
          </w:p>
        </w:tc>
        <w:tc>
          <w:tcPr>
            <w:tcW w:w="2131" w:type="dxa"/>
          </w:tcPr>
          <w:p w14:paraId="15E992C0" w14:textId="31AE90CD" w:rsidR="00E31E7D" w:rsidRPr="0069518E" w:rsidRDefault="005F5D9C" w:rsidP="000156F6">
            <w:pPr>
              <w:spacing w:before="60" w:after="60"/>
              <w:jc w:val="center"/>
              <w:rPr>
                <w:rFonts w:ascii="Calibri" w:hAnsi="Calibri" w:cs="Calibri"/>
                <w:b/>
                <w:color w:val="FF0000"/>
              </w:rPr>
            </w:pPr>
            <w:r>
              <w:rPr>
                <w:rFonts w:ascii="Calibri" w:hAnsi="Calibri" w:cs="Calibri"/>
                <w:b/>
                <w:bCs/>
                <w:color w:val="FF0000"/>
              </w:rPr>
              <w:t>(</w:t>
            </w:r>
            <w:r w:rsidR="0069518E" w:rsidRPr="0069518E">
              <w:rPr>
                <w:rFonts w:ascii="Calibri" w:hAnsi="Calibri" w:cs="Calibri"/>
                <w:b/>
                <w:bCs/>
                <w:color w:val="FF0000"/>
              </w:rPr>
              <w:t>0.</w:t>
            </w:r>
            <w:r w:rsidR="004A094E">
              <w:rPr>
                <w:rFonts w:ascii="Calibri" w:hAnsi="Calibri" w:cs="Calibri"/>
                <w:b/>
                <w:bCs/>
                <w:color w:val="FF0000"/>
              </w:rPr>
              <w:t>6</w:t>
            </w:r>
            <w:r w:rsidR="0069518E" w:rsidRPr="0069518E">
              <w:rPr>
                <w:rFonts w:ascii="Calibri" w:hAnsi="Calibri" w:cs="Calibri"/>
                <w:b/>
                <w:bCs/>
                <w:color w:val="FF0000"/>
              </w:rPr>
              <w:t>)</w:t>
            </w:r>
          </w:p>
        </w:tc>
      </w:tr>
      <w:tr w:rsidR="00E31E7D" w:rsidRPr="00E31E7D" w14:paraId="7264AA54" w14:textId="77777777" w:rsidTr="00AD1918">
        <w:trPr>
          <w:cantSplit/>
        </w:trPr>
        <w:tc>
          <w:tcPr>
            <w:tcW w:w="12109" w:type="dxa"/>
          </w:tcPr>
          <w:p w14:paraId="3519106F" w14:textId="605781DF" w:rsidR="00E31E7D" w:rsidRPr="00E31E7D" w:rsidRDefault="0069518E" w:rsidP="005C0F19">
            <w:pPr>
              <w:spacing w:before="60" w:after="60"/>
              <w:rPr>
                <w:rFonts w:ascii="Calibri" w:hAnsi="Calibri" w:cs="Calibri"/>
              </w:rPr>
            </w:pPr>
            <w:r>
              <w:rPr>
                <w:rFonts w:ascii="Calibri" w:hAnsi="Calibri" w:cs="Calibri"/>
              </w:rPr>
              <w:t>Vacancy factor</w:t>
            </w:r>
            <w:r w:rsidR="00DB5C24">
              <w:rPr>
                <w:rFonts w:ascii="Calibri" w:hAnsi="Calibri" w:cs="Calibri"/>
              </w:rPr>
              <w:t xml:space="preserve"> – </w:t>
            </w:r>
            <w:r w:rsidR="00A27715">
              <w:rPr>
                <w:rFonts w:ascii="Calibri" w:hAnsi="Calibri" w:cs="Calibri"/>
              </w:rPr>
              <w:t>excluding FRC, IMU</w:t>
            </w:r>
            <w:r w:rsidR="00F068B4">
              <w:rPr>
                <w:rFonts w:ascii="Calibri" w:hAnsi="Calibri" w:cs="Calibri"/>
              </w:rPr>
              <w:t>,</w:t>
            </w:r>
            <w:r w:rsidR="00A27715">
              <w:rPr>
                <w:rFonts w:ascii="Calibri" w:hAnsi="Calibri" w:cs="Calibri"/>
              </w:rPr>
              <w:t xml:space="preserve"> DDO’s, PCSO’s </w:t>
            </w:r>
            <w:r w:rsidR="00B13D10">
              <w:rPr>
                <w:rFonts w:ascii="Calibri" w:hAnsi="Calibri" w:cs="Calibri"/>
              </w:rPr>
              <w:t xml:space="preserve">is </w:t>
            </w:r>
            <w:r w:rsidR="00F068B4">
              <w:rPr>
                <w:rFonts w:ascii="Calibri" w:hAnsi="Calibri" w:cs="Calibri"/>
              </w:rPr>
              <w:t>current</w:t>
            </w:r>
            <w:r w:rsidR="00B13D10">
              <w:rPr>
                <w:rFonts w:ascii="Calibri" w:hAnsi="Calibri" w:cs="Calibri"/>
              </w:rPr>
              <w:t>ly</w:t>
            </w:r>
            <w:r w:rsidR="00F068B4">
              <w:rPr>
                <w:rFonts w:ascii="Calibri" w:hAnsi="Calibri" w:cs="Calibri"/>
              </w:rPr>
              <w:t xml:space="preserve"> </w:t>
            </w:r>
            <w:r w:rsidR="00A27715">
              <w:rPr>
                <w:rFonts w:ascii="Calibri" w:hAnsi="Calibri" w:cs="Calibri"/>
              </w:rPr>
              <w:t xml:space="preserve">trending </w:t>
            </w:r>
            <w:r w:rsidR="00F068B4">
              <w:rPr>
                <w:rFonts w:ascii="Calibri" w:hAnsi="Calibri" w:cs="Calibri"/>
              </w:rPr>
              <w:t xml:space="preserve">at </w:t>
            </w:r>
            <w:r w:rsidR="00A27715">
              <w:rPr>
                <w:rFonts w:ascii="Calibri" w:hAnsi="Calibri" w:cs="Calibri"/>
              </w:rPr>
              <w:t xml:space="preserve">2% </w:t>
            </w:r>
            <w:r w:rsidR="00944F0D">
              <w:rPr>
                <w:rFonts w:ascii="Calibri" w:hAnsi="Calibri" w:cs="Calibri"/>
              </w:rPr>
              <w:t>below the required 1</w:t>
            </w:r>
            <w:r w:rsidR="00A27715">
              <w:rPr>
                <w:rFonts w:ascii="Calibri" w:hAnsi="Calibri" w:cs="Calibri"/>
              </w:rPr>
              <w:t>2%</w:t>
            </w:r>
            <w:r w:rsidR="00944F0D">
              <w:rPr>
                <w:rFonts w:ascii="Calibri" w:hAnsi="Calibri" w:cs="Calibri"/>
              </w:rPr>
              <w:t xml:space="preserve"> vacancy factor target for </w:t>
            </w:r>
            <w:r w:rsidR="00260712">
              <w:rPr>
                <w:rFonts w:ascii="Calibri" w:hAnsi="Calibri" w:cs="Calibri"/>
              </w:rPr>
              <w:t>2024/25</w:t>
            </w:r>
            <w:r w:rsidR="00971652">
              <w:rPr>
                <w:rFonts w:ascii="Calibri" w:hAnsi="Calibri" w:cs="Calibri"/>
              </w:rPr>
              <w:t xml:space="preserve"> </w:t>
            </w:r>
          </w:p>
        </w:tc>
        <w:tc>
          <w:tcPr>
            <w:tcW w:w="2131" w:type="dxa"/>
          </w:tcPr>
          <w:p w14:paraId="1D982F8B" w14:textId="49DF54FE" w:rsidR="00E31E7D" w:rsidRPr="00E31E7D" w:rsidRDefault="00370AC9" w:rsidP="000156F6">
            <w:pPr>
              <w:spacing w:before="60" w:after="60"/>
              <w:jc w:val="center"/>
              <w:rPr>
                <w:rFonts w:ascii="Calibri" w:hAnsi="Calibri" w:cs="Calibri"/>
              </w:rPr>
            </w:pPr>
            <w:r>
              <w:rPr>
                <w:rFonts w:ascii="Calibri" w:hAnsi="Calibri" w:cs="Calibri"/>
              </w:rPr>
              <w:t>1.</w:t>
            </w:r>
            <w:r w:rsidR="00BE33AB">
              <w:rPr>
                <w:rFonts w:ascii="Calibri" w:hAnsi="Calibri" w:cs="Calibri"/>
              </w:rPr>
              <w:t>6</w:t>
            </w:r>
          </w:p>
        </w:tc>
      </w:tr>
      <w:tr w:rsidR="00370AC9" w:rsidRPr="00E31E7D" w14:paraId="772A17F8" w14:textId="77777777" w:rsidTr="00AD1918">
        <w:trPr>
          <w:cantSplit/>
        </w:trPr>
        <w:tc>
          <w:tcPr>
            <w:tcW w:w="12109" w:type="dxa"/>
          </w:tcPr>
          <w:p w14:paraId="2B89BFD4" w14:textId="33335409" w:rsidR="00370AC9" w:rsidRDefault="00986616" w:rsidP="000156F6">
            <w:pPr>
              <w:spacing w:before="60" w:after="60"/>
              <w:rPr>
                <w:rFonts w:ascii="Calibri" w:hAnsi="Calibri" w:cs="Calibri"/>
              </w:rPr>
            </w:pPr>
            <w:r>
              <w:rPr>
                <w:rFonts w:ascii="Calibri" w:hAnsi="Calibri" w:cs="Calibri"/>
              </w:rPr>
              <w:t>PCSO vacancy factor</w:t>
            </w:r>
            <w:r w:rsidR="001C026E">
              <w:rPr>
                <w:rFonts w:ascii="Calibri" w:hAnsi="Calibri" w:cs="Calibri"/>
              </w:rPr>
              <w:t xml:space="preserve"> </w:t>
            </w:r>
            <w:r w:rsidR="00C57C3A">
              <w:rPr>
                <w:rFonts w:ascii="Calibri" w:hAnsi="Calibri" w:cs="Calibri"/>
              </w:rPr>
              <w:t xml:space="preserve">is </w:t>
            </w:r>
            <w:r w:rsidR="000E495D">
              <w:rPr>
                <w:rFonts w:ascii="Calibri" w:hAnsi="Calibri" w:cs="Calibri"/>
              </w:rPr>
              <w:t xml:space="preserve">forecast to be </w:t>
            </w:r>
            <w:r w:rsidR="004D6064">
              <w:rPr>
                <w:rFonts w:ascii="Calibri" w:hAnsi="Calibri" w:cs="Calibri"/>
              </w:rPr>
              <w:t>7</w:t>
            </w:r>
            <w:r w:rsidR="001C026E">
              <w:rPr>
                <w:rFonts w:ascii="Calibri" w:hAnsi="Calibri" w:cs="Calibri"/>
              </w:rPr>
              <w:t xml:space="preserve">% </w:t>
            </w:r>
            <w:r w:rsidR="004D6064">
              <w:rPr>
                <w:rFonts w:ascii="Calibri" w:hAnsi="Calibri" w:cs="Calibri"/>
              </w:rPr>
              <w:t xml:space="preserve">above </w:t>
            </w:r>
            <w:r w:rsidR="001C026E">
              <w:rPr>
                <w:rFonts w:ascii="Calibri" w:hAnsi="Calibri" w:cs="Calibri"/>
              </w:rPr>
              <w:t>budgeted</w:t>
            </w:r>
            <w:r w:rsidR="00EE7F9D">
              <w:rPr>
                <w:rFonts w:ascii="Calibri" w:hAnsi="Calibri" w:cs="Calibri"/>
              </w:rPr>
              <w:t xml:space="preserve"> 13%</w:t>
            </w:r>
            <w:r w:rsidR="000E495D">
              <w:rPr>
                <w:rFonts w:ascii="Calibri" w:hAnsi="Calibri" w:cs="Calibri"/>
              </w:rPr>
              <w:t xml:space="preserve"> for the year</w:t>
            </w:r>
          </w:p>
        </w:tc>
        <w:tc>
          <w:tcPr>
            <w:tcW w:w="2131" w:type="dxa"/>
          </w:tcPr>
          <w:p w14:paraId="5E90E18F" w14:textId="1303A3B6" w:rsidR="00370AC9" w:rsidRDefault="006C6CF6" w:rsidP="000156F6">
            <w:pPr>
              <w:spacing w:before="60" w:after="60"/>
              <w:jc w:val="center"/>
              <w:rPr>
                <w:rFonts w:ascii="Calibri" w:hAnsi="Calibri" w:cs="Calibri"/>
              </w:rPr>
            </w:pPr>
            <w:r w:rsidRPr="002F39A0">
              <w:rPr>
                <w:rFonts w:ascii="Calibri" w:hAnsi="Calibri" w:cs="Calibri"/>
                <w:color w:val="FF0000"/>
              </w:rPr>
              <w:t>(0.</w:t>
            </w:r>
            <w:r w:rsidR="002368E3">
              <w:rPr>
                <w:rFonts w:ascii="Calibri" w:hAnsi="Calibri" w:cs="Calibri"/>
                <w:color w:val="FF0000"/>
              </w:rPr>
              <w:t>4</w:t>
            </w:r>
            <w:r w:rsidRPr="002F39A0">
              <w:rPr>
                <w:rFonts w:ascii="Calibri" w:hAnsi="Calibri" w:cs="Calibri"/>
                <w:color w:val="FF0000"/>
              </w:rPr>
              <w:t>)</w:t>
            </w:r>
          </w:p>
        </w:tc>
      </w:tr>
      <w:tr w:rsidR="004E0222" w:rsidRPr="00E31E7D" w14:paraId="1F11D7E7" w14:textId="77777777" w:rsidTr="00AD1918">
        <w:trPr>
          <w:cantSplit/>
        </w:trPr>
        <w:tc>
          <w:tcPr>
            <w:tcW w:w="12109" w:type="dxa"/>
          </w:tcPr>
          <w:p w14:paraId="4C4B1444" w14:textId="5589631A" w:rsidR="004E0222" w:rsidRPr="004B400D" w:rsidRDefault="0002077B" w:rsidP="000156F6">
            <w:pPr>
              <w:spacing w:before="60" w:after="60"/>
              <w:rPr>
                <w:rFonts w:ascii="Calibri" w:hAnsi="Calibri" w:cs="Calibri"/>
              </w:rPr>
            </w:pPr>
            <w:r>
              <w:rPr>
                <w:rFonts w:ascii="Calibri" w:hAnsi="Calibri" w:cs="Calibri"/>
              </w:rPr>
              <w:t xml:space="preserve">Underachieved savings target from </w:t>
            </w:r>
            <w:r w:rsidR="00243AB3">
              <w:rPr>
                <w:rFonts w:ascii="Calibri" w:hAnsi="Calibri" w:cs="Calibri"/>
              </w:rPr>
              <w:t>Police Staff W</w:t>
            </w:r>
            <w:r w:rsidR="00860352" w:rsidRPr="004B400D">
              <w:rPr>
                <w:rFonts w:ascii="Calibri" w:hAnsi="Calibri" w:cs="Calibri"/>
              </w:rPr>
              <w:t>ork</w:t>
            </w:r>
            <w:r w:rsidR="00243AB3">
              <w:rPr>
                <w:rFonts w:ascii="Calibri" w:hAnsi="Calibri" w:cs="Calibri"/>
              </w:rPr>
              <w:t>force Mix</w:t>
            </w:r>
            <w:r w:rsidR="00967922">
              <w:rPr>
                <w:rFonts w:ascii="Calibri" w:hAnsi="Calibri" w:cs="Calibri"/>
              </w:rPr>
              <w:t xml:space="preserve">. </w:t>
            </w:r>
            <w:r w:rsidR="00442E59">
              <w:rPr>
                <w:rFonts w:ascii="Calibri" w:hAnsi="Calibri" w:cs="Calibri"/>
              </w:rPr>
              <w:t xml:space="preserve">Planned </w:t>
            </w:r>
            <w:r w:rsidR="00391537">
              <w:rPr>
                <w:rFonts w:ascii="Calibri" w:hAnsi="Calibri" w:cs="Calibri"/>
              </w:rPr>
              <w:t>staff</w:t>
            </w:r>
            <w:r w:rsidR="00A3199A">
              <w:rPr>
                <w:rFonts w:ascii="Calibri" w:hAnsi="Calibri" w:cs="Calibri"/>
              </w:rPr>
              <w:t xml:space="preserve"> savings are </w:t>
            </w:r>
            <w:r w:rsidR="00C518AC">
              <w:rPr>
                <w:rFonts w:ascii="Calibri" w:hAnsi="Calibri" w:cs="Calibri"/>
              </w:rPr>
              <w:t xml:space="preserve">unable to be </w:t>
            </w:r>
            <w:r w:rsidR="00FE6A0E">
              <w:rPr>
                <w:rFonts w:ascii="Calibri" w:hAnsi="Calibri" w:cs="Calibri"/>
              </w:rPr>
              <w:t xml:space="preserve">fully realised </w:t>
            </w:r>
            <w:r w:rsidR="00C518AC">
              <w:rPr>
                <w:rFonts w:ascii="Calibri" w:hAnsi="Calibri" w:cs="Calibri"/>
              </w:rPr>
              <w:t xml:space="preserve">due to </w:t>
            </w:r>
            <w:r w:rsidR="0032013C">
              <w:rPr>
                <w:rFonts w:ascii="Calibri" w:hAnsi="Calibri" w:cs="Calibri"/>
              </w:rPr>
              <w:t xml:space="preserve">underachieved PSE </w:t>
            </w:r>
            <w:r w:rsidR="002F26CC">
              <w:rPr>
                <w:rFonts w:ascii="Calibri" w:hAnsi="Calibri" w:cs="Calibri"/>
              </w:rPr>
              <w:t>Vacancy factor</w:t>
            </w:r>
            <w:r w:rsidR="00971652">
              <w:rPr>
                <w:rFonts w:ascii="Calibri" w:hAnsi="Calibri" w:cs="Calibri"/>
              </w:rPr>
              <w:t xml:space="preserve"> </w:t>
            </w:r>
          </w:p>
        </w:tc>
        <w:tc>
          <w:tcPr>
            <w:tcW w:w="2131" w:type="dxa"/>
          </w:tcPr>
          <w:p w14:paraId="77555103" w14:textId="56AF9CAE" w:rsidR="004E0222" w:rsidRPr="004B400D" w:rsidRDefault="004B400D" w:rsidP="000156F6">
            <w:pPr>
              <w:spacing w:before="60" w:after="60"/>
              <w:jc w:val="center"/>
              <w:rPr>
                <w:rFonts w:ascii="Calibri" w:hAnsi="Calibri" w:cs="Calibri"/>
              </w:rPr>
            </w:pPr>
            <w:r w:rsidRPr="004B400D">
              <w:rPr>
                <w:rFonts w:ascii="Calibri" w:hAnsi="Calibri" w:cs="Calibri"/>
              </w:rPr>
              <w:t>0.4</w:t>
            </w:r>
          </w:p>
        </w:tc>
      </w:tr>
      <w:tr w:rsidR="00271B2C" w:rsidRPr="00E31E7D" w14:paraId="5038EAA5" w14:textId="77777777" w:rsidTr="00AD1918">
        <w:trPr>
          <w:cantSplit/>
        </w:trPr>
        <w:tc>
          <w:tcPr>
            <w:tcW w:w="12109" w:type="dxa"/>
          </w:tcPr>
          <w:p w14:paraId="35F14222" w14:textId="6D7BF28E" w:rsidR="00271B2C" w:rsidRPr="00F956D3" w:rsidRDefault="007636A0" w:rsidP="000156F6">
            <w:pPr>
              <w:spacing w:before="60" w:after="60"/>
              <w:rPr>
                <w:rFonts w:ascii="Calibri" w:hAnsi="Calibri" w:cs="Calibri"/>
              </w:rPr>
            </w:pPr>
            <w:r>
              <w:rPr>
                <w:rFonts w:ascii="Calibri" w:hAnsi="Calibri" w:cs="Calibri"/>
              </w:rPr>
              <w:t>P</w:t>
            </w:r>
            <w:r w:rsidR="0083411F">
              <w:rPr>
                <w:rFonts w:ascii="Calibri" w:hAnsi="Calibri" w:cs="Calibri"/>
              </w:rPr>
              <w:t xml:space="preserve">lanned </w:t>
            </w:r>
            <w:r w:rsidR="00824A38">
              <w:rPr>
                <w:rFonts w:ascii="Calibri" w:hAnsi="Calibri" w:cs="Calibri"/>
              </w:rPr>
              <w:t>PSE savings initiatives</w:t>
            </w:r>
            <w:r w:rsidR="007B06C0">
              <w:rPr>
                <w:rFonts w:ascii="Calibri" w:hAnsi="Calibri" w:cs="Calibri"/>
              </w:rPr>
              <w:t xml:space="preserve"> </w:t>
            </w:r>
            <w:r w:rsidR="00441CE0">
              <w:rPr>
                <w:rFonts w:ascii="Calibri" w:hAnsi="Calibri" w:cs="Calibri"/>
              </w:rPr>
              <w:t xml:space="preserve">which didn’t </w:t>
            </w:r>
            <w:r w:rsidR="004B0DDC">
              <w:rPr>
                <w:rFonts w:ascii="Calibri" w:hAnsi="Calibri" w:cs="Calibri"/>
              </w:rPr>
              <w:t xml:space="preserve">fully </w:t>
            </w:r>
            <w:r w:rsidR="0063469C">
              <w:rPr>
                <w:rFonts w:ascii="Calibri" w:hAnsi="Calibri" w:cs="Calibri"/>
              </w:rPr>
              <w:t xml:space="preserve">realised </w:t>
            </w:r>
            <w:r w:rsidR="00DC7644">
              <w:rPr>
                <w:rFonts w:ascii="Calibri" w:hAnsi="Calibri" w:cs="Calibri"/>
              </w:rPr>
              <w:t>the saving</w:t>
            </w:r>
            <w:r w:rsidR="001B3101">
              <w:rPr>
                <w:rFonts w:ascii="Calibri" w:hAnsi="Calibri" w:cs="Calibri"/>
              </w:rPr>
              <w:t xml:space="preserve"> target</w:t>
            </w:r>
            <w:r w:rsidR="00637FBF">
              <w:rPr>
                <w:rFonts w:ascii="Calibri" w:hAnsi="Calibri" w:cs="Calibri"/>
              </w:rPr>
              <w:t xml:space="preserve"> </w:t>
            </w:r>
          </w:p>
        </w:tc>
        <w:tc>
          <w:tcPr>
            <w:tcW w:w="2131" w:type="dxa"/>
          </w:tcPr>
          <w:p w14:paraId="0382E933" w14:textId="7893A64E" w:rsidR="00271B2C" w:rsidRPr="00BE33AB" w:rsidRDefault="009E3D9C" w:rsidP="000156F6">
            <w:pPr>
              <w:spacing w:before="60" w:after="60"/>
              <w:jc w:val="center"/>
              <w:rPr>
                <w:rFonts w:ascii="Calibri" w:hAnsi="Calibri" w:cs="Calibri"/>
              </w:rPr>
            </w:pPr>
            <w:r w:rsidRPr="00BE33AB">
              <w:rPr>
                <w:rFonts w:ascii="Calibri" w:hAnsi="Calibri" w:cs="Calibri"/>
              </w:rPr>
              <w:t>0.1</w:t>
            </w:r>
          </w:p>
        </w:tc>
      </w:tr>
      <w:tr w:rsidR="00BE33AB" w:rsidRPr="00E31E7D" w14:paraId="644A5586" w14:textId="77777777" w:rsidTr="00AD1918">
        <w:trPr>
          <w:cantSplit/>
        </w:trPr>
        <w:tc>
          <w:tcPr>
            <w:tcW w:w="12109" w:type="dxa"/>
          </w:tcPr>
          <w:p w14:paraId="33001802" w14:textId="4B41872C" w:rsidR="00BE33AB" w:rsidRDefault="00BE33AB" w:rsidP="000156F6">
            <w:pPr>
              <w:spacing w:before="60" w:after="60"/>
              <w:rPr>
                <w:rFonts w:ascii="Calibri" w:hAnsi="Calibri" w:cs="Calibri"/>
              </w:rPr>
            </w:pPr>
            <w:r>
              <w:rPr>
                <w:rFonts w:ascii="Calibri" w:hAnsi="Calibri" w:cs="Calibri"/>
              </w:rPr>
              <w:t>Miscellaneous</w:t>
            </w:r>
          </w:p>
        </w:tc>
        <w:tc>
          <w:tcPr>
            <w:tcW w:w="2131" w:type="dxa"/>
          </w:tcPr>
          <w:p w14:paraId="25A5CA30" w14:textId="74CAC8B0" w:rsidR="00BE33AB" w:rsidRPr="00BE33AB" w:rsidRDefault="00BE33AB" w:rsidP="000156F6">
            <w:pPr>
              <w:spacing w:before="60" w:after="60"/>
              <w:jc w:val="center"/>
              <w:rPr>
                <w:rFonts w:ascii="Calibri" w:hAnsi="Calibri" w:cs="Calibri"/>
              </w:rPr>
            </w:pPr>
            <w:r w:rsidRPr="00BE33AB">
              <w:rPr>
                <w:rFonts w:ascii="Calibri" w:hAnsi="Calibri" w:cs="Calibri"/>
              </w:rPr>
              <w:t>0.1</w:t>
            </w:r>
          </w:p>
        </w:tc>
      </w:tr>
      <w:tr w:rsidR="00E31E7D" w:rsidRPr="00E31E7D" w14:paraId="3690E3E7" w14:textId="77777777" w:rsidTr="00AD1918">
        <w:trPr>
          <w:cantSplit/>
        </w:trPr>
        <w:tc>
          <w:tcPr>
            <w:tcW w:w="12109" w:type="dxa"/>
          </w:tcPr>
          <w:p w14:paraId="1AE7599F" w14:textId="470876D6" w:rsidR="00E31E7D" w:rsidRPr="00E31E7D" w:rsidRDefault="00E31E7D" w:rsidP="000156F6">
            <w:pPr>
              <w:spacing w:before="60" w:after="60"/>
              <w:rPr>
                <w:rFonts w:ascii="Calibri" w:hAnsi="Calibri" w:cs="Calibri"/>
                <w:b/>
                <w:bCs/>
              </w:rPr>
            </w:pPr>
            <w:r w:rsidRPr="00E31E7D">
              <w:rPr>
                <w:rFonts w:ascii="Calibri" w:hAnsi="Calibri" w:cs="Calibri"/>
                <w:b/>
                <w:bCs/>
              </w:rPr>
              <w:t xml:space="preserve">Sub Total </w:t>
            </w:r>
            <w:r w:rsidR="0074495D">
              <w:rPr>
                <w:rFonts w:ascii="Calibri" w:hAnsi="Calibri" w:cs="Calibri"/>
                <w:b/>
                <w:bCs/>
              </w:rPr>
              <w:t>over</w:t>
            </w:r>
            <w:r w:rsidR="00A67F1A">
              <w:rPr>
                <w:rFonts w:ascii="Calibri" w:hAnsi="Calibri" w:cs="Calibri"/>
                <w:b/>
                <w:bCs/>
              </w:rPr>
              <w:t xml:space="preserve"> </w:t>
            </w:r>
            <w:r w:rsidR="0074495D">
              <w:rPr>
                <w:rFonts w:ascii="Calibri" w:hAnsi="Calibri" w:cs="Calibri"/>
                <w:b/>
                <w:bCs/>
              </w:rPr>
              <w:t>/</w:t>
            </w:r>
            <w:r w:rsidR="00A67F1A">
              <w:rPr>
                <w:rFonts w:ascii="Calibri" w:hAnsi="Calibri" w:cs="Calibri"/>
                <w:b/>
                <w:bCs/>
              </w:rPr>
              <w:t xml:space="preserve"> </w:t>
            </w:r>
            <w:r w:rsidR="0074495D" w:rsidRPr="0074495D">
              <w:rPr>
                <w:rFonts w:ascii="Calibri" w:hAnsi="Calibri" w:cs="Calibri"/>
                <w:b/>
                <w:bCs/>
                <w:color w:val="FF0000"/>
              </w:rPr>
              <w:t>(u</w:t>
            </w:r>
            <w:r w:rsidRPr="0074495D">
              <w:rPr>
                <w:rFonts w:ascii="Calibri" w:hAnsi="Calibri" w:cs="Calibri"/>
                <w:b/>
                <w:bCs/>
                <w:color w:val="FF0000"/>
              </w:rPr>
              <w:t>nder</w:t>
            </w:r>
            <w:r w:rsidR="0074495D" w:rsidRPr="0074495D">
              <w:rPr>
                <w:rFonts w:ascii="Calibri" w:hAnsi="Calibri" w:cs="Calibri"/>
                <w:b/>
                <w:bCs/>
                <w:color w:val="FF0000"/>
              </w:rPr>
              <w:t xml:space="preserve">) </w:t>
            </w:r>
            <w:r w:rsidRPr="00E31E7D">
              <w:rPr>
                <w:rFonts w:ascii="Calibri" w:hAnsi="Calibri" w:cs="Calibri"/>
                <w:b/>
                <w:bCs/>
              </w:rPr>
              <w:t>spend on PSE pay</w:t>
            </w:r>
            <w:r w:rsidR="00AF7942">
              <w:rPr>
                <w:rFonts w:ascii="Calibri" w:hAnsi="Calibri" w:cs="Calibri"/>
                <w:b/>
                <w:bCs/>
              </w:rPr>
              <w:t xml:space="preserve"> (Force funded)</w:t>
            </w:r>
          </w:p>
        </w:tc>
        <w:tc>
          <w:tcPr>
            <w:tcW w:w="2131" w:type="dxa"/>
          </w:tcPr>
          <w:p w14:paraId="3865DB0A" w14:textId="2E814DBB" w:rsidR="00E31E7D" w:rsidRPr="00E31E7D" w:rsidRDefault="00012EAF" w:rsidP="000156F6">
            <w:pPr>
              <w:spacing w:before="60" w:after="60"/>
              <w:jc w:val="center"/>
              <w:rPr>
                <w:rFonts w:ascii="Calibri" w:hAnsi="Calibri" w:cs="Calibri"/>
                <w:b/>
                <w:bCs/>
              </w:rPr>
            </w:pPr>
            <w:r>
              <w:rPr>
                <w:rFonts w:ascii="Calibri" w:hAnsi="Calibri" w:cs="Calibri"/>
                <w:b/>
                <w:bCs/>
              </w:rPr>
              <w:t>1.</w:t>
            </w:r>
            <w:r w:rsidR="00702359">
              <w:rPr>
                <w:rFonts w:ascii="Calibri" w:hAnsi="Calibri" w:cs="Calibri"/>
                <w:b/>
                <w:bCs/>
              </w:rPr>
              <w:t>8</w:t>
            </w:r>
          </w:p>
        </w:tc>
      </w:tr>
      <w:tr w:rsidR="00407FDF" w:rsidRPr="00E31E7D" w14:paraId="575112B3" w14:textId="77777777" w:rsidTr="00AD1918">
        <w:trPr>
          <w:cantSplit/>
        </w:trPr>
        <w:tc>
          <w:tcPr>
            <w:tcW w:w="12109" w:type="dxa"/>
          </w:tcPr>
          <w:p w14:paraId="5042C5BB" w14:textId="41FC456B" w:rsidR="00407FDF" w:rsidRPr="00E31E7D" w:rsidRDefault="008D23FD" w:rsidP="000156F6">
            <w:pPr>
              <w:spacing w:before="60" w:after="60"/>
              <w:rPr>
                <w:rFonts w:ascii="Calibri" w:hAnsi="Calibri" w:cs="Calibri"/>
              </w:rPr>
            </w:pPr>
            <w:r>
              <w:rPr>
                <w:rFonts w:ascii="Calibri" w:hAnsi="Calibri" w:cs="Calibri"/>
              </w:rPr>
              <w:t>Police overtime</w:t>
            </w:r>
            <w:r w:rsidR="00A67F1A">
              <w:rPr>
                <w:rFonts w:ascii="Calibri" w:hAnsi="Calibri" w:cs="Calibri"/>
              </w:rPr>
              <w:t xml:space="preserve"> </w:t>
            </w:r>
            <w:r w:rsidR="00844E3F">
              <w:rPr>
                <w:rFonts w:ascii="Calibri" w:hAnsi="Calibri" w:cs="Calibri"/>
              </w:rPr>
              <w:t>–</w:t>
            </w:r>
            <w:r w:rsidR="00A67F1A">
              <w:rPr>
                <w:rFonts w:ascii="Calibri" w:hAnsi="Calibri" w:cs="Calibri"/>
              </w:rPr>
              <w:t xml:space="preserve"> TAC</w:t>
            </w:r>
            <w:r w:rsidR="00D17B15">
              <w:rPr>
                <w:rFonts w:ascii="Calibri" w:hAnsi="Calibri" w:cs="Calibri"/>
              </w:rPr>
              <w:t xml:space="preserve"> </w:t>
            </w:r>
            <w:r w:rsidR="00A67F1A">
              <w:rPr>
                <w:rFonts w:ascii="Calibri" w:hAnsi="Calibri" w:cs="Calibri"/>
              </w:rPr>
              <w:t>OPS</w:t>
            </w:r>
            <w:r w:rsidR="00844E3F">
              <w:rPr>
                <w:rFonts w:ascii="Calibri" w:hAnsi="Calibri" w:cs="Calibri"/>
              </w:rPr>
              <w:t xml:space="preserve"> training abstractions </w:t>
            </w:r>
            <w:r w:rsidR="00EC2CA6">
              <w:rPr>
                <w:rFonts w:ascii="Calibri" w:hAnsi="Calibri" w:cs="Calibri"/>
              </w:rPr>
              <w:t xml:space="preserve">and </w:t>
            </w:r>
            <w:r w:rsidR="004772D0">
              <w:rPr>
                <w:rFonts w:ascii="Calibri" w:hAnsi="Calibri" w:cs="Calibri"/>
              </w:rPr>
              <w:t>long-term</w:t>
            </w:r>
            <w:r w:rsidR="00EC2CA6">
              <w:rPr>
                <w:rFonts w:ascii="Calibri" w:hAnsi="Calibri" w:cs="Calibri"/>
              </w:rPr>
              <w:t xml:space="preserve"> sickness</w:t>
            </w:r>
            <w:r w:rsidR="00A83C4F">
              <w:rPr>
                <w:rFonts w:ascii="Calibri" w:hAnsi="Calibri" w:cs="Calibri"/>
              </w:rPr>
              <w:t xml:space="preserve">, Custody </w:t>
            </w:r>
            <w:r w:rsidR="00ED6FC1">
              <w:rPr>
                <w:rFonts w:ascii="Calibri" w:hAnsi="Calibri" w:cs="Calibri"/>
              </w:rPr>
              <w:t>minimum staffing levels</w:t>
            </w:r>
            <w:r w:rsidR="00854CC7">
              <w:rPr>
                <w:rFonts w:ascii="Calibri" w:hAnsi="Calibri" w:cs="Calibri"/>
              </w:rPr>
              <w:t>, Gangs &amp; CL demand led</w:t>
            </w:r>
          </w:p>
        </w:tc>
        <w:tc>
          <w:tcPr>
            <w:tcW w:w="2131" w:type="dxa"/>
          </w:tcPr>
          <w:p w14:paraId="2CA8805C" w14:textId="46D784D4" w:rsidR="00407FDF" w:rsidRPr="00E31E7D" w:rsidRDefault="008D23FD" w:rsidP="000156F6">
            <w:pPr>
              <w:spacing w:before="60" w:after="60"/>
              <w:jc w:val="center"/>
              <w:rPr>
                <w:rFonts w:ascii="Calibri" w:hAnsi="Calibri" w:cs="Calibri"/>
              </w:rPr>
            </w:pPr>
            <w:r>
              <w:rPr>
                <w:rFonts w:ascii="Calibri" w:hAnsi="Calibri" w:cs="Calibri"/>
              </w:rPr>
              <w:t>0.3</w:t>
            </w:r>
          </w:p>
        </w:tc>
      </w:tr>
      <w:tr w:rsidR="00AF7942" w:rsidRPr="00E31E7D" w14:paraId="05F4F8A7" w14:textId="77777777" w:rsidTr="00AD1918">
        <w:trPr>
          <w:cantSplit/>
        </w:trPr>
        <w:tc>
          <w:tcPr>
            <w:tcW w:w="12109" w:type="dxa"/>
          </w:tcPr>
          <w:p w14:paraId="22369EFB" w14:textId="5510E3E5" w:rsidR="00AF7942" w:rsidRPr="00E31E7D" w:rsidRDefault="008D23FD" w:rsidP="000156F6">
            <w:pPr>
              <w:spacing w:before="60" w:after="60"/>
              <w:rPr>
                <w:rFonts w:ascii="Calibri" w:hAnsi="Calibri" w:cs="Calibri"/>
              </w:rPr>
            </w:pPr>
            <w:r>
              <w:rPr>
                <w:rFonts w:ascii="Calibri" w:hAnsi="Calibri" w:cs="Calibri"/>
              </w:rPr>
              <w:t>PSE overtime</w:t>
            </w:r>
            <w:r w:rsidR="00412DC7">
              <w:rPr>
                <w:rFonts w:ascii="Calibri" w:hAnsi="Calibri" w:cs="Calibri"/>
              </w:rPr>
              <w:t xml:space="preserve"> </w:t>
            </w:r>
            <w:r w:rsidR="002D7315">
              <w:rPr>
                <w:rFonts w:ascii="Calibri" w:hAnsi="Calibri" w:cs="Calibri"/>
              </w:rPr>
              <w:t>–</w:t>
            </w:r>
            <w:r w:rsidR="00412DC7">
              <w:rPr>
                <w:rFonts w:ascii="Calibri" w:hAnsi="Calibri" w:cs="Calibri"/>
              </w:rPr>
              <w:t xml:space="preserve"> FCR</w:t>
            </w:r>
            <w:r w:rsidR="002D7315">
              <w:rPr>
                <w:rFonts w:ascii="Calibri" w:hAnsi="Calibri" w:cs="Calibri"/>
              </w:rPr>
              <w:t xml:space="preserve"> workload</w:t>
            </w:r>
            <w:r w:rsidR="002800E5">
              <w:rPr>
                <w:rFonts w:ascii="Calibri" w:hAnsi="Calibri" w:cs="Calibri"/>
              </w:rPr>
              <w:t>, high absences</w:t>
            </w:r>
            <w:r w:rsidR="0074455D">
              <w:rPr>
                <w:rFonts w:ascii="Calibri" w:hAnsi="Calibri" w:cs="Calibri"/>
              </w:rPr>
              <w:t>,</w:t>
            </w:r>
            <w:r w:rsidR="002800E5">
              <w:rPr>
                <w:rFonts w:ascii="Calibri" w:hAnsi="Calibri" w:cs="Calibri"/>
              </w:rPr>
              <w:t xml:space="preserve"> and</w:t>
            </w:r>
            <w:r w:rsidR="00585293">
              <w:rPr>
                <w:rFonts w:ascii="Calibri" w:hAnsi="Calibri" w:cs="Calibri"/>
              </w:rPr>
              <w:t xml:space="preserve"> vacancies</w:t>
            </w:r>
          </w:p>
        </w:tc>
        <w:tc>
          <w:tcPr>
            <w:tcW w:w="2131" w:type="dxa"/>
          </w:tcPr>
          <w:p w14:paraId="247DB77D" w14:textId="6357F52B" w:rsidR="00AF7942" w:rsidRPr="00E31E7D" w:rsidRDefault="002B138E" w:rsidP="000156F6">
            <w:pPr>
              <w:spacing w:before="60" w:after="60"/>
              <w:jc w:val="center"/>
              <w:rPr>
                <w:rFonts w:ascii="Calibri" w:hAnsi="Calibri" w:cs="Calibri"/>
              </w:rPr>
            </w:pPr>
            <w:r>
              <w:rPr>
                <w:rFonts w:ascii="Calibri" w:hAnsi="Calibri" w:cs="Calibri"/>
              </w:rPr>
              <w:t>0</w:t>
            </w:r>
            <w:r w:rsidR="008D23FD">
              <w:rPr>
                <w:rFonts w:ascii="Calibri" w:hAnsi="Calibri" w:cs="Calibri"/>
              </w:rPr>
              <w:t>.2</w:t>
            </w:r>
          </w:p>
        </w:tc>
      </w:tr>
      <w:tr w:rsidR="00AF7942" w:rsidRPr="00E31E7D" w14:paraId="0ED6ACBB" w14:textId="77777777" w:rsidTr="00AD1918">
        <w:trPr>
          <w:cantSplit/>
        </w:trPr>
        <w:tc>
          <w:tcPr>
            <w:tcW w:w="12109" w:type="dxa"/>
          </w:tcPr>
          <w:p w14:paraId="3E81DCFB" w14:textId="31DD248A" w:rsidR="00AF7942" w:rsidRPr="00E31E7D" w:rsidRDefault="0074495D" w:rsidP="000156F6">
            <w:pPr>
              <w:spacing w:before="60" w:after="60"/>
              <w:rPr>
                <w:rFonts w:ascii="Calibri" w:hAnsi="Calibri" w:cs="Calibri"/>
              </w:rPr>
            </w:pPr>
            <w:r w:rsidRPr="00E31E7D">
              <w:rPr>
                <w:rFonts w:ascii="Calibri" w:hAnsi="Calibri" w:cs="Calibri"/>
                <w:b/>
                <w:bCs/>
              </w:rPr>
              <w:t xml:space="preserve">Sub Total </w:t>
            </w:r>
            <w:r>
              <w:rPr>
                <w:rFonts w:ascii="Calibri" w:hAnsi="Calibri" w:cs="Calibri"/>
                <w:b/>
                <w:bCs/>
              </w:rPr>
              <w:t>over</w:t>
            </w:r>
            <w:r w:rsidR="00A67F1A">
              <w:rPr>
                <w:rFonts w:ascii="Calibri" w:hAnsi="Calibri" w:cs="Calibri"/>
                <w:b/>
                <w:bCs/>
              </w:rPr>
              <w:t xml:space="preserve"> </w:t>
            </w:r>
            <w:r>
              <w:rPr>
                <w:rFonts w:ascii="Calibri" w:hAnsi="Calibri" w:cs="Calibri"/>
                <w:b/>
                <w:bCs/>
              </w:rPr>
              <w:t>/</w:t>
            </w:r>
            <w:r w:rsidR="00A67F1A">
              <w:rPr>
                <w:rFonts w:ascii="Calibri" w:hAnsi="Calibri" w:cs="Calibri"/>
                <w:b/>
                <w:bCs/>
              </w:rPr>
              <w:t xml:space="preserve"> </w:t>
            </w:r>
            <w:r w:rsidRPr="0074495D">
              <w:rPr>
                <w:rFonts w:ascii="Calibri" w:hAnsi="Calibri" w:cs="Calibri"/>
                <w:b/>
                <w:bCs/>
                <w:color w:val="FF0000"/>
              </w:rPr>
              <w:t xml:space="preserve">(under) </w:t>
            </w:r>
            <w:r w:rsidRPr="00E31E7D">
              <w:rPr>
                <w:rFonts w:ascii="Calibri" w:hAnsi="Calibri" w:cs="Calibri"/>
                <w:b/>
                <w:bCs/>
              </w:rPr>
              <w:t xml:space="preserve">spend on </w:t>
            </w:r>
            <w:r>
              <w:rPr>
                <w:rFonts w:ascii="Calibri" w:hAnsi="Calibri" w:cs="Calibri"/>
                <w:b/>
                <w:bCs/>
              </w:rPr>
              <w:t>Overtime (Force funded)</w:t>
            </w:r>
          </w:p>
        </w:tc>
        <w:tc>
          <w:tcPr>
            <w:tcW w:w="2131" w:type="dxa"/>
          </w:tcPr>
          <w:p w14:paraId="170751B8" w14:textId="40654B90" w:rsidR="00AF7942" w:rsidRPr="002B138E" w:rsidRDefault="002B138E" w:rsidP="000156F6">
            <w:pPr>
              <w:spacing w:before="60" w:after="60"/>
              <w:jc w:val="center"/>
              <w:rPr>
                <w:rFonts w:ascii="Calibri" w:hAnsi="Calibri" w:cs="Calibri"/>
                <w:b/>
              </w:rPr>
            </w:pPr>
            <w:r w:rsidRPr="002B138E">
              <w:rPr>
                <w:rFonts w:ascii="Calibri" w:hAnsi="Calibri" w:cs="Calibri"/>
                <w:b/>
                <w:bCs/>
              </w:rPr>
              <w:t>0.5</w:t>
            </w:r>
          </w:p>
        </w:tc>
      </w:tr>
      <w:tr w:rsidR="00AF7942" w:rsidRPr="00E31E7D" w14:paraId="16653028" w14:textId="77777777" w:rsidTr="00AD1918">
        <w:trPr>
          <w:cantSplit/>
        </w:trPr>
        <w:tc>
          <w:tcPr>
            <w:tcW w:w="12109" w:type="dxa"/>
          </w:tcPr>
          <w:p w14:paraId="5ED13A5B" w14:textId="53BC1904" w:rsidR="00AF7942" w:rsidRPr="00E31E7D" w:rsidRDefault="006E2606" w:rsidP="000156F6">
            <w:pPr>
              <w:spacing w:before="60" w:after="60"/>
              <w:rPr>
                <w:rFonts w:ascii="Calibri" w:hAnsi="Calibri" w:cs="Calibri"/>
              </w:rPr>
            </w:pPr>
            <w:r>
              <w:rPr>
                <w:rFonts w:ascii="Calibri" w:hAnsi="Calibri" w:cs="Calibri"/>
              </w:rPr>
              <w:t xml:space="preserve">LPP – </w:t>
            </w:r>
            <w:r w:rsidR="00D75651">
              <w:rPr>
                <w:rFonts w:ascii="Calibri" w:hAnsi="Calibri" w:cs="Calibri"/>
              </w:rPr>
              <w:t>66% i</w:t>
            </w:r>
            <w:r w:rsidR="00305841">
              <w:rPr>
                <w:rFonts w:ascii="Calibri" w:hAnsi="Calibri" w:cs="Calibri"/>
              </w:rPr>
              <w:t>ncrease in seized dogs</w:t>
            </w:r>
            <w:r w:rsidR="00B90052">
              <w:rPr>
                <w:rFonts w:ascii="Calibri" w:hAnsi="Calibri" w:cs="Calibri"/>
              </w:rPr>
              <w:t xml:space="preserve"> being held in </w:t>
            </w:r>
            <w:r w:rsidR="00486C34">
              <w:rPr>
                <w:rFonts w:ascii="Calibri" w:hAnsi="Calibri" w:cs="Calibri"/>
              </w:rPr>
              <w:t>kennel</w:t>
            </w:r>
            <w:r w:rsidR="00B90052">
              <w:rPr>
                <w:rFonts w:ascii="Calibri" w:hAnsi="Calibri" w:cs="Calibri"/>
              </w:rPr>
              <w:t>s</w:t>
            </w:r>
            <w:r w:rsidR="00486C34">
              <w:rPr>
                <w:rFonts w:ascii="Calibri" w:hAnsi="Calibri" w:cs="Calibri"/>
              </w:rPr>
              <w:t xml:space="preserve"> </w:t>
            </w:r>
            <w:r w:rsidR="00305841">
              <w:rPr>
                <w:rFonts w:ascii="Calibri" w:hAnsi="Calibri" w:cs="Calibri"/>
              </w:rPr>
              <w:t>which</w:t>
            </w:r>
            <w:r w:rsidR="00037649">
              <w:rPr>
                <w:rFonts w:ascii="Calibri" w:hAnsi="Calibri" w:cs="Calibri"/>
              </w:rPr>
              <w:t xml:space="preserve"> </w:t>
            </w:r>
            <w:r w:rsidR="00C30C8E">
              <w:rPr>
                <w:rFonts w:ascii="Calibri" w:hAnsi="Calibri" w:cs="Calibri"/>
              </w:rPr>
              <w:t xml:space="preserve">largely relates to </w:t>
            </w:r>
            <w:r w:rsidR="005D29CD">
              <w:rPr>
                <w:rFonts w:ascii="Calibri" w:hAnsi="Calibri" w:cs="Calibri"/>
              </w:rPr>
              <w:t xml:space="preserve">the </w:t>
            </w:r>
            <w:r w:rsidR="00305841">
              <w:rPr>
                <w:rFonts w:ascii="Calibri" w:hAnsi="Calibri" w:cs="Calibri"/>
              </w:rPr>
              <w:t xml:space="preserve">changes </w:t>
            </w:r>
            <w:r w:rsidR="005D29CD">
              <w:rPr>
                <w:rFonts w:ascii="Calibri" w:hAnsi="Calibri" w:cs="Calibri"/>
              </w:rPr>
              <w:t>in</w:t>
            </w:r>
            <w:r w:rsidR="00486C34">
              <w:rPr>
                <w:rFonts w:ascii="Calibri" w:hAnsi="Calibri" w:cs="Calibri"/>
              </w:rPr>
              <w:t xml:space="preserve"> </w:t>
            </w:r>
            <w:r w:rsidR="00305841">
              <w:rPr>
                <w:rFonts w:ascii="Calibri" w:hAnsi="Calibri" w:cs="Calibri"/>
              </w:rPr>
              <w:t>legis</w:t>
            </w:r>
            <w:r w:rsidR="00D75651">
              <w:rPr>
                <w:rFonts w:ascii="Calibri" w:hAnsi="Calibri" w:cs="Calibri"/>
              </w:rPr>
              <w:t xml:space="preserve">lation </w:t>
            </w:r>
            <w:r w:rsidR="004F5AEF">
              <w:rPr>
                <w:rFonts w:ascii="Calibri" w:hAnsi="Calibri" w:cs="Calibri"/>
              </w:rPr>
              <w:t xml:space="preserve">for </w:t>
            </w:r>
            <w:r>
              <w:rPr>
                <w:rFonts w:ascii="Calibri" w:hAnsi="Calibri" w:cs="Calibri"/>
              </w:rPr>
              <w:t xml:space="preserve">XL </w:t>
            </w:r>
            <w:proofErr w:type="spellStart"/>
            <w:r w:rsidR="000B396F">
              <w:rPr>
                <w:rFonts w:ascii="Calibri" w:hAnsi="Calibri" w:cs="Calibri"/>
              </w:rPr>
              <w:t>Bullys</w:t>
            </w:r>
            <w:proofErr w:type="spellEnd"/>
            <w:r w:rsidR="00BE386E">
              <w:rPr>
                <w:rFonts w:ascii="Calibri" w:hAnsi="Calibri" w:cs="Calibri"/>
              </w:rPr>
              <w:t xml:space="preserve"> to be</w:t>
            </w:r>
            <w:r w:rsidR="00C130E6">
              <w:rPr>
                <w:rFonts w:ascii="Calibri" w:hAnsi="Calibri" w:cs="Calibri"/>
              </w:rPr>
              <w:t xml:space="preserve"> regist</w:t>
            </w:r>
            <w:r w:rsidR="000B396F">
              <w:rPr>
                <w:rFonts w:ascii="Calibri" w:hAnsi="Calibri" w:cs="Calibri"/>
              </w:rPr>
              <w:t xml:space="preserve">ered.  </w:t>
            </w:r>
            <w:r w:rsidR="00C130E6">
              <w:rPr>
                <w:rFonts w:ascii="Calibri" w:hAnsi="Calibri" w:cs="Calibri"/>
              </w:rPr>
              <w:t xml:space="preserve">The increase relates to </w:t>
            </w:r>
            <w:r w:rsidR="000B396F">
              <w:rPr>
                <w:rFonts w:ascii="Calibri" w:hAnsi="Calibri" w:cs="Calibri"/>
              </w:rPr>
              <w:t xml:space="preserve">increased kennel costs; </w:t>
            </w:r>
            <w:r w:rsidR="00F363F0">
              <w:rPr>
                <w:rFonts w:ascii="Calibri" w:hAnsi="Calibri" w:cs="Calibri"/>
              </w:rPr>
              <w:t xml:space="preserve">utilising new kennel facilities to </w:t>
            </w:r>
            <w:r w:rsidR="00E70326">
              <w:rPr>
                <w:rFonts w:ascii="Calibri" w:hAnsi="Calibri" w:cs="Calibri"/>
              </w:rPr>
              <w:t xml:space="preserve">cater for the increased demand in </w:t>
            </w:r>
            <w:r w:rsidR="00CE2E8A">
              <w:rPr>
                <w:rFonts w:ascii="Calibri" w:hAnsi="Calibri" w:cs="Calibri"/>
              </w:rPr>
              <w:t xml:space="preserve">assessing </w:t>
            </w:r>
            <w:r w:rsidR="00E70326">
              <w:rPr>
                <w:rFonts w:ascii="Calibri" w:hAnsi="Calibri" w:cs="Calibri"/>
              </w:rPr>
              <w:t xml:space="preserve">dogs, plus </w:t>
            </w:r>
            <w:r w:rsidR="00C130E6">
              <w:rPr>
                <w:rFonts w:ascii="Calibri" w:hAnsi="Calibri" w:cs="Calibri"/>
              </w:rPr>
              <w:t xml:space="preserve">increased </w:t>
            </w:r>
            <w:r w:rsidR="009F1DC9">
              <w:rPr>
                <w:rFonts w:ascii="Calibri" w:hAnsi="Calibri" w:cs="Calibri"/>
              </w:rPr>
              <w:t>v</w:t>
            </w:r>
            <w:r w:rsidR="00C130E6">
              <w:rPr>
                <w:rFonts w:ascii="Calibri" w:hAnsi="Calibri" w:cs="Calibri"/>
              </w:rPr>
              <w:t>e</w:t>
            </w:r>
            <w:r w:rsidR="00E037EF">
              <w:rPr>
                <w:rFonts w:ascii="Calibri" w:hAnsi="Calibri" w:cs="Calibri"/>
              </w:rPr>
              <w:t>t</w:t>
            </w:r>
            <w:r w:rsidR="004F5AEF">
              <w:rPr>
                <w:rFonts w:ascii="Calibri" w:hAnsi="Calibri" w:cs="Calibri"/>
              </w:rPr>
              <w:t>s</w:t>
            </w:r>
            <w:r w:rsidR="000F0805">
              <w:rPr>
                <w:rFonts w:ascii="Calibri" w:hAnsi="Calibri" w:cs="Calibri"/>
              </w:rPr>
              <w:t>’</w:t>
            </w:r>
            <w:r w:rsidR="00E037EF">
              <w:rPr>
                <w:rFonts w:ascii="Calibri" w:hAnsi="Calibri" w:cs="Calibri"/>
              </w:rPr>
              <w:t xml:space="preserve"> </w:t>
            </w:r>
            <w:proofErr w:type="gramStart"/>
            <w:r w:rsidR="00E037EF">
              <w:rPr>
                <w:rFonts w:ascii="Calibri" w:hAnsi="Calibri" w:cs="Calibri"/>
              </w:rPr>
              <w:t>fee</w:t>
            </w:r>
            <w:proofErr w:type="gramEnd"/>
            <w:r w:rsidR="00E70326">
              <w:rPr>
                <w:rFonts w:ascii="Calibri" w:hAnsi="Calibri" w:cs="Calibri"/>
              </w:rPr>
              <w:t xml:space="preserve"> and </w:t>
            </w:r>
            <w:r w:rsidR="008B0064">
              <w:rPr>
                <w:rFonts w:ascii="Calibri" w:hAnsi="Calibri" w:cs="Calibri"/>
              </w:rPr>
              <w:t>travel costs</w:t>
            </w:r>
            <w:r w:rsidR="00667496">
              <w:rPr>
                <w:rFonts w:ascii="Calibri" w:hAnsi="Calibri" w:cs="Calibri"/>
              </w:rPr>
              <w:t xml:space="preserve">.  </w:t>
            </w:r>
          </w:p>
        </w:tc>
        <w:tc>
          <w:tcPr>
            <w:tcW w:w="2131" w:type="dxa"/>
          </w:tcPr>
          <w:p w14:paraId="1BB8AA2D" w14:textId="0AC29A6E" w:rsidR="00AF7942" w:rsidRPr="00E31E7D" w:rsidRDefault="006E2606" w:rsidP="000156F6">
            <w:pPr>
              <w:spacing w:before="60" w:after="60"/>
              <w:jc w:val="center"/>
              <w:rPr>
                <w:rFonts w:ascii="Calibri" w:hAnsi="Calibri" w:cs="Calibri"/>
              </w:rPr>
            </w:pPr>
            <w:r>
              <w:rPr>
                <w:rFonts w:ascii="Calibri" w:hAnsi="Calibri" w:cs="Calibri"/>
              </w:rPr>
              <w:t>0.</w:t>
            </w:r>
            <w:r w:rsidR="0064767E">
              <w:rPr>
                <w:rFonts w:ascii="Calibri" w:hAnsi="Calibri" w:cs="Calibri"/>
              </w:rPr>
              <w:t>7</w:t>
            </w:r>
          </w:p>
        </w:tc>
      </w:tr>
      <w:tr w:rsidR="00A41F40" w:rsidRPr="00E31E7D" w14:paraId="4D6B45A2" w14:textId="77777777" w:rsidTr="00616A5C">
        <w:trPr>
          <w:cantSplit/>
        </w:trPr>
        <w:tc>
          <w:tcPr>
            <w:tcW w:w="12109" w:type="dxa"/>
          </w:tcPr>
          <w:p w14:paraId="780B7ABB" w14:textId="413B8FB1" w:rsidR="00A41F40" w:rsidRPr="00E31E7D" w:rsidRDefault="00A41F40" w:rsidP="00616A5C">
            <w:pPr>
              <w:spacing w:before="60" w:after="60"/>
              <w:rPr>
                <w:rFonts w:ascii="Calibri" w:hAnsi="Calibri" w:cs="Calibri"/>
              </w:rPr>
            </w:pPr>
            <w:r>
              <w:rPr>
                <w:rFonts w:ascii="Calibri" w:hAnsi="Calibri" w:cs="Calibri"/>
              </w:rPr>
              <w:t xml:space="preserve">Central Ops – FCR seized vehicle income has increased and is forecast to exceed budget </w:t>
            </w:r>
          </w:p>
        </w:tc>
        <w:tc>
          <w:tcPr>
            <w:tcW w:w="2131" w:type="dxa"/>
          </w:tcPr>
          <w:p w14:paraId="6B704746" w14:textId="77777777" w:rsidR="00A41F40" w:rsidRPr="00E31E7D" w:rsidRDefault="00A41F40" w:rsidP="00616A5C">
            <w:pPr>
              <w:spacing w:before="60" w:after="60"/>
              <w:jc w:val="center"/>
              <w:rPr>
                <w:rFonts w:ascii="Calibri" w:hAnsi="Calibri" w:cs="Calibri"/>
              </w:rPr>
            </w:pPr>
            <w:r w:rsidRPr="002C4015">
              <w:rPr>
                <w:rFonts w:ascii="Calibri" w:hAnsi="Calibri" w:cs="Calibri"/>
                <w:color w:val="FF0000"/>
              </w:rPr>
              <w:t>(0.</w:t>
            </w:r>
            <w:r>
              <w:rPr>
                <w:rFonts w:ascii="Calibri" w:hAnsi="Calibri" w:cs="Calibri"/>
                <w:color w:val="FF0000"/>
              </w:rPr>
              <w:t>3</w:t>
            </w:r>
            <w:r w:rsidRPr="002C4015">
              <w:rPr>
                <w:rFonts w:ascii="Calibri" w:hAnsi="Calibri" w:cs="Calibri"/>
                <w:color w:val="FF0000"/>
              </w:rPr>
              <w:t>)</w:t>
            </w:r>
          </w:p>
        </w:tc>
      </w:tr>
      <w:tr w:rsidR="00A41F40" w:rsidRPr="00E31E7D" w14:paraId="09E4188C" w14:textId="77777777" w:rsidTr="00616A5C">
        <w:trPr>
          <w:cantSplit/>
        </w:trPr>
        <w:tc>
          <w:tcPr>
            <w:tcW w:w="12109" w:type="dxa"/>
          </w:tcPr>
          <w:p w14:paraId="275B45C6" w14:textId="77777777" w:rsidR="00A41F40" w:rsidRDefault="00A41F40" w:rsidP="00616A5C">
            <w:pPr>
              <w:spacing w:before="60" w:after="60"/>
              <w:rPr>
                <w:rFonts w:ascii="Calibri" w:hAnsi="Calibri" w:cs="Calibri"/>
              </w:rPr>
            </w:pPr>
            <w:r>
              <w:rPr>
                <w:rFonts w:ascii="Calibri" w:hAnsi="Calibri" w:cs="Calibri"/>
              </w:rPr>
              <w:lastRenderedPageBreak/>
              <w:t xml:space="preserve">Crime – Custody has seen an increase income due to the number of Illegal Immigrants detained by the force, and an increase in dwell time whilst being held in custody waiting for collection by Immigration Enforcement.  Also, centralised custody has implemented a new system to capture prison lockouts, and these are being recharged to the Prison Service within the new NPCC Custody framework.  </w:t>
            </w:r>
          </w:p>
        </w:tc>
        <w:tc>
          <w:tcPr>
            <w:tcW w:w="2131" w:type="dxa"/>
          </w:tcPr>
          <w:p w14:paraId="7390824F" w14:textId="77777777" w:rsidR="00A41F40" w:rsidRPr="00AF05BE" w:rsidRDefault="00A41F40" w:rsidP="00616A5C">
            <w:pPr>
              <w:spacing w:before="60" w:after="60"/>
              <w:jc w:val="center"/>
              <w:rPr>
                <w:rFonts w:ascii="Calibri" w:hAnsi="Calibri" w:cs="Calibri"/>
                <w:color w:val="FF0000"/>
              </w:rPr>
            </w:pPr>
            <w:r>
              <w:rPr>
                <w:rFonts w:ascii="Calibri" w:hAnsi="Calibri" w:cs="Calibri"/>
                <w:color w:val="FF0000"/>
              </w:rPr>
              <w:t>(0.2)</w:t>
            </w:r>
          </w:p>
        </w:tc>
      </w:tr>
      <w:tr w:rsidR="00A41F40" w:rsidRPr="00E31E7D" w14:paraId="35E966B0" w14:textId="77777777" w:rsidTr="00616A5C">
        <w:trPr>
          <w:cantSplit/>
        </w:trPr>
        <w:tc>
          <w:tcPr>
            <w:tcW w:w="12109" w:type="dxa"/>
          </w:tcPr>
          <w:p w14:paraId="0E8E727A" w14:textId="342CA446" w:rsidR="00A41F40" w:rsidRPr="00E31E7D" w:rsidRDefault="00A41F40" w:rsidP="00616A5C">
            <w:pPr>
              <w:spacing w:before="60" w:after="60"/>
              <w:rPr>
                <w:rFonts w:ascii="Calibri" w:hAnsi="Calibri" w:cs="Calibri"/>
              </w:rPr>
            </w:pPr>
            <w:r>
              <w:rPr>
                <w:rFonts w:ascii="Calibri" w:hAnsi="Calibri" w:cs="Calibri"/>
              </w:rPr>
              <w:t>Support Services – rates revaluations, price cap advantages on Gas and Electricity known after budget setting and additional PUP income not included in budget setting.</w:t>
            </w:r>
          </w:p>
        </w:tc>
        <w:tc>
          <w:tcPr>
            <w:tcW w:w="2131" w:type="dxa"/>
          </w:tcPr>
          <w:p w14:paraId="09CA6DF8" w14:textId="77777777" w:rsidR="00A41F40" w:rsidRPr="00E31E7D" w:rsidRDefault="00A41F40" w:rsidP="00616A5C">
            <w:pPr>
              <w:spacing w:before="60" w:after="60"/>
              <w:jc w:val="center"/>
              <w:rPr>
                <w:rFonts w:ascii="Calibri" w:hAnsi="Calibri" w:cs="Calibri"/>
              </w:rPr>
            </w:pPr>
            <w:r>
              <w:rPr>
                <w:rFonts w:ascii="Calibri" w:hAnsi="Calibri" w:cs="Calibri"/>
                <w:color w:val="FF0000"/>
              </w:rPr>
              <w:t>(1</w:t>
            </w:r>
            <w:r w:rsidRPr="00F97015">
              <w:rPr>
                <w:rFonts w:ascii="Calibri" w:hAnsi="Calibri" w:cs="Calibri"/>
                <w:color w:val="FF0000"/>
              </w:rPr>
              <w:t>.</w:t>
            </w:r>
            <w:r>
              <w:rPr>
                <w:rFonts w:ascii="Calibri" w:hAnsi="Calibri" w:cs="Calibri"/>
                <w:color w:val="FF0000"/>
              </w:rPr>
              <w:t>2)</w:t>
            </w:r>
          </w:p>
        </w:tc>
      </w:tr>
      <w:tr w:rsidR="00A41F40" w:rsidRPr="00E31E7D" w14:paraId="1F823178" w14:textId="77777777" w:rsidTr="00616A5C">
        <w:trPr>
          <w:cantSplit/>
        </w:trPr>
        <w:tc>
          <w:tcPr>
            <w:tcW w:w="12109" w:type="dxa"/>
          </w:tcPr>
          <w:p w14:paraId="56152C21" w14:textId="3FAFBE2B" w:rsidR="00A41F40" w:rsidRPr="00E31E7D" w:rsidRDefault="00A41F40" w:rsidP="00616A5C">
            <w:pPr>
              <w:spacing w:before="60" w:after="60"/>
              <w:rPr>
                <w:rFonts w:ascii="Calibri" w:hAnsi="Calibri" w:cs="Calibri"/>
              </w:rPr>
            </w:pPr>
            <w:r>
              <w:rPr>
                <w:rFonts w:ascii="Calibri" w:hAnsi="Calibri" w:cs="Calibri"/>
              </w:rPr>
              <w:t xml:space="preserve">HR and L&amp;D </w:t>
            </w:r>
            <w:r w:rsidR="00D4525F">
              <w:rPr>
                <w:rFonts w:ascii="Calibri" w:hAnsi="Calibri" w:cs="Calibri"/>
              </w:rPr>
              <w:t xml:space="preserve">– </w:t>
            </w:r>
            <w:r w:rsidR="00D4525F">
              <w:rPr>
                <w:rFonts w:eastAsia="Times New Roman" w:cstheme="minorHAnsi"/>
                <w:lang w:eastAsia="en-GB"/>
              </w:rPr>
              <w:t>Police</w:t>
            </w:r>
            <w:r>
              <w:rPr>
                <w:rFonts w:eastAsia="Times New Roman" w:cstheme="minorHAnsi"/>
                <w:lang w:eastAsia="en-GB"/>
              </w:rPr>
              <w:t xml:space="preserve"> Constable Entry Route external training revised forecast considers attrition and </w:t>
            </w:r>
            <w:r w:rsidRPr="00475306">
              <w:rPr>
                <w:rFonts w:eastAsia="Times New Roman" w:cstheme="minorHAnsi"/>
                <w:lang w:eastAsia="en-GB"/>
              </w:rPr>
              <w:t xml:space="preserve">significant reduction in taser training </w:t>
            </w:r>
            <w:r>
              <w:rPr>
                <w:rFonts w:eastAsia="Times New Roman" w:cstheme="minorHAnsi"/>
                <w:lang w:eastAsia="en-GB"/>
              </w:rPr>
              <w:t>and usage of cartridges</w:t>
            </w:r>
          </w:p>
        </w:tc>
        <w:tc>
          <w:tcPr>
            <w:tcW w:w="2131" w:type="dxa"/>
          </w:tcPr>
          <w:p w14:paraId="054ABEB1" w14:textId="77777777" w:rsidR="00A41F40" w:rsidRPr="00E31E7D" w:rsidRDefault="00A41F40" w:rsidP="00616A5C">
            <w:pPr>
              <w:spacing w:before="60" w:after="60"/>
              <w:jc w:val="center"/>
              <w:rPr>
                <w:rFonts w:ascii="Calibri" w:hAnsi="Calibri" w:cs="Calibri"/>
              </w:rPr>
            </w:pPr>
            <w:r w:rsidRPr="00D616CD">
              <w:rPr>
                <w:rFonts w:ascii="Calibri" w:hAnsi="Calibri" w:cs="Calibri"/>
                <w:color w:val="FF0000"/>
              </w:rPr>
              <w:t>(0.5)</w:t>
            </w:r>
          </w:p>
        </w:tc>
      </w:tr>
      <w:tr w:rsidR="00E00933" w:rsidRPr="00E31E7D" w14:paraId="7BA5FB3A" w14:textId="77777777" w:rsidTr="00AD1918">
        <w:trPr>
          <w:cantSplit/>
        </w:trPr>
        <w:tc>
          <w:tcPr>
            <w:tcW w:w="12109" w:type="dxa"/>
          </w:tcPr>
          <w:p w14:paraId="0DF24032" w14:textId="50267C03" w:rsidR="00E00933" w:rsidRDefault="00E00933" w:rsidP="000156F6">
            <w:pPr>
              <w:spacing w:before="60" w:after="60"/>
              <w:rPr>
                <w:rFonts w:ascii="Calibri" w:hAnsi="Calibri" w:cs="Calibri"/>
              </w:rPr>
            </w:pPr>
            <w:r>
              <w:rPr>
                <w:rFonts w:eastAsia="Times New Roman" w:cstheme="minorHAnsi"/>
                <w:lang w:eastAsia="en-GB"/>
              </w:rPr>
              <w:t>Increase in public liability and motor insurance claims</w:t>
            </w:r>
            <w:r w:rsidR="003075AB">
              <w:rPr>
                <w:rFonts w:eastAsia="Times New Roman" w:cstheme="minorHAnsi"/>
                <w:lang w:eastAsia="en-GB"/>
              </w:rPr>
              <w:t xml:space="preserve"> (this is included in Support Services in appendix 1)</w:t>
            </w:r>
          </w:p>
        </w:tc>
        <w:tc>
          <w:tcPr>
            <w:tcW w:w="2131" w:type="dxa"/>
          </w:tcPr>
          <w:p w14:paraId="2195673B" w14:textId="4D3B41E3" w:rsidR="00E00933" w:rsidRPr="002C4015" w:rsidRDefault="00E00933" w:rsidP="000156F6">
            <w:pPr>
              <w:spacing w:before="60" w:after="60"/>
              <w:jc w:val="center"/>
              <w:rPr>
                <w:rFonts w:ascii="Calibri" w:hAnsi="Calibri" w:cs="Calibri"/>
                <w:color w:val="FF0000"/>
              </w:rPr>
            </w:pPr>
            <w:r w:rsidRPr="00FF115E">
              <w:rPr>
                <w:rFonts w:ascii="Calibri" w:hAnsi="Calibri" w:cs="Calibri"/>
              </w:rPr>
              <w:t>0.</w:t>
            </w:r>
            <w:r w:rsidR="00D4287C">
              <w:rPr>
                <w:rFonts w:ascii="Calibri" w:hAnsi="Calibri" w:cs="Calibri"/>
              </w:rPr>
              <w:t>2</w:t>
            </w:r>
          </w:p>
        </w:tc>
      </w:tr>
      <w:tr w:rsidR="00861689" w:rsidRPr="00E31E7D" w14:paraId="78FA6046" w14:textId="77777777" w:rsidTr="00AD1918">
        <w:trPr>
          <w:cantSplit/>
        </w:trPr>
        <w:tc>
          <w:tcPr>
            <w:tcW w:w="12109" w:type="dxa"/>
          </w:tcPr>
          <w:p w14:paraId="0D1CC211" w14:textId="2456CFFA" w:rsidR="00861689" w:rsidRDefault="00861689" w:rsidP="000156F6">
            <w:pPr>
              <w:spacing w:before="60" w:after="60"/>
              <w:rPr>
                <w:rFonts w:ascii="Calibri" w:hAnsi="Calibri" w:cs="Calibri"/>
              </w:rPr>
            </w:pPr>
            <w:r>
              <w:rPr>
                <w:rFonts w:eastAsia="Times New Roman" w:cstheme="minorHAnsi"/>
                <w:lang w:eastAsia="en-GB"/>
              </w:rPr>
              <w:t>Home Office funding for over Police Uplift Payment maintenance</w:t>
            </w:r>
          </w:p>
        </w:tc>
        <w:tc>
          <w:tcPr>
            <w:tcW w:w="2131" w:type="dxa"/>
          </w:tcPr>
          <w:p w14:paraId="234DC139" w14:textId="1156F758" w:rsidR="00861689" w:rsidRPr="00D616CD" w:rsidRDefault="002C28E8" w:rsidP="000156F6">
            <w:pPr>
              <w:spacing w:before="60" w:after="60"/>
              <w:jc w:val="center"/>
              <w:rPr>
                <w:rFonts w:ascii="Calibri" w:hAnsi="Calibri" w:cs="Calibri"/>
                <w:color w:val="FF0000"/>
              </w:rPr>
            </w:pPr>
            <w:r>
              <w:rPr>
                <w:rFonts w:ascii="Calibri" w:hAnsi="Calibri" w:cs="Calibri"/>
                <w:color w:val="FF0000"/>
              </w:rPr>
              <w:t>(0.2)</w:t>
            </w:r>
          </w:p>
        </w:tc>
      </w:tr>
      <w:tr w:rsidR="00CA6007" w:rsidRPr="00E31E7D" w14:paraId="029E7EE4" w14:textId="77777777" w:rsidTr="00AD1918">
        <w:trPr>
          <w:cantSplit/>
        </w:trPr>
        <w:tc>
          <w:tcPr>
            <w:tcW w:w="12109" w:type="dxa"/>
          </w:tcPr>
          <w:p w14:paraId="7E95A1BA" w14:textId="32F93B29" w:rsidR="00CA6007" w:rsidRPr="00E31E7D" w:rsidRDefault="00C36022" w:rsidP="000156F6">
            <w:pPr>
              <w:spacing w:before="60" w:after="60"/>
              <w:rPr>
                <w:rFonts w:ascii="Calibri" w:hAnsi="Calibri" w:cs="Calibri"/>
              </w:rPr>
            </w:pPr>
            <w:r w:rsidRPr="00E31E7D">
              <w:rPr>
                <w:rFonts w:ascii="Calibri" w:hAnsi="Calibri" w:cs="Calibri"/>
                <w:b/>
                <w:bCs/>
              </w:rPr>
              <w:t xml:space="preserve">Sub Total </w:t>
            </w:r>
            <w:r>
              <w:rPr>
                <w:rFonts w:ascii="Calibri" w:hAnsi="Calibri" w:cs="Calibri"/>
                <w:b/>
                <w:bCs/>
              </w:rPr>
              <w:t>over</w:t>
            </w:r>
            <w:r w:rsidR="00A67F1A">
              <w:rPr>
                <w:rFonts w:ascii="Calibri" w:hAnsi="Calibri" w:cs="Calibri"/>
                <w:b/>
                <w:bCs/>
              </w:rPr>
              <w:t xml:space="preserve"> </w:t>
            </w:r>
            <w:r>
              <w:rPr>
                <w:rFonts w:ascii="Calibri" w:hAnsi="Calibri" w:cs="Calibri"/>
                <w:b/>
                <w:bCs/>
              </w:rPr>
              <w:t>/</w:t>
            </w:r>
            <w:r w:rsidR="00A67F1A">
              <w:rPr>
                <w:rFonts w:ascii="Calibri" w:hAnsi="Calibri" w:cs="Calibri"/>
                <w:b/>
                <w:bCs/>
              </w:rPr>
              <w:t xml:space="preserve"> </w:t>
            </w:r>
            <w:r w:rsidRPr="0074495D">
              <w:rPr>
                <w:rFonts w:ascii="Calibri" w:hAnsi="Calibri" w:cs="Calibri"/>
                <w:b/>
                <w:bCs/>
                <w:color w:val="FF0000"/>
              </w:rPr>
              <w:t xml:space="preserve">(under) </w:t>
            </w:r>
            <w:r w:rsidRPr="00E31E7D">
              <w:rPr>
                <w:rFonts w:ascii="Calibri" w:hAnsi="Calibri" w:cs="Calibri"/>
                <w:b/>
                <w:bCs/>
              </w:rPr>
              <w:t xml:space="preserve">spend on </w:t>
            </w:r>
            <w:r>
              <w:rPr>
                <w:rFonts w:ascii="Calibri" w:hAnsi="Calibri" w:cs="Calibri"/>
                <w:b/>
                <w:bCs/>
              </w:rPr>
              <w:t>all other costs (Force funded)</w:t>
            </w:r>
          </w:p>
        </w:tc>
        <w:tc>
          <w:tcPr>
            <w:tcW w:w="2131" w:type="dxa"/>
          </w:tcPr>
          <w:p w14:paraId="4D6A507C" w14:textId="4A577092" w:rsidR="00CA6007" w:rsidRPr="00C36022" w:rsidRDefault="00C36022" w:rsidP="000156F6">
            <w:pPr>
              <w:spacing w:before="60" w:after="60"/>
              <w:jc w:val="center"/>
              <w:rPr>
                <w:rFonts w:ascii="Calibri" w:hAnsi="Calibri" w:cs="Calibri"/>
                <w:b/>
              </w:rPr>
            </w:pPr>
            <w:r w:rsidRPr="006661D2">
              <w:rPr>
                <w:rFonts w:ascii="Calibri" w:hAnsi="Calibri" w:cs="Calibri"/>
                <w:b/>
                <w:color w:val="FF0000"/>
              </w:rPr>
              <w:t>(1.</w:t>
            </w:r>
            <w:r w:rsidR="001C50F6">
              <w:rPr>
                <w:rFonts w:ascii="Calibri" w:hAnsi="Calibri" w:cs="Calibri"/>
                <w:b/>
                <w:color w:val="FF0000"/>
              </w:rPr>
              <w:t>5</w:t>
            </w:r>
            <w:r w:rsidRPr="006661D2">
              <w:rPr>
                <w:rFonts w:ascii="Calibri" w:hAnsi="Calibri" w:cs="Calibri"/>
                <w:b/>
                <w:color w:val="FF0000"/>
              </w:rPr>
              <w:t>)</w:t>
            </w:r>
          </w:p>
        </w:tc>
      </w:tr>
      <w:tr w:rsidR="00E31E7D" w:rsidRPr="00E31E7D" w14:paraId="1A7AF6C3" w14:textId="77777777" w:rsidTr="00AD1918">
        <w:trPr>
          <w:cantSplit/>
        </w:trPr>
        <w:tc>
          <w:tcPr>
            <w:tcW w:w="12109" w:type="dxa"/>
          </w:tcPr>
          <w:p w14:paraId="46546206" w14:textId="6E25E7DA" w:rsidR="00E31E7D" w:rsidRPr="000A77D0" w:rsidRDefault="007F56CD" w:rsidP="000156F6">
            <w:pPr>
              <w:spacing w:before="60" w:after="60"/>
              <w:rPr>
                <w:rFonts w:ascii="Calibri" w:hAnsi="Calibri" w:cs="Calibri"/>
              </w:rPr>
            </w:pPr>
            <w:r w:rsidRPr="000A77D0">
              <w:rPr>
                <w:rFonts w:ascii="Calibri" w:hAnsi="Calibri" w:cs="Calibri"/>
              </w:rPr>
              <w:t>Externally Funded</w:t>
            </w:r>
            <w:r w:rsidR="002378D2">
              <w:rPr>
                <w:rFonts w:ascii="Calibri" w:hAnsi="Calibri" w:cs="Calibri"/>
              </w:rPr>
              <w:t xml:space="preserve"> – Camera safety </w:t>
            </w:r>
            <w:r w:rsidR="00A56BE4">
              <w:rPr>
                <w:rFonts w:ascii="Calibri" w:hAnsi="Calibri" w:cs="Calibri"/>
              </w:rPr>
              <w:t>income</w:t>
            </w:r>
            <w:r w:rsidR="00262B42">
              <w:rPr>
                <w:rFonts w:ascii="Calibri" w:hAnsi="Calibri" w:cs="Calibri"/>
              </w:rPr>
              <w:t xml:space="preserve"> </w:t>
            </w:r>
            <w:r w:rsidR="00DA7622">
              <w:rPr>
                <w:rFonts w:ascii="Calibri" w:hAnsi="Calibri" w:cs="Calibri"/>
              </w:rPr>
              <w:t xml:space="preserve">is </w:t>
            </w:r>
            <w:r w:rsidR="00262B42">
              <w:rPr>
                <w:rFonts w:ascii="Calibri" w:hAnsi="Calibri" w:cs="Calibri"/>
              </w:rPr>
              <w:t xml:space="preserve">lower </w:t>
            </w:r>
            <w:r w:rsidR="00DA7622">
              <w:rPr>
                <w:rFonts w:ascii="Calibri" w:hAnsi="Calibri" w:cs="Calibri"/>
              </w:rPr>
              <w:t xml:space="preserve">than </w:t>
            </w:r>
            <w:r w:rsidR="00B964CD">
              <w:rPr>
                <w:rFonts w:ascii="Calibri" w:hAnsi="Calibri" w:cs="Calibri"/>
              </w:rPr>
              <w:t>budgeted;</w:t>
            </w:r>
            <w:r w:rsidR="00DA7622">
              <w:rPr>
                <w:rFonts w:ascii="Calibri" w:hAnsi="Calibri" w:cs="Calibri"/>
              </w:rPr>
              <w:t xml:space="preserve"> this is due to camera/</w:t>
            </w:r>
            <w:r w:rsidR="00ED3862">
              <w:rPr>
                <w:rFonts w:ascii="Calibri" w:hAnsi="Calibri" w:cs="Calibri"/>
              </w:rPr>
              <w:t>technical issues</w:t>
            </w:r>
            <w:r w:rsidR="00806323">
              <w:rPr>
                <w:rFonts w:ascii="Calibri" w:hAnsi="Calibri" w:cs="Calibri"/>
              </w:rPr>
              <w:t xml:space="preserve"> </w:t>
            </w:r>
            <w:r w:rsidR="00B964CD">
              <w:rPr>
                <w:rFonts w:ascii="Calibri" w:hAnsi="Calibri" w:cs="Calibri"/>
              </w:rPr>
              <w:t>which ha</w:t>
            </w:r>
            <w:r w:rsidR="00B26979">
              <w:rPr>
                <w:rFonts w:ascii="Calibri" w:hAnsi="Calibri" w:cs="Calibri"/>
              </w:rPr>
              <w:t>ve</w:t>
            </w:r>
            <w:r w:rsidR="00FA15C6">
              <w:rPr>
                <w:rFonts w:ascii="Calibri" w:hAnsi="Calibri" w:cs="Calibri"/>
              </w:rPr>
              <w:t xml:space="preserve"> hampered</w:t>
            </w:r>
            <w:r w:rsidR="00B964CD">
              <w:rPr>
                <w:rFonts w:ascii="Calibri" w:hAnsi="Calibri" w:cs="Calibri"/>
              </w:rPr>
              <w:t xml:space="preserve"> our </w:t>
            </w:r>
            <w:r w:rsidR="001E4D9F">
              <w:rPr>
                <w:rFonts w:ascii="Calibri" w:hAnsi="Calibri" w:cs="Calibri"/>
              </w:rPr>
              <w:t xml:space="preserve">ability </w:t>
            </w:r>
            <w:r w:rsidR="002F11CA">
              <w:rPr>
                <w:rFonts w:ascii="Calibri" w:hAnsi="Calibri" w:cs="Calibri"/>
              </w:rPr>
              <w:t xml:space="preserve">to </w:t>
            </w:r>
            <w:r w:rsidR="004B3268">
              <w:rPr>
                <w:rFonts w:ascii="Calibri" w:hAnsi="Calibri" w:cs="Calibri"/>
              </w:rPr>
              <w:t>draw down</w:t>
            </w:r>
            <w:r w:rsidR="00C46B86">
              <w:rPr>
                <w:rFonts w:ascii="Calibri" w:hAnsi="Calibri" w:cs="Calibri"/>
              </w:rPr>
              <w:t xml:space="preserve"> images </w:t>
            </w:r>
            <w:r w:rsidR="00964700">
              <w:rPr>
                <w:rFonts w:ascii="Calibri" w:hAnsi="Calibri" w:cs="Calibri"/>
              </w:rPr>
              <w:t xml:space="preserve">to issue </w:t>
            </w:r>
            <w:r w:rsidR="00C46B86">
              <w:rPr>
                <w:rFonts w:ascii="Calibri" w:hAnsi="Calibri" w:cs="Calibri"/>
              </w:rPr>
              <w:t>penalty notic</w:t>
            </w:r>
            <w:r w:rsidR="00BD252E">
              <w:rPr>
                <w:rFonts w:ascii="Calibri" w:hAnsi="Calibri" w:cs="Calibri"/>
              </w:rPr>
              <w:t xml:space="preserve">es.  The underachieved income is currently </w:t>
            </w:r>
            <w:r w:rsidR="00806323">
              <w:rPr>
                <w:rFonts w:ascii="Calibri" w:hAnsi="Calibri" w:cs="Calibri"/>
              </w:rPr>
              <w:t xml:space="preserve">offset by </w:t>
            </w:r>
            <w:r w:rsidR="00BD252E">
              <w:rPr>
                <w:rFonts w:ascii="Calibri" w:hAnsi="Calibri" w:cs="Calibri"/>
              </w:rPr>
              <w:t xml:space="preserve">additional income </w:t>
            </w:r>
            <w:r w:rsidR="005766BF">
              <w:rPr>
                <w:rFonts w:ascii="Calibri" w:hAnsi="Calibri" w:cs="Calibri"/>
              </w:rPr>
              <w:t xml:space="preserve">generated from </w:t>
            </w:r>
            <w:r w:rsidR="00806323">
              <w:rPr>
                <w:rFonts w:ascii="Calibri" w:hAnsi="Calibri" w:cs="Calibri"/>
              </w:rPr>
              <w:t xml:space="preserve">Op Safeguard </w:t>
            </w:r>
            <w:r w:rsidR="00700290">
              <w:rPr>
                <w:rFonts w:ascii="Calibri" w:hAnsi="Calibri" w:cs="Calibri"/>
              </w:rPr>
              <w:t>(</w:t>
            </w:r>
            <w:r w:rsidR="005766BF">
              <w:rPr>
                <w:rFonts w:ascii="Calibri" w:hAnsi="Calibri" w:cs="Calibri"/>
              </w:rPr>
              <w:t xml:space="preserve">detaining </w:t>
            </w:r>
            <w:r w:rsidR="004F5BE5">
              <w:rPr>
                <w:rFonts w:ascii="Calibri" w:hAnsi="Calibri" w:cs="Calibri"/>
              </w:rPr>
              <w:t>remand prisons on behalf of the Prison Service due to insufficient cell capacity</w:t>
            </w:r>
            <w:r w:rsidR="00700290">
              <w:rPr>
                <w:rFonts w:ascii="Calibri" w:hAnsi="Calibri" w:cs="Calibri"/>
              </w:rPr>
              <w:t>)</w:t>
            </w:r>
            <w:r w:rsidR="004F5BE5">
              <w:rPr>
                <w:rFonts w:ascii="Calibri" w:hAnsi="Calibri" w:cs="Calibri"/>
              </w:rPr>
              <w:t xml:space="preserve"> </w:t>
            </w:r>
            <w:r w:rsidR="00806323">
              <w:rPr>
                <w:rFonts w:ascii="Calibri" w:hAnsi="Calibri" w:cs="Calibri"/>
              </w:rPr>
              <w:t>and</w:t>
            </w:r>
            <w:r w:rsidR="004F5BE5">
              <w:rPr>
                <w:rFonts w:ascii="Calibri" w:hAnsi="Calibri" w:cs="Calibri"/>
              </w:rPr>
              <w:t xml:space="preserve"> </w:t>
            </w:r>
            <w:r w:rsidR="00806323">
              <w:rPr>
                <w:rFonts w:ascii="Calibri" w:hAnsi="Calibri" w:cs="Calibri"/>
              </w:rPr>
              <w:t>Mutual Aid</w:t>
            </w:r>
            <w:r w:rsidR="004F5BE5">
              <w:rPr>
                <w:rFonts w:ascii="Calibri" w:hAnsi="Calibri" w:cs="Calibri"/>
              </w:rPr>
              <w:t>.</w:t>
            </w:r>
          </w:p>
        </w:tc>
        <w:tc>
          <w:tcPr>
            <w:tcW w:w="2131" w:type="dxa"/>
          </w:tcPr>
          <w:p w14:paraId="2E414EDB" w14:textId="4FC665C9" w:rsidR="00E31E7D" w:rsidRPr="000A77D0" w:rsidRDefault="0063274F" w:rsidP="000156F6">
            <w:pPr>
              <w:spacing w:before="60" w:after="60"/>
              <w:jc w:val="center"/>
              <w:rPr>
                <w:rFonts w:ascii="Calibri" w:hAnsi="Calibri" w:cs="Calibri"/>
              </w:rPr>
            </w:pPr>
            <w:r w:rsidRPr="000A77D0">
              <w:rPr>
                <w:rFonts w:ascii="Calibri" w:hAnsi="Calibri" w:cs="Calibri"/>
              </w:rPr>
              <w:t>0.</w:t>
            </w:r>
            <w:r w:rsidR="0041730C">
              <w:rPr>
                <w:rFonts w:ascii="Calibri" w:hAnsi="Calibri" w:cs="Calibri"/>
              </w:rPr>
              <w:t>2</w:t>
            </w:r>
          </w:p>
        </w:tc>
      </w:tr>
      <w:tr w:rsidR="00F95A6E" w:rsidRPr="00E31E7D" w14:paraId="052742C3" w14:textId="77777777" w:rsidTr="00AD1918">
        <w:trPr>
          <w:cantSplit/>
        </w:trPr>
        <w:tc>
          <w:tcPr>
            <w:tcW w:w="12109" w:type="dxa"/>
          </w:tcPr>
          <w:p w14:paraId="2D54628E" w14:textId="73EC0A7F" w:rsidR="00F95A6E" w:rsidRPr="000A77D0" w:rsidRDefault="000E053E" w:rsidP="001535B2">
            <w:pPr>
              <w:spacing w:before="60" w:after="60"/>
              <w:rPr>
                <w:rFonts w:ascii="Calibri" w:hAnsi="Calibri" w:cs="Calibri"/>
              </w:rPr>
            </w:pPr>
            <w:r>
              <w:rPr>
                <w:rFonts w:eastAsia="Times New Roman" w:cstheme="minorHAnsi"/>
                <w:lang w:eastAsia="en-GB"/>
              </w:rPr>
              <w:t>Council tax surplus from local authorities greater than forecast</w:t>
            </w:r>
          </w:p>
        </w:tc>
        <w:tc>
          <w:tcPr>
            <w:tcW w:w="2131" w:type="dxa"/>
          </w:tcPr>
          <w:p w14:paraId="1955A1A7" w14:textId="65911C70" w:rsidR="00F95A6E" w:rsidRPr="000A77D0" w:rsidRDefault="005A2F48" w:rsidP="001535B2">
            <w:pPr>
              <w:spacing w:before="60" w:after="60"/>
              <w:jc w:val="center"/>
              <w:rPr>
                <w:rFonts w:ascii="Calibri" w:hAnsi="Calibri" w:cs="Calibri"/>
              </w:rPr>
            </w:pPr>
            <w:r w:rsidRPr="00FF115E">
              <w:rPr>
                <w:rFonts w:ascii="Calibri" w:hAnsi="Calibri" w:cs="Calibri"/>
                <w:color w:val="FF0000"/>
              </w:rPr>
              <w:t>(0.4)</w:t>
            </w:r>
          </w:p>
        </w:tc>
      </w:tr>
      <w:tr w:rsidR="006B7B6D" w:rsidRPr="00E31E7D" w14:paraId="53E806C7" w14:textId="77777777" w:rsidTr="00AD1918">
        <w:trPr>
          <w:cantSplit/>
        </w:trPr>
        <w:tc>
          <w:tcPr>
            <w:tcW w:w="12109" w:type="dxa"/>
          </w:tcPr>
          <w:p w14:paraId="3B999149" w14:textId="27370790" w:rsidR="006B7B6D" w:rsidRPr="00800B48" w:rsidRDefault="006B7B6D" w:rsidP="000156F6">
            <w:pPr>
              <w:spacing w:before="60" w:after="60"/>
              <w:rPr>
                <w:rFonts w:ascii="Calibri" w:hAnsi="Calibri" w:cs="Calibri"/>
              </w:rPr>
            </w:pPr>
            <w:r w:rsidRPr="00E31E7D">
              <w:rPr>
                <w:rFonts w:ascii="Calibri" w:hAnsi="Calibri" w:cs="Calibri"/>
                <w:b/>
                <w:bCs/>
              </w:rPr>
              <w:t xml:space="preserve">Total </w:t>
            </w:r>
            <w:r>
              <w:rPr>
                <w:rFonts w:ascii="Calibri" w:hAnsi="Calibri" w:cs="Calibri"/>
                <w:b/>
                <w:bCs/>
              </w:rPr>
              <w:t xml:space="preserve">Over / </w:t>
            </w:r>
            <w:r w:rsidRPr="00A67F1A">
              <w:rPr>
                <w:rFonts w:ascii="Calibri" w:hAnsi="Calibri" w:cs="Calibri"/>
                <w:b/>
                <w:bCs/>
                <w:color w:val="FF0000"/>
              </w:rPr>
              <w:t xml:space="preserve">(Under) </w:t>
            </w:r>
            <w:r w:rsidRPr="00E31E7D">
              <w:rPr>
                <w:rFonts w:ascii="Calibri" w:hAnsi="Calibri" w:cs="Calibri"/>
                <w:b/>
                <w:bCs/>
              </w:rPr>
              <w:t>spend</w:t>
            </w:r>
          </w:p>
        </w:tc>
        <w:tc>
          <w:tcPr>
            <w:tcW w:w="2131" w:type="dxa"/>
          </w:tcPr>
          <w:p w14:paraId="0D676DB2" w14:textId="033A9A9B" w:rsidR="006B7B6D" w:rsidRPr="00800B48" w:rsidRDefault="006B7B6D" w:rsidP="000156F6">
            <w:pPr>
              <w:spacing w:before="60" w:after="60"/>
              <w:jc w:val="center"/>
              <w:rPr>
                <w:rFonts w:ascii="Calibri" w:hAnsi="Calibri" w:cs="Calibri"/>
              </w:rPr>
            </w:pPr>
            <w:r w:rsidRPr="002F1682">
              <w:rPr>
                <w:rFonts w:ascii="Calibri" w:hAnsi="Calibri" w:cs="Calibri"/>
                <w:b/>
                <w:bCs/>
              </w:rPr>
              <w:t>0.</w:t>
            </w:r>
            <w:r w:rsidR="008F2731">
              <w:rPr>
                <w:rFonts w:ascii="Calibri" w:hAnsi="Calibri" w:cs="Calibri"/>
                <w:b/>
                <w:bCs/>
              </w:rPr>
              <w:t>0</w:t>
            </w:r>
          </w:p>
        </w:tc>
      </w:tr>
    </w:tbl>
    <w:p w14:paraId="17717532" w14:textId="77777777" w:rsidR="00A475EB" w:rsidRDefault="00A475EB">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0D59FD8C" w14:textId="3673E6FE" w:rsidR="00AA7CD8" w:rsidRDefault="00911AD2" w:rsidP="00990734">
      <w:pPr>
        <w:spacing w:before="240" w:after="240" w:line="240" w:lineRule="auto"/>
        <w:ind w:right="-23"/>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 xml:space="preserve">endix </w:t>
      </w:r>
      <w:r>
        <w:rPr>
          <w:rFonts w:eastAsia="Times New Roman" w:cstheme="minorHAnsi"/>
          <w:b/>
          <w:color w:val="0F243E" w:themeColor="text2" w:themeShade="80"/>
          <w:sz w:val="28"/>
          <w:szCs w:val="28"/>
        </w:rPr>
        <w:t>4</w:t>
      </w:r>
      <w:r w:rsidR="009B2CFC">
        <w:rPr>
          <w:rFonts w:eastAsia="Times New Roman" w:cstheme="minorHAnsi"/>
          <w:b/>
          <w:color w:val="0F243E" w:themeColor="text2" w:themeShade="80"/>
          <w:sz w:val="28"/>
          <w:szCs w:val="28"/>
        </w:rPr>
        <w:t xml:space="preserve"> – Reserves</w:t>
      </w:r>
    </w:p>
    <w:tbl>
      <w:tblPr>
        <w:tblW w:w="96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4223"/>
        <w:gridCol w:w="1732"/>
        <w:gridCol w:w="1983"/>
        <w:gridCol w:w="1702"/>
      </w:tblGrid>
      <w:tr w:rsidR="00437864" w:rsidRPr="00437864" w14:paraId="66CDDF57" w14:textId="77777777" w:rsidTr="00472D4D">
        <w:trPr>
          <w:cantSplit/>
        </w:trPr>
        <w:tc>
          <w:tcPr>
            <w:tcW w:w="4223" w:type="dxa"/>
            <w:shd w:val="clear" w:color="auto" w:fill="auto"/>
            <w:tcMar>
              <w:top w:w="85" w:type="dxa"/>
              <w:left w:w="85" w:type="dxa"/>
              <w:bottom w:w="85" w:type="dxa"/>
              <w:right w:w="85" w:type="dxa"/>
            </w:tcMar>
            <w:hideMark/>
          </w:tcPr>
          <w:p w14:paraId="67A90576" w14:textId="77777777" w:rsidR="00437864" w:rsidRPr="00FF115E" w:rsidRDefault="00437864" w:rsidP="00437864">
            <w:pPr>
              <w:spacing w:after="0" w:line="240" w:lineRule="auto"/>
              <w:rPr>
                <w:rFonts w:cstheme="minorHAnsi"/>
              </w:rPr>
            </w:pPr>
          </w:p>
        </w:tc>
        <w:tc>
          <w:tcPr>
            <w:tcW w:w="1732" w:type="dxa"/>
            <w:shd w:val="clear" w:color="auto" w:fill="auto"/>
            <w:tcMar>
              <w:top w:w="85" w:type="dxa"/>
              <w:left w:w="85" w:type="dxa"/>
              <w:bottom w:w="85" w:type="dxa"/>
              <w:right w:w="85" w:type="dxa"/>
            </w:tcMar>
            <w:hideMark/>
          </w:tcPr>
          <w:p w14:paraId="004AF86B" w14:textId="77777777" w:rsidR="00616FC0" w:rsidRDefault="00437864" w:rsidP="005E7162">
            <w:pPr>
              <w:spacing w:after="0" w:line="240" w:lineRule="auto"/>
              <w:jc w:val="right"/>
              <w:rPr>
                <w:rFonts w:cstheme="minorHAnsi"/>
                <w:b/>
                <w:bCs/>
              </w:rPr>
            </w:pPr>
            <w:r w:rsidRPr="00FF115E">
              <w:rPr>
                <w:rFonts w:cstheme="minorHAnsi"/>
                <w:b/>
                <w:bCs/>
              </w:rPr>
              <w:t xml:space="preserve">Actual as at </w:t>
            </w:r>
          </w:p>
          <w:p w14:paraId="5A436F96" w14:textId="44C3338C" w:rsidR="00437864" w:rsidRPr="00FF115E" w:rsidRDefault="00437864" w:rsidP="00FF115E">
            <w:pPr>
              <w:spacing w:after="0" w:line="240" w:lineRule="auto"/>
              <w:jc w:val="right"/>
              <w:rPr>
                <w:rFonts w:cstheme="minorHAnsi"/>
                <w:b/>
                <w:bCs/>
              </w:rPr>
            </w:pPr>
            <w:r w:rsidRPr="00FF115E">
              <w:rPr>
                <w:rFonts w:cstheme="minorHAnsi"/>
                <w:b/>
                <w:bCs/>
              </w:rPr>
              <w:t>31 March 2024</w:t>
            </w:r>
          </w:p>
        </w:tc>
        <w:tc>
          <w:tcPr>
            <w:tcW w:w="1983" w:type="dxa"/>
            <w:shd w:val="clear" w:color="auto" w:fill="auto"/>
            <w:tcMar>
              <w:top w:w="85" w:type="dxa"/>
              <w:left w:w="85" w:type="dxa"/>
              <w:bottom w:w="85" w:type="dxa"/>
              <w:right w:w="85" w:type="dxa"/>
            </w:tcMar>
            <w:hideMark/>
          </w:tcPr>
          <w:p w14:paraId="681CA0A9" w14:textId="225DD901" w:rsidR="00437864" w:rsidRPr="00FF115E" w:rsidRDefault="00437864" w:rsidP="00FF115E">
            <w:pPr>
              <w:spacing w:after="0" w:line="240" w:lineRule="auto"/>
              <w:jc w:val="right"/>
              <w:rPr>
                <w:rFonts w:cstheme="minorHAnsi"/>
                <w:b/>
                <w:bCs/>
              </w:rPr>
            </w:pPr>
            <w:r w:rsidRPr="00FF115E">
              <w:rPr>
                <w:rFonts w:cstheme="minorHAnsi"/>
                <w:b/>
                <w:bCs/>
              </w:rPr>
              <w:t xml:space="preserve">Forecast </w:t>
            </w:r>
            <w:r w:rsidR="00E23361">
              <w:rPr>
                <w:rFonts w:cstheme="minorHAnsi"/>
                <w:b/>
                <w:bCs/>
              </w:rPr>
              <w:t>M</w:t>
            </w:r>
            <w:r w:rsidRPr="00FF115E">
              <w:rPr>
                <w:rFonts w:cstheme="minorHAnsi"/>
                <w:b/>
                <w:bCs/>
              </w:rPr>
              <w:t xml:space="preserve">ovement in </w:t>
            </w:r>
            <w:r w:rsidR="00E23361">
              <w:rPr>
                <w:rFonts w:cstheme="minorHAnsi"/>
                <w:b/>
                <w:bCs/>
              </w:rPr>
              <w:t>Y</w:t>
            </w:r>
            <w:r w:rsidRPr="00FF115E">
              <w:rPr>
                <w:rFonts w:cstheme="minorHAnsi"/>
                <w:b/>
                <w:bCs/>
              </w:rPr>
              <w:t>ear </w:t>
            </w:r>
          </w:p>
        </w:tc>
        <w:tc>
          <w:tcPr>
            <w:tcW w:w="1702" w:type="dxa"/>
            <w:shd w:val="clear" w:color="auto" w:fill="auto"/>
            <w:tcMar>
              <w:top w:w="85" w:type="dxa"/>
              <w:left w:w="85" w:type="dxa"/>
              <w:bottom w:w="85" w:type="dxa"/>
              <w:right w:w="85" w:type="dxa"/>
            </w:tcMar>
            <w:hideMark/>
          </w:tcPr>
          <w:p w14:paraId="3539EDCF" w14:textId="77777777" w:rsidR="00616FC0" w:rsidRDefault="00437864" w:rsidP="005E7162">
            <w:pPr>
              <w:spacing w:after="0" w:line="240" w:lineRule="auto"/>
              <w:jc w:val="right"/>
              <w:rPr>
                <w:rFonts w:cstheme="minorHAnsi"/>
                <w:b/>
                <w:bCs/>
              </w:rPr>
            </w:pPr>
            <w:r w:rsidRPr="00FF115E">
              <w:rPr>
                <w:rFonts w:cstheme="minorHAnsi"/>
                <w:b/>
                <w:bCs/>
              </w:rPr>
              <w:t xml:space="preserve">Forecast as at </w:t>
            </w:r>
          </w:p>
          <w:p w14:paraId="2D4C6510" w14:textId="055ABDE7" w:rsidR="00437864" w:rsidRPr="00FF115E" w:rsidRDefault="00437864" w:rsidP="00FF115E">
            <w:pPr>
              <w:spacing w:after="0" w:line="240" w:lineRule="auto"/>
              <w:jc w:val="right"/>
              <w:rPr>
                <w:rFonts w:cstheme="minorHAnsi"/>
                <w:b/>
                <w:bCs/>
              </w:rPr>
            </w:pPr>
            <w:r w:rsidRPr="00FF115E">
              <w:rPr>
                <w:rFonts w:cstheme="minorHAnsi"/>
                <w:b/>
                <w:bCs/>
              </w:rPr>
              <w:t>31 March 2025</w:t>
            </w:r>
          </w:p>
        </w:tc>
      </w:tr>
      <w:tr w:rsidR="00437864" w:rsidRPr="00437864" w14:paraId="6E6C7C97" w14:textId="77777777" w:rsidTr="00472D4D">
        <w:trPr>
          <w:cantSplit/>
        </w:trPr>
        <w:tc>
          <w:tcPr>
            <w:tcW w:w="4223" w:type="dxa"/>
            <w:shd w:val="clear" w:color="auto" w:fill="auto"/>
            <w:tcMar>
              <w:top w:w="85" w:type="dxa"/>
              <w:left w:w="85" w:type="dxa"/>
              <w:bottom w:w="85" w:type="dxa"/>
              <w:right w:w="85" w:type="dxa"/>
            </w:tcMar>
            <w:hideMark/>
          </w:tcPr>
          <w:p w14:paraId="02FE0638" w14:textId="77777777" w:rsidR="00437864" w:rsidRPr="00FF115E" w:rsidRDefault="00437864" w:rsidP="00437864">
            <w:pPr>
              <w:spacing w:after="0" w:line="240" w:lineRule="auto"/>
              <w:rPr>
                <w:rFonts w:cstheme="minorHAnsi"/>
              </w:rPr>
            </w:pPr>
          </w:p>
        </w:tc>
        <w:tc>
          <w:tcPr>
            <w:tcW w:w="1732" w:type="dxa"/>
            <w:shd w:val="clear" w:color="auto" w:fill="auto"/>
            <w:tcMar>
              <w:top w:w="85" w:type="dxa"/>
              <w:left w:w="85" w:type="dxa"/>
              <w:bottom w:w="85" w:type="dxa"/>
              <w:right w:w="85" w:type="dxa"/>
            </w:tcMar>
            <w:hideMark/>
          </w:tcPr>
          <w:p w14:paraId="66413E40" w14:textId="77777777" w:rsidR="00437864" w:rsidRPr="00FF115E" w:rsidRDefault="00437864" w:rsidP="00FF115E">
            <w:pPr>
              <w:spacing w:after="0" w:line="240" w:lineRule="auto"/>
              <w:jc w:val="right"/>
              <w:rPr>
                <w:rFonts w:cstheme="minorHAnsi"/>
                <w:b/>
                <w:bCs/>
              </w:rPr>
            </w:pPr>
            <w:r w:rsidRPr="00FF115E">
              <w:rPr>
                <w:rFonts w:cstheme="minorHAnsi"/>
                <w:b/>
                <w:bCs/>
              </w:rPr>
              <w:t>£’000’s</w:t>
            </w:r>
          </w:p>
        </w:tc>
        <w:tc>
          <w:tcPr>
            <w:tcW w:w="1983" w:type="dxa"/>
            <w:shd w:val="clear" w:color="auto" w:fill="auto"/>
            <w:tcMar>
              <w:top w:w="85" w:type="dxa"/>
              <w:left w:w="85" w:type="dxa"/>
              <w:bottom w:w="85" w:type="dxa"/>
              <w:right w:w="85" w:type="dxa"/>
            </w:tcMar>
            <w:hideMark/>
          </w:tcPr>
          <w:p w14:paraId="6FFE0806" w14:textId="77777777" w:rsidR="00437864" w:rsidRPr="00FF115E" w:rsidRDefault="00437864" w:rsidP="00FF115E">
            <w:pPr>
              <w:spacing w:after="0" w:line="240" w:lineRule="auto"/>
              <w:jc w:val="right"/>
              <w:rPr>
                <w:rFonts w:cstheme="minorHAnsi"/>
                <w:b/>
                <w:bCs/>
              </w:rPr>
            </w:pPr>
            <w:r w:rsidRPr="00FF115E">
              <w:rPr>
                <w:rFonts w:cstheme="minorHAnsi"/>
                <w:b/>
                <w:bCs/>
              </w:rPr>
              <w:t>£’000’s</w:t>
            </w:r>
          </w:p>
        </w:tc>
        <w:tc>
          <w:tcPr>
            <w:tcW w:w="1702" w:type="dxa"/>
            <w:shd w:val="clear" w:color="auto" w:fill="auto"/>
            <w:tcMar>
              <w:top w:w="85" w:type="dxa"/>
              <w:left w:w="85" w:type="dxa"/>
              <w:bottom w:w="85" w:type="dxa"/>
              <w:right w:w="85" w:type="dxa"/>
            </w:tcMar>
            <w:hideMark/>
          </w:tcPr>
          <w:p w14:paraId="7F86B8CD" w14:textId="77777777" w:rsidR="00437864" w:rsidRPr="00FF115E" w:rsidRDefault="00437864" w:rsidP="00FF115E">
            <w:pPr>
              <w:spacing w:after="0" w:line="240" w:lineRule="auto"/>
              <w:jc w:val="right"/>
              <w:rPr>
                <w:rFonts w:cstheme="minorHAnsi"/>
                <w:b/>
                <w:bCs/>
              </w:rPr>
            </w:pPr>
            <w:r w:rsidRPr="00FF115E">
              <w:rPr>
                <w:rFonts w:cstheme="minorHAnsi"/>
                <w:b/>
                <w:bCs/>
              </w:rPr>
              <w:t>£’000’s</w:t>
            </w:r>
          </w:p>
        </w:tc>
      </w:tr>
      <w:tr w:rsidR="00607B8B" w:rsidRPr="00437864" w14:paraId="53920DCF" w14:textId="77777777" w:rsidTr="00472D4D">
        <w:trPr>
          <w:cantSplit/>
        </w:trPr>
        <w:tc>
          <w:tcPr>
            <w:tcW w:w="4223" w:type="dxa"/>
            <w:shd w:val="clear" w:color="auto" w:fill="auto"/>
            <w:tcMar>
              <w:top w:w="85" w:type="dxa"/>
              <w:left w:w="85" w:type="dxa"/>
              <w:bottom w:w="85" w:type="dxa"/>
              <w:right w:w="85" w:type="dxa"/>
            </w:tcMar>
            <w:hideMark/>
          </w:tcPr>
          <w:p w14:paraId="52F4B141" w14:textId="77777777" w:rsidR="00607B8B" w:rsidRPr="00FF115E" w:rsidRDefault="00607B8B" w:rsidP="00607B8B">
            <w:pPr>
              <w:spacing w:after="0" w:line="240" w:lineRule="auto"/>
              <w:rPr>
                <w:rFonts w:cstheme="minorHAnsi"/>
              </w:rPr>
            </w:pPr>
            <w:r w:rsidRPr="00FF115E">
              <w:rPr>
                <w:rFonts w:cstheme="minorHAnsi"/>
              </w:rPr>
              <w:t>General fund</w:t>
            </w:r>
          </w:p>
        </w:tc>
        <w:tc>
          <w:tcPr>
            <w:tcW w:w="1732" w:type="dxa"/>
            <w:shd w:val="clear" w:color="auto" w:fill="auto"/>
            <w:tcMar>
              <w:top w:w="85" w:type="dxa"/>
              <w:left w:w="85" w:type="dxa"/>
              <w:bottom w:w="85" w:type="dxa"/>
              <w:right w:w="85" w:type="dxa"/>
            </w:tcMar>
            <w:vAlign w:val="center"/>
            <w:hideMark/>
          </w:tcPr>
          <w:p w14:paraId="1040E2F5" w14:textId="51E1CB61" w:rsidR="00607B8B" w:rsidRPr="00FF115E" w:rsidRDefault="00607B8B" w:rsidP="00FF115E">
            <w:pPr>
              <w:spacing w:after="0" w:line="240" w:lineRule="auto"/>
              <w:jc w:val="right"/>
              <w:rPr>
                <w:rFonts w:cstheme="minorHAnsi"/>
              </w:rPr>
            </w:pPr>
            <w:r>
              <w:rPr>
                <w:rFonts w:ascii="Calibri" w:hAnsi="Calibri" w:cs="Calibri"/>
                <w:color w:val="FF0000"/>
              </w:rPr>
              <w:t>(12,273)</w:t>
            </w:r>
          </w:p>
        </w:tc>
        <w:tc>
          <w:tcPr>
            <w:tcW w:w="1983" w:type="dxa"/>
            <w:shd w:val="clear" w:color="auto" w:fill="auto"/>
            <w:tcMar>
              <w:top w:w="85" w:type="dxa"/>
              <w:left w:w="85" w:type="dxa"/>
              <w:bottom w:w="85" w:type="dxa"/>
              <w:right w:w="85" w:type="dxa"/>
            </w:tcMar>
            <w:vAlign w:val="center"/>
            <w:hideMark/>
          </w:tcPr>
          <w:p w14:paraId="244F8A67" w14:textId="76AE2D01" w:rsidR="00607B8B" w:rsidRPr="00FF115E" w:rsidRDefault="00607B8B" w:rsidP="00FF115E">
            <w:pPr>
              <w:spacing w:after="0" w:line="240" w:lineRule="auto"/>
              <w:jc w:val="right"/>
              <w:rPr>
                <w:rFonts w:cstheme="minorHAnsi"/>
              </w:rPr>
            </w:pPr>
            <w:r>
              <w:rPr>
                <w:rFonts w:ascii="Calibri" w:hAnsi="Calibri" w:cs="Calibri"/>
                <w:color w:val="FF0000"/>
              </w:rPr>
              <w:t>(291)</w:t>
            </w:r>
          </w:p>
        </w:tc>
        <w:tc>
          <w:tcPr>
            <w:tcW w:w="1702" w:type="dxa"/>
            <w:shd w:val="clear" w:color="auto" w:fill="auto"/>
            <w:tcMar>
              <w:top w:w="85" w:type="dxa"/>
              <w:left w:w="85" w:type="dxa"/>
              <w:bottom w:w="85" w:type="dxa"/>
              <w:right w:w="85" w:type="dxa"/>
            </w:tcMar>
            <w:vAlign w:val="center"/>
            <w:hideMark/>
          </w:tcPr>
          <w:p w14:paraId="1A7D4A24" w14:textId="39D882D2" w:rsidR="00607B8B" w:rsidRPr="00FF115E" w:rsidRDefault="00607B8B" w:rsidP="00FF115E">
            <w:pPr>
              <w:spacing w:after="0" w:line="240" w:lineRule="auto"/>
              <w:jc w:val="right"/>
              <w:rPr>
                <w:rFonts w:cstheme="minorHAnsi"/>
              </w:rPr>
            </w:pPr>
            <w:r>
              <w:rPr>
                <w:rFonts w:ascii="Calibri" w:hAnsi="Calibri" w:cs="Calibri"/>
                <w:color w:val="FF0000"/>
              </w:rPr>
              <w:t>(12,564)</w:t>
            </w:r>
          </w:p>
        </w:tc>
      </w:tr>
      <w:tr w:rsidR="00607B8B" w:rsidRPr="00437864" w14:paraId="78AE5D6B" w14:textId="77777777" w:rsidTr="00472D4D">
        <w:trPr>
          <w:cantSplit/>
        </w:trPr>
        <w:tc>
          <w:tcPr>
            <w:tcW w:w="4223" w:type="dxa"/>
            <w:shd w:val="clear" w:color="auto" w:fill="auto"/>
            <w:tcMar>
              <w:top w:w="85" w:type="dxa"/>
              <w:left w:w="85" w:type="dxa"/>
              <w:bottom w:w="85" w:type="dxa"/>
              <w:right w:w="85" w:type="dxa"/>
            </w:tcMar>
            <w:hideMark/>
          </w:tcPr>
          <w:p w14:paraId="2528AA06" w14:textId="77777777" w:rsidR="00607B8B" w:rsidRPr="00FF115E" w:rsidRDefault="00607B8B" w:rsidP="00607B8B">
            <w:pPr>
              <w:spacing w:after="0" w:line="240" w:lineRule="auto"/>
              <w:rPr>
                <w:rFonts w:cstheme="minorHAnsi"/>
              </w:rPr>
            </w:pPr>
            <w:r w:rsidRPr="00FF115E">
              <w:rPr>
                <w:rFonts w:cstheme="minorHAnsi"/>
              </w:rPr>
              <w:t>Budget support</w:t>
            </w:r>
          </w:p>
        </w:tc>
        <w:tc>
          <w:tcPr>
            <w:tcW w:w="1732" w:type="dxa"/>
            <w:shd w:val="clear" w:color="auto" w:fill="auto"/>
            <w:tcMar>
              <w:top w:w="85" w:type="dxa"/>
              <w:left w:w="85" w:type="dxa"/>
              <w:bottom w:w="85" w:type="dxa"/>
              <w:right w:w="85" w:type="dxa"/>
            </w:tcMar>
            <w:vAlign w:val="center"/>
            <w:hideMark/>
          </w:tcPr>
          <w:p w14:paraId="240F6A45" w14:textId="50F06CE8" w:rsidR="00607B8B" w:rsidRPr="00FF115E" w:rsidRDefault="00607B8B" w:rsidP="00FF115E">
            <w:pPr>
              <w:spacing w:after="0" w:line="240" w:lineRule="auto"/>
              <w:jc w:val="right"/>
              <w:rPr>
                <w:rFonts w:cstheme="minorHAnsi"/>
              </w:rPr>
            </w:pPr>
            <w:r>
              <w:rPr>
                <w:rFonts w:ascii="Calibri" w:hAnsi="Calibri" w:cs="Calibri"/>
                <w:color w:val="FF0000"/>
              </w:rPr>
              <w:t>(7,148)</w:t>
            </w:r>
          </w:p>
        </w:tc>
        <w:tc>
          <w:tcPr>
            <w:tcW w:w="1983" w:type="dxa"/>
            <w:shd w:val="clear" w:color="auto" w:fill="auto"/>
            <w:tcMar>
              <w:top w:w="85" w:type="dxa"/>
              <w:left w:w="85" w:type="dxa"/>
              <w:bottom w:w="85" w:type="dxa"/>
              <w:right w:w="85" w:type="dxa"/>
            </w:tcMar>
            <w:vAlign w:val="center"/>
            <w:hideMark/>
          </w:tcPr>
          <w:p w14:paraId="7E6C947B" w14:textId="2FB12DA6" w:rsidR="00607B8B" w:rsidRPr="00FF115E" w:rsidRDefault="00607B8B" w:rsidP="00FF115E">
            <w:pPr>
              <w:spacing w:after="0" w:line="240" w:lineRule="auto"/>
              <w:jc w:val="right"/>
              <w:rPr>
                <w:rFonts w:cstheme="minorHAnsi"/>
              </w:rPr>
            </w:pPr>
            <w:r>
              <w:rPr>
                <w:rFonts w:ascii="Calibri" w:hAnsi="Calibri" w:cs="Calibri"/>
              </w:rPr>
              <w:t xml:space="preserve">1,166 </w:t>
            </w:r>
          </w:p>
        </w:tc>
        <w:tc>
          <w:tcPr>
            <w:tcW w:w="1702" w:type="dxa"/>
            <w:shd w:val="clear" w:color="auto" w:fill="auto"/>
            <w:tcMar>
              <w:top w:w="85" w:type="dxa"/>
              <w:left w:w="85" w:type="dxa"/>
              <w:bottom w:w="85" w:type="dxa"/>
              <w:right w:w="85" w:type="dxa"/>
            </w:tcMar>
            <w:vAlign w:val="center"/>
            <w:hideMark/>
          </w:tcPr>
          <w:p w14:paraId="26893476" w14:textId="60D2D0FD" w:rsidR="00607B8B" w:rsidRPr="00FF115E" w:rsidRDefault="00607B8B" w:rsidP="00FF115E">
            <w:pPr>
              <w:spacing w:after="0" w:line="240" w:lineRule="auto"/>
              <w:jc w:val="right"/>
              <w:rPr>
                <w:rFonts w:cstheme="minorHAnsi"/>
              </w:rPr>
            </w:pPr>
            <w:r>
              <w:rPr>
                <w:rFonts w:ascii="Calibri" w:hAnsi="Calibri" w:cs="Calibri"/>
                <w:color w:val="FF0000"/>
              </w:rPr>
              <w:t>(5,982)</w:t>
            </w:r>
          </w:p>
        </w:tc>
      </w:tr>
      <w:tr w:rsidR="00607B8B" w:rsidRPr="00437864" w14:paraId="5BCCD423" w14:textId="77777777" w:rsidTr="00472D4D">
        <w:trPr>
          <w:cantSplit/>
        </w:trPr>
        <w:tc>
          <w:tcPr>
            <w:tcW w:w="4223" w:type="dxa"/>
            <w:shd w:val="clear" w:color="auto" w:fill="auto"/>
            <w:tcMar>
              <w:top w:w="85" w:type="dxa"/>
              <w:left w:w="85" w:type="dxa"/>
              <w:bottom w:w="85" w:type="dxa"/>
              <w:right w:w="85" w:type="dxa"/>
            </w:tcMar>
            <w:hideMark/>
          </w:tcPr>
          <w:p w14:paraId="5442C7CF" w14:textId="77777777" w:rsidR="00607B8B" w:rsidRPr="00FF115E" w:rsidRDefault="00607B8B" w:rsidP="00607B8B">
            <w:pPr>
              <w:spacing w:after="0" w:line="240" w:lineRule="auto"/>
              <w:rPr>
                <w:rFonts w:cstheme="minorHAnsi"/>
              </w:rPr>
            </w:pPr>
            <w:r w:rsidRPr="00FF115E">
              <w:rPr>
                <w:rFonts w:cstheme="minorHAnsi"/>
              </w:rPr>
              <w:t>OPCC</w:t>
            </w:r>
          </w:p>
        </w:tc>
        <w:tc>
          <w:tcPr>
            <w:tcW w:w="1732" w:type="dxa"/>
            <w:shd w:val="clear" w:color="auto" w:fill="auto"/>
            <w:tcMar>
              <w:top w:w="85" w:type="dxa"/>
              <w:left w:w="85" w:type="dxa"/>
              <w:bottom w:w="85" w:type="dxa"/>
              <w:right w:w="85" w:type="dxa"/>
            </w:tcMar>
            <w:vAlign w:val="center"/>
            <w:hideMark/>
          </w:tcPr>
          <w:p w14:paraId="20F82672" w14:textId="6025CCF6" w:rsidR="00607B8B" w:rsidRPr="00FF115E" w:rsidRDefault="00607B8B" w:rsidP="00FF115E">
            <w:pPr>
              <w:spacing w:after="0" w:line="240" w:lineRule="auto"/>
              <w:jc w:val="right"/>
              <w:rPr>
                <w:rFonts w:cstheme="minorHAnsi"/>
              </w:rPr>
            </w:pPr>
            <w:r>
              <w:rPr>
                <w:rFonts w:ascii="Calibri" w:hAnsi="Calibri" w:cs="Calibri"/>
                <w:color w:val="FF0000"/>
              </w:rPr>
              <w:t>(922)</w:t>
            </w:r>
          </w:p>
        </w:tc>
        <w:tc>
          <w:tcPr>
            <w:tcW w:w="1983" w:type="dxa"/>
            <w:shd w:val="clear" w:color="auto" w:fill="auto"/>
            <w:tcMar>
              <w:top w:w="85" w:type="dxa"/>
              <w:left w:w="85" w:type="dxa"/>
              <w:bottom w:w="85" w:type="dxa"/>
              <w:right w:w="85" w:type="dxa"/>
            </w:tcMar>
            <w:vAlign w:val="center"/>
            <w:hideMark/>
          </w:tcPr>
          <w:p w14:paraId="6AE79983" w14:textId="796329B8" w:rsidR="00607B8B" w:rsidRPr="00FF115E" w:rsidRDefault="00607B8B" w:rsidP="00FF115E">
            <w:pPr>
              <w:spacing w:after="0" w:line="240" w:lineRule="auto"/>
              <w:jc w:val="right"/>
              <w:rPr>
                <w:rFonts w:cstheme="minorHAnsi"/>
              </w:rPr>
            </w:pPr>
            <w:r>
              <w:rPr>
                <w:rFonts w:ascii="Calibri" w:hAnsi="Calibri" w:cs="Calibri"/>
              </w:rPr>
              <w:t xml:space="preserve">0 </w:t>
            </w:r>
          </w:p>
        </w:tc>
        <w:tc>
          <w:tcPr>
            <w:tcW w:w="1702" w:type="dxa"/>
            <w:shd w:val="clear" w:color="auto" w:fill="auto"/>
            <w:tcMar>
              <w:top w:w="85" w:type="dxa"/>
              <w:left w:w="85" w:type="dxa"/>
              <w:bottom w:w="85" w:type="dxa"/>
              <w:right w:w="85" w:type="dxa"/>
            </w:tcMar>
            <w:vAlign w:val="center"/>
            <w:hideMark/>
          </w:tcPr>
          <w:p w14:paraId="51F915F9" w14:textId="1B1FC647" w:rsidR="00607B8B" w:rsidRPr="00FF115E" w:rsidRDefault="00607B8B" w:rsidP="00FF115E">
            <w:pPr>
              <w:spacing w:after="0" w:line="240" w:lineRule="auto"/>
              <w:jc w:val="right"/>
              <w:rPr>
                <w:rFonts w:cstheme="minorHAnsi"/>
              </w:rPr>
            </w:pPr>
            <w:r>
              <w:rPr>
                <w:rFonts w:ascii="Calibri" w:hAnsi="Calibri" w:cs="Calibri"/>
                <w:color w:val="FF0000"/>
              </w:rPr>
              <w:t>(922)</w:t>
            </w:r>
          </w:p>
        </w:tc>
      </w:tr>
      <w:tr w:rsidR="00607B8B" w:rsidRPr="00437864" w14:paraId="180AD154" w14:textId="77777777" w:rsidTr="00472D4D">
        <w:trPr>
          <w:cantSplit/>
        </w:trPr>
        <w:tc>
          <w:tcPr>
            <w:tcW w:w="4223" w:type="dxa"/>
            <w:shd w:val="clear" w:color="auto" w:fill="auto"/>
            <w:tcMar>
              <w:top w:w="85" w:type="dxa"/>
              <w:left w:w="85" w:type="dxa"/>
              <w:bottom w:w="85" w:type="dxa"/>
              <w:right w:w="85" w:type="dxa"/>
            </w:tcMar>
            <w:hideMark/>
          </w:tcPr>
          <w:p w14:paraId="5BF32505" w14:textId="1E5EA665" w:rsidR="00607B8B" w:rsidRPr="00FF115E" w:rsidRDefault="00607B8B" w:rsidP="00607B8B">
            <w:pPr>
              <w:spacing w:after="0" w:line="240" w:lineRule="auto"/>
              <w:rPr>
                <w:rFonts w:cstheme="minorHAnsi"/>
              </w:rPr>
            </w:pPr>
            <w:r w:rsidRPr="00FF115E">
              <w:rPr>
                <w:rFonts w:cstheme="minorHAnsi"/>
              </w:rPr>
              <w:t xml:space="preserve">Partnership funding and </w:t>
            </w:r>
            <w:r w:rsidR="00BB2475">
              <w:rPr>
                <w:rFonts w:cstheme="minorHAnsi"/>
              </w:rPr>
              <w:t>c</w:t>
            </w:r>
            <w:r w:rsidRPr="00FF115E">
              <w:rPr>
                <w:rFonts w:cstheme="minorHAnsi"/>
              </w:rPr>
              <w:t>ontributions</w:t>
            </w:r>
          </w:p>
        </w:tc>
        <w:tc>
          <w:tcPr>
            <w:tcW w:w="1732" w:type="dxa"/>
            <w:shd w:val="clear" w:color="auto" w:fill="auto"/>
            <w:tcMar>
              <w:top w:w="85" w:type="dxa"/>
              <w:left w:w="85" w:type="dxa"/>
              <w:bottom w:w="85" w:type="dxa"/>
              <w:right w:w="85" w:type="dxa"/>
            </w:tcMar>
            <w:vAlign w:val="center"/>
            <w:hideMark/>
          </w:tcPr>
          <w:p w14:paraId="19E016A6" w14:textId="656B306D" w:rsidR="00607B8B" w:rsidRPr="00FF115E" w:rsidRDefault="00607B8B" w:rsidP="00FF115E">
            <w:pPr>
              <w:spacing w:after="0" w:line="240" w:lineRule="auto"/>
              <w:jc w:val="right"/>
              <w:rPr>
                <w:rFonts w:cstheme="minorHAnsi"/>
              </w:rPr>
            </w:pPr>
            <w:r>
              <w:rPr>
                <w:rFonts w:ascii="Calibri" w:hAnsi="Calibri" w:cs="Calibri"/>
                <w:color w:val="FF0000"/>
              </w:rPr>
              <w:t>(974)</w:t>
            </w:r>
          </w:p>
        </w:tc>
        <w:tc>
          <w:tcPr>
            <w:tcW w:w="1983" w:type="dxa"/>
            <w:shd w:val="clear" w:color="auto" w:fill="auto"/>
            <w:tcMar>
              <w:top w:w="85" w:type="dxa"/>
              <w:left w:w="85" w:type="dxa"/>
              <w:bottom w:w="85" w:type="dxa"/>
              <w:right w:w="85" w:type="dxa"/>
            </w:tcMar>
            <w:vAlign w:val="center"/>
            <w:hideMark/>
          </w:tcPr>
          <w:p w14:paraId="44D18C03" w14:textId="5EC00C8C" w:rsidR="00607B8B" w:rsidRPr="00FF115E" w:rsidRDefault="00607B8B" w:rsidP="00FF115E">
            <w:pPr>
              <w:spacing w:after="0" w:line="240" w:lineRule="auto"/>
              <w:jc w:val="right"/>
              <w:rPr>
                <w:rFonts w:cstheme="minorHAnsi"/>
              </w:rPr>
            </w:pPr>
            <w:r>
              <w:rPr>
                <w:rFonts w:ascii="Calibri" w:hAnsi="Calibri" w:cs="Calibri"/>
              </w:rPr>
              <w:t xml:space="preserve">2 </w:t>
            </w:r>
          </w:p>
        </w:tc>
        <w:tc>
          <w:tcPr>
            <w:tcW w:w="1702" w:type="dxa"/>
            <w:shd w:val="clear" w:color="auto" w:fill="auto"/>
            <w:tcMar>
              <w:top w:w="85" w:type="dxa"/>
              <w:left w:w="85" w:type="dxa"/>
              <w:bottom w:w="85" w:type="dxa"/>
              <w:right w:w="85" w:type="dxa"/>
            </w:tcMar>
            <w:vAlign w:val="center"/>
            <w:hideMark/>
          </w:tcPr>
          <w:p w14:paraId="35F5214A" w14:textId="1DB19326" w:rsidR="00607B8B" w:rsidRPr="00FF115E" w:rsidRDefault="00607B8B" w:rsidP="00FF115E">
            <w:pPr>
              <w:spacing w:after="0" w:line="240" w:lineRule="auto"/>
              <w:jc w:val="right"/>
              <w:rPr>
                <w:rFonts w:cstheme="minorHAnsi"/>
              </w:rPr>
            </w:pPr>
            <w:r>
              <w:rPr>
                <w:rFonts w:ascii="Calibri" w:hAnsi="Calibri" w:cs="Calibri"/>
                <w:color w:val="FF0000"/>
              </w:rPr>
              <w:t>(972)</w:t>
            </w:r>
          </w:p>
        </w:tc>
      </w:tr>
      <w:tr w:rsidR="00607B8B" w:rsidRPr="00437864" w14:paraId="5FF68B62" w14:textId="77777777" w:rsidTr="00472D4D">
        <w:trPr>
          <w:cantSplit/>
        </w:trPr>
        <w:tc>
          <w:tcPr>
            <w:tcW w:w="4223" w:type="dxa"/>
            <w:shd w:val="clear" w:color="auto" w:fill="auto"/>
            <w:tcMar>
              <w:top w:w="85" w:type="dxa"/>
              <w:left w:w="85" w:type="dxa"/>
              <w:bottom w:w="85" w:type="dxa"/>
              <w:right w:w="85" w:type="dxa"/>
            </w:tcMar>
            <w:hideMark/>
          </w:tcPr>
          <w:p w14:paraId="720D34E4" w14:textId="77777777" w:rsidR="00607B8B" w:rsidRPr="00FF115E" w:rsidRDefault="00607B8B" w:rsidP="00607B8B">
            <w:pPr>
              <w:spacing w:after="0" w:line="240" w:lineRule="auto"/>
              <w:rPr>
                <w:rFonts w:cstheme="minorHAnsi"/>
              </w:rPr>
            </w:pPr>
            <w:r w:rsidRPr="00FF115E">
              <w:rPr>
                <w:rFonts w:cstheme="minorHAnsi"/>
              </w:rPr>
              <w:t>PFI reserve</w:t>
            </w:r>
          </w:p>
        </w:tc>
        <w:tc>
          <w:tcPr>
            <w:tcW w:w="1732" w:type="dxa"/>
            <w:shd w:val="clear" w:color="auto" w:fill="auto"/>
            <w:tcMar>
              <w:top w:w="85" w:type="dxa"/>
              <w:left w:w="85" w:type="dxa"/>
              <w:bottom w:w="85" w:type="dxa"/>
              <w:right w:w="85" w:type="dxa"/>
            </w:tcMar>
            <w:vAlign w:val="center"/>
            <w:hideMark/>
          </w:tcPr>
          <w:p w14:paraId="7FB30390" w14:textId="46BCC988" w:rsidR="00607B8B" w:rsidRPr="00FF115E" w:rsidRDefault="00607B8B" w:rsidP="00FF115E">
            <w:pPr>
              <w:spacing w:after="0" w:line="240" w:lineRule="auto"/>
              <w:jc w:val="right"/>
              <w:rPr>
                <w:rFonts w:cstheme="minorHAnsi"/>
              </w:rPr>
            </w:pPr>
            <w:r>
              <w:rPr>
                <w:rFonts w:ascii="Calibri" w:hAnsi="Calibri" w:cs="Calibri"/>
                <w:color w:val="FF0000"/>
              </w:rPr>
              <w:t>(4,648)</w:t>
            </w:r>
          </w:p>
        </w:tc>
        <w:tc>
          <w:tcPr>
            <w:tcW w:w="1983" w:type="dxa"/>
            <w:shd w:val="clear" w:color="auto" w:fill="auto"/>
            <w:tcMar>
              <w:top w:w="85" w:type="dxa"/>
              <w:left w:w="85" w:type="dxa"/>
              <w:bottom w:w="85" w:type="dxa"/>
              <w:right w:w="85" w:type="dxa"/>
            </w:tcMar>
            <w:vAlign w:val="center"/>
            <w:hideMark/>
          </w:tcPr>
          <w:p w14:paraId="119CAB85" w14:textId="43D7A199" w:rsidR="00607B8B" w:rsidRPr="00FF115E" w:rsidRDefault="00607B8B" w:rsidP="00FF115E">
            <w:pPr>
              <w:spacing w:after="0" w:line="240" w:lineRule="auto"/>
              <w:jc w:val="right"/>
              <w:rPr>
                <w:rFonts w:cstheme="minorHAnsi"/>
              </w:rPr>
            </w:pPr>
            <w:r>
              <w:rPr>
                <w:rFonts w:ascii="Calibri" w:hAnsi="Calibri" w:cs="Calibri"/>
              </w:rPr>
              <w:t xml:space="preserve">0 </w:t>
            </w:r>
          </w:p>
        </w:tc>
        <w:tc>
          <w:tcPr>
            <w:tcW w:w="1702" w:type="dxa"/>
            <w:shd w:val="clear" w:color="auto" w:fill="auto"/>
            <w:tcMar>
              <w:top w:w="85" w:type="dxa"/>
              <w:left w:w="85" w:type="dxa"/>
              <w:bottom w:w="85" w:type="dxa"/>
              <w:right w:w="85" w:type="dxa"/>
            </w:tcMar>
            <w:vAlign w:val="center"/>
            <w:hideMark/>
          </w:tcPr>
          <w:p w14:paraId="426CB8B3" w14:textId="5A7D842A" w:rsidR="00607B8B" w:rsidRPr="00FF115E" w:rsidRDefault="00607B8B" w:rsidP="00FF115E">
            <w:pPr>
              <w:spacing w:after="0" w:line="240" w:lineRule="auto"/>
              <w:jc w:val="right"/>
              <w:rPr>
                <w:rFonts w:cstheme="minorHAnsi"/>
              </w:rPr>
            </w:pPr>
            <w:r>
              <w:rPr>
                <w:rFonts w:ascii="Calibri" w:hAnsi="Calibri" w:cs="Calibri"/>
                <w:color w:val="FF0000"/>
              </w:rPr>
              <w:t>(4,648)</w:t>
            </w:r>
          </w:p>
        </w:tc>
      </w:tr>
      <w:tr w:rsidR="00607B8B" w:rsidRPr="00437864" w14:paraId="05CCBB64" w14:textId="77777777" w:rsidTr="00472D4D">
        <w:trPr>
          <w:cantSplit/>
        </w:trPr>
        <w:tc>
          <w:tcPr>
            <w:tcW w:w="4223" w:type="dxa"/>
            <w:shd w:val="clear" w:color="auto" w:fill="auto"/>
            <w:tcMar>
              <w:top w:w="85" w:type="dxa"/>
              <w:left w:w="85" w:type="dxa"/>
              <w:bottom w:w="85" w:type="dxa"/>
              <w:right w:w="85" w:type="dxa"/>
            </w:tcMar>
            <w:hideMark/>
          </w:tcPr>
          <w:p w14:paraId="104E1F12" w14:textId="77777777" w:rsidR="00607B8B" w:rsidRPr="00FF115E" w:rsidRDefault="00607B8B" w:rsidP="00607B8B">
            <w:pPr>
              <w:spacing w:after="0" w:line="240" w:lineRule="auto"/>
              <w:rPr>
                <w:rFonts w:cstheme="minorHAnsi"/>
              </w:rPr>
            </w:pPr>
            <w:r w:rsidRPr="00FF115E">
              <w:rPr>
                <w:rFonts w:cstheme="minorHAnsi"/>
              </w:rPr>
              <w:t>Op Brock/Stack contingency</w:t>
            </w:r>
          </w:p>
        </w:tc>
        <w:tc>
          <w:tcPr>
            <w:tcW w:w="1732" w:type="dxa"/>
            <w:shd w:val="clear" w:color="auto" w:fill="auto"/>
            <w:tcMar>
              <w:top w:w="85" w:type="dxa"/>
              <w:left w:w="85" w:type="dxa"/>
              <w:bottom w:w="85" w:type="dxa"/>
              <w:right w:w="85" w:type="dxa"/>
            </w:tcMar>
            <w:vAlign w:val="center"/>
            <w:hideMark/>
          </w:tcPr>
          <w:p w14:paraId="200AC1AB" w14:textId="7F54F9C8" w:rsidR="00607B8B" w:rsidRPr="00FF115E" w:rsidRDefault="00607B8B" w:rsidP="00FF115E">
            <w:pPr>
              <w:spacing w:after="0" w:line="240" w:lineRule="auto"/>
              <w:jc w:val="right"/>
              <w:rPr>
                <w:rFonts w:cstheme="minorHAnsi"/>
              </w:rPr>
            </w:pPr>
            <w:r>
              <w:rPr>
                <w:rFonts w:ascii="Calibri" w:hAnsi="Calibri" w:cs="Calibri"/>
                <w:color w:val="FF0000"/>
              </w:rPr>
              <w:t>(1,078)</w:t>
            </w:r>
          </w:p>
        </w:tc>
        <w:tc>
          <w:tcPr>
            <w:tcW w:w="1983" w:type="dxa"/>
            <w:shd w:val="clear" w:color="auto" w:fill="auto"/>
            <w:tcMar>
              <w:top w:w="85" w:type="dxa"/>
              <w:left w:w="85" w:type="dxa"/>
              <w:bottom w:w="85" w:type="dxa"/>
              <w:right w:w="85" w:type="dxa"/>
            </w:tcMar>
            <w:vAlign w:val="center"/>
            <w:hideMark/>
          </w:tcPr>
          <w:p w14:paraId="57B48593" w14:textId="5412C61A" w:rsidR="00607B8B" w:rsidRPr="00FF115E" w:rsidRDefault="00607B8B" w:rsidP="00FF115E">
            <w:pPr>
              <w:spacing w:after="0" w:line="240" w:lineRule="auto"/>
              <w:jc w:val="right"/>
              <w:rPr>
                <w:rFonts w:cstheme="minorHAnsi"/>
              </w:rPr>
            </w:pPr>
            <w:r>
              <w:rPr>
                <w:rFonts w:ascii="Calibri" w:hAnsi="Calibri" w:cs="Calibri"/>
              </w:rPr>
              <w:t xml:space="preserve">0 </w:t>
            </w:r>
          </w:p>
        </w:tc>
        <w:tc>
          <w:tcPr>
            <w:tcW w:w="1702" w:type="dxa"/>
            <w:shd w:val="clear" w:color="auto" w:fill="auto"/>
            <w:tcMar>
              <w:top w:w="85" w:type="dxa"/>
              <w:left w:w="85" w:type="dxa"/>
              <w:bottom w:w="85" w:type="dxa"/>
              <w:right w:w="85" w:type="dxa"/>
            </w:tcMar>
            <w:vAlign w:val="center"/>
            <w:hideMark/>
          </w:tcPr>
          <w:p w14:paraId="43754B0B" w14:textId="08EDB31B" w:rsidR="00607B8B" w:rsidRPr="00FF115E" w:rsidRDefault="00607B8B" w:rsidP="00FF115E">
            <w:pPr>
              <w:spacing w:after="0" w:line="240" w:lineRule="auto"/>
              <w:jc w:val="right"/>
              <w:rPr>
                <w:rFonts w:cstheme="minorHAnsi"/>
              </w:rPr>
            </w:pPr>
            <w:r>
              <w:rPr>
                <w:rFonts w:ascii="Calibri" w:hAnsi="Calibri" w:cs="Calibri"/>
                <w:color w:val="FF0000"/>
              </w:rPr>
              <w:t>(1,078)</w:t>
            </w:r>
          </w:p>
        </w:tc>
      </w:tr>
      <w:tr w:rsidR="00607B8B" w:rsidRPr="00437864" w14:paraId="2121C36E" w14:textId="77777777" w:rsidTr="00472D4D">
        <w:trPr>
          <w:cantSplit/>
        </w:trPr>
        <w:tc>
          <w:tcPr>
            <w:tcW w:w="4223" w:type="dxa"/>
            <w:shd w:val="clear" w:color="auto" w:fill="auto"/>
            <w:tcMar>
              <w:top w:w="85" w:type="dxa"/>
              <w:left w:w="85" w:type="dxa"/>
              <w:bottom w:w="85" w:type="dxa"/>
              <w:right w:w="85" w:type="dxa"/>
            </w:tcMar>
            <w:hideMark/>
          </w:tcPr>
          <w:p w14:paraId="1A3DAF5E" w14:textId="77777777" w:rsidR="00607B8B" w:rsidRPr="00FF115E" w:rsidRDefault="00607B8B" w:rsidP="00607B8B">
            <w:pPr>
              <w:spacing w:after="0" w:line="240" w:lineRule="auto"/>
              <w:rPr>
                <w:rFonts w:cstheme="minorHAnsi"/>
              </w:rPr>
            </w:pPr>
            <w:r w:rsidRPr="00FF115E">
              <w:rPr>
                <w:rFonts w:cstheme="minorHAnsi"/>
              </w:rPr>
              <w:t>Property maintenance</w:t>
            </w:r>
          </w:p>
        </w:tc>
        <w:tc>
          <w:tcPr>
            <w:tcW w:w="1732" w:type="dxa"/>
            <w:shd w:val="clear" w:color="auto" w:fill="auto"/>
            <w:tcMar>
              <w:top w:w="85" w:type="dxa"/>
              <w:left w:w="85" w:type="dxa"/>
              <w:bottom w:w="85" w:type="dxa"/>
              <w:right w:w="85" w:type="dxa"/>
            </w:tcMar>
            <w:vAlign w:val="center"/>
            <w:hideMark/>
          </w:tcPr>
          <w:p w14:paraId="4B7D59ED" w14:textId="7783C4E1" w:rsidR="00607B8B" w:rsidRPr="00FF115E" w:rsidRDefault="00607B8B" w:rsidP="00FF115E">
            <w:pPr>
              <w:spacing w:after="0" w:line="240" w:lineRule="auto"/>
              <w:jc w:val="right"/>
              <w:rPr>
                <w:rFonts w:cstheme="minorHAnsi"/>
              </w:rPr>
            </w:pPr>
            <w:r>
              <w:rPr>
                <w:rFonts w:ascii="Calibri" w:hAnsi="Calibri" w:cs="Calibri"/>
                <w:color w:val="FF0000"/>
              </w:rPr>
              <w:t>(101)</w:t>
            </w:r>
          </w:p>
        </w:tc>
        <w:tc>
          <w:tcPr>
            <w:tcW w:w="1983" w:type="dxa"/>
            <w:shd w:val="clear" w:color="auto" w:fill="auto"/>
            <w:tcMar>
              <w:top w:w="85" w:type="dxa"/>
              <w:left w:w="85" w:type="dxa"/>
              <w:bottom w:w="85" w:type="dxa"/>
              <w:right w:w="85" w:type="dxa"/>
            </w:tcMar>
            <w:vAlign w:val="center"/>
            <w:hideMark/>
          </w:tcPr>
          <w:p w14:paraId="22EFBC74" w14:textId="457F02A9" w:rsidR="00607B8B" w:rsidRPr="00FF115E" w:rsidRDefault="00607B8B" w:rsidP="00FF115E">
            <w:pPr>
              <w:spacing w:after="0" w:line="240" w:lineRule="auto"/>
              <w:jc w:val="right"/>
              <w:rPr>
                <w:rFonts w:cstheme="minorHAnsi"/>
              </w:rPr>
            </w:pPr>
            <w:r>
              <w:rPr>
                <w:rFonts w:ascii="Calibri" w:hAnsi="Calibri" w:cs="Calibri"/>
                <w:color w:val="FF0000"/>
              </w:rPr>
              <w:t>(7)</w:t>
            </w:r>
          </w:p>
        </w:tc>
        <w:tc>
          <w:tcPr>
            <w:tcW w:w="1702" w:type="dxa"/>
            <w:shd w:val="clear" w:color="auto" w:fill="auto"/>
            <w:tcMar>
              <w:top w:w="85" w:type="dxa"/>
              <w:left w:w="85" w:type="dxa"/>
              <w:bottom w:w="85" w:type="dxa"/>
              <w:right w:w="85" w:type="dxa"/>
            </w:tcMar>
            <w:vAlign w:val="center"/>
            <w:hideMark/>
          </w:tcPr>
          <w:p w14:paraId="621D826F" w14:textId="72F7BB72" w:rsidR="00607B8B" w:rsidRPr="00FF115E" w:rsidRDefault="00607B8B" w:rsidP="00FF115E">
            <w:pPr>
              <w:spacing w:after="0" w:line="240" w:lineRule="auto"/>
              <w:jc w:val="right"/>
              <w:rPr>
                <w:rFonts w:cstheme="minorHAnsi"/>
              </w:rPr>
            </w:pPr>
            <w:r>
              <w:rPr>
                <w:rFonts w:ascii="Calibri" w:hAnsi="Calibri" w:cs="Calibri"/>
                <w:color w:val="FF0000"/>
              </w:rPr>
              <w:t>(108)</w:t>
            </w:r>
          </w:p>
        </w:tc>
      </w:tr>
      <w:tr w:rsidR="00607B8B" w:rsidRPr="00437864" w14:paraId="5498B454" w14:textId="77777777" w:rsidTr="00472D4D">
        <w:trPr>
          <w:cantSplit/>
        </w:trPr>
        <w:tc>
          <w:tcPr>
            <w:tcW w:w="4223" w:type="dxa"/>
            <w:shd w:val="clear" w:color="auto" w:fill="auto"/>
            <w:tcMar>
              <w:top w:w="85" w:type="dxa"/>
              <w:left w:w="85" w:type="dxa"/>
              <w:bottom w:w="85" w:type="dxa"/>
              <w:right w:w="85" w:type="dxa"/>
            </w:tcMar>
            <w:hideMark/>
          </w:tcPr>
          <w:p w14:paraId="2753040A" w14:textId="77777777" w:rsidR="00607B8B" w:rsidRPr="00FF115E" w:rsidRDefault="00607B8B" w:rsidP="00607B8B">
            <w:pPr>
              <w:spacing w:after="0" w:line="240" w:lineRule="auto"/>
              <w:rPr>
                <w:rFonts w:cstheme="minorHAnsi"/>
              </w:rPr>
            </w:pPr>
            <w:r w:rsidRPr="00FF115E">
              <w:rPr>
                <w:rFonts w:cstheme="minorHAnsi"/>
              </w:rPr>
              <w:t>Insurance</w:t>
            </w:r>
          </w:p>
        </w:tc>
        <w:tc>
          <w:tcPr>
            <w:tcW w:w="1732" w:type="dxa"/>
            <w:shd w:val="clear" w:color="auto" w:fill="auto"/>
            <w:tcMar>
              <w:top w:w="85" w:type="dxa"/>
              <w:left w:w="85" w:type="dxa"/>
              <w:bottom w:w="85" w:type="dxa"/>
              <w:right w:w="85" w:type="dxa"/>
            </w:tcMar>
            <w:vAlign w:val="center"/>
            <w:hideMark/>
          </w:tcPr>
          <w:p w14:paraId="36CECC80" w14:textId="1731BC38" w:rsidR="00607B8B" w:rsidRPr="00FF115E" w:rsidRDefault="00607B8B" w:rsidP="00FF115E">
            <w:pPr>
              <w:spacing w:after="0" w:line="240" w:lineRule="auto"/>
              <w:jc w:val="right"/>
              <w:rPr>
                <w:rFonts w:cstheme="minorHAnsi"/>
              </w:rPr>
            </w:pPr>
            <w:r>
              <w:rPr>
                <w:rFonts w:ascii="Calibri" w:hAnsi="Calibri" w:cs="Calibri"/>
                <w:color w:val="FF0000"/>
              </w:rPr>
              <w:t>(3,626)</w:t>
            </w:r>
          </w:p>
        </w:tc>
        <w:tc>
          <w:tcPr>
            <w:tcW w:w="1983" w:type="dxa"/>
            <w:shd w:val="clear" w:color="auto" w:fill="auto"/>
            <w:tcMar>
              <w:top w:w="85" w:type="dxa"/>
              <w:left w:w="85" w:type="dxa"/>
              <w:bottom w:w="85" w:type="dxa"/>
              <w:right w:w="85" w:type="dxa"/>
            </w:tcMar>
            <w:vAlign w:val="center"/>
            <w:hideMark/>
          </w:tcPr>
          <w:p w14:paraId="36880E50" w14:textId="476B4631" w:rsidR="00607B8B" w:rsidRPr="00FF115E" w:rsidRDefault="00607B8B" w:rsidP="00FF115E">
            <w:pPr>
              <w:spacing w:after="0" w:line="240" w:lineRule="auto"/>
              <w:jc w:val="right"/>
              <w:rPr>
                <w:rFonts w:cstheme="minorHAnsi"/>
              </w:rPr>
            </w:pPr>
            <w:r>
              <w:rPr>
                <w:rFonts w:ascii="Calibri" w:hAnsi="Calibri" w:cs="Calibri"/>
                <w:color w:val="FF0000"/>
              </w:rPr>
              <w:t>(173)</w:t>
            </w:r>
          </w:p>
        </w:tc>
        <w:tc>
          <w:tcPr>
            <w:tcW w:w="1702" w:type="dxa"/>
            <w:shd w:val="clear" w:color="auto" w:fill="auto"/>
            <w:tcMar>
              <w:top w:w="85" w:type="dxa"/>
              <w:left w:w="85" w:type="dxa"/>
              <w:bottom w:w="85" w:type="dxa"/>
              <w:right w:w="85" w:type="dxa"/>
            </w:tcMar>
            <w:vAlign w:val="center"/>
            <w:hideMark/>
          </w:tcPr>
          <w:p w14:paraId="1C99D54D" w14:textId="6F3C18AC" w:rsidR="00607B8B" w:rsidRPr="00FF115E" w:rsidRDefault="00607B8B" w:rsidP="00FF115E">
            <w:pPr>
              <w:spacing w:after="0" w:line="240" w:lineRule="auto"/>
              <w:jc w:val="right"/>
              <w:rPr>
                <w:rFonts w:cstheme="minorHAnsi"/>
              </w:rPr>
            </w:pPr>
            <w:r>
              <w:rPr>
                <w:rFonts w:ascii="Calibri" w:hAnsi="Calibri" w:cs="Calibri"/>
                <w:color w:val="FF0000"/>
              </w:rPr>
              <w:t>(3,799)</w:t>
            </w:r>
          </w:p>
        </w:tc>
      </w:tr>
      <w:tr w:rsidR="00607B8B" w:rsidRPr="00437864" w14:paraId="3E8AA669" w14:textId="77777777" w:rsidTr="00472D4D">
        <w:trPr>
          <w:cantSplit/>
        </w:trPr>
        <w:tc>
          <w:tcPr>
            <w:tcW w:w="4223" w:type="dxa"/>
            <w:shd w:val="clear" w:color="auto" w:fill="auto"/>
            <w:tcMar>
              <w:top w:w="85" w:type="dxa"/>
              <w:left w:w="85" w:type="dxa"/>
              <w:bottom w:w="85" w:type="dxa"/>
              <w:right w:w="85" w:type="dxa"/>
            </w:tcMar>
            <w:hideMark/>
          </w:tcPr>
          <w:p w14:paraId="014ACDB1" w14:textId="77777777" w:rsidR="00607B8B" w:rsidRPr="00FF115E" w:rsidRDefault="00607B8B" w:rsidP="00607B8B">
            <w:pPr>
              <w:spacing w:after="0" w:line="240" w:lineRule="auto"/>
              <w:rPr>
                <w:rFonts w:cstheme="minorHAnsi"/>
              </w:rPr>
            </w:pPr>
            <w:r w:rsidRPr="00FF115E">
              <w:rPr>
                <w:rFonts w:cstheme="minorHAnsi"/>
              </w:rPr>
              <w:t>Revenue funding of capital</w:t>
            </w:r>
          </w:p>
        </w:tc>
        <w:tc>
          <w:tcPr>
            <w:tcW w:w="1732" w:type="dxa"/>
            <w:shd w:val="clear" w:color="auto" w:fill="auto"/>
            <w:tcMar>
              <w:top w:w="85" w:type="dxa"/>
              <w:left w:w="85" w:type="dxa"/>
              <w:bottom w:w="85" w:type="dxa"/>
              <w:right w:w="85" w:type="dxa"/>
            </w:tcMar>
            <w:vAlign w:val="center"/>
            <w:hideMark/>
          </w:tcPr>
          <w:p w14:paraId="2DC1A43E" w14:textId="536B8FFF" w:rsidR="00607B8B" w:rsidRPr="00FF115E" w:rsidRDefault="00607B8B" w:rsidP="00FF115E">
            <w:pPr>
              <w:spacing w:after="0" w:line="240" w:lineRule="auto"/>
              <w:jc w:val="right"/>
              <w:rPr>
                <w:rFonts w:cstheme="minorHAnsi"/>
              </w:rPr>
            </w:pPr>
            <w:r>
              <w:rPr>
                <w:rFonts w:ascii="Calibri" w:hAnsi="Calibri" w:cs="Calibri"/>
                <w:color w:val="FF0000"/>
              </w:rPr>
              <w:t>(108)</w:t>
            </w:r>
          </w:p>
        </w:tc>
        <w:tc>
          <w:tcPr>
            <w:tcW w:w="1983" w:type="dxa"/>
            <w:shd w:val="clear" w:color="auto" w:fill="auto"/>
            <w:tcMar>
              <w:top w:w="85" w:type="dxa"/>
              <w:left w:w="85" w:type="dxa"/>
              <w:bottom w:w="85" w:type="dxa"/>
              <w:right w:w="85" w:type="dxa"/>
            </w:tcMar>
            <w:vAlign w:val="center"/>
            <w:hideMark/>
          </w:tcPr>
          <w:p w14:paraId="78C6A70D" w14:textId="2C2E98AE" w:rsidR="00607B8B" w:rsidRPr="00FF115E" w:rsidRDefault="00607B8B" w:rsidP="00FF115E">
            <w:pPr>
              <w:spacing w:after="0" w:line="240" w:lineRule="auto"/>
              <w:jc w:val="right"/>
              <w:rPr>
                <w:rFonts w:cstheme="minorHAnsi"/>
              </w:rPr>
            </w:pPr>
            <w:r>
              <w:rPr>
                <w:rFonts w:ascii="Calibri" w:hAnsi="Calibri" w:cs="Calibri"/>
              </w:rPr>
              <w:t xml:space="preserve">108 </w:t>
            </w:r>
          </w:p>
        </w:tc>
        <w:tc>
          <w:tcPr>
            <w:tcW w:w="1702" w:type="dxa"/>
            <w:shd w:val="clear" w:color="auto" w:fill="auto"/>
            <w:tcMar>
              <w:top w:w="85" w:type="dxa"/>
              <w:left w:w="85" w:type="dxa"/>
              <w:bottom w:w="85" w:type="dxa"/>
              <w:right w:w="85" w:type="dxa"/>
            </w:tcMar>
            <w:vAlign w:val="center"/>
            <w:hideMark/>
          </w:tcPr>
          <w:p w14:paraId="7803A2D4" w14:textId="3CFD831B" w:rsidR="00607B8B" w:rsidRPr="00FF115E" w:rsidRDefault="00607B8B" w:rsidP="00FF115E">
            <w:pPr>
              <w:spacing w:after="0" w:line="240" w:lineRule="auto"/>
              <w:jc w:val="right"/>
              <w:rPr>
                <w:rFonts w:cstheme="minorHAnsi"/>
              </w:rPr>
            </w:pPr>
            <w:r>
              <w:rPr>
                <w:rFonts w:ascii="Calibri" w:hAnsi="Calibri" w:cs="Calibri"/>
              </w:rPr>
              <w:t xml:space="preserve">0 </w:t>
            </w:r>
          </w:p>
        </w:tc>
      </w:tr>
      <w:tr w:rsidR="00607B8B" w:rsidRPr="00437864" w14:paraId="2DA86A3D" w14:textId="77777777" w:rsidTr="00472D4D">
        <w:trPr>
          <w:cantSplit/>
        </w:trPr>
        <w:tc>
          <w:tcPr>
            <w:tcW w:w="4223" w:type="dxa"/>
            <w:shd w:val="clear" w:color="auto" w:fill="auto"/>
            <w:tcMar>
              <w:top w:w="85" w:type="dxa"/>
              <w:left w:w="85" w:type="dxa"/>
              <w:bottom w:w="85" w:type="dxa"/>
              <w:right w:w="85" w:type="dxa"/>
            </w:tcMar>
            <w:hideMark/>
          </w:tcPr>
          <w:p w14:paraId="681EECAC" w14:textId="77777777" w:rsidR="00607B8B" w:rsidRPr="00FF115E" w:rsidRDefault="00607B8B" w:rsidP="00607B8B">
            <w:pPr>
              <w:spacing w:after="0" w:line="240" w:lineRule="auto"/>
              <w:rPr>
                <w:rFonts w:cstheme="minorHAnsi"/>
              </w:rPr>
            </w:pPr>
            <w:r w:rsidRPr="00FF115E">
              <w:rPr>
                <w:rFonts w:cstheme="minorHAnsi"/>
              </w:rPr>
              <w:t xml:space="preserve">Capital contributions unapplied </w:t>
            </w:r>
          </w:p>
        </w:tc>
        <w:tc>
          <w:tcPr>
            <w:tcW w:w="1732" w:type="dxa"/>
            <w:shd w:val="clear" w:color="auto" w:fill="auto"/>
            <w:tcMar>
              <w:top w:w="85" w:type="dxa"/>
              <w:left w:w="85" w:type="dxa"/>
              <w:bottom w:w="85" w:type="dxa"/>
              <w:right w:w="85" w:type="dxa"/>
            </w:tcMar>
            <w:vAlign w:val="center"/>
            <w:hideMark/>
          </w:tcPr>
          <w:p w14:paraId="056A7D39" w14:textId="3871E75D" w:rsidR="00607B8B" w:rsidRPr="00FF115E" w:rsidRDefault="00607B8B" w:rsidP="00FF115E">
            <w:pPr>
              <w:spacing w:after="0" w:line="240" w:lineRule="auto"/>
              <w:jc w:val="right"/>
              <w:rPr>
                <w:rFonts w:cstheme="minorHAnsi"/>
              </w:rPr>
            </w:pPr>
            <w:r>
              <w:rPr>
                <w:rFonts w:ascii="Calibri" w:hAnsi="Calibri" w:cs="Calibri"/>
                <w:color w:val="FF0000"/>
              </w:rPr>
              <w:t>(114)</w:t>
            </w:r>
          </w:p>
        </w:tc>
        <w:tc>
          <w:tcPr>
            <w:tcW w:w="1983" w:type="dxa"/>
            <w:shd w:val="clear" w:color="auto" w:fill="auto"/>
            <w:tcMar>
              <w:top w:w="85" w:type="dxa"/>
              <w:left w:w="85" w:type="dxa"/>
              <w:bottom w:w="85" w:type="dxa"/>
              <w:right w:w="85" w:type="dxa"/>
            </w:tcMar>
            <w:vAlign w:val="center"/>
            <w:hideMark/>
          </w:tcPr>
          <w:p w14:paraId="6152950C" w14:textId="2C0619F5" w:rsidR="00607B8B" w:rsidRPr="00FF115E" w:rsidRDefault="00607B8B" w:rsidP="00FF115E">
            <w:pPr>
              <w:spacing w:after="0" w:line="240" w:lineRule="auto"/>
              <w:jc w:val="right"/>
              <w:rPr>
                <w:rFonts w:cstheme="minorHAnsi"/>
              </w:rPr>
            </w:pPr>
            <w:r>
              <w:rPr>
                <w:rFonts w:ascii="Calibri" w:hAnsi="Calibri" w:cs="Calibri"/>
              </w:rPr>
              <w:t xml:space="preserve">0 </w:t>
            </w:r>
          </w:p>
        </w:tc>
        <w:tc>
          <w:tcPr>
            <w:tcW w:w="1702" w:type="dxa"/>
            <w:shd w:val="clear" w:color="auto" w:fill="auto"/>
            <w:tcMar>
              <w:top w:w="85" w:type="dxa"/>
              <w:left w:w="85" w:type="dxa"/>
              <w:bottom w:w="85" w:type="dxa"/>
              <w:right w:w="85" w:type="dxa"/>
            </w:tcMar>
            <w:vAlign w:val="center"/>
            <w:hideMark/>
          </w:tcPr>
          <w:p w14:paraId="382CE70B" w14:textId="0FD8A0A0" w:rsidR="00607B8B" w:rsidRPr="00FF115E" w:rsidRDefault="00607B8B" w:rsidP="00FF115E">
            <w:pPr>
              <w:spacing w:after="0" w:line="240" w:lineRule="auto"/>
              <w:jc w:val="right"/>
              <w:rPr>
                <w:rFonts w:cstheme="minorHAnsi"/>
              </w:rPr>
            </w:pPr>
            <w:r>
              <w:rPr>
                <w:rFonts w:ascii="Calibri" w:hAnsi="Calibri" w:cs="Calibri"/>
                <w:color w:val="FF0000"/>
              </w:rPr>
              <w:t>(114)</w:t>
            </w:r>
          </w:p>
        </w:tc>
      </w:tr>
      <w:tr w:rsidR="00607B8B" w:rsidRPr="00437864" w14:paraId="00FDEDE0" w14:textId="77777777" w:rsidTr="00472D4D">
        <w:trPr>
          <w:cantSplit/>
        </w:trPr>
        <w:tc>
          <w:tcPr>
            <w:tcW w:w="4223" w:type="dxa"/>
            <w:shd w:val="clear" w:color="auto" w:fill="auto"/>
            <w:tcMar>
              <w:top w:w="85" w:type="dxa"/>
              <w:left w:w="85" w:type="dxa"/>
              <w:bottom w:w="85" w:type="dxa"/>
              <w:right w:w="85" w:type="dxa"/>
            </w:tcMar>
            <w:hideMark/>
          </w:tcPr>
          <w:p w14:paraId="31006673" w14:textId="77777777" w:rsidR="00607B8B" w:rsidRPr="00FF115E" w:rsidRDefault="00607B8B" w:rsidP="00607B8B">
            <w:pPr>
              <w:spacing w:after="0" w:line="240" w:lineRule="auto"/>
              <w:rPr>
                <w:rFonts w:cstheme="minorHAnsi"/>
              </w:rPr>
            </w:pPr>
            <w:r w:rsidRPr="00FF115E">
              <w:rPr>
                <w:rFonts w:cstheme="minorHAnsi"/>
              </w:rPr>
              <w:t>Capital receipts reserve</w:t>
            </w:r>
          </w:p>
        </w:tc>
        <w:tc>
          <w:tcPr>
            <w:tcW w:w="1732" w:type="dxa"/>
            <w:shd w:val="clear" w:color="auto" w:fill="auto"/>
            <w:tcMar>
              <w:top w:w="85" w:type="dxa"/>
              <w:left w:w="85" w:type="dxa"/>
              <w:bottom w:w="85" w:type="dxa"/>
              <w:right w:w="85" w:type="dxa"/>
            </w:tcMar>
            <w:vAlign w:val="center"/>
            <w:hideMark/>
          </w:tcPr>
          <w:p w14:paraId="77671DC5" w14:textId="2B908522" w:rsidR="00607B8B" w:rsidRPr="00FF115E" w:rsidRDefault="00607B8B" w:rsidP="00FF115E">
            <w:pPr>
              <w:spacing w:after="0" w:line="240" w:lineRule="auto"/>
              <w:jc w:val="right"/>
              <w:rPr>
                <w:rFonts w:cstheme="minorHAnsi"/>
              </w:rPr>
            </w:pPr>
            <w:r>
              <w:rPr>
                <w:rFonts w:ascii="Calibri" w:hAnsi="Calibri" w:cs="Calibri"/>
              </w:rPr>
              <w:t xml:space="preserve">0 </w:t>
            </w:r>
          </w:p>
        </w:tc>
        <w:tc>
          <w:tcPr>
            <w:tcW w:w="1983" w:type="dxa"/>
            <w:shd w:val="clear" w:color="auto" w:fill="auto"/>
            <w:tcMar>
              <w:top w:w="85" w:type="dxa"/>
              <w:left w:w="85" w:type="dxa"/>
              <w:bottom w:w="85" w:type="dxa"/>
              <w:right w:w="85" w:type="dxa"/>
            </w:tcMar>
            <w:vAlign w:val="center"/>
            <w:hideMark/>
          </w:tcPr>
          <w:p w14:paraId="49EE0028" w14:textId="3A27A7D1" w:rsidR="00607B8B" w:rsidRPr="00FF115E" w:rsidRDefault="00607B8B" w:rsidP="00FF115E">
            <w:pPr>
              <w:spacing w:after="0" w:line="240" w:lineRule="auto"/>
              <w:jc w:val="right"/>
              <w:rPr>
                <w:rFonts w:cstheme="minorHAnsi"/>
              </w:rPr>
            </w:pPr>
            <w:r>
              <w:rPr>
                <w:rFonts w:ascii="Calibri" w:hAnsi="Calibri" w:cs="Calibri"/>
              </w:rPr>
              <w:t xml:space="preserve">0 </w:t>
            </w:r>
          </w:p>
        </w:tc>
        <w:tc>
          <w:tcPr>
            <w:tcW w:w="1702" w:type="dxa"/>
            <w:shd w:val="clear" w:color="auto" w:fill="auto"/>
            <w:tcMar>
              <w:top w:w="85" w:type="dxa"/>
              <w:left w:w="85" w:type="dxa"/>
              <w:bottom w:w="85" w:type="dxa"/>
              <w:right w:w="85" w:type="dxa"/>
            </w:tcMar>
            <w:vAlign w:val="center"/>
            <w:hideMark/>
          </w:tcPr>
          <w:p w14:paraId="4A88E675" w14:textId="104FD707" w:rsidR="00607B8B" w:rsidRPr="00FF115E" w:rsidRDefault="00607B8B" w:rsidP="00FF115E">
            <w:pPr>
              <w:spacing w:after="0" w:line="240" w:lineRule="auto"/>
              <w:jc w:val="right"/>
              <w:rPr>
                <w:rFonts w:cstheme="minorHAnsi"/>
              </w:rPr>
            </w:pPr>
            <w:r>
              <w:rPr>
                <w:rFonts w:ascii="Calibri" w:hAnsi="Calibri" w:cs="Calibri"/>
              </w:rPr>
              <w:t xml:space="preserve">0 </w:t>
            </w:r>
          </w:p>
        </w:tc>
      </w:tr>
      <w:tr w:rsidR="00A41F40" w:rsidRPr="00A41F40" w14:paraId="4D4F6844" w14:textId="77777777" w:rsidTr="00472D4D">
        <w:trPr>
          <w:cantSplit/>
        </w:trPr>
        <w:tc>
          <w:tcPr>
            <w:tcW w:w="4223" w:type="dxa"/>
            <w:shd w:val="clear" w:color="auto" w:fill="auto"/>
            <w:tcMar>
              <w:top w:w="85" w:type="dxa"/>
              <w:left w:w="85" w:type="dxa"/>
              <w:bottom w:w="85" w:type="dxa"/>
              <w:right w:w="85" w:type="dxa"/>
            </w:tcMar>
            <w:hideMark/>
          </w:tcPr>
          <w:p w14:paraId="289B55E9" w14:textId="77777777" w:rsidR="00607B8B" w:rsidRPr="00FF115E" w:rsidRDefault="00607B8B" w:rsidP="00607B8B">
            <w:pPr>
              <w:spacing w:after="0" w:line="240" w:lineRule="auto"/>
              <w:rPr>
                <w:rFonts w:cstheme="minorHAnsi"/>
                <w:b/>
                <w:bCs/>
              </w:rPr>
            </w:pPr>
            <w:r w:rsidRPr="00FF115E">
              <w:rPr>
                <w:rFonts w:cstheme="minorHAnsi"/>
                <w:b/>
                <w:bCs/>
              </w:rPr>
              <w:t>Total</w:t>
            </w:r>
          </w:p>
        </w:tc>
        <w:tc>
          <w:tcPr>
            <w:tcW w:w="1732" w:type="dxa"/>
            <w:shd w:val="clear" w:color="auto" w:fill="auto"/>
            <w:tcMar>
              <w:top w:w="85" w:type="dxa"/>
              <w:left w:w="85" w:type="dxa"/>
              <w:bottom w:w="85" w:type="dxa"/>
              <w:right w:w="85" w:type="dxa"/>
            </w:tcMar>
            <w:vAlign w:val="center"/>
            <w:hideMark/>
          </w:tcPr>
          <w:p w14:paraId="6A3B9393" w14:textId="218FD0A8" w:rsidR="00607B8B" w:rsidRPr="00FF115E" w:rsidRDefault="00607B8B" w:rsidP="00FF115E">
            <w:pPr>
              <w:spacing w:after="0" w:line="240" w:lineRule="auto"/>
              <w:jc w:val="right"/>
              <w:rPr>
                <w:rFonts w:cstheme="minorHAnsi"/>
                <w:b/>
                <w:bCs/>
              </w:rPr>
            </w:pPr>
            <w:r w:rsidRPr="00BB2475">
              <w:rPr>
                <w:rFonts w:ascii="Calibri" w:hAnsi="Calibri" w:cs="Calibri"/>
                <w:b/>
                <w:bCs/>
                <w:color w:val="FF0000"/>
              </w:rPr>
              <w:t>(30,992)</w:t>
            </w:r>
          </w:p>
        </w:tc>
        <w:tc>
          <w:tcPr>
            <w:tcW w:w="1983" w:type="dxa"/>
            <w:shd w:val="clear" w:color="auto" w:fill="auto"/>
            <w:tcMar>
              <w:top w:w="85" w:type="dxa"/>
              <w:left w:w="85" w:type="dxa"/>
              <w:bottom w:w="85" w:type="dxa"/>
              <w:right w:w="85" w:type="dxa"/>
            </w:tcMar>
            <w:vAlign w:val="center"/>
            <w:hideMark/>
          </w:tcPr>
          <w:p w14:paraId="0A996222" w14:textId="5001415A" w:rsidR="00607B8B" w:rsidRPr="00FF115E" w:rsidRDefault="00607B8B" w:rsidP="00FF115E">
            <w:pPr>
              <w:spacing w:after="0" w:line="240" w:lineRule="auto"/>
              <w:jc w:val="right"/>
              <w:rPr>
                <w:rFonts w:cstheme="minorHAnsi"/>
                <w:b/>
                <w:bCs/>
              </w:rPr>
            </w:pPr>
            <w:r w:rsidRPr="00BB2475">
              <w:rPr>
                <w:rFonts w:ascii="Calibri" w:hAnsi="Calibri" w:cs="Calibri"/>
                <w:b/>
                <w:bCs/>
              </w:rPr>
              <w:t xml:space="preserve">805 </w:t>
            </w:r>
          </w:p>
        </w:tc>
        <w:tc>
          <w:tcPr>
            <w:tcW w:w="1702" w:type="dxa"/>
            <w:shd w:val="clear" w:color="auto" w:fill="auto"/>
            <w:tcMar>
              <w:top w:w="85" w:type="dxa"/>
              <w:left w:w="85" w:type="dxa"/>
              <w:bottom w:w="85" w:type="dxa"/>
              <w:right w:w="85" w:type="dxa"/>
            </w:tcMar>
            <w:vAlign w:val="center"/>
            <w:hideMark/>
          </w:tcPr>
          <w:p w14:paraId="3956678D" w14:textId="1A0DB955" w:rsidR="00607B8B" w:rsidRPr="00FF115E" w:rsidRDefault="00607B8B" w:rsidP="00FF115E">
            <w:pPr>
              <w:spacing w:after="0" w:line="240" w:lineRule="auto"/>
              <w:jc w:val="right"/>
              <w:rPr>
                <w:rFonts w:cstheme="minorHAnsi"/>
                <w:b/>
                <w:bCs/>
              </w:rPr>
            </w:pPr>
            <w:r w:rsidRPr="00BB2475">
              <w:rPr>
                <w:rFonts w:ascii="Calibri" w:hAnsi="Calibri" w:cs="Calibri"/>
                <w:b/>
                <w:bCs/>
                <w:color w:val="FF0000"/>
              </w:rPr>
              <w:t>(30,187)</w:t>
            </w:r>
          </w:p>
        </w:tc>
      </w:tr>
    </w:tbl>
    <w:p w14:paraId="2375010E" w14:textId="77777777" w:rsidR="00A475EB" w:rsidRDefault="00A475EB">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3DE7F1A4" w14:textId="30223E3E" w:rsidR="00D7761D" w:rsidRPr="00C91E78" w:rsidRDefault="00C91E78" w:rsidP="00990734">
      <w:pPr>
        <w:spacing w:before="240" w:after="240" w:line="240" w:lineRule="auto"/>
        <w:ind w:right="-23"/>
        <w:rPr>
          <w:rFonts w:eastAsia="Times New Roman" w:cstheme="minorHAnsi"/>
          <w:b/>
          <w:color w:val="0F243E" w:themeColor="text2" w:themeShade="80"/>
          <w:sz w:val="28"/>
          <w:szCs w:val="28"/>
        </w:rPr>
      </w:pPr>
      <w:r w:rsidRPr="00C91E78">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endix</w:t>
      </w:r>
      <w:r w:rsidRPr="00C91E78">
        <w:rPr>
          <w:rFonts w:eastAsia="Times New Roman" w:cstheme="minorHAnsi"/>
          <w:b/>
          <w:color w:val="0F243E" w:themeColor="text2" w:themeShade="80"/>
          <w:sz w:val="28"/>
          <w:szCs w:val="28"/>
        </w:rPr>
        <w:t xml:space="preserve"> 5</w:t>
      </w:r>
      <w:r w:rsidR="009B2CFC">
        <w:rPr>
          <w:rFonts w:eastAsia="Times New Roman" w:cstheme="minorHAnsi"/>
          <w:b/>
          <w:color w:val="0F243E" w:themeColor="text2" w:themeShade="80"/>
          <w:sz w:val="28"/>
          <w:szCs w:val="28"/>
        </w:rPr>
        <w:t xml:space="preserve"> – Capital </w:t>
      </w:r>
    </w:p>
    <w:p w14:paraId="55C878F0" w14:textId="2CBAAA4A" w:rsidR="00C91E78" w:rsidRPr="00CB327C" w:rsidRDefault="00CB327C" w:rsidP="5528A565">
      <w:pPr>
        <w:spacing w:before="240" w:after="240" w:line="240" w:lineRule="auto"/>
        <w:ind w:right="-23"/>
        <w:rPr>
          <w:rFonts w:ascii="Calibri" w:eastAsia="Times New Roman" w:hAnsi="Calibri" w:cs="Calibri"/>
          <w:color w:val="0F243E" w:themeColor="text2" w:themeShade="80"/>
        </w:rPr>
      </w:pPr>
      <w:r w:rsidRPr="5528A565">
        <w:rPr>
          <w:rFonts w:ascii="Calibri" w:eastAsia="Times New Roman" w:hAnsi="Calibri" w:cs="Calibri"/>
          <w:color w:val="0F243E" w:themeColor="text2" w:themeShade="80"/>
        </w:rPr>
        <w:t>The capital budget for 202</w:t>
      </w:r>
      <w:r w:rsidR="1CE664AF" w:rsidRPr="5528A565">
        <w:rPr>
          <w:rFonts w:ascii="Calibri" w:eastAsia="Times New Roman" w:hAnsi="Calibri" w:cs="Calibri"/>
          <w:color w:val="0F243E" w:themeColor="text2" w:themeShade="80"/>
        </w:rPr>
        <w:t>4</w:t>
      </w:r>
      <w:r w:rsidRPr="5528A565">
        <w:rPr>
          <w:rFonts w:ascii="Calibri" w:eastAsia="Times New Roman" w:hAnsi="Calibri" w:cs="Calibri"/>
          <w:color w:val="0F243E" w:themeColor="text2" w:themeShade="80"/>
        </w:rPr>
        <w:t>/2</w:t>
      </w:r>
      <w:r w:rsidR="7A73BC35" w:rsidRPr="5528A565">
        <w:rPr>
          <w:rFonts w:ascii="Calibri" w:eastAsia="Times New Roman" w:hAnsi="Calibri" w:cs="Calibri"/>
          <w:color w:val="0F243E" w:themeColor="text2" w:themeShade="80"/>
        </w:rPr>
        <w:t>5</w:t>
      </w:r>
      <w:r w:rsidRPr="5528A565">
        <w:rPr>
          <w:rFonts w:ascii="Calibri" w:eastAsia="Times New Roman" w:hAnsi="Calibri" w:cs="Calibri"/>
          <w:color w:val="0F243E" w:themeColor="text2" w:themeShade="80"/>
        </w:rPr>
        <w:t xml:space="preserve"> of £</w:t>
      </w:r>
      <w:r w:rsidR="635D38E6" w:rsidRPr="5528A565">
        <w:rPr>
          <w:rFonts w:ascii="Calibri" w:eastAsia="Times New Roman" w:hAnsi="Calibri" w:cs="Calibri"/>
          <w:color w:val="0F243E" w:themeColor="text2" w:themeShade="80"/>
        </w:rPr>
        <w:t>18.049</w:t>
      </w:r>
      <w:r w:rsidRPr="5528A565">
        <w:rPr>
          <w:rFonts w:ascii="Calibri" w:eastAsia="Times New Roman" w:hAnsi="Calibri" w:cs="Calibri"/>
          <w:color w:val="0F243E" w:themeColor="text2" w:themeShade="80"/>
        </w:rPr>
        <w:t>m was approved by both COMB (January 202</w:t>
      </w:r>
      <w:r w:rsidR="5570B643" w:rsidRPr="5528A565">
        <w:rPr>
          <w:rFonts w:ascii="Calibri" w:eastAsia="Times New Roman" w:hAnsi="Calibri" w:cs="Calibri"/>
          <w:color w:val="0F243E" w:themeColor="text2" w:themeShade="80"/>
        </w:rPr>
        <w:t>4</w:t>
      </w:r>
      <w:r w:rsidRPr="5528A565">
        <w:rPr>
          <w:rFonts w:ascii="Calibri" w:eastAsia="Times New Roman" w:hAnsi="Calibri" w:cs="Calibri"/>
          <w:color w:val="0F243E" w:themeColor="text2" w:themeShade="80"/>
        </w:rPr>
        <w:t>) and the PCC (</w:t>
      </w:r>
      <w:r w:rsidR="2A67F962" w:rsidRPr="5528A565">
        <w:rPr>
          <w:rFonts w:ascii="Calibri" w:eastAsia="Times New Roman" w:hAnsi="Calibri" w:cs="Calibri"/>
          <w:color w:val="0F243E" w:themeColor="text2" w:themeShade="80"/>
        </w:rPr>
        <w:t>Feb 2024</w:t>
      </w:r>
      <w:r w:rsidR="2A67F962" w:rsidRPr="08B0C118">
        <w:rPr>
          <w:rFonts w:ascii="Calibri" w:eastAsia="Times New Roman" w:hAnsi="Calibri" w:cs="Calibri"/>
          <w:color w:val="0F243E" w:themeColor="text2" w:themeShade="80"/>
        </w:rPr>
        <w:t>)</w:t>
      </w:r>
      <w:r w:rsidR="0EBD0AA5" w:rsidRPr="08B0C118">
        <w:rPr>
          <w:rFonts w:ascii="Calibri" w:eastAsia="Times New Roman" w:hAnsi="Calibri" w:cs="Calibri"/>
          <w:color w:val="0F243E" w:themeColor="text2" w:themeShade="80"/>
        </w:rPr>
        <w:t xml:space="preserve"> plus roll forward of 23/24 funds to continue to deliver certain projects totalling £4</w:t>
      </w:r>
      <w:r w:rsidR="004F5887">
        <w:rPr>
          <w:rFonts w:ascii="Calibri" w:eastAsia="Times New Roman" w:hAnsi="Calibri" w:cs="Calibri"/>
          <w:color w:val="0F243E" w:themeColor="text2" w:themeShade="80"/>
        </w:rPr>
        <w:t>.</w:t>
      </w:r>
      <w:r w:rsidR="0EBD0AA5" w:rsidRPr="08B0C118">
        <w:rPr>
          <w:rFonts w:ascii="Calibri" w:eastAsia="Times New Roman" w:hAnsi="Calibri" w:cs="Calibri"/>
          <w:color w:val="0F243E" w:themeColor="text2" w:themeShade="80"/>
        </w:rPr>
        <w:t>925m</w:t>
      </w:r>
      <w:r w:rsidRPr="5528A565">
        <w:rPr>
          <w:rFonts w:ascii="Calibri" w:eastAsia="Times New Roman" w:hAnsi="Calibri" w:cs="Calibri"/>
          <w:color w:val="0F243E" w:themeColor="text2" w:themeShade="80"/>
        </w:rPr>
        <w:t xml:space="preserve"> Since then, the following approvals were made resulting in a current budget of £2</w:t>
      </w:r>
      <w:r w:rsidR="5991B0EC" w:rsidRPr="5528A565">
        <w:rPr>
          <w:rFonts w:ascii="Calibri" w:eastAsia="Times New Roman" w:hAnsi="Calibri" w:cs="Calibri"/>
          <w:color w:val="0F243E" w:themeColor="text2" w:themeShade="80"/>
        </w:rPr>
        <w:t>3.9</w:t>
      </w:r>
      <w:r w:rsidRPr="5528A565">
        <w:rPr>
          <w:rFonts w:ascii="Calibri" w:eastAsia="Times New Roman" w:hAnsi="Calibri" w:cs="Calibri"/>
          <w:color w:val="0F243E" w:themeColor="text2" w:themeShade="80"/>
        </w:rPr>
        <w:t>m</w:t>
      </w:r>
    </w:p>
    <w:tbl>
      <w:tblPr>
        <w:tblW w:w="0" w:type="auto"/>
        <w:tblLayout w:type="fixed"/>
        <w:tblLook w:val="06A0" w:firstRow="1" w:lastRow="0" w:firstColumn="1" w:lastColumn="0" w:noHBand="1" w:noVBand="1"/>
      </w:tblPr>
      <w:tblGrid>
        <w:gridCol w:w="5604"/>
        <w:gridCol w:w="8"/>
        <w:gridCol w:w="1634"/>
        <w:gridCol w:w="5356"/>
        <w:gridCol w:w="1235"/>
      </w:tblGrid>
      <w:tr w:rsidR="08B0C118" w14:paraId="25093DA1" w14:textId="77777777" w:rsidTr="08B0C118">
        <w:trPr>
          <w:trHeight w:val="300"/>
        </w:trPr>
        <w:tc>
          <w:tcPr>
            <w:tcW w:w="5604" w:type="dxa"/>
            <w:tcBorders>
              <w:top w:val="single" w:sz="4" w:space="0" w:color="auto"/>
              <w:left w:val="single" w:sz="4" w:space="0" w:color="auto"/>
              <w:bottom w:val="nil"/>
              <w:right w:val="nil"/>
            </w:tcBorders>
            <w:vAlign w:val="center"/>
          </w:tcPr>
          <w:p w14:paraId="515DA39B" w14:textId="6ED280F9" w:rsidR="08B0C118" w:rsidRDefault="08B0C118" w:rsidP="08B0C118">
            <w:pPr>
              <w:spacing w:after="0"/>
            </w:pPr>
            <w:r w:rsidRPr="08B0C118">
              <w:rPr>
                <w:rFonts w:ascii="Calibri" w:eastAsia="Calibri" w:hAnsi="Calibri" w:cs="Calibri"/>
                <w:color w:val="000000" w:themeColor="text1"/>
              </w:rPr>
              <w:t>Capital budget 24/25</w:t>
            </w:r>
          </w:p>
        </w:tc>
        <w:tc>
          <w:tcPr>
            <w:tcW w:w="1637" w:type="dxa"/>
            <w:gridSpan w:val="2"/>
            <w:tcBorders>
              <w:top w:val="single" w:sz="4" w:space="0" w:color="auto"/>
              <w:left w:val="nil"/>
              <w:bottom w:val="nil"/>
              <w:right w:val="nil"/>
            </w:tcBorders>
            <w:vAlign w:val="bottom"/>
          </w:tcPr>
          <w:p w14:paraId="58311AFE" w14:textId="435867BA" w:rsidR="08B0C118" w:rsidRDefault="001A2568" w:rsidP="001314C5">
            <w:pPr>
              <w:spacing w:after="0"/>
              <w:jc w:val="right"/>
            </w:pPr>
            <w:r>
              <w:rPr>
                <w:rFonts w:ascii="Calibri" w:eastAsia="Calibri" w:hAnsi="Calibri" w:cs="Calibri"/>
                <w:color w:val="000000" w:themeColor="text1"/>
              </w:rPr>
              <w:t>£</w:t>
            </w:r>
            <w:r w:rsidR="08B0C118" w:rsidRPr="08B0C118">
              <w:rPr>
                <w:rFonts w:ascii="Calibri" w:eastAsia="Calibri" w:hAnsi="Calibri" w:cs="Calibri"/>
                <w:color w:val="000000" w:themeColor="text1"/>
              </w:rPr>
              <w:t>18,049,000</w:t>
            </w:r>
          </w:p>
        </w:tc>
        <w:tc>
          <w:tcPr>
            <w:tcW w:w="5356" w:type="dxa"/>
            <w:tcBorders>
              <w:top w:val="single" w:sz="4" w:space="0" w:color="auto"/>
              <w:left w:val="nil"/>
              <w:bottom w:val="nil"/>
              <w:right w:val="nil"/>
            </w:tcBorders>
          </w:tcPr>
          <w:p w14:paraId="345EE6B0" w14:textId="7CA930E6" w:rsidR="08B0C118" w:rsidRDefault="08B0C118" w:rsidP="08B0C118">
            <w:pPr>
              <w:spacing w:after="0"/>
            </w:pPr>
            <w:r w:rsidRPr="08B0C118">
              <w:rPr>
                <w:rFonts w:ascii="Calibri" w:eastAsia="Calibri" w:hAnsi="Calibri" w:cs="Calibri"/>
                <w:color w:val="000000" w:themeColor="text1"/>
              </w:rPr>
              <w:t>Approved by COMB on 16 January 24</w:t>
            </w:r>
            <w:r w:rsidR="00FB0466">
              <w:rPr>
                <w:rFonts w:ascii="Calibri" w:eastAsia="Calibri" w:hAnsi="Calibri" w:cs="Calibri"/>
                <w:color w:val="000000" w:themeColor="text1"/>
              </w:rPr>
              <w:t>,</w:t>
            </w:r>
            <w:r w:rsidR="64D04076" w:rsidRPr="08B0C118">
              <w:rPr>
                <w:rFonts w:ascii="Calibri" w:eastAsia="Calibri" w:hAnsi="Calibri" w:cs="Calibri"/>
                <w:color w:val="000000" w:themeColor="text1"/>
              </w:rPr>
              <w:t xml:space="preserve"> </w:t>
            </w:r>
            <w:r w:rsidRPr="08B0C118">
              <w:rPr>
                <w:rFonts w:ascii="Calibri" w:eastAsia="Calibri" w:hAnsi="Calibri" w:cs="Calibri"/>
                <w:color w:val="000000" w:themeColor="text1"/>
              </w:rPr>
              <w:t>PCC Feb 24</w:t>
            </w:r>
          </w:p>
        </w:tc>
        <w:tc>
          <w:tcPr>
            <w:tcW w:w="1233" w:type="dxa"/>
            <w:tcBorders>
              <w:top w:val="single" w:sz="4" w:space="0" w:color="auto"/>
              <w:left w:val="nil"/>
              <w:bottom w:val="nil"/>
              <w:right w:val="single" w:sz="4" w:space="0" w:color="auto"/>
            </w:tcBorders>
            <w:vAlign w:val="center"/>
          </w:tcPr>
          <w:p w14:paraId="151EB909" w14:textId="20887AB5" w:rsidR="08B0C118" w:rsidRDefault="08B0C118" w:rsidP="08B0C118">
            <w:pPr>
              <w:spacing w:after="0"/>
              <w:jc w:val="center"/>
            </w:pPr>
            <w:r w:rsidRPr="08B0C118">
              <w:rPr>
                <w:rFonts w:ascii="Calibri" w:eastAsia="Calibri" w:hAnsi="Calibri" w:cs="Calibri"/>
                <w:color w:val="000000" w:themeColor="text1"/>
              </w:rPr>
              <w:t xml:space="preserve"> </w:t>
            </w:r>
          </w:p>
        </w:tc>
      </w:tr>
      <w:tr w:rsidR="08B0C118" w14:paraId="58326992" w14:textId="77777777" w:rsidTr="08B0C118">
        <w:trPr>
          <w:trHeight w:val="300"/>
        </w:trPr>
        <w:tc>
          <w:tcPr>
            <w:tcW w:w="5604" w:type="dxa"/>
            <w:tcBorders>
              <w:top w:val="nil"/>
              <w:left w:val="single" w:sz="4" w:space="0" w:color="auto"/>
              <w:bottom w:val="nil"/>
              <w:right w:val="nil"/>
            </w:tcBorders>
            <w:vAlign w:val="bottom"/>
          </w:tcPr>
          <w:p w14:paraId="40AD70C8" w14:textId="4BF7043E" w:rsidR="08B0C118" w:rsidRDefault="08B0C118" w:rsidP="08B0C118">
            <w:pPr>
              <w:spacing w:after="0"/>
            </w:pPr>
            <w:r w:rsidRPr="08B0C118">
              <w:rPr>
                <w:rFonts w:ascii="Calibri" w:eastAsia="Calibri" w:hAnsi="Calibri" w:cs="Calibri"/>
                <w:color w:val="000000" w:themeColor="text1"/>
              </w:rPr>
              <w:t>Roll forward from 23/24 to 24/25</w:t>
            </w:r>
          </w:p>
        </w:tc>
        <w:tc>
          <w:tcPr>
            <w:tcW w:w="1637" w:type="dxa"/>
            <w:gridSpan w:val="2"/>
            <w:tcBorders>
              <w:top w:val="nil"/>
              <w:left w:val="nil"/>
              <w:bottom w:val="nil"/>
              <w:right w:val="nil"/>
            </w:tcBorders>
            <w:vAlign w:val="bottom"/>
          </w:tcPr>
          <w:p w14:paraId="7423CCCF" w14:textId="4A3A135B" w:rsidR="4C8B88A9" w:rsidRDefault="4C8B88A9" w:rsidP="001314C5">
            <w:pPr>
              <w:spacing w:after="0"/>
              <w:jc w:val="right"/>
            </w:pPr>
            <w:r w:rsidRPr="08B0C118">
              <w:rPr>
                <w:rFonts w:ascii="Calibri" w:eastAsia="Calibri" w:hAnsi="Calibri" w:cs="Calibri"/>
                <w:color w:val="000000" w:themeColor="text1"/>
              </w:rPr>
              <w:t xml:space="preserve">   </w:t>
            </w:r>
            <w:r w:rsidR="001A2568">
              <w:rPr>
                <w:rFonts w:ascii="Calibri" w:eastAsia="Calibri" w:hAnsi="Calibri" w:cs="Calibri"/>
                <w:color w:val="000000" w:themeColor="text1"/>
              </w:rPr>
              <w:t>£</w:t>
            </w:r>
            <w:r w:rsidR="08B0C118" w:rsidRPr="08B0C118">
              <w:rPr>
                <w:rFonts w:ascii="Calibri" w:eastAsia="Calibri" w:hAnsi="Calibri" w:cs="Calibri"/>
                <w:color w:val="000000" w:themeColor="text1"/>
              </w:rPr>
              <w:t>4,925,000</w:t>
            </w:r>
          </w:p>
        </w:tc>
        <w:tc>
          <w:tcPr>
            <w:tcW w:w="5356" w:type="dxa"/>
            <w:tcBorders>
              <w:top w:val="nil"/>
              <w:left w:val="nil"/>
              <w:bottom w:val="nil"/>
              <w:right w:val="nil"/>
            </w:tcBorders>
          </w:tcPr>
          <w:p w14:paraId="39ABCB4B" w14:textId="060A4AB1" w:rsidR="08B0C118" w:rsidRDefault="08B0C118" w:rsidP="08B0C118">
            <w:pPr>
              <w:spacing w:after="0"/>
              <w:rPr>
                <w:rFonts w:ascii="Calibri" w:eastAsia="Calibri" w:hAnsi="Calibri" w:cs="Calibri"/>
                <w:color w:val="000000" w:themeColor="text1"/>
              </w:rPr>
            </w:pPr>
            <w:r w:rsidRPr="08B0C118">
              <w:rPr>
                <w:rFonts w:ascii="Calibri" w:eastAsia="Calibri" w:hAnsi="Calibri" w:cs="Calibri"/>
                <w:color w:val="000000" w:themeColor="text1"/>
              </w:rPr>
              <w:t xml:space="preserve">Approved by COMB </w:t>
            </w:r>
            <w:r w:rsidR="0F97D0F0" w:rsidRPr="08B0C118">
              <w:rPr>
                <w:rFonts w:ascii="Calibri" w:eastAsia="Calibri" w:hAnsi="Calibri" w:cs="Calibri"/>
                <w:color w:val="000000" w:themeColor="text1"/>
              </w:rPr>
              <w:t>&amp; PCC</w:t>
            </w:r>
          </w:p>
        </w:tc>
        <w:tc>
          <w:tcPr>
            <w:tcW w:w="1233" w:type="dxa"/>
            <w:tcBorders>
              <w:top w:val="nil"/>
              <w:left w:val="nil"/>
              <w:bottom w:val="nil"/>
              <w:right w:val="single" w:sz="4" w:space="0" w:color="auto"/>
            </w:tcBorders>
            <w:vAlign w:val="bottom"/>
          </w:tcPr>
          <w:p w14:paraId="31916ADF" w14:textId="11F1DE46" w:rsidR="08B0C118" w:rsidRDefault="08B0C118" w:rsidP="08B0C118">
            <w:pPr>
              <w:spacing w:after="0"/>
            </w:pPr>
            <w:r w:rsidRPr="08B0C118">
              <w:rPr>
                <w:rFonts w:ascii="Calibri" w:eastAsia="Calibri" w:hAnsi="Calibri" w:cs="Calibri"/>
                <w:color w:val="000000" w:themeColor="text1"/>
              </w:rPr>
              <w:t xml:space="preserve"> </w:t>
            </w:r>
          </w:p>
        </w:tc>
      </w:tr>
      <w:tr w:rsidR="08B0C118" w14:paraId="58817D4B" w14:textId="77777777" w:rsidTr="08B0C118">
        <w:trPr>
          <w:trHeight w:val="300"/>
        </w:trPr>
        <w:tc>
          <w:tcPr>
            <w:tcW w:w="5604" w:type="dxa"/>
            <w:tcBorders>
              <w:top w:val="nil"/>
              <w:left w:val="single" w:sz="4" w:space="0" w:color="auto"/>
              <w:bottom w:val="single" w:sz="4" w:space="0" w:color="auto"/>
              <w:right w:val="nil"/>
            </w:tcBorders>
            <w:vAlign w:val="bottom"/>
          </w:tcPr>
          <w:p w14:paraId="4A391816" w14:textId="0E235EBE" w:rsidR="08B0C118" w:rsidRDefault="08B0C118" w:rsidP="08B0C118">
            <w:pPr>
              <w:spacing w:after="0"/>
            </w:pPr>
            <w:r w:rsidRPr="08B0C118">
              <w:rPr>
                <w:rFonts w:ascii="Calibri" w:eastAsia="Calibri" w:hAnsi="Calibri" w:cs="Calibri"/>
                <w:b/>
                <w:bCs/>
                <w:color w:val="000000" w:themeColor="text1"/>
              </w:rPr>
              <w:t>Total Approved Capital Budget 24/25</w:t>
            </w:r>
          </w:p>
        </w:tc>
        <w:tc>
          <w:tcPr>
            <w:tcW w:w="1637" w:type="dxa"/>
            <w:gridSpan w:val="2"/>
            <w:tcBorders>
              <w:top w:val="single" w:sz="4" w:space="0" w:color="auto"/>
              <w:left w:val="nil"/>
              <w:bottom w:val="single" w:sz="4" w:space="0" w:color="auto"/>
              <w:right w:val="nil"/>
            </w:tcBorders>
            <w:vAlign w:val="bottom"/>
          </w:tcPr>
          <w:p w14:paraId="2AD12A05" w14:textId="5710B343" w:rsidR="08B0C118" w:rsidRDefault="001A2568" w:rsidP="001314C5">
            <w:pPr>
              <w:spacing w:after="0"/>
              <w:jc w:val="right"/>
            </w:pPr>
            <w:r>
              <w:rPr>
                <w:rFonts w:ascii="Calibri" w:eastAsia="Calibri" w:hAnsi="Calibri" w:cs="Calibri"/>
                <w:b/>
                <w:bCs/>
                <w:color w:val="000000" w:themeColor="text1"/>
              </w:rPr>
              <w:t>£</w:t>
            </w:r>
            <w:r w:rsidR="08B0C118" w:rsidRPr="08B0C118">
              <w:rPr>
                <w:rFonts w:ascii="Calibri" w:eastAsia="Calibri" w:hAnsi="Calibri" w:cs="Calibri"/>
                <w:b/>
                <w:bCs/>
                <w:color w:val="000000" w:themeColor="text1"/>
              </w:rPr>
              <w:t>22,974,000</w:t>
            </w:r>
          </w:p>
        </w:tc>
        <w:tc>
          <w:tcPr>
            <w:tcW w:w="5356" w:type="dxa"/>
            <w:tcBorders>
              <w:top w:val="nil"/>
              <w:left w:val="nil"/>
              <w:bottom w:val="single" w:sz="4" w:space="0" w:color="auto"/>
              <w:right w:val="nil"/>
            </w:tcBorders>
            <w:vAlign w:val="bottom"/>
          </w:tcPr>
          <w:p w14:paraId="702342FE" w14:textId="5D4DCA44" w:rsidR="08B0C118" w:rsidRDefault="08B0C118" w:rsidP="08B0C118">
            <w:pPr>
              <w:spacing w:after="0"/>
            </w:pPr>
            <w:r w:rsidRPr="08B0C118">
              <w:rPr>
                <w:rFonts w:ascii="Calibri" w:eastAsia="Calibri" w:hAnsi="Calibri" w:cs="Calibri"/>
                <w:color w:val="000000" w:themeColor="text1"/>
              </w:rPr>
              <w:t xml:space="preserve"> </w:t>
            </w:r>
          </w:p>
        </w:tc>
        <w:tc>
          <w:tcPr>
            <w:tcW w:w="1233" w:type="dxa"/>
            <w:tcBorders>
              <w:top w:val="nil"/>
              <w:left w:val="nil"/>
              <w:bottom w:val="single" w:sz="4" w:space="0" w:color="auto"/>
              <w:right w:val="single" w:sz="4" w:space="0" w:color="auto"/>
            </w:tcBorders>
            <w:vAlign w:val="bottom"/>
          </w:tcPr>
          <w:p w14:paraId="4C1C4BBD" w14:textId="29449CD4" w:rsidR="08B0C118" w:rsidRDefault="08B0C118" w:rsidP="08B0C118">
            <w:pPr>
              <w:spacing w:after="0"/>
              <w:rPr>
                <w:rFonts w:ascii="Calibri" w:eastAsia="Calibri" w:hAnsi="Calibri" w:cs="Calibri"/>
                <w:color w:val="000000" w:themeColor="text1"/>
              </w:rPr>
            </w:pPr>
          </w:p>
        </w:tc>
      </w:tr>
      <w:tr w:rsidR="00FD68B0" w14:paraId="286763AD" w14:textId="77777777" w:rsidTr="5528A565">
        <w:trPr>
          <w:trHeight w:val="300"/>
        </w:trPr>
        <w:tc>
          <w:tcPr>
            <w:tcW w:w="5612" w:type="dxa"/>
            <w:gridSpan w:val="2"/>
            <w:tcBorders>
              <w:top w:val="single" w:sz="4" w:space="0" w:color="auto"/>
              <w:left w:val="single" w:sz="4" w:space="0" w:color="auto"/>
              <w:bottom w:val="nil"/>
              <w:right w:val="nil"/>
            </w:tcBorders>
            <w:vAlign w:val="bottom"/>
          </w:tcPr>
          <w:p w14:paraId="06E53178" w14:textId="77777777" w:rsidR="00FD68B0" w:rsidRPr="5528A565" w:rsidRDefault="00FD68B0" w:rsidP="5528A565">
            <w:pPr>
              <w:spacing w:after="0"/>
              <w:rPr>
                <w:rFonts w:ascii="Calibri" w:eastAsia="Calibri" w:hAnsi="Calibri" w:cs="Calibri"/>
                <w:b/>
                <w:bCs/>
                <w:color w:val="000000" w:themeColor="text1"/>
                <w:u w:val="single"/>
              </w:rPr>
            </w:pPr>
          </w:p>
        </w:tc>
        <w:tc>
          <w:tcPr>
            <w:tcW w:w="1634" w:type="dxa"/>
            <w:tcBorders>
              <w:top w:val="single" w:sz="4" w:space="0" w:color="auto"/>
              <w:left w:val="nil"/>
              <w:bottom w:val="nil"/>
              <w:right w:val="nil"/>
            </w:tcBorders>
            <w:vAlign w:val="bottom"/>
          </w:tcPr>
          <w:p w14:paraId="21A77494" w14:textId="77777777" w:rsidR="00FD68B0" w:rsidRPr="5528A565" w:rsidRDefault="00FD68B0" w:rsidP="001314C5">
            <w:pPr>
              <w:spacing w:after="0"/>
              <w:jc w:val="right"/>
              <w:rPr>
                <w:rFonts w:ascii="Calibri" w:eastAsia="Calibri" w:hAnsi="Calibri" w:cs="Calibri"/>
                <w:color w:val="000000" w:themeColor="text1"/>
              </w:rPr>
            </w:pPr>
          </w:p>
        </w:tc>
        <w:tc>
          <w:tcPr>
            <w:tcW w:w="5350" w:type="dxa"/>
            <w:tcBorders>
              <w:top w:val="single" w:sz="4" w:space="0" w:color="auto"/>
              <w:left w:val="nil"/>
              <w:bottom w:val="nil"/>
              <w:right w:val="nil"/>
            </w:tcBorders>
            <w:vAlign w:val="bottom"/>
          </w:tcPr>
          <w:p w14:paraId="30301D25" w14:textId="77777777" w:rsidR="00FD68B0" w:rsidRPr="5528A565" w:rsidRDefault="00FD68B0" w:rsidP="5528A565">
            <w:pPr>
              <w:spacing w:after="0"/>
              <w:rPr>
                <w:rFonts w:ascii="Calibri" w:eastAsia="Calibri" w:hAnsi="Calibri" w:cs="Calibri"/>
                <w:b/>
                <w:bCs/>
                <w:color w:val="000000" w:themeColor="text1"/>
                <w:u w:val="single"/>
              </w:rPr>
            </w:pPr>
          </w:p>
        </w:tc>
        <w:tc>
          <w:tcPr>
            <w:tcW w:w="1235" w:type="dxa"/>
            <w:tcBorders>
              <w:top w:val="single" w:sz="4" w:space="0" w:color="auto"/>
              <w:left w:val="nil"/>
              <w:bottom w:val="nil"/>
              <w:right w:val="single" w:sz="4" w:space="0" w:color="auto"/>
            </w:tcBorders>
            <w:vAlign w:val="bottom"/>
          </w:tcPr>
          <w:p w14:paraId="40DAE3F1" w14:textId="77777777" w:rsidR="00FD68B0" w:rsidRPr="5528A565" w:rsidRDefault="00FD68B0" w:rsidP="5528A565">
            <w:pPr>
              <w:spacing w:after="0"/>
              <w:rPr>
                <w:rFonts w:ascii="Calibri" w:eastAsia="Calibri" w:hAnsi="Calibri" w:cs="Calibri"/>
                <w:color w:val="000000" w:themeColor="text1"/>
                <w:u w:val="single"/>
              </w:rPr>
            </w:pPr>
          </w:p>
        </w:tc>
      </w:tr>
      <w:tr w:rsidR="5528A565" w14:paraId="67FC916E" w14:textId="77777777" w:rsidTr="5528A565">
        <w:trPr>
          <w:trHeight w:val="300"/>
        </w:trPr>
        <w:tc>
          <w:tcPr>
            <w:tcW w:w="5612" w:type="dxa"/>
            <w:gridSpan w:val="2"/>
            <w:tcBorders>
              <w:top w:val="single" w:sz="4" w:space="0" w:color="auto"/>
              <w:left w:val="single" w:sz="4" w:space="0" w:color="auto"/>
              <w:bottom w:val="nil"/>
              <w:right w:val="nil"/>
            </w:tcBorders>
            <w:vAlign w:val="bottom"/>
          </w:tcPr>
          <w:p w14:paraId="441A958A" w14:textId="4787F84A" w:rsidR="5528A565" w:rsidRDefault="5528A565" w:rsidP="5528A565">
            <w:pPr>
              <w:spacing w:after="0"/>
            </w:pPr>
            <w:r w:rsidRPr="5528A565">
              <w:rPr>
                <w:rFonts w:ascii="Calibri" w:eastAsia="Calibri" w:hAnsi="Calibri" w:cs="Calibri"/>
                <w:b/>
                <w:bCs/>
                <w:color w:val="000000" w:themeColor="text1"/>
                <w:u w:val="single"/>
              </w:rPr>
              <w:t>Additional Budget Approvals /Increases During 24/25</w:t>
            </w:r>
          </w:p>
        </w:tc>
        <w:tc>
          <w:tcPr>
            <w:tcW w:w="1634" w:type="dxa"/>
            <w:tcBorders>
              <w:top w:val="single" w:sz="4" w:space="0" w:color="auto"/>
              <w:left w:val="nil"/>
              <w:bottom w:val="nil"/>
              <w:right w:val="nil"/>
            </w:tcBorders>
            <w:vAlign w:val="bottom"/>
          </w:tcPr>
          <w:p w14:paraId="6528AC26" w14:textId="5508197C" w:rsidR="5528A565" w:rsidRDefault="5528A565" w:rsidP="001314C5">
            <w:pPr>
              <w:spacing w:after="0"/>
              <w:jc w:val="right"/>
            </w:pPr>
            <w:r w:rsidRPr="5528A565">
              <w:rPr>
                <w:rFonts w:ascii="Calibri" w:eastAsia="Calibri" w:hAnsi="Calibri" w:cs="Calibri"/>
                <w:color w:val="000000" w:themeColor="text1"/>
              </w:rPr>
              <w:t xml:space="preserve"> </w:t>
            </w:r>
          </w:p>
        </w:tc>
        <w:tc>
          <w:tcPr>
            <w:tcW w:w="5350" w:type="dxa"/>
            <w:tcBorders>
              <w:top w:val="single" w:sz="4" w:space="0" w:color="auto"/>
              <w:left w:val="nil"/>
              <w:bottom w:val="nil"/>
              <w:right w:val="nil"/>
            </w:tcBorders>
            <w:vAlign w:val="bottom"/>
          </w:tcPr>
          <w:p w14:paraId="7997FECC" w14:textId="7BA715A8" w:rsidR="5528A565" w:rsidRDefault="5528A565" w:rsidP="5528A565">
            <w:pPr>
              <w:spacing w:after="0"/>
            </w:pPr>
            <w:r w:rsidRPr="5528A565">
              <w:rPr>
                <w:rFonts w:ascii="Calibri" w:eastAsia="Calibri" w:hAnsi="Calibri" w:cs="Calibri"/>
                <w:b/>
                <w:bCs/>
                <w:color w:val="000000" w:themeColor="text1"/>
                <w:u w:val="single"/>
              </w:rPr>
              <w:t xml:space="preserve">Sources of Funding </w:t>
            </w:r>
          </w:p>
        </w:tc>
        <w:tc>
          <w:tcPr>
            <w:tcW w:w="1235" w:type="dxa"/>
            <w:tcBorders>
              <w:top w:val="single" w:sz="4" w:space="0" w:color="auto"/>
              <w:left w:val="nil"/>
              <w:bottom w:val="nil"/>
              <w:right w:val="single" w:sz="4" w:space="0" w:color="auto"/>
            </w:tcBorders>
            <w:vAlign w:val="bottom"/>
          </w:tcPr>
          <w:p w14:paraId="1F20CD95" w14:textId="4BD7FD20" w:rsidR="5528A565" w:rsidRPr="00613915" w:rsidRDefault="5528A565" w:rsidP="5528A565">
            <w:pPr>
              <w:spacing w:after="0"/>
              <w:rPr>
                <w:b/>
                <w:bCs/>
              </w:rPr>
            </w:pPr>
            <w:r w:rsidRPr="00613915">
              <w:rPr>
                <w:rFonts w:ascii="Calibri" w:eastAsia="Calibri" w:hAnsi="Calibri" w:cs="Calibri"/>
                <w:b/>
                <w:bCs/>
                <w:color w:val="000000" w:themeColor="text1"/>
                <w:u w:val="single"/>
              </w:rPr>
              <w:t>Dept</w:t>
            </w:r>
          </w:p>
        </w:tc>
      </w:tr>
      <w:tr w:rsidR="5528A565" w14:paraId="2FECA1F1" w14:textId="77777777" w:rsidTr="5528A565">
        <w:trPr>
          <w:trHeight w:val="300"/>
        </w:trPr>
        <w:tc>
          <w:tcPr>
            <w:tcW w:w="5612" w:type="dxa"/>
            <w:gridSpan w:val="2"/>
            <w:tcBorders>
              <w:top w:val="nil"/>
              <w:left w:val="single" w:sz="4" w:space="0" w:color="auto"/>
              <w:bottom w:val="nil"/>
              <w:right w:val="nil"/>
            </w:tcBorders>
            <w:vAlign w:val="bottom"/>
          </w:tcPr>
          <w:p w14:paraId="53E5A404" w14:textId="67A1E60A" w:rsidR="5528A565" w:rsidRDefault="5528A565" w:rsidP="5528A565">
            <w:pPr>
              <w:spacing w:after="0"/>
            </w:pPr>
            <w:r w:rsidRPr="5528A565">
              <w:rPr>
                <w:rFonts w:ascii="Calibri" w:eastAsia="Calibri" w:hAnsi="Calibri" w:cs="Calibri"/>
                <w:color w:val="000000" w:themeColor="text1"/>
              </w:rPr>
              <w:t xml:space="preserve"> </w:t>
            </w:r>
          </w:p>
        </w:tc>
        <w:tc>
          <w:tcPr>
            <w:tcW w:w="1634" w:type="dxa"/>
            <w:tcBorders>
              <w:top w:val="nil"/>
              <w:left w:val="nil"/>
              <w:bottom w:val="nil"/>
              <w:right w:val="nil"/>
            </w:tcBorders>
            <w:vAlign w:val="bottom"/>
          </w:tcPr>
          <w:p w14:paraId="6591DBC0" w14:textId="24C9CBFD" w:rsidR="5528A565" w:rsidRDefault="5528A565" w:rsidP="001314C5">
            <w:pPr>
              <w:jc w:val="right"/>
            </w:pPr>
          </w:p>
        </w:tc>
        <w:tc>
          <w:tcPr>
            <w:tcW w:w="5350" w:type="dxa"/>
            <w:tcBorders>
              <w:top w:val="nil"/>
              <w:left w:val="nil"/>
              <w:bottom w:val="nil"/>
              <w:right w:val="nil"/>
            </w:tcBorders>
            <w:vAlign w:val="bottom"/>
          </w:tcPr>
          <w:p w14:paraId="2971865E" w14:textId="2A043644" w:rsidR="5528A565" w:rsidRDefault="5528A565"/>
        </w:tc>
        <w:tc>
          <w:tcPr>
            <w:tcW w:w="1235" w:type="dxa"/>
            <w:tcBorders>
              <w:top w:val="nil"/>
              <w:left w:val="nil"/>
              <w:bottom w:val="nil"/>
              <w:right w:val="single" w:sz="4" w:space="0" w:color="auto"/>
            </w:tcBorders>
            <w:vAlign w:val="bottom"/>
          </w:tcPr>
          <w:p w14:paraId="4324B325" w14:textId="55EED3F9" w:rsidR="5528A565" w:rsidRDefault="5528A565" w:rsidP="5528A565">
            <w:pPr>
              <w:spacing w:after="0"/>
            </w:pPr>
            <w:r w:rsidRPr="5528A565">
              <w:rPr>
                <w:rFonts w:ascii="Calibri" w:eastAsia="Calibri" w:hAnsi="Calibri" w:cs="Calibri"/>
                <w:color w:val="000000" w:themeColor="text1"/>
              </w:rPr>
              <w:t xml:space="preserve"> </w:t>
            </w:r>
          </w:p>
        </w:tc>
      </w:tr>
      <w:tr w:rsidR="5528A565" w14:paraId="777C637E" w14:textId="77777777" w:rsidTr="5528A565">
        <w:trPr>
          <w:trHeight w:val="300"/>
        </w:trPr>
        <w:tc>
          <w:tcPr>
            <w:tcW w:w="5612" w:type="dxa"/>
            <w:gridSpan w:val="2"/>
            <w:tcBorders>
              <w:top w:val="nil"/>
              <w:left w:val="single" w:sz="4" w:space="0" w:color="auto"/>
              <w:bottom w:val="nil"/>
              <w:right w:val="nil"/>
            </w:tcBorders>
            <w:vAlign w:val="bottom"/>
          </w:tcPr>
          <w:p w14:paraId="351609B2" w14:textId="0A200951" w:rsidR="5528A565" w:rsidRDefault="5528A565" w:rsidP="5528A565">
            <w:pPr>
              <w:spacing w:after="0"/>
            </w:pPr>
            <w:r w:rsidRPr="5528A565">
              <w:rPr>
                <w:rFonts w:ascii="Calibri" w:eastAsia="Calibri" w:hAnsi="Calibri" w:cs="Calibri"/>
                <w:color w:val="000000" w:themeColor="text1"/>
              </w:rPr>
              <w:t>N</w:t>
            </w:r>
            <w:r w:rsidR="005F296F">
              <w:rPr>
                <w:rFonts w:ascii="Calibri" w:eastAsia="Calibri" w:hAnsi="Calibri" w:cs="Calibri"/>
                <w:color w:val="000000" w:themeColor="text1"/>
              </w:rPr>
              <w:t>orth Kent (</w:t>
            </w:r>
            <w:r w:rsidRPr="5528A565">
              <w:rPr>
                <w:rFonts w:ascii="Calibri" w:eastAsia="Calibri" w:hAnsi="Calibri" w:cs="Calibri"/>
                <w:color w:val="000000" w:themeColor="text1"/>
              </w:rPr>
              <w:t>NK</w:t>
            </w:r>
            <w:r w:rsidR="005F296F">
              <w:rPr>
                <w:rFonts w:ascii="Calibri" w:eastAsia="Calibri" w:hAnsi="Calibri" w:cs="Calibri"/>
                <w:color w:val="000000" w:themeColor="text1"/>
              </w:rPr>
              <w:t xml:space="preserve">) </w:t>
            </w:r>
            <w:r w:rsidRPr="5528A565">
              <w:rPr>
                <w:rFonts w:ascii="Calibri" w:eastAsia="Calibri" w:hAnsi="Calibri" w:cs="Calibri"/>
                <w:color w:val="000000" w:themeColor="text1"/>
              </w:rPr>
              <w:t>Fire compartmentation</w:t>
            </w:r>
          </w:p>
        </w:tc>
        <w:tc>
          <w:tcPr>
            <w:tcW w:w="1634" w:type="dxa"/>
            <w:tcBorders>
              <w:top w:val="nil"/>
              <w:left w:val="nil"/>
              <w:bottom w:val="nil"/>
              <w:right w:val="nil"/>
            </w:tcBorders>
            <w:vAlign w:val="bottom"/>
          </w:tcPr>
          <w:p w14:paraId="48591CA2" w14:textId="6EEDE959" w:rsidR="5528A565" w:rsidRDefault="0707C26E" w:rsidP="001314C5">
            <w:pPr>
              <w:spacing w:after="0"/>
              <w:jc w:val="right"/>
            </w:pPr>
            <w:r w:rsidRPr="08B0C118">
              <w:rPr>
                <w:rFonts w:ascii="Calibri" w:eastAsia="Calibri" w:hAnsi="Calibri" w:cs="Calibri"/>
                <w:color w:val="000000" w:themeColor="text1"/>
              </w:rPr>
              <w:t xml:space="preserve"> </w:t>
            </w:r>
            <w:r w:rsidR="2BE8CDF1" w:rsidRPr="08B0C118">
              <w:rPr>
                <w:rFonts w:ascii="Calibri" w:eastAsia="Calibri" w:hAnsi="Calibri" w:cs="Calibri"/>
                <w:color w:val="000000" w:themeColor="text1"/>
              </w:rPr>
              <w:t xml:space="preserve">  </w:t>
            </w:r>
            <w:r w:rsidR="001A2568">
              <w:rPr>
                <w:rFonts w:ascii="Calibri" w:eastAsia="Calibri" w:hAnsi="Calibri" w:cs="Calibri"/>
                <w:color w:val="000000" w:themeColor="text1"/>
              </w:rPr>
              <w:t>£</w:t>
            </w:r>
            <w:r w:rsidR="5528A565" w:rsidRPr="5528A565">
              <w:rPr>
                <w:rFonts w:ascii="Calibri" w:eastAsia="Calibri" w:hAnsi="Calibri" w:cs="Calibri"/>
                <w:color w:val="000000" w:themeColor="text1"/>
              </w:rPr>
              <w:t>57,646</w:t>
            </w:r>
          </w:p>
        </w:tc>
        <w:tc>
          <w:tcPr>
            <w:tcW w:w="5350" w:type="dxa"/>
            <w:tcBorders>
              <w:top w:val="nil"/>
              <w:left w:val="nil"/>
              <w:bottom w:val="nil"/>
              <w:right w:val="nil"/>
            </w:tcBorders>
            <w:vAlign w:val="bottom"/>
          </w:tcPr>
          <w:p w14:paraId="61B5E3AD" w14:textId="640272FE" w:rsidR="5528A565" w:rsidRDefault="5528A565" w:rsidP="5528A565">
            <w:pPr>
              <w:spacing w:after="0"/>
            </w:pPr>
            <w:r w:rsidRPr="5528A565">
              <w:rPr>
                <w:rFonts w:ascii="Calibri" w:eastAsia="Calibri" w:hAnsi="Calibri" w:cs="Calibri"/>
                <w:color w:val="000000" w:themeColor="text1"/>
              </w:rPr>
              <w:t xml:space="preserve">Funding to be transferred from revenue to capital </w:t>
            </w:r>
          </w:p>
        </w:tc>
        <w:tc>
          <w:tcPr>
            <w:tcW w:w="1235" w:type="dxa"/>
            <w:tcBorders>
              <w:top w:val="nil"/>
              <w:left w:val="nil"/>
              <w:bottom w:val="nil"/>
              <w:right w:val="single" w:sz="4" w:space="0" w:color="auto"/>
            </w:tcBorders>
            <w:vAlign w:val="bottom"/>
          </w:tcPr>
          <w:p w14:paraId="49C7CFDE" w14:textId="160C168E" w:rsidR="5528A565" w:rsidRDefault="5528A565" w:rsidP="5528A565">
            <w:pPr>
              <w:spacing w:after="0"/>
            </w:pPr>
            <w:r w:rsidRPr="5528A565">
              <w:rPr>
                <w:rFonts w:ascii="Calibri" w:eastAsia="Calibri" w:hAnsi="Calibri" w:cs="Calibri"/>
                <w:color w:val="000000" w:themeColor="text1"/>
              </w:rPr>
              <w:t>Estates</w:t>
            </w:r>
          </w:p>
        </w:tc>
      </w:tr>
      <w:tr w:rsidR="5528A565" w14:paraId="7F97364E" w14:textId="77777777" w:rsidTr="5528A565">
        <w:trPr>
          <w:trHeight w:val="300"/>
        </w:trPr>
        <w:tc>
          <w:tcPr>
            <w:tcW w:w="5612" w:type="dxa"/>
            <w:gridSpan w:val="2"/>
            <w:tcBorders>
              <w:top w:val="nil"/>
              <w:left w:val="single" w:sz="4" w:space="0" w:color="auto"/>
              <w:bottom w:val="nil"/>
              <w:right w:val="nil"/>
            </w:tcBorders>
            <w:vAlign w:val="bottom"/>
          </w:tcPr>
          <w:p w14:paraId="2B44CFB3" w14:textId="39E1BEBF" w:rsidR="5528A565" w:rsidRDefault="5528A565" w:rsidP="5528A565">
            <w:pPr>
              <w:spacing w:after="0"/>
            </w:pPr>
            <w:r w:rsidRPr="5528A565">
              <w:rPr>
                <w:rFonts w:ascii="Calibri" w:eastAsia="Calibri" w:hAnsi="Calibri" w:cs="Calibri"/>
                <w:color w:val="000000" w:themeColor="text1"/>
              </w:rPr>
              <w:t>NK Heating</w:t>
            </w:r>
          </w:p>
        </w:tc>
        <w:tc>
          <w:tcPr>
            <w:tcW w:w="1634" w:type="dxa"/>
            <w:tcBorders>
              <w:top w:val="nil"/>
              <w:left w:val="nil"/>
              <w:bottom w:val="nil"/>
              <w:right w:val="nil"/>
            </w:tcBorders>
            <w:vAlign w:val="bottom"/>
          </w:tcPr>
          <w:p w14:paraId="4823A7A7" w14:textId="33FC291C" w:rsidR="5528A565" w:rsidRDefault="788FD9AF" w:rsidP="001314C5">
            <w:pPr>
              <w:spacing w:after="0"/>
              <w:jc w:val="right"/>
            </w:pPr>
            <w:r w:rsidRPr="08B0C118">
              <w:rPr>
                <w:rFonts w:ascii="Calibri" w:eastAsia="Calibri" w:hAnsi="Calibri" w:cs="Calibri"/>
                <w:color w:val="000000" w:themeColor="text1"/>
              </w:rPr>
              <w:t xml:space="preserve"> </w:t>
            </w:r>
            <w:r w:rsidR="001A2568">
              <w:rPr>
                <w:rFonts w:ascii="Calibri" w:eastAsia="Calibri" w:hAnsi="Calibri" w:cs="Calibri"/>
                <w:color w:val="000000" w:themeColor="text1"/>
              </w:rPr>
              <w:t>£</w:t>
            </w:r>
            <w:r w:rsidR="5528A565" w:rsidRPr="5528A565">
              <w:rPr>
                <w:rFonts w:ascii="Calibri" w:eastAsia="Calibri" w:hAnsi="Calibri" w:cs="Calibri"/>
                <w:color w:val="000000" w:themeColor="text1"/>
              </w:rPr>
              <w:t>323,677</w:t>
            </w:r>
          </w:p>
        </w:tc>
        <w:tc>
          <w:tcPr>
            <w:tcW w:w="5350" w:type="dxa"/>
            <w:tcBorders>
              <w:top w:val="nil"/>
              <w:left w:val="nil"/>
              <w:bottom w:val="nil"/>
              <w:right w:val="nil"/>
            </w:tcBorders>
            <w:vAlign w:val="bottom"/>
          </w:tcPr>
          <w:p w14:paraId="4695603D" w14:textId="1B79F65F" w:rsidR="5528A565" w:rsidRDefault="5528A565" w:rsidP="5528A565">
            <w:pPr>
              <w:spacing w:after="0"/>
            </w:pPr>
            <w:r w:rsidRPr="5528A565">
              <w:rPr>
                <w:rFonts w:ascii="Calibri" w:eastAsia="Calibri" w:hAnsi="Calibri" w:cs="Calibri"/>
                <w:color w:val="000000" w:themeColor="text1"/>
              </w:rPr>
              <w:t xml:space="preserve">Funding to be transferred from revenue to capital </w:t>
            </w:r>
          </w:p>
        </w:tc>
        <w:tc>
          <w:tcPr>
            <w:tcW w:w="1235" w:type="dxa"/>
            <w:tcBorders>
              <w:top w:val="nil"/>
              <w:left w:val="nil"/>
              <w:bottom w:val="nil"/>
              <w:right w:val="single" w:sz="4" w:space="0" w:color="auto"/>
            </w:tcBorders>
            <w:vAlign w:val="bottom"/>
          </w:tcPr>
          <w:p w14:paraId="58260036" w14:textId="173C0EF9" w:rsidR="5528A565" w:rsidRDefault="5528A565" w:rsidP="5528A565">
            <w:pPr>
              <w:spacing w:after="0"/>
            </w:pPr>
            <w:r w:rsidRPr="5528A565">
              <w:rPr>
                <w:rFonts w:ascii="Calibri" w:eastAsia="Calibri" w:hAnsi="Calibri" w:cs="Calibri"/>
                <w:color w:val="000000" w:themeColor="text1"/>
              </w:rPr>
              <w:t>NK</w:t>
            </w:r>
          </w:p>
        </w:tc>
      </w:tr>
      <w:tr w:rsidR="5528A565" w14:paraId="29228E44" w14:textId="77777777" w:rsidTr="5528A565">
        <w:trPr>
          <w:trHeight w:val="300"/>
        </w:trPr>
        <w:tc>
          <w:tcPr>
            <w:tcW w:w="5612" w:type="dxa"/>
            <w:gridSpan w:val="2"/>
            <w:tcBorders>
              <w:top w:val="nil"/>
              <w:left w:val="single" w:sz="4" w:space="0" w:color="auto"/>
              <w:bottom w:val="nil"/>
              <w:right w:val="nil"/>
            </w:tcBorders>
            <w:vAlign w:val="bottom"/>
          </w:tcPr>
          <w:p w14:paraId="07CB96FC" w14:textId="0A1220DA" w:rsidR="5528A565" w:rsidRDefault="5528A565" w:rsidP="5528A565">
            <w:pPr>
              <w:spacing w:after="0"/>
            </w:pPr>
            <w:r w:rsidRPr="5528A565">
              <w:rPr>
                <w:rFonts w:ascii="Calibri" w:eastAsia="Calibri" w:hAnsi="Calibri" w:cs="Calibri"/>
                <w:color w:val="000000" w:themeColor="text1"/>
              </w:rPr>
              <w:t xml:space="preserve">NK </w:t>
            </w:r>
            <w:r w:rsidR="00B00030">
              <w:rPr>
                <w:rFonts w:ascii="Calibri" w:eastAsia="Calibri" w:hAnsi="Calibri" w:cs="Calibri"/>
                <w:color w:val="000000" w:themeColor="text1"/>
              </w:rPr>
              <w:t>R</w:t>
            </w:r>
            <w:r w:rsidRPr="5528A565">
              <w:rPr>
                <w:rFonts w:ascii="Calibri" w:eastAsia="Calibri" w:hAnsi="Calibri" w:cs="Calibri"/>
                <w:color w:val="000000" w:themeColor="text1"/>
              </w:rPr>
              <w:t>oof</w:t>
            </w:r>
          </w:p>
        </w:tc>
        <w:tc>
          <w:tcPr>
            <w:tcW w:w="1634" w:type="dxa"/>
            <w:tcBorders>
              <w:top w:val="nil"/>
              <w:left w:val="nil"/>
              <w:bottom w:val="nil"/>
              <w:right w:val="nil"/>
            </w:tcBorders>
            <w:vAlign w:val="bottom"/>
          </w:tcPr>
          <w:p w14:paraId="3B121544" w14:textId="3019D633" w:rsidR="5528A565" w:rsidRDefault="241C1529" w:rsidP="001314C5">
            <w:pPr>
              <w:spacing w:after="0"/>
              <w:jc w:val="right"/>
            </w:pPr>
            <w:r w:rsidRPr="08B0C118">
              <w:rPr>
                <w:rFonts w:ascii="Calibri" w:eastAsia="Calibri" w:hAnsi="Calibri" w:cs="Calibri"/>
                <w:color w:val="000000" w:themeColor="text1"/>
              </w:rPr>
              <w:t xml:space="preserve"> </w:t>
            </w:r>
            <w:r w:rsidR="001A2568">
              <w:rPr>
                <w:rFonts w:ascii="Calibri" w:eastAsia="Calibri" w:hAnsi="Calibri" w:cs="Calibri"/>
                <w:color w:val="000000" w:themeColor="text1"/>
              </w:rPr>
              <w:t>£</w:t>
            </w:r>
            <w:r w:rsidR="5528A565" w:rsidRPr="5528A565">
              <w:rPr>
                <w:rFonts w:ascii="Calibri" w:eastAsia="Calibri" w:hAnsi="Calibri" w:cs="Calibri"/>
                <w:color w:val="000000" w:themeColor="text1"/>
              </w:rPr>
              <w:t>428,330</w:t>
            </w:r>
          </w:p>
        </w:tc>
        <w:tc>
          <w:tcPr>
            <w:tcW w:w="5350" w:type="dxa"/>
            <w:tcBorders>
              <w:top w:val="nil"/>
              <w:left w:val="nil"/>
              <w:bottom w:val="nil"/>
              <w:right w:val="nil"/>
            </w:tcBorders>
            <w:vAlign w:val="bottom"/>
          </w:tcPr>
          <w:p w14:paraId="40CFA40E" w14:textId="02A42E11" w:rsidR="5528A565" w:rsidRDefault="5528A565" w:rsidP="5528A565">
            <w:pPr>
              <w:spacing w:after="0"/>
            </w:pPr>
            <w:r w:rsidRPr="5528A565">
              <w:rPr>
                <w:rFonts w:ascii="Calibri" w:eastAsia="Calibri" w:hAnsi="Calibri" w:cs="Calibri"/>
                <w:color w:val="000000" w:themeColor="text1"/>
              </w:rPr>
              <w:t xml:space="preserve">Funding to be transferred from revenue to capital </w:t>
            </w:r>
          </w:p>
        </w:tc>
        <w:tc>
          <w:tcPr>
            <w:tcW w:w="1235" w:type="dxa"/>
            <w:tcBorders>
              <w:top w:val="nil"/>
              <w:left w:val="nil"/>
              <w:bottom w:val="nil"/>
              <w:right w:val="single" w:sz="4" w:space="0" w:color="auto"/>
            </w:tcBorders>
            <w:vAlign w:val="bottom"/>
          </w:tcPr>
          <w:p w14:paraId="79B324CF" w14:textId="56C38FDA" w:rsidR="5528A565" w:rsidRDefault="5528A565" w:rsidP="5528A565">
            <w:pPr>
              <w:spacing w:after="0"/>
            </w:pPr>
            <w:r w:rsidRPr="5528A565">
              <w:rPr>
                <w:rFonts w:ascii="Calibri" w:eastAsia="Calibri" w:hAnsi="Calibri" w:cs="Calibri"/>
                <w:color w:val="000000" w:themeColor="text1"/>
              </w:rPr>
              <w:t>NK</w:t>
            </w:r>
          </w:p>
        </w:tc>
      </w:tr>
      <w:tr w:rsidR="5528A565" w14:paraId="79E3725E" w14:textId="77777777" w:rsidTr="5528A565">
        <w:trPr>
          <w:trHeight w:val="300"/>
        </w:trPr>
        <w:tc>
          <w:tcPr>
            <w:tcW w:w="5612" w:type="dxa"/>
            <w:gridSpan w:val="2"/>
            <w:tcBorders>
              <w:top w:val="nil"/>
              <w:left w:val="single" w:sz="4" w:space="0" w:color="auto"/>
              <w:bottom w:val="nil"/>
              <w:right w:val="nil"/>
            </w:tcBorders>
            <w:vAlign w:val="bottom"/>
          </w:tcPr>
          <w:p w14:paraId="20D23DFD" w14:textId="7482F60D" w:rsidR="5528A565" w:rsidRDefault="5528A565" w:rsidP="5528A565">
            <w:pPr>
              <w:spacing w:after="0"/>
            </w:pPr>
            <w:r w:rsidRPr="5528A565">
              <w:rPr>
                <w:rFonts w:ascii="Calibri" w:eastAsia="Calibri" w:hAnsi="Calibri" w:cs="Calibri"/>
                <w:color w:val="000000" w:themeColor="text1"/>
              </w:rPr>
              <w:t xml:space="preserve">NK </w:t>
            </w:r>
            <w:r w:rsidR="00B00030">
              <w:rPr>
                <w:rFonts w:ascii="Calibri" w:eastAsia="Calibri" w:hAnsi="Calibri" w:cs="Calibri"/>
                <w:color w:val="000000" w:themeColor="text1"/>
              </w:rPr>
              <w:t>B</w:t>
            </w:r>
            <w:r w:rsidRPr="5528A565">
              <w:rPr>
                <w:rFonts w:ascii="Calibri" w:eastAsia="Calibri" w:hAnsi="Calibri" w:cs="Calibri"/>
                <w:color w:val="000000" w:themeColor="text1"/>
              </w:rPr>
              <w:t>oilers &amp; smoke heads</w:t>
            </w:r>
          </w:p>
        </w:tc>
        <w:tc>
          <w:tcPr>
            <w:tcW w:w="1634" w:type="dxa"/>
            <w:tcBorders>
              <w:top w:val="nil"/>
              <w:left w:val="nil"/>
              <w:bottom w:val="nil"/>
              <w:right w:val="nil"/>
            </w:tcBorders>
            <w:vAlign w:val="bottom"/>
          </w:tcPr>
          <w:p w14:paraId="23375A56" w14:textId="57765512" w:rsidR="5528A565" w:rsidRDefault="241C1529" w:rsidP="001314C5">
            <w:pPr>
              <w:spacing w:after="0"/>
              <w:jc w:val="right"/>
            </w:pPr>
            <w:r w:rsidRPr="08B0C118">
              <w:rPr>
                <w:rFonts w:ascii="Calibri" w:eastAsia="Calibri" w:hAnsi="Calibri" w:cs="Calibri"/>
                <w:color w:val="000000" w:themeColor="text1"/>
              </w:rPr>
              <w:t xml:space="preserve">   </w:t>
            </w:r>
            <w:r w:rsidR="001A2568">
              <w:rPr>
                <w:rFonts w:ascii="Calibri" w:eastAsia="Calibri" w:hAnsi="Calibri" w:cs="Calibri"/>
                <w:color w:val="000000" w:themeColor="text1"/>
              </w:rPr>
              <w:t>£</w:t>
            </w:r>
            <w:r w:rsidR="5528A565" w:rsidRPr="5528A565">
              <w:rPr>
                <w:rFonts w:ascii="Calibri" w:eastAsia="Calibri" w:hAnsi="Calibri" w:cs="Calibri"/>
                <w:color w:val="000000" w:themeColor="text1"/>
              </w:rPr>
              <w:t>71,000</w:t>
            </w:r>
          </w:p>
        </w:tc>
        <w:tc>
          <w:tcPr>
            <w:tcW w:w="5350" w:type="dxa"/>
            <w:tcBorders>
              <w:top w:val="nil"/>
              <w:left w:val="nil"/>
              <w:bottom w:val="nil"/>
              <w:right w:val="nil"/>
            </w:tcBorders>
            <w:vAlign w:val="bottom"/>
          </w:tcPr>
          <w:p w14:paraId="7C527307" w14:textId="3D41A755" w:rsidR="5528A565" w:rsidRDefault="5528A565" w:rsidP="5528A565">
            <w:pPr>
              <w:spacing w:after="0"/>
            </w:pPr>
            <w:r w:rsidRPr="5528A565">
              <w:rPr>
                <w:rFonts w:ascii="Calibri" w:eastAsia="Calibri" w:hAnsi="Calibri" w:cs="Calibri"/>
                <w:color w:val="000000" w:themeColor="text1"/>
              </w:rPr>
              <w:t xml:space="preserve">Funding to be transferred from revenue to capital </w:t>
            </w:r>
          </w:p>
        </w:tc>
        <w:tc>
          <w:tcPr>
            <w:tcW w:w="1235" w:type="dxa"/>
            <w:tcBorders>
              <w:top w:val="nil"/>
              <w:left w:val="nil"/>
              <w:bottom w:val="nil"/>
              <w:right w:val="single" w:sz="4" w:space="0" w:color="auto"/>
            </w:tcBorders>
            <w:vAlign w:val="bottom"/>
          </w:tcPr>
          <w:p w14:paraId="2AB96869" w14:textId="3FA8CE89" w:rsidR="5528A565" w:rsidRDefault="5528A565" w:rsidP="5528A565">
            <w:pPr>
              <w:spacing w:after="0"/>
            </w:pPr>
            <w:r w:rsidRPr="5528A565">
              <w:rPr>
                <w:rFonts w:ascii="Calibri" w:eastAsia="Calibri" w:hAnsi="Calibri" w:cs="Calibri"/>
                <w:color w:val="000000" w:themeColor="text1"/>
              </w:rPr>
              <w:t>NK</w:t>
            </w:r>
          </w:p>
        </w:tc>
      </w:tr>
      <w:tr w:rsidR="5528A565" w14:paraId="3C33DCDA" w14:textId="77777777" w:rsidTr="5528A565">
        <w:trPr>
          <w:trHeight w:val="300"/>
        </w:trPr>
        <w:tc>
          <w:tcPr>
            <w:tcW w:w="5612" w:type="dxa"/>
            <w:gridSpan w:val="2"/>
            <w:tcBorders>
              <w:top w:val="nil"/>
              <w:left w:val="single" w:sz="4" w:space="0" w:color="auto"/>
              <w:bottom w:val="nil"/>
              <w:right w:val="nil"/>
            </w:tcBorders>
            <w:vAlign w:val="bottom"/>
          </w:tcPr>
          <w:p w14:paraId="365EC499" w14:textId="67A2913E" w:rsidR="5528A565" w:rsidRDefault="5528A565" w:rsidP="5528A565">
            <w:pPr>
              <w:spacing w:after="0"/>
            </w:pPr>
            <w:r w:rsidRPr="5528A565">
              <w:rPr>
                <w:rFonts w:ascii="Calibri" w:eastAsia="Calibri" w:hAnsi="Calibri" w:cs="Calibri"/>
                <w:color w:val="000000" w:themeColor="text1"/>
              </w:rPr>
              <w:t xml:space="preserve"> </w:t>
            </w:r>
          </w:p>
        </w:tc>
        <w:tc>
          <w:tcPr>
            <w:tcW w:w="1634" w:type="dxa"/>
            <w:tcBorders>
              <w:top w:val="nil"/>
              <w:left w:val="nil"/>
              <w:bottom w:val="nil"/>
              <w:right w:val="nil"/>
            </w:tcBorders>
            <w:vAlign w:val="bottom"/>
          </w:tcPr>
          <w:p w14:paraId="76236340" w14:textId="0EC1A23D" w:rsidR="5528A565" w:rsidRDefault="5528A565" w:rsidP="001314C5">
            <w:pPr>
              <w:jc w:val="right"/>
            </w:pPr>
          </w:p>
        </w:tc>
        <w:tc>
          <w:tcPr>
            <w:tcW w:w="5350" w:type="dxa"/>
            <w:tcBorders>
              <w:top w:val="nil"/>
              <w:left w:val="nil"/>
              <w:bottom w:val="nil"/>
              <w:right w:val="nil"/>
            </w:tcBorders>
            <w:vAlign w:val="bottom"/>
          </w:tcPr>
          <w:p w14:paraId="68227AA8" w14:textId="53803313" w:rsidR="5528A565" w:rsidRDefault="5528A565"/>
        </w:tc>
        <w:tc>
          <w:tcPr>
            <w:tcW w:w="1235" w:type="dxa"/>
            <w:tcBorders>
              <w:top w:val="nil"/>
              <w:left w:val="nil"/>
              <w:bottom w:val="nil"/>
              <w:right w:val="single" w:sz="4" w:space="0" w:color="auto"/>
            </w:tcBorders>
            <w:vAlign w:val="bottom"/>
          </w:tcPr>
          <w:p w14:paraId="5CD34368" w14:textId="5F5C97CF" w:rsidR="5528A565" w:rsidRDefault="5528A565" w:rsidP="5528A565">
            <w:pPr>
              <w:spacing w:after="0"/>
            </w:pPr>
            <w:r w:rsidRPr="5528A565">
              <w:rPr>
                <w:rFonts w:ascii="Calibri" w:eastAsia="Calibri" w:hAnsi="Calibri" w:cs="Calibri"/>
                <w:color w:val="000000" w:themeColor="text1"/>
              </w:rPr>
              <w:t xml:space="preserve"> </w:t>
            </w:r>
          </w:p>
        </w:tc>
      </w:tr>
      <w:tr w:rsidR="5528A565" w14:paraId="64D1E642" w14:textId="77777777" w:rsidTr="5528A565">
        <w:trPr>
          <w:trHeight w:val="300"/>
        </w:trPr>
        <w:tc>
          <w:tcPr>
            <w:tcW w:w="5612" w:type="dxa"/>
            <w:gridSpan w:val="2"/>
            <w:tcBorders>
              <w:top w:val="nil"/>
              <w:left w:val="single" w:sz="4" w:space="0" w:color="auto"/>
              <w:bottom w:val="nil"/>
              <w:right w:val="nil"/>
            </w:tcBorders>
            <w:vAlign w:val="bottom"/>
          </w:tcPr>
          <w:p w14:paraId="0BADCBF9" w14:textId="366B5A4C" w:rsidR="5528A565" w:rsidRDefault="5528A565" w:rsidP="5528A565">
            <w:pPr>
              <w:spacing w:after="0"/>
            </w:pPr>
            <w:r w:rsidRPr="5528A565">
              <w:rPr>
                <w:rFonts w:ascii="Calibri" w:eastAsia="Calibri" w:hAnsi="Calibri" w:cs="Calibri"/>
                <w:b/>
                <w:bCs/>
                <w:color w:val="000000" w:themeColor="text1"/>
              </w:rPr>
              <w:t>Total Revenue to Capital Transfers</w:t>
            </w:r>
          </w:p>
        </w:tc>
        <w:tc>
          <w:tcPr>
            <w:tcW w:w="1634" w:type="dxa"/>
            <w:tcBorders>
              <w:top w:val="single" w:sz="4" w:space="0" w:color="auto"/>
              <w:left w:val="nil"/>
              <w:bottom w:val="nil"/>
              <w:right w:val="nil"/>
            </w:tcBorders>
            <w:vAlign w:val="bottom"/>
          </w:tcPr>
          <w:p w14:paraId="5FADC637" w14:textId="4B97B285" w:rsidR="5528A565" w:rsidRDefault="7ED731EA" w:rsidP="001314C5">
            <w:pPr>
              <w:spacing w:after="0"/>
              <w:jc w:val="right"/>
            </w:pPr>
            <w:r w:rsidRPr="08B0C118">
              <w:rPr>
                <w:rFonts w:ascii="Calibri" w:eastAsia="Calibri" w:hAnsi="Calibri" w:cs="Calibri"/>
                <w:b/>
                <w:bCs/>
                <w:color w:val="000000" w:themeColor="text1"/>
              </w:rPr>
              <w:t xml:space="preserve"> </w:t>
            </w:r>
            <w:r w:rsidR="001A2568">
              <w:rPr>
                <w:rFonts w:ascii="Calibri" w:eastAsia="Calibri" w:hAnsi="Calibri" w:cs="Calibri"/>
                <w:b/>
                <w:bCs/>
                <w:color w:val="000000" w:themeColor="text1"/>
              </w:rPr>
              <w:t>£</w:t>
            </w:r>
            <w:r w:rsidR="5528A565" w:rsidRPr="5528A565">
              <w:rPr>
                <w:rFonts w:ascii="Calibri" w:eastAsia="Calibri" w:hAnsi="Calibri" w:cs="Calibri"/>
                <w:b/>
                <w:bCs/>
                <w:color w:val="000000" w:themeColor="text1"/>
              </w:rPr>
              <w:t>880,653</w:t>
            </w:r>
          </w:p>
        </w:tc>
        <w:tc>
          <w:tcPr>
            <w:tcW w:w="5350" w:type="dxa"/>
            <w:tcBorders>
              <w:top w:val="nil"/>
              <w:left w:val="nil"/>
              <w:bottom w:val="nil"/>
              <w:right w:val="nil"/>
            </w:tcBorders>
            <w:vAlign w:val="bottom"/>
          </w:tcPr>
          <w:p w14:paraId="4C2B75F3" w14:textId="6F647C39" w:rsidR="5528A565" w:rsidRDefault="5528A565"/>
        </w:tc>
        <w:tc>
          <w:tcPr>
            <w:tcW w:w="1235" w:type="dxa"/>
            <w:tcBorders>
              <w:top w:val="nil"/>
              <w:left w:val="nil"/>
              <w:bottom w:val="nil"/>
              <w:right w:val="single" w:sz="4" w:space="0" w:color="auto"/>
            </w:tcBorders>
            <w:vAlign w:val="bottom"/>
          </w:tcPr>
          <w:p w14:paraId="18E19727" w14:textId="49591696" w:rsidR="5528A565" w:rsidRDefault="5528A565" w:rsidP="5528A565">
            <w:pPr>
              <w:spacing w:after="0"/>
            </w:pPr>
            <w:r w:rsidRPr="5528A565">
              <w:rPr>
                <w:rFonts w:ascii="Calibri" w:eastAsia="Calibri" w:hAnsi="Calibri" w:cs="Calibri"/>
                <w:color w:val="000000" w:themeColor="text1"/>
              </w:rPr>
              <w:t xml:space="preserve"> </w:t>
            </w:r>
          </w:p>
        </w:tc>
      </w:tr>
      <w:tr w:rsidR="5528A565" w14:paraId="7232D455" w14:textId="77777777" w:rsidTr="5528A565">
        <w:trPr>
          <w:trHeight w:val="300"/>
        </w:trPr>
        <w:tc>
          <w:tcPr>
            <w:tcW w:w="5612" w:type="dxa"/>
            <w:gridSpan w:val="2"/>
            <w:tcBorders>
              <w:top w:val="nil"/>
              <w:left w:val="single" w:sz="4" w:space="0" w:color="auto"/>
              <w:bottom w:val="nil"/>
              <w:right w:val="nil"/>
            </w:tcBorders>
            <w:vAlign w:val="bottom"/>
          </w:tcPr>
          <w:p w14:paraId="54B29DDC" w14:textId="0EA0EBCD" w:rsidR="5528A565" w:rsidRDefault="5528A565" w:rsidP="5528A565">
            <w:pPr>
              <w:spacing w:after="0"/>
            </w:pPr>
            <w:r w:rsidRPr="5528A565">
              <w:rPr>
                <w:rFonts w:ascii="Calibri" w:eastAsia="Calibri" w:hAnsi="Calibri" w:cs="Calibri"/>
                <w:color w:val="000000" w:themeColor="text1"/>
              </w:rPr>
              <w:t xml:space="preserve"> </w:t>
            </w:r>
          </w:p>
        </w:tc>
        <w:tc>
          <w:tcPr>
            <w:tcW w:w="1634" w:type="dxa"/>
            <w:tcBorders>
              <w:top w:val="nil"/>
              <w:left w:val="nil"/>
              <w:bottom w:val="nil"/>
              <w:right w:val="nil"/>
            </w:tcBorders>
            <w:vAlign w:val="bottom"/>
          </w:tcPr>
          <w:p w14:paraId="0FBAE34E" w14:textId="79C77A18" w:rsidR="5528A565" w:rsidRDefault="5528A565" w:rsidP="001314C5">
            <w:pPr>
              <w:jc w:val="right"/>
            </w:pPr>
          </w:p>
        </w:tc>
        <w:tc>
          <w:tcPr>
            <w:tcW w:w="5350" w:type="dxa"/>
            <w:tcBorders>
              <w:top w:val="nil"/>
              <w:left w:val="nil"/>
              <w:bottom w:val="nil"/>
              <w:right w:val="nil"/>
            </w:tcBorders>
            <w:vAlign w:val="bottom"/>
          </w:tcPr>
          <w:p w14:paraId="6A71460F" w14:textId="348B9C96" w:rsidR="5528A565" w:rsidRDefault="5528A565"/>
        </w:tc>
        <w:tc>
          <w:tcPr>
            <w:tcW w:w="1235" w:type="dxa"/>
            <w:tcBorders>
              <w:top w:val="nil"/>
              <w:left w:val="nil"/>
              <w:bottom w:val="nil"/>
              <w:right w:val="single" w:sz="4" w:space="0" w:color="auto"/>
            </w:tcBorders>
            <w:vAlign w:val="bottom"/>
          </w:tcPr>
          <w:p w14:paraId="7ADEEC43" w14:textId="1806D383" w:rsidR="5528A565" w:rsidRDefault="5528A565" w:rsidP="5528A565">
            <w:pPr>
              <w:spacing w:after="0"/>
            </w:pPr>
            <w:r w:rsidRPr="5528A565">
              <w:rPr>
                <w:rFonts w:ascii="Calibri" w:eastAsia="Calibri" w:hAnsi="Calibri" w:cs="Calibri"/>
                <w:color w:val="000000" w:themeColor="text1"/>
              </w:rPr>
              <w:t xml:space="preserve"> </w:t>
            </w:r>
          </w:p>
        </w:tc>
      </w:tr>
      <w:tr w:rsidR="5528A565" w14:paraId="7AB775D8" w14:textId="77777777" w:rsidTr="5528A565">
        <w:trPr>
          <w:trHeight w:val="300"/>
        </w:trPr>
        <w:tc>
          <w:tcPr>
            <w:tcW w:w="5612" w:type="dxa"/>
            <w:gridSpan w:val="2"/>
            <w:tcBorders>
              <w:top w:val="nil"/>
              <w:left w:val="single" w:sz="4" w:space="0" w:color="auto"/>
              <w:bottom w:val="nil"/>
              <w:right w:val="nil"/>
            </w:tcBorders>
            <w:vAlign w:val="bottom"/>
          </w:tcPr>
          <w:p w14:paraId="248DB945" w14:textId="348793C2" w:rsidR="5528A565" w:rsidRDefault="5528A565" w:rsidP="5528A565">
            <w:pPr>
              <w:spacing w:after="0"/>
            </w:pPr>
            <w:r w:rsidRPr="5528A565">
              <w:rPr>
                <w:rFonts w:ascii="Calibri" w:eastAsia="Calibri" w:hAnsi="Calibri" w:cs="Calibri"/>
                <w:b/>
                <w:bCs/>
                <w:color w:val="000000" w:themeColor="text1"/>
              </w:rPr>
              <w:t>Current Capital Budget at P3</w:t>
            </w:r>
          </w:p>
        </w:tc>
        <w:tc>
          <w:tcPr>
            <w:tcW w:w="1634" w:type="dxa"/>
            <w:tcBorders>
              <w:top w:val="single" w:sz="4" w:space="0" w:color="auto"/>
              <w:left w:val="nil"/>
              <w:bottom w:val="single" w:sz="4" w:space="0" w:color="auto"/>
              <w:right w:val="nil"/>
            </w:tcBorders>
            <w:vAlign w:val="bottom"/>
          </w:tcPr>
          <w:p w14:paraId="02D0B121" w14:textId="4E303C1A" w:rsidR="5528A565" w:rsidRDefault="2F6CDCB4" w:rsidP="001314C5">
            <w:pPr>
              <w:spacing w:after="0"/>
              <w:jc w:val="right"/>
            </w:pPr>
            <w:r w:rsidRPr="08B0C118">
              <w:rPr>
                <w:rFonts w:ascii="Calibri" w:eastAsia="Calibri" w:hAnsi="Calibri" w:cs="Calibri"/>
                <w:b/>
                <w:bCs/>
                <w:color w:val="000000" w:themeColor="text1"/>
              </w:rPr>
              <w:t xml:space="preserve"> </w:t>
            </w:r>
            <w:r w:rsidR="001A2568">
              <w:rPr>
                <w:rFonts w:ascii="Calibri" w:eastAsia="Calibri" w:hAnsi="Calibri" w:cs="Calibri"/>
                <w:b/>
                <w:bCs/>
                <w:color w:val="000000" w:themeColor="text1"/>
              </w:rPr>
              <w:t>£</w:t>
            </w:r>
            <w:r w:rsidR="5528A565" w:rsidRPr="5528A565">
              <w:rPr>
                <w:rFonts w:ascii="Calibri" w:eastAsia="Calibri" w:hAnsi="Calibri" w:cs="Calibri"/>
                <w:b/>
                <w:bCs/>
                <w:color w:val="000000" w:themeColor="text1"/>
              </w:rPr>
              <w:t>23,854,653</w:t>
            </w:r>
          </w:p>
        </w:tc>
        <w:tc>
          <w:tcPr>
            <w:tcW w:w="5350" w:type="dxa"/>
            <w:tcBorders>
              <w:top w:val="nil"/>
              <w:left w:val="nil"/>
              <w:bottom w:val="nil"/>
              <w:right w:val="nil"/>
            </w:tcBorders>
            <w:vAlign w:val="bottom"/>
          </w:tcPr>
          <w:p w14:paraId="4DFB6949" w14:textId="2C76C20B" w:rsidR="5528A565" w:rsidRDefault="5528A565"/>
        </w:tc>
        <w:tc>
          <w:tcPr>
            <w:tcW w:w="1235" w:type="dxa"/>
            <w:tcBorders>
              <w:top w:val="nil"/>
              <w:left w:val="nil"/>
              <w:bottom w:val="nil"/>
              <w:right w:val="single" w:sz="4" w:space="0" w:color="auto"/>
            </w:tcBorders>
            <w:vAlign w:val="bottom"/>
          </w:tcPr>
          <w:p w14:paraId="41B9AFA9" w14:textId="239EF47F" w:rsidR="5528A565" w:rsidRDefault="5528A565" w:rsidP="5528A565">
            <w:pPr>
              <w:spacing w:after="0"/>
            </w:pPr>
            <w:r w:rsidRPr="5528A565">
              <w:rPr>
                <w:rFonts w:ascii="Calibri" w:eastAsia="Calibri" w:hAnsi="Calibri" w:cs="Calibri"/>
                <w:color w:val="000000" w:themeColor="text1"/>
              </w:rPr>
              <w:t xml:space="preserve"> </w:t>
            </w:r>
          </w:p>
        </w:tc>
      </w:tr>
      <w:tr w:rsidR="5528A565" w14:paraId="1140D134" w14:textId="77777777" w:rsidTr="5528A565">
        <w:trPr>
          <w:trHeight w:val="300"/>
        </w:trPr>
        <w:tc>
          <w:tcPr>
            <w:tcW w:w="5612" w:type="dxa"/>
            <w:gridSpan w:val="2"/>
            <w:tcBorders>
              <w:top w:val="nil"/>
              <w:left w:val="single" w:sz="4" w:space="0" w:color="auto"/>
              <w:bottom w:val="nil"/>
              <w:right w:val="nil"/>
            </w:tcBorders>
            <w:vAlign w:val="bottom"/>
          </w:tcPr>
          <w:p w14:paraId="5F58099A" w14:textId="2428AAAF" w:rsidR="5528A565" w:rsidRDefault="5528A565" w:rsidP="5528A565">
            <w:pPr>
              <w:spacing w:after="0"/>
            </w:pPr>
            <w:r w:rsidRPr="5528A565">
              <w:rPr>
                <w:rFonts w:ascii="Calibri" w:eastAsia="Calibri" w:hAnsi="Calibri" w:cs="Calibri"/>
                <w:color w:val="000000" w:themeColor="text1"/>
              </w:rPr>
              <w:t xml:space="preserve"> </w:t>
            </w:r>
          </w:p>
        </w:tc>
        <w:tc>
          <w:tcPr>
            <w:tcW w:w="1634" w:type="dxa"/>
            <w:tcBorders>
              <w:top w:val="single" w:sz="4" w:space="0" w:color="auto"/>
              <w:left w:val="nil"/>
              <w:bottom w:val="nil"/>
              <w:right w:val="nil"/>
            </w:tcBorders>
            <w:vAlign w:val="bottom"/>
          </w:tcPr>
          <w:p w14:paraId="52137F9B" w14:textId="10C2AD0F" w:rsidR="5528A565" w:rsidRDefault="5528A565"/>
        </w:tc>
        <w:tc>
          <w:tcPr>
            <w:tcW w:w="5350" w:type="dxa"/>
            <w:tcBorders>
              <w:top w:val="nil"/>
              <w:left w:val="nil"/>
              <w:bottom w:val="nil"/>
              <w:right w:val="nil"/>
            </w:tcBorders>
            <w:vAlign w:val="bottom"/>
          </w:tcPr>
          <w:p w14:paraId="44908CF5" w14:textId="0E32A2C9" w:rsidR="5528A565" w:rsidRDefault="5528A565"/>
        </w:tc>
        <w:tc>
          <w:tcPr>
            <w:tcW w:w="1235" w:type="dxa"/>
            <w:tcBorders>
              <w:top w:val="nil"/>
              <w:left w:val="nil"/>
              <w:bottom w:val="nil"/>
              <w:right w:val="single" w:sz="4" w:space="0" w:color="auto"/>
            </w:tcBorders>
            <w:vAlign w:val="bottom"/>
          </w:tcPr>
          <w:p w14:paraId="4EFA8795" w14:textId="7D771EB6" w:rsidR="5528A565" w:rsidRDefault="5528A565" w:rsidP="5528A565">
            <w:pPr>
              <w:spacing w:after="0"/>
            </w:pPr>
            <w:r w:rsidRPr="5528A565">
              <w:rPr>
                <w:rFonts w:ascii="Calibri" w:eastAsia="Calibri" w:hAnsi="Calibri" w:cs="Calibri"/>
                <w:color w:val="000000" w:themeColor="text1"/>
              </w:rPr>
              <w:t xml:space="preserve"> </w:t>
            </w:r>
          </w:p>
        </w:tc>
      </w:tr>
      <w:tr w:rsidR="5528A565" w14:paraId="45B8165D" w14:textId="77777777" w:rsidTr="5528A565">
        <w:trPr>
          <w:trHeight w:val="315"/>
        </w:trPr>
        <w:tc>
          <w:tcPr>
            <w:tcW w:w="5612" w:type="dxa"/>
            <w:gridSpan w:val="2"/>
            <w:tcBorders>
              <w:top w:val="nil"/>
              <w:left w:val="single" w:sz="4" w:space="0" w:color="auto"/>
              <w:bottom w:val="single" w:sz="4" w:space="0" w:color="auto"/>
              <w:right w:val="nil"/>
            </w:tcBorders>
            <w:vAlign w:val="bottom"/>
          </w:tcPr>
          <w:p w14:paraId="02D1B9DB" w14:textId="3EEAB1FE" w:rsidR="5528A565" w:rsidRDefault="5528A565" w:rsidP="5528A565">
            <w:pPr>
              <w:spacing w:after="0"/>
            </w:pPr>
            <w:r w:rsidRPr="5528A565">
              <w:rPr>
                <w:rFonts w:ascii="Calibri" w:eastAsia="Calibri" w:hAnsi="Calibri" w:cs="Calibri"/>
                <w:color w:val="000000" w:themeColor="text1"/>
                <w:sz w:val="24"/>
                <w:szCs w:val="24"/>
              </w:rPr>
              <w:t xml:space="preserve"> </w:t>
            </w:r>
          </w:p>
        </w:tc>
        <w:tc>
          <w:tcPr>
            <w:tcW w:w="1634" w:type="dxa"/>
            <w:tcBorders>
              <w:top w:val="nil"/>
              <w:left w:val="nil"/>
              <w:bottom w:val="single" w:sz="4" w:space="0" w:color="auto"/>
              <w:right w:val="nil"/>
            </w:tcBorders>
            <w:vAlign w:val="bottom"/>
          </w:tcPr>
          <w:p w14:paraId="48B3D147" w14:textId="66655CA6" w:rsidR="5528A565" w:rsidRDefault="5528A565" w:rsidP="5528A565">
            <w:pPr>
              <w:spacing w:after="0"/>
            </w:pPr>
            <w:r w:rsidRPr="5528A565">
              <w:rPr>
                <w:rFonts w:ascii="Calibri" w:eastAsia="Calibri" w:hAnsi="Calibri" w:cs="Calibri"/>
                <w:color w:val="000000" w:themeColor="text1"/>
                <w:sz w:val="24"/>
                <w:szCs w:val="24"/>
              </w:rPr>
              <w:t xml:space="preserve"> </w:t>
            </w:r>
          </w:p>
        </w:tc>
        <w:tc>
          <w:tcPr>
            <w:tcW w:w="5350" w:type="dxa"/>
            <w:tcBorders>
              <w:top w:val="nil"/>
              <w:left w:val="nil"/>
              <w:bottom w:val="single" w:sz="4" w:space="0" w:color="auto"/>
              <w:right w:val="nil"/>
            </w:tcBorders>
            <w:vAlign w:val="bottom"/>
          </w:tcPr>
          <w:p w14:paraId="3430D989" w14:textId="337260DA" w:rsidR="5528A565" w:rsidRDefault="5528A565" w:rsidP="5528A565">
            <w:pPr>
              <w:spacing w:after="0"/>
            </w:pPr>
            <w:r w:rsidRPr="5528A565">
              <w:rPr>
                <w:rFonts w:ascii="Calibri" w:eastAsia="Calibri" w:hAnsi="Calibri" w:cs="Calibri"/>
                <w:color w:val="000000" w:themeColor="text1"/>
                <w:sz w:val="24"/>
                <w:szCs w:val="24"/>
              </w:rPr>
              <w:t xml:space="preserve"> </w:t>
            </w:r>
          </w:p>
        </w:tc>
        <w:tc>
          <w:tcPr>
            <w:tcW w:w="1235" w:type="dxa"/>
            <w:tcBorders>
              <w:top w:val="nil"/>
              <w:left w:val="nil"/>
              <w:bottom w:val="single" w:sz="4" w:space="0" w:color="auto"/>
              <w:right w:val="single" w:sz="4" w:space="0" w:color="auto"/>
            </w:tcBorders>
            <w:vAlign w:val="bottom"/>
          </w:tcPr>
          <w:p w14:paraId="30F4D6C6" w14:textId="74441D80" w:rsidR="5528A565" w:rsidRDefault="5528A565" w:rsidP="5528A565">
            <w:pPr>
              <w:spacing w:after="0"/>
              <w:rPr>
                <w:rFonts w:ascii="Calibri" w:eastAsia="Calibri" w:hAnsi="Calibri" w:cs="Calibri"/>
                <w:color w:val="000000" w:themeColor="text1"/>
                <w:sz w:val="24"/>
                <w:szCs w:val="24"/>
              </w:rPr>
            </w:pPr>
          </w:p>
        </w:tc>
      </w:tr>
    </w:tbl>
    <w:p w14:paraId="0C4150E9" w14:textId="3651E533" w:rsidR="00911AD2" w:rsidRPr="00B07E2A" w:rsidRDefault="00B07E2A" w:rsidP="5528A565">
      <w:pPr>
        <w:spacing w:before="240" w:after="240" w:line="240" w:lineRule="auto"/>
        <w:ind w:right="-23"/>
        <w:rPr>
          <w:rFonts w:eastAsia="Times New Roman"/>
          <w:color w:val="0F243E" w:themeColor="text2" w:themeShade="80"/>
        </w:rPr>
      </w:pPr>
      <w:r w:rsidRPr="5528A565">
        <w:rPr>
          <w:rFonts w:eastAsia="Times New Roman"/>
          <w:color w:val="0F243E" w:themeColor="text2" w:themeShade="80"/>
        </w:rPr>
        <w:t xml:space="preserve">The forecast </w:t>
      </w:r>
      <w:proofErr w:type="gramStart"/>
      <w:r w:rsidRPr="5528A565">
        <w:rPr>
          <w:rFonts w:eastAsia="Times New Roman"/>
          <w:color w:val="0F243E" w:themeColor="text2" w:themeShade="80"/>
        </w:rPr>
        <w:t>spend</w:t>
      </w:r>
      <w:proofErr w:type="gramEnd"/>
      <w:r w:rsidRPr="5528A565">
        <w:rPr>
          <w:rFonts w:eastAsia="Times New Roman"/>
          <w:color w:val="0F243E" w:themeColor="text2" w:themeShade="80"/>
        </w:rPr>
        <w:t xml:space="preserve"> and variance versus budget</w:t>
      </w:r>
      <w:r w:rsidR="00483760">
        <w:rPr>
          <w:rFonts w:eastAsia="Times New Roman"/>
          <w:color w:val="0F243E" w:themeColor="text2" w:themeShade="80"/>
        </w:rPr>
        <w:t xml:space="preserve"> by department</w:t>
      </w:r>
      <w:r w:rsidRPr="5528A565">
        <w:rPr>
          <w:rFonts w:eastAsia="Times New Roman"/>
          <w:color w:val="0F243E" w:themeColor="text2" w:themeShade="80"/>
        </w:rPr>
        <w:t xml:space="preserve">, along with the </w:t>
      </w:r>
      <w:r w:rsidR="00483760">
        <w:rPr>
          <w:rFonts w:eastAsia="Times New Roman"/>
          <w:color w:val="0F243E" w:themeColor="text2" w:themeShade="80"/>
        </w:rPr>
        <w:t>funding</w:t>
      </w:r>
      <w:r w:rsidRPr="5528A565">
        <w:rPr>
          <w:rFonts w:eastAsia="Times New Roman"/>
          <w:color w:val="0F243E" w:themeColor="text2" w:themeShade="80"/>
        </w:rPr>
        <w:t xml:space="preserve"> can be seen below:</w:t>
      </w:r>
      <w:r w:rsidR="003706D8">
        <w:rPr>
          <w:rFonts w:eastAsia="Times New Roman"/>
          <w:color w:val="0F243E" w:themeColor="text2" w:themeShade="80"/>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53"/>
        <w:gridCol w:w="1276"/>
        <w:gridCol w:w="1417"/>
        <w:gridCol w:w="1276"/>
        <w:gridCol w:w="1276"/>
        <w:gridCol w:w="5108"/>
      </w:tblGrid>
      <w:tr w:rsidR="00ED2062" w:rsidRPr="0095350D" w14:paraId="2B35855B" w14:textId="77777777" w:rsidTr="001314C5">
        <w:trPr>
          <w:cantSplit/>
          <w:tblHeader/>
        </w:trPr>
        <w:tc>
          <w:tcPr>
            <w:tcW w:w="4253" w:type="dxa"/>
          </w:tcPr>
          <w:p w14:paraId="25C488B1" w14:textId="452BF07F" w:rsidR="00ED2062" w:rsidRPr="0095350D" w:rsidRDefault="00ED2062" w:rsidP="00FA7363">
            <w:pPr>
              <w:spacing w:before="20" w:after="20" w:line="240" w:lineRule="auto"/>
              <w:jc w:val="center"/>
              <w:rPr>
                <w:rFonts w:cstheme="minorHAnsi"/>
              </w:rPr>
            </w:pPr>
            <w:r w:rsidRPr="00FF115E">
              <w:rPr>
                <w:rFonts w:eastAsia="Calibri" w:cstheme="minorHAnsi"/>
                <w:b/>
                <w:bCs/>
                <w:color w:val="000000" w:themeColor="text1"/>
              </w:rPr>
              <w:lastRenderedPageBreak/>
              <w:t>Capital Project</w:t>
            </w:r>
          </w:p>
        </w:tc>
        <w:tc>
          <w:tcPr>
            <w:tcW w:w="1276" w:type="dxa"/>
            <w:shd w:val="clear" w:color="auto" w:fill="auto"/>
          </w:tcPr>
          <w:p w14:paraId="7075121E" w14:textId="4C43D859" w:rsidR="00ED2062" w:rsidRPr="0095350D" w:rsidRDefault="00ED2062" w:rsidP="00FF115E">
            <w:pPr>
              <w:spacing w:before="20" w:after="20" w:line="240" w:lineRule="auto"/>
              <w:jc w:val="right"/>
              <w:rPr>
                <w:rFonts w:cstheme="minorHAnsi"/>
              </w:rPr>
            </w:pPr>
            <w:r w:rsidRPr="00FF115E">
              <w:rPr>
                <w:rFonts w:eastAsia="Calibri" w:cstheme="minorHAnsi"/>
                <w:b/>
                <w:bCs/>
                <w:color w:val="000000" w:themeColor="text1"/>
              </w:rPr>
              <w:t>2024</w:t>
            </w:r>
            <w:r w:rsidR="00260712" w:rsidRPr="00FF115E">
              <w:rPr>
                <w:rFonts w:eastAsia="Calibri" w:cstheme="minorHAnsi"/>
                <w:b/>
                <w:bCs/>
                <w:color w:val="000000" w:themeColor="text1"/>
              </w:rPr>
              <w:t>/</w:t>
            </w:r>
            <w:r w:rsidRPr="00FF115E">
              <w:rPr>
                <w:rFonts w:eastAsia="Calibri" w:cstheme="minorHAnsi"/>
                <w:b/>
                <w:bCs/>
                <w:color w:val="000000" w:themeColor="text1"/>
              </w:rPr>
              <w:t>25 Budget</w:t>
            </w:r>
          </w:p>
        </w:tc>
        <w:tc>
          <w:tcPr>
            <w:tcW w:w="1417" w:type="dxa"/>
            <w:shd w:val="clear" w:color="auto" w:fill="auto"/>
          </w:tcPr>
          <w:p w14:paraId="482FDEF0" w14:textId="61CFA9E5" w:rsidR="00ED2062" w:rsidRPr="0095350D" w:rsidRDefault="00260712" w:rsidP="00FF115E">
            <w:pPr>
              <w:spacing w:before="20" w:after="20" w:line="240" w:lineRule="auto"/>
              <w:jc w:val="right"/>
              <w:rPr>
                <w:rFonts w:cstheme="minorHAnsi"/>
              </w:rPr>
            </w:pPr>
            <w:r w:rsidRPr="00FF115E">
              <w:rPr>
                <w:rFonts w:eastAsia="Calibri" w:cstheme="minorHAnsi"/>
                <w:b/>
                <w:bCs/>
                <w:color w:val="000000" w:themeColor="text1"/>
              </w:rPr>
              <w:t>2024/25</w:t>
            </w:r>
            <w:r w:rsidR="00ED2062" w:rsidRPr="00FF115E">
              <w:rPr>
                <w:rFonts w:eastAsia="Calibri" w:cstheme="minorHAnsi"/>
                <w:b/>
                <w:bCs/>
                <w:color w:val="000000" w:themeColor="text1"/>
              </w:rPr>
              <w:t xml:space="preserve"> Actual Capital spend to 30/06/2024</w:t>
            </w:r>
          </w:p>
        </w:tc>
        <w:tc>
          <w:tcPr>
            <w:tcW w:w="1276" w:type="dxa"/>
            <w:shd w:val="clear" w:color="auto" w:fill="auto"/>
          </w:tcPr>
          <w:p w14:paraId="0AA19266" w14:textId="76B58EAE" w:rsidR="00ED2062" w:rsidRPr="0095350D" w:rsidRDefault="00260712" w:rsidP="00FF115E">
            <w:pPr>
              <w:spacing w:before="20" w:after="20" w:line="240" w:lineRule="auto"/>
              <w:jc w:val="right"/>
              <w:rPr>
                <w:rFonts w:cstheme="minorHAnsi"/>
              </w:rPr>
            </w:pPr>
            <w:r w:rsidRPr="00FF115E">
              <w:rPr>
                <w:rFonts w:eastAsia="Calibri" w:cstheme="minorHAnsi"/>
                <w:b/>
                <w:bCs/>
                <w:color w:val="000000" w:themeColor="text1"/>
              </w:rPr>
              <w:t>2024/25</w:t>
            </w:r>
            <w:r w:rsidR="00ED2062" w:rsidRPr="00FF115E">
              <w:rPr>
                <w:rFonts w:eastAsia="Calibri" w:cstheme="minorHAnsi"/>
                <w:b/>
                <w:bCs/>
                <w:color w:val="000000" w:themeColor="text1"/>
              </w:rPr>
              <w:t xml:space="preserve"> Capital Forecast Spend</w:t>
            </w:r>
          </w:p>
        </w:tc>
        <w:tc>
          <w:tcPr>
            <w:tcW w:w="1276" w:type="dxa"/>
            <w:shd w:val="clear" w:color="auto" w:fill="auto"/>
          </w:tcPr>
          <w:p w14:paraId="3673B642" w14:textId="0D97DD33" w:rsidR="00ED2062" w:rsidRPr="00FF115E" w:rsidRDefault="00ED2062" w:rsidP="00FF115E">
            <w:pPr>
              <w:spacing w:before="20" w:after="20" w:line="240" w:lineRule="auto"/>
              <w:jc w:val="right"/>
              <w:rPr>
                <w:rFonts w:eastAsia="Calibri" w:cstheme="minorHAnsi"/>
                <w:b/>
                <w:bCs/>
                <w:color w:val="FF0000"/>
              </w:rPr>
            </w:pPr>
            <w:r w:rsidRPr="00FF115E">
              <w:rPr>
                <w:rFonts w:eastAsia="Calibri" w:cstheme="minorHAnsi"/>
                <w:b/>
                <w:bCs/>
              </w:rPr>
              <w:t>Variance - (under</w:t>
            </w:r>
            <w:r w:rsidR="00246B75" w:rsidRPr="00FF115E">
              <w:rPr>
                <w:rFonts w:eastAsia="Calibri" w:cstheme="minorHAnsi"/>
                <w:b/>
                <w:bCs/>
              </w:rPr>
              <w:t>-</w:t>
            </w:r>
            <w:r w:rsidRPr="00FF115E">
              <w:rPr>
                <w:rFonts w:eastAsia="Calibri" w:cstheme="minorHAnsi"/>
                <w:b/>
                <w:bCs/>
              </w:rPr>
              <w:t>spend)</w:t>
            </w:r>
            <w:r w:rsidRPr="0095350D">
              <w:rPr>
                <w:rFonts w:cstheme="minorHAnsi"/>
              </w:rPr>
              <w:br/>
            </w:r>
            <w:r w:rsidRPr="00FF115E">
              <w:rPr>
                <w:rFonts w:eastAsia="Calibri" w:cstheme="minorHAnsi"/>
                <w:b/>
                <w:bCs/>
              </w:rPr>
              <w:t xml:space="preserve"> vs </w:t>
            </w:r>
            <w:proofErr w:type="gramStart"/>
            <w:r w:rsidRPr="00FF115E">
              <w:rPr>
                <w:rFonts w:eastAsia="Calibri" w:cstheme="minorHAnsi"/>
                <w:b/>
                <w:bCs/>
              </w:rPr>
              <w:t>overspend</w:t>
            </w:r>
            <w:proofErr w:type="gramEnd"/>
          </w:p>
        </w:tc>
        <w:tc>
          <w:tcPr>
            <w:tcW w:w="5108" w:type="dxa"/>
          </w:tcPr>
          <w:p w14:paraId="091D6941" w14:textId="15A05ACB" w:rsidR="00ED2062" w:rsidRPr="0095350D" w:rsidRDefault="00ED2062" w:rsidP="00FA7363">
            <w:pPr>
              <w:spacing w:before="20" w:after="20" w:line="240" w:lineRule="auto"/>
              <w:jc w:val="center"/>
              <w:rPr>
                <w:rFonts w:cstheme="minorHAnsi"/>
              </w:rPr>
            </w:pPr>
            <w:r w:rsidRPr="00FF115E">
              <w:rPr>
                <w:rFonts w:eastAsia="Calibri" w:cstheme="minorHAnsi"/>
                <w:b/>
                <w:bCs/>
                <w:color w:val="000000" w:themeColor="text1"/>
              </w:rPr>
              <w:t>Notes</w:t>
            </w:r>
          </w:p>
        </w:tc>
      </w:tr>
      <w:tr w:rsidR="00ED2062" w:rsidRPr="0095350D" w14:paraId="03AEE4DE" w14:textId="77777777" w:rsidTr="001314C5">
        <w:trPr>
          <w:cantSplit/>
          <w:tblHeader/>
        </w:trPr>
        <w:tc>
          <w:tcPr>
            <w:tcW w:w="4253" w:type="dxa"/>
          </w:tcPr>
          <w:p w14:paraId="65CACC50" w14:textId="50E5DE81" w:rsidR="00ED2062" w:rsidRPr="0095350D" w:rsidRDefault="00ED2062" w:rsidP="00FA7363">
            <w:pPr>
              <w:spacing w:before="20" w:after="20" w:line="240" w:lineRule="auto"/>
              <w:jc w:val="center"/>
              <w:rPr>
                <w:rFonts w:cstheme="minorHAnsi"/>
              </w:rPr>
            </w:pPr>
            <w:r w:rsidRPr="00FF115E">
              <w:rPr>
                <w:rFonts w:eastAsia="Calibri" w:cstheme="minorHAnsi"/>
                <w:b/>
                <w:bCs/>
                <w:color w:val="000000" w:themeColor="text1"/>
              </w:rPr>
              <w:t xml:space="preserve"> </w:t>
            </w:r>
          </w:p>
        </w:tc>
        <w:tc>
          <w:tcPr>
            <w:tcW w:w="1276" w:type="dxa"/>
            <w:shd w:val="clear" w:color="auto" w:fill="auto"/>
          </w:tcPr>
          <w:p w14:paraId="4B4207AC" w14:textId="50446250" w:rsidR="00ED2062" w:rsidRPr="0095350D" w:rsidRDefault="00ED2062" w:rsidP="00FF115E">
            <w:pPr>
              <w:spacing w:before="20" w:after="20" w:line="240" w:lineRule="auto"/>
              <w:jc w:val="right"/>
              <w:rPr>
                <w:rFonts w:cstheme="minorHAnsi"/>
              </w:rPr>
            </w:pPr>
            <w:r w:rsidRPr="00FF115E">
              <w:rPr>
                <w:rFonts w:eastAsia="Calibri" w:cstheme="minorHAnsi"/>
                <w:b/>
                <w:bCs/>
                <w:color w:val="000000" w:themeColor="text1"/>
              </w:rPr>
              <w:t>£</w:t>
            </w:r>
            <w:r w:rsidR="00260712" w:rsidRPr="00FF115E">
              <w:rPr>
                <w:rFonts w:eastAsia="Calibri" w:cstheme="minorHAnsi"/>
                <w:b/>
                <w:bCs/>
                <w:color w:val="000000" w:themeColor="text1"/>
              </w:rPr>
              <w:t>’</w:t>
            </w:r>
            <w:r w:rsidRPr="00FF115E">
              <w:rPr>
                <w:rFonts w:eastAsia="Calibri" w:cstheme="minorHAnsi"/>
                <w:b/>
                <w:bCs/>
                <w:color w:val="000000" w:themeColor="text1"/>
              </w:rPr>
              <w:t>000's</w:t>
            </w:r>
          </w:p>
        </w:tc>
        <w:tc>
          <w:tcPr>
            <w:tcW w:w="1417" w:type="dxa"/>
            <w:shd w:val="clear" w:color="auto" w:fill="auto"/>
          </w:tcPr>
          <w:p w14:paraId="69BB844C" w14:textId="3C0FBC2A" w:rsidR="00ED2062" w:rsidRPr="0095350D" w:rsidRDefault="00ED2062" w:rsidP="00FF115E">
            <w:pPr>
              <w:spacing w:before="20" w:after="20" w:line="240" w:lineRule="auto"/>
              <w:jc w:val="right"/>
              <w:rPr>
                <w:rFonts w:cstheme="minorHAnsi"/>
              </w:rPr>
            </w:pPr>
            <w:r w:rsidRPr="00FF115E">
              <w:rPr>
                <w:rFonts w:eastAsia="Calibri" w:cstheme="minorHAnsi"/>
                <w:b/>
                <w:bCs/>
                <w:color w:val="000000" w:themeColor="text1"/>
              </w:rPr>
              <w:t>£</w:t>
            </w:r>
            <w:r w:rsidR="00260712" w:rsidRPr="00FF115E">
              <w:rPr>
                <w:rFonts w:eastAsia="Calibri" w:cstheme="minorHAnsi"/>
                <w:b/>
                <w:bCs/>
                <w:color w:val="000000" w:themeColor="text1"/>
              </w:rPr>
              <w:t>’</w:t>
            </w:r>
            <w:r w:rsidRPr="00FF115E">
              <w:rPr>
                <w:rFonts w:eastAsia="Calibri" w:cstheme="minorHAnsi"/>
                <w:b/>
                <w:bCs/>
                <w:color w:val="000000" w:themeColor="text1"/>
              </w:rPr>
              <w:t>000's</w:t>
            </w:r>
          </w:p>
        </w:tc>
        <w:tc>
          <w:tcPr>
            <w:tcW w:w="1276" w:type="dxa"/>
            <w:shd w:val="clear" w:color="auto" w:fill="auto"/>
          </w:tcPr>
          <w:p w14:paraId="321493D1" w14:textId="413C8D8B" w:rsidR="00ED2062" w:rsidRPr="0095350D" w:rsidRDefault="00ED2062" w:rsidP="00FF115E">
            <w:pPr>
              <w:spacing w:before="20" w:after="20" w:line="240" w:lineRule="auto"/>
              <w:jc w:val="right"/>
              <w:rPr>
                <w:rFonts w:cstheme="minorHAnsi"/>
              </w:rPr>
            </w:pPr>
            <w:r w:rsidRPr="00FF115E">
              <w:rPr>
                <w:rFonts w:eastAsia="Calibri" w:cstheme="minorHAnsi"/>
                <w:b/>
                <w:bCs/>
                <w:color w:val="000000" w:themeColor="text1"/>
              </w:rPr>
              <w:t>£</w:t>
            </w:r>
            <w:r w:rsidR="00260712" w:rsidRPr="00FF115E">
              <w:rPr>
                <w:rFonts w:eastAsia="Calibri" w:cstheme="minorHAnsi"/>
                <w:b/>
                <w:bCs/>
                <w:color w:val="000000" w:themeColor="text1"/>
              </w:rPr>
              <w:t>’</w:t>
            </w:r>
            <w:r w:rsidRPr="00FF115E">
              <w:rPr>
                <w:rFonts w:eastAsia="Calibri" w:cstheme="minorHAnsi"/>
                <w:b/>
                <w:bCs/>
                <w:color w:val="000000" w:themeColor="text1"/>
              </w:rPr>
              <w:t>000's</w:t>
            </w:r>
          </w:p>
        </w:tc>
        <w:tc>
          <w:tcPr>
            <w:tcW w:w="1276" w:type="dxa"/>
            <w:shd w:val="clear" w:color="auto" w:fill="auto"/>
          </w:tcPr>
          <w:p w14:paraId="65C6AC05" w14:textId="00CA5D37" w:rsidR="00ED2062" w:rsidRPr="0095350D" w:rsidRDefault="00ED2062" w:rsidP="00FF115E">
            <w:pPr>
              <w:spacing w:before="20" w:after="20" w:line="240" w:lineRule="auto"/>
              <w:jc w:val="right"/>
              <w:rPr>
                <w:rFonts w:cstheme="minorHAnsi"/>
              </w:rPr>
            </w:pPr>
            <w:r w:rsidRPr="00FF115E">
              <w:rPr>
                <w:rFonts w:eastAsia="Calibri" w:cstheme="minorHAnsi"/>
                <w:b/>
                <w:bCs/>
                <w:color w:val="000000" w:themeColor="text1"/>
              </w:rPr>
              <w:t>£</w:t>
            </w:r>
            <w:r w:rsidR="00260712" w:rsidRPr="00FF115E">
              <w:rPr>
                <w:rFonts w:eastAsia="Calibri" w:cstheme="minorHAnsi"/>
                <w:b/>
                <w:bCs/>
                <w:color w:val="000000" w:themeColor="text1"/>
              </w:rPr>
              <w:t>’</w:t>
            </w:r>
            <w:r w:rsidRPr="00FF115E">
              <w:rPr>
                <w:rFonts w:eastAsia="Calibri" w:cstheme="minorHAnsi"/>
                <w:b/>
                <w:bCs/>
                <w:color w:val="000000" w:themeColor="text1"/>
              </w:rPr>
              <w:t>000's</w:t>
            </w:r>
          </w:p>
        </w:tc>
        <w:tc>
          <w:tcPr>
            <w:tcW w:w="5108" w:type="dxa"/>
          </w:tcPr>
          <w:p w14:paraId="708480A3" w14:textId="21BFD12C" w:rsidR="00ED2062" w:rsidRPr="0095350D" w:rsidRDefault="00ED2062" w:rsidP="00FA7363">
            <w:pPr>
              <w:spacing w:before="20" w:after="20" w:line="240" w:lineRule="auto"/>
              <w:jc w:val="center"/>
              <w:rPr>
                <w:rFonts w:cstheme="minorHAnsi"/>
              </w:rPr>
            </w:pPr>
            <w:r w:rsidRPr="00FF115E">
              <w:rPr>
                <w:rFonts w:eastAsia="Calibri" w:cstheme="minorHAnsi"/>
                <w:b/>
                <w:bCs/>
                <w:color w:val="000000" w:themeColor="text1"/>
              </w:rPr>
              <w:t xml:space="preserve"> </w:t>
            </w:r>
          </w:p>
        </w:tc>
      </w:tr>
      <w:tr w:rsidR="008F2173" w:rsidRPr="0095350D" w14:paraId="0CA6B61D" w14:textId="77777777" w:rsidTr="001314C5">
        <w:trPr>
          <w:cantSplit/>
        </w:trPr>
        <w:tc>
          <w:tcPr>
            <w:tcW w:w="4253" w:type="dxa"/>
          </w:tcPr>
          <w:p w14:paraId="2F638C10" w14:textId="6714F836" w:rsidR="008F2173" w:rsidRPr="0095350D" w:rsidRDefault="008F2173" w:rsidP="008F2173">
            <w:pPr>
              <w:spacing w:before="20" w:after="20" w:line="240" w:lineRule="auto"/>
              <w:rPr>
                <w:rFonts w:cstheme="minorHAnsi"/>
              </w:rPr>
            </w:pPr>
            <w:r w:rsidRPr="00FF115E">
              <w:rPr>
                <w:rFonts w:eastAsia="Calibri" w:cstheme="minorHAnsi"/>
                <w:color w:val="000000" w:themeColor="text1"/>
              </w:rPr>
              <w:t>IT Department</w:t>
            </w:r>
          </w:p>
        </w:tc>
        <w:tc>
          <w:tcPr>
            <w:tcW w:w="1276" w:type="dxa"/>
            <w:shd w:val="clear" w:color="auto" w:fill="auto"/>
          </w:tcPr>
          <w:p w14:paraId="575DC3FD" w14:textId="631C3A41"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11,262 </w:t>
            </w:r>
          </w:p>
        </w:tc>
        <w:tc>
          <w:tcPr>
            <w:tcW w:w="1417" w:type="dxa"/>
            <w:shd w:val="clear" w:color="auto" w:fill="auto"/>
          </w:tcPr>
          <w:p w14:paraId="040A4FD1" w14:textId="64788BD4"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344 </w:t>
            </w:r>
          </w:p>
        </w:tc>
        <w:tc>
          <w:tcPr>
            <w:tcW w:w="1276" w:type="dxa"/>
            <w:shd w:val="clear" w:color="auto" w:fill="auto"/>
          </w:tcPr>
          <w:p w14:paraId="63884364" w14:textId="0C768D9F"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8,018 </w:t>
            </w:r>
          </w:p>
        </w:tc>
        <w:tc>
          <w:tcPr>
            <w:tcW w:w="1276" w:type="dxa"/>
            <w:shd w:val="clear" w:color="auto" w:fill="auto"/>
          </w:tcPr>
          <w:p w14:paraId="1300E99C" w14:textId="085542F6" w:rsidR="008F2173" w:rsidRPr="0095350D" w:rsidRDefault="008F2173" w:rsidP="008F2173">
            <w:pPr>
              <w:spacing w:before="20" w:after="20" w:line="240" w:lineRule="auto"/>
              <w:jc w:val="right"/>
              <w:rPr>
                <w:rFonts w:cstheme="minorHAnsi"/>
              </w:rPr>
            </w:pPr>
            <w:r w:rsidRPr="00FF115E">
              <w:rPr>
                <w:rFonts w:eastAsia="Calibri" w:cstheme="minorHAnsi"/>
                <w:color w:val="FF0000"/>
              </w:rPr>
              <w:t>(3,244)</w:t>
            </w:r>
          </w:p>
        </w:tc>
        <w:tc>
          <w:tcPr>
            <w:tcW w:w="5108" w:type="dxa"/>
          </w:tcPr>
          <w:p w14:paraId="7DEC375F" w14:textId="75CF70C8" w:rsidR="008F2173" w:rsidRPr="0095350D" w:rsidRDefault="008F2173" w:rsidP="008F2173">
            <w:pPr>
              <w:spacing w:before="20" w:after="20" w:line="240" w:lineRule="auto"/>
              <w:rPr>
                <w:rFonts w:cstheme="minorHAnsi"/>
              </w:rPr>
            </w:pPr>
            <w:r w:rsidRPr="00FF115E">
              <w:rPr>
                <w:rFonts w:eastAsia="Calibri" w:cstheme="minorHAnsi"/>
                <w:color w:val="000000" w:themeColor="text1"/>
              </w:rPr>
              <w:t xml:space="preserve"> </w:t>
            </w:r>
          </w:p>
        </w:tc>
      </w:tr>
      <w:tr w:rsidR="008F2173" w:rsidRPr="0095350D" w14:paraId="2F97A647" w14:textId="77777777" w:rsidTr="001314C5">
        <w:trPr>
          <w:cantSplit/>
        </w:trPr>
        <w:tc>
          <w:tcPr>
            <w:tcW w:w="4253" w:type="dxa"/>
          </w:tcPr>
          <w:p w14:paraId="7F7BC2F8" w14:textId="0CA55357" w:rsidR="008F2173" w:rsidRPr="0095350D" w:rsidRDefault="008F2173" w:rsidP="008F2173">
            <w:pPr>
              <w:spacing w:before="20" w:after="20" w:line="240" w:lineRule="auto"/>
              <w:rPr>
                <w:rFonts w:cstheme="minorHAnsi"/>
              </w:rPr>
            </w:pPr>
            <w:r w:rsidRPr="00FF115E">
              <w:rPr>
                <w:rFonts w:eastAsia="Calibri" w:cstheme="minorHAnsi"/>
                <w:color w:val="000000" w:themeColor="text1"/>
              </w:rPr>
              <w:t>Estate Department</w:t>
            </w:r>
          </w:p>
        </w:tc>
        <w:tc>
          <w:tcPr>
            <w:tcW w:w="1276" w:type="dxa"/>
            <w:shd w:val="clear" w:color="auto" w:fill="auto"/>
          </w:tcPr>
          <w:p w14:paraId="30FE4316" w14:textId="7C73D4BD"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6,479 </w:t>
            </w:r>
          </w:p>
        </w:tc>
        <w:tc>
          <w:tcPr>
            <w:tcW w:w="1417" w:type="dxa"/>
            <w:shd w:val="clear" w:color="auto" w:fill="auto"/>
          </w:tcPr>
          <w:p w14:paraId="3CF14B35" w14:textId="659043CF"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85 </w:t>
            </w:r>
          </w:p>
        </w:tc>
        <w:tc>
          <w:tcPr>
            <w:tcW w:w="1276" w:type="dxa"/>
            <w:shd w:val="clear" w:color="auto" w:fill="auto"/>
          </w:tcPr>
          <w:p w14:paraId="3028C43B" w14:textId="15F2DA19"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4,510 </w:t>
            </w:r>
          </w:p>
        </w:tc>
        <w:tc>
          <w:tcPr>
            <w:tcW w:w="1276" w:type="dxa"/>
            <w:shd w:val="clear" w:color="auto" w:fill="auto"/>
          </w:tcPr>
          <w:p w14:paraId="0882BAF0" w14:textId="1D42D1C7" w:rsidR="008F2173" w:rsidRPr="0095350D" w:rsidRDefault="008F2173" w:rsidP="008F2173">
            <w:pPr>
              <w:spacing w:before="20" w:after="20" w:line="240" w:lineRule="auto"/>
              <w:jc w:val="right"/>
              <w:rPr>
                <w:rFonts w:cstheme="minorHAnsi"/>
              </w:rPr>
            </w:pPr>
            <w:r w:rsidRPr="00FF115E">
              <w:rPr>
                <w:rFonts w:eastAsia="Calibri" w:cstheme="minorHAnsi"/>
                <w:color w:val="FF0000"/>
              </w:rPr>
              <w:t>(1,969)</w:t>
            </w:r>
          </w:p>
        </w:tc>
        <w:tc>
          <w:tcPr>
            <w:tcW w:w="5108" w:type="dxa"/>
          </w:tcPr>
          <w:p w14:paraId="122E0F4A" w14:textId="3A48CAD8" w:rsidR="008F2173" w:rsidRPr="0095350D" w:rsidRDefault="008F2173" w:rsidP="008F2173">
            <w:pPr>
              <w:spacing w:before="20" w:after="20" w:line="240" w:lineRule="auto"/>
              <w:rPr>
                <w:rFonts w:cstheme="minorHAnsi"/>
              </w:rPr>
            </w:pPr>
            <w:r w:rsidRPr="00FF115E">
              <w:rPr>
                <w:rFonts w:eastAsia="Calibri" w:cstheme="minorHAnsi"/>
                <w:color w:val="000000" w:themeColor="text1"/>
              </w:rPr>
              <w:t xml:space="preserve"> </w:t>
            </w:r>
          </w:p>
        </w:tc>
      </w:tr>
      <w:tr w:rsidR="008F2173" w:rsidRPr="0095350D" w14:paraId="5D2874FC" w14:textId="77777777" w:rsidTr="001314C5">
        <w:trPr>
          <w:cantSplit/>
        </w:trPr>
        <w:tc>
          <w:tcPr>
            <w:tcW w:w="4253" w:type="dxa"/>
          </w:tcPr>
          <w:p w14:paraId="68A53816" w14:textId="6CDB53A5" w:rsidR="008F2173" w:rsidRPr="0095350D" w:rsidRDefault="008F2173" w:rsidP="008F2173">
            <w:pPr>
              <w:spacing w:before="20" w:after="20" w:line="240" w:lineRule="auto"/>
              <w:rPr>
                <w:rFonts w:cstheme="minorHAnsi"/>
              </w:rPr>
            </w:pPr>
            <w:r w:rsidRPr="00FF115E">
              <w:rPr>
                <w:rFonts w:eastAsia="Calibri" w:cstheme="minorHAnsi"/>
                <w:color w:val="000000" w:themeColor="text1"/>
              </w:rPr>
              <w:t>Transport</w:t>
            </w:r>
          </w:p>
        </w:tc>
        <w:tc>
          <w:tcPr>
            <w:tcW w:w="1276" w:type="dxa"/>
            <w:shd w:val="clear" w:color="auto" w:fill="auto"/>
          </w:tcPr>
          <w:p w14:paraId="0EC7986C" w14:textId="020B1E22"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4,128 </w:t>
            </w:r>
          </w:p>
        </w:tc>
        <w:tc>
          <w:tcPr>
            <w:tcW w:w="1417" w:type="dxa"/>
            <w:shd w:val="clear" w:color="auto" w:fill="auto"/>
          </w:tcPr>
          <w:p w14:paraId="46A2F62A" w14:textId="4D725BF8"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253 </w:t>
            </w:r>
          </w:p>
        </w:tc>
        <w:tc>
          <w:tcPr>
            <w:tcW w:w="1276" w:type="dxa"/>
            <w:shd w:val="clear" w:color="auto" w:fill="auto"/>
          </w:tcPr>
          <w:p w14:paraId="32D34FB3" w14:textId="24F5777B"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3,898 </w:t>
            </w:r>
          </w:p>
        </w:tc>
        <w:tc>
          <w:tcPr>
            <w:tcW w:w="1276" w:type="dxa"/>
            <w:shd w:val="clear" w:color="auto" w:fill="auto"/>
          </w:tcPr>
          <w:p w14:paraId="2BD49E65" w14:textId="5175317D" w:rsidR="008F2173" w:rsidRPr="0095350D" w:rsidRDefault="008F2173" w:rsidP="008F2173">
            <w:pPr>
              <w:spacing w:before="20" w:after="20" w:line="240" w:lineRule="auto"/>
              <w:jc w:val="right"/>
              <w:rPr>
                <w:rFonts w:cstheme="minorHAnsi"/>
              </w:rPr>
            </w:pPr>
            <w:r w:rsidRPr="00FF115E">
              <w:rPr>
                <w:rFonts w:eastAsia="Calibri" w:cstheme="minorHAnsi"/>
                <w:color w:val="FF0000"/>
              </w:rPr>
              <w:t>(230)</w:t>
            </w:r>
          </w:p>
        </w:tc>
        <w:tc>
          <w:tcPr>
            <w:tcW w:w="5108" w:type="dxa"/>
          </w:tcPr>
          <w:p w14:paraId="753DB405" w14:textId="50EA25E6" w:rsidR="008F2173" w:rsidRPr="0095350D" w:rsidRDefault="008F2173" w:rsidP="008F2173">
            <w:pPr>
              <w:spacing w:before="20" w:after="20" w:line="240" w:lineRule="auto"/>
              <w:rPr>
                <w:rFonts w:cstheme="minorHAnsi"/>
              </w:rPr>
            </w:pPr>
            <w:r w:rsidRPr="00FF115E">
              <w:rPr>
                <w:rFonts w:eastAsia="Calibri" w:cstheme="minorHAnsi"/>
                <w:color w:val="000000" w:themeColor="text1"/>
              </w:rPr>
              <w:t xml:space="preserve"> </w:t>
            </w:r>
          </w:p>
        </w:tc>
      </w:tr>
      <w:tr w:rsidR="008F2173" w:rsidRPr="0095350D" w14:paraId="38E7DC95" w14:textId="77777777" w:rsidTr="001314C5">
        <w:trPr>
          <w:cantSplit/>
        </w:trPr>
        <w:tc>
          <w:tcPr>
            <w:tcW w:w="4253" w:type="dxa"/>
          </w:tcPr>
          <w:p w14:paraId="5073142F" w14:textId="1158278D" w:rsidR="008F2173" w:rsidRPr="0095350D" w:rsidRDefault="008F2173" w:rsidP="008F2173">
            <w:pPr>
              <w:spacing w:before="20" w:after="20" w:line="240" w:lineRule="auto"/>
              <w:rPr>
                <w:rFonts w:cstheme="minorHAnsi"/>
              </w:rPr>
            </w:pPr>
            <w:r w:rsidRPr="00FF115E">
              <w:rPr>
                <w:rFonts w:eastAsia="Calibri" w:cstheme="minorHAnsi"/>
                <w:color w:val="000000" w:themeColor="text1"/>
              </w:rPr>
              <w:t>ANPR - replacement &amp; expansion</w:t>
            </w:r>
          </w:p>
        </w:tc>
        <w:tc>
          <w:tcPr>
            <w:tcW w:w="1276" w:type="dxa"/>
            <w:shd w:val="clear" w:color="auto" w:fill="auto"/>
          </w:tcPr>
          <w:p w14:paraId="3B2BFBF4" w14:textId="43C9D822"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328 </w:t>
            </w:r>
          </w:p>
        </w:tc>
        <w:tc>
          <w:tcPr>
            <w:tcW w:w="1417" w:type="dxa"/>
            <w:shd w:val="clear" w:color="auto" w:fill="auto"/>
          </w:tcPr>
          <w:p w14:paraId="6571C139" w14:textId="10506F99"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0 </w:t>
            </w:r>
          </w:p>
        </w:tc>
        <w:tc>
          <w:tcPr>
            <w:tcW w:w="1276" w:type="dxa"/>
            <w:shd w:val="clear" w:color="auto" w:fill="auto"/>
          </w:tcPr>
          <w:p w14:paraId="25075744" w14:textId="601262DC"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253 </w:t>
            </w:r>
          </w:p>
        </w:tc>
        <w:tc>
          <w:tcPr>
            <w:tcW w:w="1276" w:type="dxa"/>
            <w:shd w:val="clear" w:color="auto" w:fill="auto"/>
          </w:tcPr>
          <w:p w14:paraId="233D7DE1" w14:textId="3C090D33" w:rsidR="008F2173" w:rsidRPr="0095350D" w:rsidRDefault="008F2173" w:rsidP="008F2173">
            <w:pPr>
              <w:spacing w:before="20" w:after="20" w:line="240" w:lineRule="auto"/>
              <w:jc w:val="right"/>
              <w:rPr>
                <w:rFonts w:cstheme="minorHAnsi"/>
              </w:rPr>
            </w:pPr>
            <w:r w:rsidRPr="00FF115E">
              <w:rPr>
                <w:rFonts w:eastAsia="Calibri" w:cstheme="minorHAnsi"/>
                <w:color w:val="FF0000"/>
              </w:rPr>
              <w:t>(75)</w:t>
            </w:r>
          </w:p>
        </w:tc>
        <w:tc>
          <w:tcPr>
            <w:tcW w:w="5108" w:type="dxa"/>
          </w:tcPr>
          <w:p w14:paraId="5BE165BB" w14:textId="3985CE6E" w:rsidR="008F2173" w:rsidRPr="0095350D" w:rsidRDefault="008F2173" w:rsidP="008F2173">
            <w:pPr>
              <w:spacing w:before="20" w:after="20" w:line="240" w:lineRule="auto"/>
              <w:rPr>
                <w:rFonts w:cstheme="minorHAnsi"/>
              </w:rPr>
            </w:pPr>
            <w:r w:rsidRPr="00FF115E">
              <w:rPr>
                <w:rFonts w:eastAsia="Calibri" w:cstheme="minorHAnsi"/>
                <w:color w:val="000000" w:themeColor="text1"/>
              </w:rPr>
              <w:t xml:space="preserve"> </w:t>
            </w:r>
          </w:p>
        </w:tc>
      </w:tr>
      <w:tr w:rsidR="008F2173" w:rsidRPr="0095350D" w14:paraId="6B74C31D" w14:textId="77777777" w:rsidTr="001314C5">
        <w:trPr>
          <w:cantSplit/>
        </w:trPr>
        <w:tc>
          <w:tcPr>
            <w:tcW w:w="4253" w:type="dxa"/>
          </w:tcPr>
          <w:p w14:paraId="686A26EF" w14:textId="5DF62481" w:rsidR="008F2173" w:rsidRPr="0095350D" w:rsidRDefault="008F2173" w:rsidP="008F2173">
            <w:pPr>
              <w:spacing w:before="20" w:after="20" w:line="240" w:lineRule="auto"/>
              <w:rPr>
                <w:rFonts w:cstheme="minorHAnsi"/>
              </w:rPr>
            </w:pPr>
            <w:r w:rsidRPr="00FF115E">
              <w:rPr>
                <w:rFonts w:eastAsia="Calibri" w:cstheme="minorHAnsi"/>
                <w:color w:val="000000" w:themeColor="text1"/>
              </w:rPr>
              <w:t>Other - plant &amp; equip plus ad hoc</w:t>
            </w:r>
          </w:p>
        </w:tc>
        <w:tc>
          <w:tcPr>
            <w:tcW w:w="1276" w:type="dxa"/>
            <w:shd w:val="clear" w:color="auto" w:fill="auto"/>
          </w:tcPr>
          <w:p w14:paraId="2176BB33" w14:textId="2A3B5198"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835 </w:t>
            </w:r>
          </w:p>
        </w:tc>
        <w:tc>
          <w:tcPr>
            <w:tcW w:w="1417" w:type="dxa"/>
            <w:shd w:val="clear" w:color="auto" w:fill="auto"/>
          </w:tcPr>
          <w:p w14:paraId="4BAE0706" w14:textId="6B3AAB7C"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57 </w:t>
            </w:r>
          </w:p>
        </w:tc>
        <w:tc>
          <w:tcPr>
            <w:tcW w:w="1276" w:type="dxa"/>
            <w:shd w:val="clear" w:color="auto" w:fill="auto"/>
          </w:tcPr>
          <w:p w14:paraId="017A3EE7" w14:textId="46515261"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584 </w:t>
            </w:r>
          </w:p>
        </w:tc>
        <w:tc>
          <w:tcPr>
            <w:tcW w:w="1276" w:type="dxa"/>
            <w:shd w:val="clear" w:color="auto" w:fill="auto"/>
          </w:tcPr>
          <w:p w14:paraId="6A52C285" w14:textId="5CE72C7B" w:rsidR="008F2173" w:rsidRPr="0095350D" w:rsidRDefault="008F2173" w:rsidP="008F2173">
            <w:pPr>
              <w:spacing w:before="20" w:after="20" w:line="240" w:lineRule="auto"/>
              <w:jc w:val="right"/>
              <w:rPr>
                <w:rFonts w:cstheme="minorHAnsi"/>
              </w:rPr>
            </w:pPr>
            <w:r w:rsidRPr="00FF115E">
              <w:rPr>
                <w:rFonts w:eastAsia="Calibri" w:cstheme="minorHAnsi"/>
                <w:color w:val="FF0000"/>
              </w:rPr>
              <w:t>(251)</w:t>
            </w:r>
          </w:p>
        </w:tc>
        <w:tc>
          <w:tcPr>
            <w:tcW w:w="5108" w:type="dxa"/>
          </w:tcPr>
          <w:p w14:paraId="29CAF560" w14:textId="5784D107" w:rsidR="008F2173" w:rsidRPr="0095350D" w:rsidRDefault="008F2173" w:rsidP="008F2173">
            <w:pPr>
              <w:spacing w:before="20" w:after="20" w:line="240" w:lineRule="auto"/>
              <w:rPr>
                <w:rFonts w:cstheme="minorHAnsi"/>
              </w:rPr>
            </w:pPr>
            <w:r w:rsidRPr="00FF115E">
              <w:rPr>
                <w:rFonts w:eastAsia="Calibri" w:cstheme="minorHAnsi"/>
                <w:color w:val="000000" w:themeColor="text1"/>
              </w:rPr>
              <w:t xml:space="preserve"> </w:t>
            </w:r>
          </w:p>
        </w:tc>
      </w:tr>
      <w:tr w:rsidR="008F2173" w:rsidRPr="0095350D" w14:paraId="626AB664" w14:textId="77777777" w:rsidTr="001314C5">
        <w:trPr>
          <w:cantSplit/>
        </w:trPr>
        <w:tc>
          <w:tcPr>
            <w:tcW w:w="4253" w:type="dxa"/>
          </w:tcPr>
          <w:p w14:paraId="3FB9B2C0" w14:textId="7A5079E0" w:rsidR="008F2173" w:rsidRPr="0095350D" w:rsidRDefault="008F2173" w:rsidP="008F2173">
            <w:pPr>
              <w:spacing w:before="20" w:after="20" w:line="240" w:lineRule="auto"/>
              <w:rPr>
                <w:rFonts w:cstheme="minorHAnsi"/>
              </w:rPr>
            </w:pPr>
            <w:r w:rsidRPr="00FF115E">
              <w:rPr>
                <w:rFonts w:eastAsia="Calibri" w:cstheme="minorHAnsi"/>
                <w:color w:val="000000" w:themeColor="text1"/>
              </w:rPr>
              <w:t>North Kent Works</w:t>
            </w:r>
          </w:p>
        </w:tc>
        <w:tc>
          <w:tcPr>
            <w:tcW w:w="1276" w:type="dxa"/>
            <w:shd w:val="clear" w:color="auto" w:fill="auto"/>
          </w:tcPr>
          <w:p w14:paraId="291954B0" w14:textId="2FF8BD78"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823 </w:t>
            </w:r>
          </w:p>
        </w:tc>
        <w:tc>
          <w:tcPr>
            <w:tcW w:w="1417" w:type="dxa"/>
            <w:shd w:val="clear" w:color="auto" w:fill="auto"/>
          </w:tcPr>
          <w:p w14:paraId="70AC8297" w14:textId="2F249976"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1 </w:t>
            </w:r>
          </w:p>
        </w:tc>
        <w:tc>
          <w:tcPr>
            <w:tcW w:w="1276" w:type="dxa"/>
            <w:shd w:val="clear" w:color="auto" w:fill="auto"/>
          </w:tcPr>
          <w:p w14:paraId="73D58BF9" w14:textId="6DD51758"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 xml:space="preserve">823 </w:t>
            </w:r>
          </w:p>
        </w:tc>
        <w:tc>
          <w:tcPr>
            <w:tcW w:w="1276" w:type="dxa"/>
            <w:shd w:val="clear" w:color="auto" w:fill="auto"/>
          </w:tcPr>
          <w:p w14:paraId="48FD16AB" w14:textId="709AF7F6" w:rsidR="008F2173" w:rsidRPr="0095350D" w:rsidRDefault="008F2173" w:rsidP="008F2173">
            <w:pPr>
              <w:spacing w:before="20" w:after="20" w:line="240" w:lineRule="auto"/>
              <w:jc w:val="right"/>
              <w:rPr>
                <w:rFonts w:cstheme="minorHAnsi"/>
              </w:rPr>
            </w:pPr>
            <w:r w:rsidRPr="00FF115E">
              <w:rPr>
                <w:rFonts w:eastAsia="Calibri" w:cstheme="minorHAnsi"/>
                <w:color w:val="000000" w:themeColor="text1"/>
              </w:rPr>
              <w:t>0</w:t>
            </w:r>
          </w:p>
        </w:tc>
        <w:tc>
          <w:tcPr>
            <w:tcW w:w="5108" w:type="dxa"/>
          </w:tcPr>
          <w:p w14:paraId="6CB3AEAA" w14:textId="0F8B2F01" w:rsidR="008F2173" w:rsidRPr="0095350D" w:rsidRDefault="008F2173" w:rsidP="008F2173">
            <w:pPr>
              <w:spacing w:before="20" w:after="20" w:line="240" w:lineRule="auto"/>
              <w:rPr>
                <w:rFonts w:cstheme="minorHAnsi"/>
              </w:rPr>
            </w:pPr>
            <w:r w:rsidRPr="00FF115E">
              <w:rPr>
                <w:rFonts w:eastAsia="Calibri" w:cstheme="minorHAnsi"/>
                <w:color w:val="000000" w:themeColor="text1"/>
              </w:rPr>
              <w:t xml:space="preserve"> </w:t>
            </w:r>
          </w:p>
        </w:tc>
      </w:tr>
      <w:tr w:rsidR="008F2173" w:rsidRPr="0095350D" w14:paraId="14D97737" w14:textId="77777777" w:rsidTr="001314C5">
        <w:trPr>
          <w:cantSplit/>
        </w:trPr>
        <w:tc>
          <w:tcPr>
            <w:tcW w:w="4253" w:type="dxa"/>
          </w:tcPr>
          <w:p w14:paraId="4E72C031" w14:textId="2BCE8BBE" w:rsidR="008F2173" w:rsidRPr="0095350D" w:rsidRDefault="008F2173" w:rsidP="008F2173">
            <w:pPr>
              <w:spacing w:before="20" w:after="20" w:line="240" w:lineRule="auto"/>
              <w:rPr>
                <w:rFonts w:cstheme="minorHAnsi"/>
              </w:rPr>
            </w:pPr>
            <w:r w:rsidRPr="00FF115E">
              <w:rPr>
                <w:rFonts w:eastAsia="Calibri" w:cstheme="minorHAnsi"/>
                <w:b/>
                <w:bCs/>
                <w:color w:val="000000" w:themeColor="text1"/>
              </w:rPr>
              <w:t>Total</w:t>
            </w:r>
          </w:p>
        </w:tc>
        <w:tc>
          <w:tcPr>
            <w:tcW w:w="1276" w:type="dxa"/>
            <w:shd w:val="clear" w:color="auto" w:fill="auto"/>
          </w:tcPr>
          <w:p w14:paraId="733C6B64" w14:textId="243FFB9F" w:rsidR="008F2173" w:rsidRPr="0095350D" w:rsidRDefault="008F2173" w:rsidP="008F2173">
            <w:pPr>
              <w:spacing w:before="20" w:after="20" w:line="240" w:lineRule="auto"/>
              <w:jc w:val="right"/>
              <w:rPr>
                <w:rFonts w:cstheme="minorHAnsi"/>
              </w:rPr>
            </w:pPr>
            <w:r w:rsidRPr="00FF115E">
              <w:rPr>
                <w:rFonts w:eastAsia="Calibri" w:cstheme="minorHAnsi"/>
                <w:b/>
                <w:bCs/>
                <w:color w:val="000000" w:themeColor="text1"/>
              </w:rPr>
              <w:t xml:space="preserve">23,855 </w:t>
            </w:r>
          </w:p>
        </w:tc>
        <w:tc>
          <w:tcPr>
            <w:tcW w:w="1417" w:type="dxa"/>
            <w:shd w:val="clear" w:color="auto" w:fill="auto"/>
          </w:tcPr>
          <w:p w14:paraId="1267F998" w14:textId="56D17E7D" w:rsidR="008F2173" w:rsidRPr="0095350D" w:rsidRDefault="008F2173" w:rsidP="008F2173">
            <w:pPr>
              <w:spacing w:before="20" w:after="20" w:line="240" w:lineRule="auto"/>
              <w:jc w:val="right"/>
              <w:rPr>
                <w:rFonts w:cstheme="minorHAnsi"/>
              </w:rPr>
            </w:pPr>
            <w:r w:rsidRPr="00FF115E">
              <w:rPr>
                <w:rFonts w:eastAsia="Calibri" w:cstheme="minorHAnsi"/>
                <w:b/>
                <w:bCs/>
                <w:color w:val="000000" w:themeColor="text1"/>
              </w:rPr>
              <w:t xml:space="preserve">740 </w:t>
            </w:r>
          </w:p>
        </w:tc>
        <w:tc>
          <w:tcPr>
            <w:tcW w:w="1276" w:type="dxa"/>
            <w:shd w:val="clear" w:color="auto" w:fill="auto"/>
          </w:tcPr>
          <w:p w14:paraId="3D205B95" w14:textId="1762AC69" w:rsidR="008F2173" w:rsidRPr="0095350D" w:rsidRDefault="008F2173" w:rsidP="008F2173">
            <w:pPr>
              <w:spacing w:before="20" w:after="20" w:line="240" w:lineRule="auto"/>
              <w:jc w:val="right"/>
              <w:rPr>
                <w:rFonts w:cstheme="minorHAnsi"/>
              </w:rPr>
            </w:pPr>
            <w:r w:rsidRPr="00FF115E">
              <w:rPr>
                <w:rFonts w:eastAsia="Calibri" w:cstheme="minorHAnsi"/>
                <w:b/>
                <w:bCs/>
                <w:color w:val="000000" w:themeColor="text1"/>
              </w:rPr>
              <w:t xml:space="preserve">18,086 </w:t>
            </w:r>
          </w:p>
        </w:tc>
        <w:tc>
          <w:tcPr>
            <w:tcW w:w="1276" w:type="dxa"/>
            <w:shd w:val="clear" w:color="auto" w:fill="auto"/>
          </w:tcPr>
          <w:p w14:paraId="60CEDF6E" w14:textId="443B2600" w:rsidR="008F2173" w:rsidRPr="0095350D" w:rsidRDefault="008F2173" w:rsidP="008F2173">
            <w:pPr>
              <w:spacing w:before="20" w:after="20" w:line="240" w:lineRule="auto"/>
              <w:jc w:val="right"/>
              <w:rPr>
                <w:rFonts w:cstheme="minorHAnsi"/>
              </w:rPr>
            </w:pPr>
            <w:r w:rsidRPr="00FF115E">
              <w:rPr>
                <w:rFonts w:eastAsia="Calibri" w:cstheme="minorHAnsi"/>
                <w:b/>
                <w:bCs/>
                <w:color w:val="FF0000"/>
              </w:rPr>
              <w:t>(5,769)</w:t>
            </w:r>
          </w:p>
        </w:tc>
        <w:tc>
          <w:tcPr>
            <w:tcW w:w="5108" w:type="dxa"/>
          </w:tcPr>
          <w:p w14:paraId="3214E695" w14:textId="49FC8B75" w:rsidR="008F2173" w:rsidRPr="0095350D" w:rsidRDefault="008F2173" w:rsidP="008F2173">
            <w:pPr>
              <w:spacing w:before="20" w:after="20" w:line="240" w:lineRule="auto"/>
              <w:rPr>
                <w:rFonts w:cstheme="minorHAnsi"/>
              </w:rPr>
            </w:pPr>
            <w:r w:rsidRPr="00FF115E">
              <w:rPr>
                <w:rFonts w:eastAsia="Calibri" w:cstheme="minorHAnsi"/>
                <w:b/>
                <w:bCs/>
                <w:color w:val="000000" w:themeColor="text1"/>
              </w:rPr>
              <w:t xml:space="preserve"> </w:t>
            </w:r>
          </w:p>
        </w:tc>
      </w:tr>
      <w:tr w:rsidR="008F2173" w:rsidRPr="0095350D" w14:paraId="354E2D99" w14:textId="77777777" w:rsidTr="00484791">
        <w:trPr>
          <w:cantSplit/>
        </w:trPr>
        <w:tc>
          <w:tcPr>
            <w:tcW w:w="4253" w:type="dxa"/>
          </w:tcPr>
          <w:p w14:paraId="73FC3974" w14:textId="256C432C" w:rsidR="008F2173" w:rsidRPr="0095350D" w:rsidRDefault="008F2173" w:rsidP="008F2173">
            <w:pPr>
              <w:spacing w:before="20" w:after="20" w:line="240" w:lineRule="auto"/>
              <w:rPr>
                <w:rFonts w:cstheme="minorHAnsi"/>
              </w:rPr>
            </w:pPr>
          </w:p>
        </w:tc>
        <w:tc>
          <w:tcPr>
            <w:tcW w:w="1276" w:type="dxa"/>
          </w:tcPr>
          <w:p w14:paraId="2E2D7A78" w14:textId="22FC2C1B" w:rsidR="008F2173" w:rsidRPr="0095350D" w:rsidRDefault="008F2173" w:rsidP="008F2173">
            <w:pPr>
              <w:spacing w:before="20" w:after="20" w:line="240" w:lineRule="auto"/>
              <w:jc w:val="right"/>
              <w:rPr>
                <w:rFonts w:cstheme="minorHAnsi"/>
              </w:rPr>
            </w:pPr>
          </w:p>
        </w:tc>
        <w:tc>
          <w:tcPr>
            <w:tcW w:w="1417" w:type="dxa"/>
          </w:tcPr>
          <w:p w14:paraId="0B1D19C3" w14:textId="2C8521DF" w:rsidR="008F2173" w:rsidRPr="0095350D" w:rsidRDefault="008F2173" w:rsidP="008F2173">
            <w:pPr>
              <w:spacing w:before="20" w:after="20" w:line="240" w:lineRule="auto"/>
              <w:jc w:val="right"/>
              <w:rPr>
                <w:rFonts w:cstheme="minorHAnsi"/>
              </w:rPr>
            </w:pPr>
          </w:p>
        </w:tc>
        <w:tc>
          <w:tcPr>
            <w:tcW w:w="1276" w:type="dxa"/>
          </w:tcPr>
          <w:p w14:paraId="1299EEBD" w14:textId="143051CD" w:rsidR="008F2173" w:rsidRPr="0095350D" w:rsidRDefault="008F2173" w:rsidP="008F2173">
            <w:pPr>
              <w:spacing w:before="20" w:after="20" w:line="240" w:lineRule="auto"/>
              <w:jc w:val="right"/>
              <w:rPr>
                <w:rFonts w:cstheme="minorHAnsi"/>
              </w:rPr>
            </w:pPr>
            <w:r w:rsidRPr="00FF115E">
              <w:rPr>
                <w:rFonts w:eastAsia="Calibri" w:cstheme="minorHAnsi"/>
                <w:b/>
                <w:bCs/>
                <w:color w:val="000000" w:themeColor="text1"/>
              </w:rPr>
              <w:t xml:space="preserve"> </w:t>
            </w:r>
          </w:p>
        </w:tc>
        <w:tc>
          <w:tcPr>
            <w:tcW w:w="1276" w:type="dxa"/>
          </w:tcPr>
          <w:p w14:paraId="20A42F11" w14:textId="7F1BF77D" w:rsidR="008F2173" w:rsidRPr="0095350D" w:rsidRDefault="008F2173" w:rsidP="008F2173">
            <w:pPr>
              <w:spacing w:before="20" w:after="20" w:line="240" w:lineRule="auto"/>
              <w:jc w:val="right"/>
              <w:rPr>
                <w:rFonts w:cstheme="minorHAnsi"/>
              </w:rPr>
            </w:pPr>
          </w:p>
        </w:tc>
        <w:tc>
          <w:tcPr>
            <w:tcW w:w="5108" w:type="dxa"/>
          </w:tcPr>
          <w:p w14:paraId="0364876A" w14:textId="01F90995" w:rsidR="008F2173" w:rsidRPr="0095350D" w:rsidRDefault="008F2173" w:rsidP="008F2173">
            <w:pPr>
              <w:spacing w:before="20" w:after="20" w:line="240" w:lineRule="auto"/>
              <w:rPr>
                <w:rFonts w:cstheme="minorHAnsi"/>
              </w:rPr>
            </w:pPr>
          </w:p>
        </w:tc>
      </w:tr>
      <w:tr w:rsidR="008F2173" w:rsidRPr="0095350D" w14:paraId="3678C54C" w14:textId="77777777" w:rsidTr="00484791">
        <w:trPr>
          <w:cantSplit/>
        </w:trPr>
        <w:tc>
          <w:tcPr>
            <w:tcW w:w="4253" w:type="dxa"/>
          </w:tcPr>
          <w:p w14:paraId="3C2D7033" w14:textId="5FA48CF2" w:rsidR="008F2173" w:rsidRPr="0095350D" w:rsidRDefault="008F2173" w:rsidP="008F2173">
            <w:pPr>
              <w:spacing w:before="20" w:after="20" w:line="240" w:lineRule="auto"/>
              <w:rPr>
                <w:rFonts w:cstheme="minorHAnsi"/>
                <w:b/>
                <w:bCs/>
                <w:u w:val="single"/>
              </w:rPr>
            </w:pPr>
            <w:r w:rsidRPr="0095350D">
              <w:rPr>
                <w:rFonts w:cstheme="minorHAnsi"/>
                <w:b/>
                <w:bCs/>
                <w:u w:val="single"/>
              </w:rPr>
              <w:t>Funding</w:t>
            </w:r>
          </w:p>
        </w:tc>
        <w:tc>
          <w:tcPr>
            <w:tcW w:w="1276" w:type="dxa"/>
          </w:tcPr>
          <w:p w14:paraId="36361CC3" w14:textId="77777777" w:rsidR="008F2173" w:rsidRPr="0095350D" w:rsidRDefault="008F2173" w:rsidP="008F2173">
            <w:pPr>
              <w:spacing w:before="20" w:after="20" w:line="240" w:lineRule="auto"/>
              <w:jc w:val="right"/>
              <w:rPr>
                <w:rFonts w:cstheme="minorHAnsi"/>
              </w:rPr>
            </w:pPr>
          </w:p>
        </w:tc>
        <w:tc>
          <w:tcPr>
            <w:tcW w:w="1417" w:type="dxa"/>
          </w:tcPr>
          <w:p w14:paraId="54FA3337" w14:textId="77777777" w:rsidR="008F2173" w:rsidRPr="0095350D" w:rsidRDefault="008F2173" w:rsidP="008F2173">
            <w:pPr>
              <w:spacing w:before="20" w:after="20" w:line="240" w:lineRule="auto"/>
              <w:jc w:val="right"/>
              <w:rPr>
                <w:rFonts w:cstheme="minorHAnsi"/>
              </w:rPr>
            </w:pPr>
          </w:p>
        </w:tc>
        <w:tc>
          <w:tcPr>
            <w:tcW w:w="1276" w:type="dxa"/>
          </w:tcPr>
          <w:p w14:paraId="1D8B9EAC" w14:textId="77777777" w:rsidR="008F2173" w:rsidRPr="00FF115E" w:rsidRDefault="008F2173" w:rsidP="008F2173">
            <w:pPr>
              <w:spacing w:before="20" w:after="20" w:line="240" w:lineRule="auto"/>
              <w:jc w:val="right"/>
              <w:rPr>
                <w:rFonts w:eastAsia="Calibri" w:cstheme="minorHAnsi"/>
                <w:b/>
                <w:bCs/>
                <w:color w:val="000000" w:themeColor="text1"/>
              </w:rPr>
            </w:pPr>
          </w:p>
        </w:tc>
        <w:tc>
          <w:tcPr>
            <w:tcW w:w="1276" w:type="dxa"/>
          </w:tcPr>
          <w:p w14:paraId="1052F039" w14:textId="77777777" w:rsidR="008F2173" w:rsidRPr="0095350D" w:rsidRDefault="008F2173" w:rsidP="008F2173">
            <w:pPr>
              <w:spacing w:before="20" w:after="20" w:line="240" w:lineRule="auto"/>
              <w:jc w:val="right"/>
              <w:rPr>
                <w:rFonts w:cstheme="minorHAnsi"/>
              </w:rPr>
            </w:pPr>
          </w:p>
        </w:tc>
        <w:tc>
          <w:tcPr>
            <w:tcW w:w="5108" w:type="dxa"/>
          </w:tcPr>
          <w:p w14:paraId="58D675F9" w14:textId="77777777" w:rsidR="008F2173" w:rsidRPr="0095350D" w:rsidRDefault="008F2173" w:rsidP="008F2173">
            <w:pPr>
              <w:spacing w:before="20" w:after="20" w:line="240" w:lineRule="auto"/>
              <w:rPr>
                <w:rFonts w:cstheme="minorHAnsi"/>
              </w:rPr>
            </w:pPr>
          </w:p>
        </w:tc>
      </w:tr>
      <w:tr w:rsidR="008F2173" w:rsidRPr="0095350D" w14:paraId="0DF5AD7B" w14:textId="77777777" w:rsidTr="00484791">
        <w:trPr>
          <w:cantSplit/>
        </w:trPr>
        <w:tc>
          <w:tcPr>
            <w:tcW w:w="4253" w:type="dxa"/>
          </w:tcPr>
          <w:p w14:paraId="0CC36B9C" w14:textId="26E37617" w:rsidR="008F2173" w:rsidRPr="00FF115E" w:rsidRDefault="008F2173" w:rsidP="008F2173">
            <w:pPr>
              <w:spacing w:before="20" w:after="20" w:line="240" w:lineRule="auto"/>
              <w:rPr>
                <w:rFonts w:eastAsia="Calibri" w:cstheme="minorHAnsi"/>
                <w:color w:val="000000" w:themeColor="text1"/>
              </w:rPr>
            </w:pPr>
            <w:r w:rsidRPr="00FF115E">
              <w:rPr>
                <w:rFonts w:eastAsia="Calibri" w:cstheme="minorHAnsi"/>
                <w:color w:val="000000" w:themeColor="text1"/>
              </w:rPr>
              <w:t>Capital Receipts</w:t>
            </w:r>
          </w:p>
        </w:tc>
        <w:tc>
          <w:tcPr>
            <w:tcW w:w="1276" w:type="dxa"/>
          </w:tcPr>
          <w:p w14:paraId="4E4D575E" w14:textId="733A0FA9"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3,195</w:t>
            </w:r>
          </w:p>
        </w:tc>
        <w:tc>
          <w:tcPr>
            <w:tcW w:w="1417" w:type="dxa"/>
          </w:tcPr>
          <w:p w14:paraId="77D4F778" w14:textId="32A2F5DE" w:rsidR="008F2173" w:rsidRPr="00FF115E" w:rsidRDefault="008F2173" w:rsidP="008F2173">
            <w:pPr>
              <w:spacing w:before="20" w:after="20" w:line="240" w:lineRule="auto"/>
              <w:jc w:val="right"/>
              <w:rPr>
                <w:rFonts w:eastAsia="Calibri" w:cstheme="minorHAnsi"/>
                <w:color w:val="000000" w:themeColor="text1"/>
              </w:rPr>
            </w:pPr>
          </w:p>
        </w:tc>
        <w:tc>
          <w:tcPr>
            <w:tcW w:w="1276" w:type="dxa"/>
          </w:tcPr>
          <w:p w14:paraId="3CB45DAB" w14:textId="40A767CE"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2,538</w:t>
            </w:r>
          </w:p>
        </w:tc>
        <w:tc>
          <w:tcPr>
            <w:tcW w:w="1276" w:type="dxa"/>
          </w:tcPr>
          <w:p w14:paraId="1BB96BE5" w14:textId="191FE462"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FF0000"/>
              </w:rPr>
              <w:t>(657)</w:t>
            </w:r>
          </w:p>
        </w:tc>
        <w:tc>
          <w:tcPr>
            <w:tcW w:w="5108" w:type="dxa"/>
          </w:tcPr>
          <w:p w14:paraId="3566BB3C" w14:textId="73233CB6" w:rsidR="008F2173" w:rsidRPr="00FF115E" w:rsidRDefault="008F2173" w:rsidP="008F2173">
            <w:pPr>
              <w:spacing w:before="20" w:after="20" w:line="240" w:lineRule="auto"/>
              <w:rPr>
                <w:rFonts w:eastAsia="Calibri" w:cstheme="minorHAnsi"/>
                <w:b/>
                <w:bCs/>
                <w:color w:val="000000" w:themeColor="text1"/>
              </w:rPr>
            </w:pPr>
          </w:p>
        </w:tc>
      </w:tr>
      <w:tr w:rsidR="008F2173" w:rsidRPr="0095350D" w14:paraId="5B4876A6" w14:textId="77777777" w:rsidTr="00484791">
        <w:trPr>
          <w:cantSplit/>
        </w:trPr>
        <w:tc>
          <w:tcPr>
            <w:tcW w:w="4253" w:type="dxa"/>
          </w:tcPr>
          <w:p w14:paraId="369BDB96" w14:textId="2DD3B7CA" w:rsidR="008F2173" w:rsidRPr="00FF115E" w:rsidRDefault="008F2173" w:rsidP="008F2173">
            <w:pPr>
              <w:spacing w:before="20" w:after="20" w:line="240" w:lineRule="auto"/>
              <w:rPr>
                <w:rFonts w:eastAsia="Calibri" w:cstheme="minorHAnsi"/>
                <w:color w:val="000000" w:themeColor="text1"/>
              </w:rPr>
            </w:pPr>
            <w:r w:rsidRPr="00FF115E">
              <w:rPr>
                <w:rFonts w:eastAsia="Calibri" w:cstheme="minorHAnsi"/>
                <w:color w:val="000000" w:themeColor="text1"/>
              </w:rPr>
              <w:t>Revenue transfers to Capital</w:t>
            </w:r>
          </w:p>
        </w:tc>
        <w:tc>
          <w:tcPr>
            <w:tcW w:w="1276" w:type="dxa"/>
          </w:tcPr>
          <w:p w14:paraId="4B7D60AE" w14:textId="44AF3D2F"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2,000</w:t>
            </w:r>
          </w:p>
        </w:tc>
        <w:tc>
          <w:tcPr>
            <w:tcW w:w="1417" w:type="dxa"/>
          </w:tcPr>
          <w:p w14:paraId="759216E4" w14:textId="6FFAAF04" w:rsidR="008F2173" w:rsidRPr="00FF115E" w:rsidRDefault="008F2173" w:rsidP="008F2173">
            <w:pPr>
              <w:spacing w:before="20" w:after="20" w:line="240" w:lineRule="auto"/>
              <w:jc w:val="right"/>
              <w:rPr>
                <w:rFonts w:eastAsia="Calibri" w:cstheme="minorHAnsi"/>
                <w:color w:val="000000" w:themeColor="text1"/>
              </w:rPr>
            </w:pPr>
          </w:p>
        </w:tc>
        <w:tc>
          <w:tcPr>
            <w:tcW w:w="1276" w:type="dxa"/>
          </w:tcPr>
          <w:p w14:paraId="3F87BE1D" w14:textId="1BCDD4CC"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2,000</w:t>
            </w:r>
          </w:p>
        </w:tc>
        <w:tc>
          <w:tcPr>
            <w:tcW w:w="1276" w:type="dxa"/>
          </w:tcPr>
          <w:p w14:paraId="22516F55" w14:textId="4544B06C"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0</w:t>
            </w:r>
          </w:p>
        </w:tc>
        <w:tc>
          <w:tcPr>
            <w:tcW w:w="5108" w:type="dxa"/>
          </w:tcPr>
          <w:p w14:paraId="367C9D7A" w14:textId="38665BA2" w:rsidR="008F2173" w:rsidRPr="00FF115E" w:rsidRDefault="008F2173" w:rsidP="008F2173">
            <w:pPr>
              <w:spacing w:before="20" w:after="20" w:line="240" w:lineRule="auto"/>
              <w:rPr>
                <w:rFonts w:eastAsia="Calibri" w:cstheme="minorHAnsi"/>
                <w:b/>
                <w:bCs/>
                <w:color w:val="000000" w:themeColor="text1"/>
              </w:rPr>
            </w:pPr>
          </w:p>
        </w:tc>
      </w:tr>
      <w:tr w:rsidR="008F2173" w:rsidRPr="0095350D" w14:paraId="42DFFC29" w14:textId="77777777" w:rsidTr="00484791">
        <w:trPr>
          <w:cantSplit/>
        </w:trPr>
        <w:tc>
          <w:tcPr>
            <w:tcW w:w="4253" w:type="dxa"/>
          </w:tcPr>
          <w:p w14:paraId="3128275F" w14:textId="2F91057C" w:rsidR="008F2173" w:rsidRPr="00FF115E" w:rsidRDefault="008F2173" w:rsidP="008F2173">
            <w:pPr>
              <w:spacing w:before="20" w:after="20" w:line="240" w:lineRule="auto"/>
              <w:rPr>
                <w:rFonts w:eastAsia="Calibri" w:cstheme="minorHAnsi"/>
                <w:color w:val="000000" w:themeColor="text1"/>
              </w:rPr>
            </w:pPr>
            <w:r w:rsidRPr="00FF115E">
              <w:rPr>
                <w:rFonts w:eastAsia="Calibri" w:cstheme="minorHAnsi"/>
                <w:color w:val="000000" w:themeColor="text1"/>
              </w:rPr>
              <w:t>Revenue to Capital Transfers</w:t>
            </w:r>
          </w:p>
        </w:tc>
        <w:tc>
          <w:tcPr>
            <w:tcW w:w="1276" w:type="dxa"/>
          </w:tcPr>
          <w:p w14:paraId="09F23B53" w14:textId="7118C31B"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0</w:t>
            </w:r>
          </w:p>
        </w:tc>
        <w:tc>
          <w:tcPr>
            <w:tcW w:w="1417" w:type="dxa"/>
          </w:tcPr>
          <w:p w14:paraId="346F9B9D" w14:textId="0B1F435B" w:rsidR="008F2173" w:rsidRPr="00FF115E" w:rsidRDefault="008F2173" w:rsidP="008F2173">
            <w:pPr>
              <w:spacing w:before="20" w:after="20" w:line="240" w:lineRule="auto"/>
              <w:jc w:val="right"/>
              <w:rPr>
                <w:rFonts w:eastAsia="Calibri" w:cstheme="minorHAnsi"/>
                <w:color w:val="000000" w:themeColor="text1"/>
              </w:rPr>
            </w:pPr>
          </w:p>
        </w:tc>
        <w:tc>
          <w:tcPr>
            <w:tcW w:w="1276" w:type="dxa"/>
          </w:tcPr>
          <w:p w14:paraId="0D6D2C07" w14:textId="2E3E89F7"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880</w:t>
            </w:r>
          </w:p>
        </w:tc>
        <w:tc>
          <w:tcPr>
            <w:tcW w:w="1276" w:type="dxa"/>
          </w:tcPr>
          <w:p w14:paraId="2807FD95" w14:textId="0B4B22F8"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880</w:t>
            </w:r>
          </w:p>
        </w:tc>
        <w:tc>
          <w:tcPr>
            <w:tcW w:w="5108" w:type="dxa"/>
          </w:tcPr>
          <w:p w14:paraId="061843A0" w14:textId="4CDD1230" w:rsidR="008F2173" w:rsidRPr="00FF115E" w:rsidRDefault="008F2173" w:rsidP="008F2173">
            <w:pPr>
              <w:spacing w:before="20" w:after="20" w:line="240" w:lineRule="auto"/>
              <w:rPr>
                <w:rFonts w:eastAsia="Calibri" w:cstheme="minorHAnsi"/>
                <w:b/>
                <w:bCs/>
                <w:color w:val="000000" w:themeColor="text1"/>
              </w:rPr>
            </w:pPr>
          </w:p>
        </w:tc>
      </w:tr>
      <w:tr w:rsidR="008F2173" w:rsidRPr="0095350D" w14:paraId="31E22CC8" w14:textId="77777777" w:rsidTr="00484791">
        <w:trPr>
          <w:cantSplit/>
        </w:trPr>
        <w:tc>
          <w:tcPr>
            <w:tcW w:w="4253" w:type="dxa"/>
          </w:tcPr>
          <w:p w14:paraId="68E112D8" w14:textId="520A567E" w:rsidR="008F2173" w:rsidRPr="00FF115E" w:rsidRDefault="008F2173" w:rsidP="008F2173">
            <w:pPr>
              <w:spacing w:before="20" w:after="20" w:line="240" w:lineRule="auto"/>
              <w:rPr>
                <w:rFonts w:eastAsia="Calibri" w:cstheme="minorHAnsi"/>
                <w:color w:val="000000" w:themeColor="text1"/>
              </w:rPr>
            </w:pPr>
            <w:r w:rsidRPr="00FF115E">
              <w:rPr>
                <w:rFonts w:eastAsia="Calibri" w:cstheme="minorHAnsi"/>
                <w:color w:val="000000" w:themeColor="text1"/>
              </w:rPr>
              <w:t xml:space="preserve">Borrowing </w:t>
            </w:r>
          </w:p>
        </w:tc>
        <w:tc>
          <w:tcPr>
            <w:tcW w:w="1276" w:type="dxa"/>
          </w:tcPr>
          <w:p w14:paraId="676167C6" w14:textId="6CCEA025"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18,660</w:t>
            </w:r>
          </w:p>
        </w:tc>
        <w:tc>
          <w:tcPr>
            <w:tcW w:w="1417" w:type="dxa"/>
          </w:tcPr>
          <w:p w14:paraId="707FBD6E" w14:textId="48E325A6" w:rsidR="008F2173" w:rsidRPr="00FF115E" w:rsidRDefault="008F2173" w:rsidP="008F2173">
            <w:pPr>
              <w:spacing w:before="20" w:after="20" w:line="240" w:lineRule="auto"/>
              <w:jc w:val="right"/>
              <w:rPr>
                <w:rFonts w:eastAsia="Calibri" w:cstheme="minorHAnsi"/>
                <w:color w:val="000000" w:themeColor="text1"/>
              </w:rPr>
            </w:pPr>
          </w:p>
        </w:tc>
        <w:tc>
          <w:tcPr>
            <w:tcW w:w="1276" w:type="dxa"/>
          </w:tcPr>
          <w:p w14:paraId="50EBD9AC" w14:textId="16C8299B"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000000" w:themeColor="text1"/>
              </w:rPr>
              <w:t>12,668</w:t>
            </w:r>
          </w:p>
        </w:tc>
        <w:tc>
          <w:tcPr>
            <w:tcW w:w="1276" w:type="dxa"/>
          </w:tcPr>
          <w:p w14:paraId="142B84BC" w14:textId="004E5905" w:rsidR="008F2173" w:rsidRPr="00FF115E" w:rsidRDefault="008F2173" w:rsidP="008F2173">
            <w:pPr>
              <w:spacing w:before="20" w:after="20" w:line="240" w:lineRule="auto"/>
              <w:jc w:val="right"/>
              <w:rPr>
                <w:rFonts w:eastAsia="Calibri" w:cstheme="minorHAnsi"/>
                <w:color w:val="000000" w:themeColor="text1"/>
              </w:rPr>
            </w:pPr>
            <w:r w:rsidRPr="00FF115E">
              <w:rPr>
                <w:rFonts w:eastAsia="Calibri" w:cstheme="minorHAnsi"/>
                <w:color w:val="FF0000"/>
              </w:rPr>
              <w:t>(5,992)</w:t>
            </w:r>
          </w:p>
        </w:tc>
        <w:tc>
          <w:tcPr>
            <w:tcW w:w="5108" w:type="dxa"/>
          </w:tcPr>
          <w:p w14:paraId="5B8391AF" w14:textId="1A4CDAD7" w:rsidR="008F2173" w:rsidRPr="00FF115E" w:rsidRDefault="008F2173" w:rsidP="008F2173">
            <w:pPr>
              <w:spacing w:before="20" w:after="20" w:line="240" w:lineRule="auto"/>
              <w:rPr>
                <w:rFonts w:eastAsia="Calibri" w:cstheme="minorHAnsi"/>
                <w:color w:val="000000" w:themeColor="text1"/>
              </w:rPr>
            </w:pPr>
          </w:p>
        </w:tc>
      </w:tr>
      <w:tr w:rsidR="008F2173" w:rsidRPr="0095350D" w14:paraId="3AE0F642" w14:textId="77777777" w:rsidTr="00484791">
        <w:trPr>
          <w:cantSplit/>
        </w:trPr>
        <w:tc>
          <w:tcPr>
            <w:tcW w:w="4253" w:type="dxa"/>
          </w:tcPr>
          <w:p w14:paraId="08C6ED37" w14:textId="38FB1F8C" w:rsidR="008F2173" w:rsidRPr="00FF115E" w:rsidRDefault="008F2173" w:rsidP="008F2173">
            <w:pPr>
              <w:spacing w:before="20" w:after="20" w:line="240" w:lineRule="auto"/>
              <w:rPr>
                <w:rFonts w:eastAsia="Calibri" w:cstheme="minorHAnsi"/>
                <w:b/>
                <w:bCs/>
                <w:color w:val="000000" w:themeColor="text1"/>
              </w:rPr>
            </w:pPr>
            <w:r w:rsidRPr="00FF115E">
              <w:rPr>
                <w:rFonts w:eastAsia="Calibri" w:cstheme="minorHAnsi"/>
                <w:b/>
                <w:bCs/>
                <w:color w:val="000000" w:themeColor="text1"/>
              </w:rPr>
              <w:t>Total Funding</w:t>
            </w:r>
          </w:p>
        </w:tc>
        <w:tc>
          <w:tcPr>
            <w:tcW w:w="1276" w:type="dxa"/>
          </w:tcPr>
          <w:p w14:paraId="4070AF6F" w14:textId="7F346323" w:rsidR="008F2173" w:rsidRPr="00FF115E" w:rsidRDefault="008F2173" w:rsidP="008F2173">
            <w:pPr>
              <w:spacing w:before="20" w:after="20" w:line="240" w:lineRule="auto"/>
              <w:jc w:val="right"/>
              <w:rPr>
                <w:rFonts w:eastAsia="Calibri" w:cstheme="minorHAnsi"/>
                <w:b/>
                <w:bCs/>
                <w:color w:val="000000" w:themeColor="text1"/>
              </w:rPr>
            </w:pPr>
            <w:r w:rsidRPr="00FF115E">
              <w:rPr>
                <w:rFonts w:eastAsia="Calibri" w:cstheme="minorHAnsi"/>
                <w:b/>
                <w:bCs/>
                <w:color w:val="000000" w:themeColor="text1"/>
              </w:rPr>
              <w:t>23,855</w:t>
            </w:r>
          </w:p>
        </w:tc>
        <w:tc>
          <w:tcPr>
            <w:tcW w:w="1417" w:type="dxa"/>
          </w:tcPr>
          <w:p w14:paraId="41396E56" w14:textId="5775DE20" w:rsidR="008F2173" w:rsidRPr="00FF115E" w:rsidRDefault="008F2173" w:rsidP="008F2173">
            <w:pPr>
              <w:spacing w:before="20" w:after="20" w:line="240" w:lineRule="auto"/>
              <w:jc w:val="right"/>
              <w:rPr>
                <w:rFonts w:eastAsia="Calibri" w:cstheme="minorHAnsi"/>
                <w:b/>
                <w:bCs/>
                <w:color w:val="000000" w:themeColor="text1"/>
              </w:rPr>
            </w:pPr>
          </w:p>
        </w:tc>
        <w:tc>
          <w:tcPr>
            <w:tcW w:w="1276" w:type="dxa"/>
          </w:tcPr>
          <w:p w14:paraId="20D0D77F" w14:textId="6ED201DE" w:rsidR="008F2173" w:rsidRPr="00FF115E" w:rsidRDefault="008F2173" w:rsidP="008F2173">
            <w:pPr>
              <w:spacing w:before="20" w:after="20" w:line="240" w:lineRule="auto"/>
              <w:jc w:val="right"/>
              <w:rPr>
                <w:rFonts w:eastAsia="Calibri" w:cstheme="minorHAnsi"/>
                <w:b/>
                <w:bCs/>
                <w:color w:val="000000" w:themeColor="text1"/>
              </w:rPr>
            </w:pPr>
            <w:r w:rsidRPr="00FF115E">
              <w:rPr>
                <w:rFonts w:eastAsia="Calibri" w:cstheme="minorHAnsi"/>
                <w:b/>
                <w:bCs/>
                <w:color w:val="000000" w:themeColor="text1"/>
              </w:rPr>
              <w:t>18,086</w:t>
            </w:r>
          </w:p>
        </w:tc>
        <w:tc>
          <w:tcPr>
            <w:tcW w:w="1276" w:type="dxa"/>
          </w:tcPr>
          <w:p w14:paraId="48774ADF" w14:textId="3A969685" w:rsidR="008F2173" w:rsidRPr="00FF115E" w:rsidRDefault="008F2173" w:rsidP="008F2173">
            <w:pPr>
              <w:spacing w:before="20" w:after="20" w:line="240" w:lineRule="auto"/>
              <w:jc w:val="right"/>
              <w:rPr>
                <w:rFonts w:eastAsia="Calibri" w:cstheme="minorHAnsi"/>
                <w:b/>
                <w:bCs/>
                <w:color w:val="000000" w:themeColor="text1"/>
              </w:rPr>
            </w:pPr>
            <w:r w:rsidRPr="00FF115E">
              <w:rPr>
                <w:rFonts w:eastAsia="Calibri" w:cstheme="minorHAnsi"/>
                <w:b/>
                <w:bCs/>
                <w:color w:val="FF0000"/>
              </w:rPr>
              <w:t>(5,769)</w:t>
            </w:r>
          </w:p>
        </w:tc>
        <w:tc>
          <w:tcPr>
            <w:tcW w:w="5108" w:type="dxa"/>
          </w:tcPr>
          <w:p w14:paraId="18FF1BE9" w14:textId="2D360B57" w:rsidR="008F2173" w:rsidRPr="00FF115E" w:rsidRDefault="008F2173" w:rsidP="008F2173">
            <w:pPr>
              <w:spacing w:before="20" w:after="20" w:line="240" w:lineRule="auto"/>
              <w:rPr>
                <w:rFonts w:eastAsia="Calibri" w:cstheme="minorHAnsi"/>
                <w:b/>
                <w:bCs/>
                <w:color w:val="000000" w:themeColor="text1"/>
              </w:rPr>
            </w:pPr>
          </w:p>
        </w:tc>
      </w:tr>
    </w:tbl>
    <w:p w14:paraId="473DB4B1" w14:textId="77777777" w:rsidR="00D8655D" w:rsidRPr="00143607" w:rsidRDefault="00D8655D" w:rsidP="00FF115E">
      <w:pPr>
        <w:rPr>
          <w:rFonts w:eastAsia="Times New Roman" w:cstheme="minorHAnsi"/>
          <w:b/>
          <w:color w:val="0F243E" w:themeColor="text2" w:themeShade="80"/>
        </w:rPr>
      </w:pPr>
    </w:p>
    <w:sectPr w:rsidR="00D8655D" w:rsidRPr="00143607" w:rsidSect="00B465D6">
      <w:pgSz w:w="16838" w:h="11906" w:orient="landscape" w:code="9"/>
      <w:pgMar w:top="851" w:right="1361" w:bottom="851" w:left="851" w:header="709" w:footer="159" w:gutter="0"/>
      <w:cols w:space="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43C9" w14:textId="77777777" w:rsidR="00AB68E0" w:rsidRDefault="00AB68E0" w:rsidP="00110D94">
      <w:pPr>
        <w:spacing w:after="0" w:line="240" w:lineRule="auto"/>
      </w:pPr>
      <w:r>
        <w:separator/>
      </w:r>
    </w:p>
  </w:endnote>
  <w:endnote w:type="continuationSeparator" w:id="0">
    <w:p w14:paraId="423F140B" w14:textId="77777777" w:rsidR="00AB68E0" w:rsidRDefault="00AB68E0" w:rsidP="00110D94">
      <w:pPr>
        <w:spacing w:after="0" w:line="240" w:lineRule="auto"/>
      </w:pPr>
      <w:r>
        <w:continuationSeparator/>
      </w:r>
    </w:p>
  </w:endnote>
  <w:endnote w:type="continuationNotice" w:id="1">
    <w:p w14:paraId="16034C86" w14:textId="77777777" w:rsidR="00AB68E0" w:rsidRDefault="00AB6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43369"/>
      <w:docPartObj>
        <w:docPartGallery w:val="Page Numbers (Bottom of Page)"/>
        <w:docPartUnique/>
      </w:docPartObj>
    </w:sdtPr>
    <w:sdtEndPr>
      <w:rPr>
        <w:noProof/>
      </w:rPr>
    </w:sdtEndPr>
    <w:sdtContent>
      <w:p w14:paraId="5F290DBC" w14:textId="4DD0386A" w:rsidR="00EB7C2E" w:rsidRDefault="00EB7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FD083" w14:textId="77777777" w:rsidR="00441D5D" w:rsidRDefault="0044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FD3B" w14:textId="77777777" w:rsidR="00AB68E0" w:rsidRDefault="00AB68E0" w:rsidP="00110D94">
      <w:pPr>
        <w:spacing w:after="0" w:line="240" w:lineRule="auto"/>
      </w:pPr>
      <w:r>
        <w:separator/>
      </w:r>
    </w:p>
  </w:footnote>
  <w:footnote w:type="continuationSeparator" w:id="0">
    <w:p w14:paraId="72BCC392" w14:textId="77777777" w:rsidR="00AB68E0" w:rsidRDefault="00AB68E0" w:rsidP="00110D94">
      <w:pPr>
        <w:spacing w:after="0" w:line="240" w:lineRule="auto"/>
      </w:pPr>
      <w:r>
        <w:continuationSeparator/>
      </w:r>
    </w:p>
  </w:footnote>
  <w:footnote w:type="continuationNotice" w:id="1">
    <w:p w14:paraId="147EE6D3" w14:textId="77777777" w:rsidR="00AB68E0" w:rsidRDefault="00AB6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DA11" w14:textId="25366793" w:rsidR="0011781A" w:rsidRDefault="0011781A">
    <w:pPr>
      <w:pStyle w:val="Header"/>
    </w:pPr>
    <w:r>
      <w:rPr>
        <w:noProof/>
        <w:lang w:eastAsia="en-GB"/>
      </w:rPr>
      <mc:AlternateContent>
        <mc:Choice Requires="wps">
          <w:drawing>
            <wp:anchor distT="0" distB="0" distL="114300" distR="114300" simplePos="0" relativeHeight="251658240" behindDoc="0" locked="0" layoutInCell="1" allowOverlap="1" wp14:anchorId="333048A6" wp14:editId="20C421A6">
              <wp:simplePos x="0" y="0"/>
              <wp:positionH relativeFrom="page">
                <wp:align>right</wp:align>
              </wp:positionH>
              <wp:positionV relativeFrom="paragraph">
                <wp:posOffset>-593090</wp:posOffset>
              </wp:positionV>
              <wp:extent cx="742950" cy="130873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087350"/>
                      </a:xfrm>
                      <a:prstGeom prst="rect">
                        <a:avLst/>
                      </a:prstGeom>
                      <a:solidFill>
                        <a:srgbClr val="44A28C"/>
                      </a:solidFill>
                      <a:ln w="9525">
                        <a:solidFill>
                          <a:srgbClr val="000000"/>
                        </a:solidFill>
                        <a:miter lim="800000"/>
                        <a:headEnd/>
                        <a:tailEnd/>
                      </a:ln>
                    </wps:spPr>
                    <wps:txbx>
                      <w:txbxContent>
                        <w:p w14:paraId="005A59DF" w14:textId="2B2D2858"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202</w:t>
                          </w:r>
                          <w:r w:rsidR="00A178FD">
                            <w:rPr>
                              <w:rFonts w:ascii="Tahoma" w:hAnsi="Tahoma" w:cs="Tahoma"/>
                              <w:b/>
                              <w:noProof/>
                              <w:color w:val="FFFFFF" w:themeColor="background1"/>
                              <w:sz w:val="24"/>
                              <w:szCs w:val="24"/>
                            </w:rPr>
                            <w:t>4/25</w:t>
                          </w:r>
                        </w:p>
                      </w:txbxContent>
                    </wps:txbx>
                    <wps:bodyPr rot="0" vert="vert"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3048A6" id="_x0000_t202" coordsize="21600,21600" o:spt="202" path="m,l,21600r21600,l21600,xe">
              <v:stroke joinstyle="miter"/>
              <v:path gradientshapeok="t" o:connecttype="rect"/>
            </v:shapetype>
            <v:shape id="Text Box 6" o:spid="_x0000_s1031" type="#_x0000_t202" style="position:absolute;margin-left:7.3pt;margin-top:-46.7pt;width:58.5pt;height:10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" fillcolor="#44a28c">
              <v:textbox style="layout-flow:vertical">
                <w:txbxContent>
                  <w:p w14:paraId="005A59DF" w14:textId="2B2D2858"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202</w:t>
                    </w:r>
                    <w:r w:rsidR="00A178FD">
                      <w:rPr>
                        <w:rFonts w:ascii="Tahoma" w:hAnsi="Tahoma" w:cs="Tahoma"/>
                        <w:b/>
                        <w:noProof/>
                        <w:color w:val="FFFFFF" w:themeColor="background1"/>
                        <w:sz w:val="24"/>
                        <w:szCs w:val="24"/>
                      </w:rPr>
                      <w:t>4/25</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2E29"/>
    <w:multiLevelType w:val="hybridMultilevel"/>
    <w:tmpl w:val="3440C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02A0B"/>
    <w:multiLevelType w:val="multilevel"/>
    <w:tmpl w:val="55DEB808"/>
    <w:lvl w:ilvl="0">
      <w:start w:val="1"/>
      <w:numFmt w:val="decimal"/>
      <w:lvlText w:val="%1."/>
      <w:lvlJc w:val="center"/>
      <w:pPr>
        <w:tabs>
          <w:tab w:val="num" w:pos="360"/>
        </w:tabs>
        <w:ind w:left="360" w:hanging="360"/>
      </w:pPr>
      <w:rPr>
        <w:rFonts w:hint="default"/>
      </w:rPr>
    </w:lvl>
    <w:lvl w:ilvl="1">
      <w:start w:val="1"/>
      <w:numFmt w:val="decimal"/>
      <w:lvlText w:val="%1.%2"/>
      <w:lvlJc w:val="left"/>
      <w:pPr>
        <w:tabs>
          <w:tab w:val="num" w:pos="1008"/>
        </w:tabs>
        <w:ind w:left="1008" w:hanging="648"/>
      </w:pPr>
      <w:rPr>
        <w:rFonts w:hint="default"/>
        <w:b w:val="0"/>
        <w:i w:val="0"/>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7195EA4"/>
    <w:multiLevelType w:val="multilevel"/>
    <w:tmpl w:val="212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9039B"/>
    <w:multiLevelType w:val="multilevel"/>
    <w:tmpl w:val="C556E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994A2B"/>
    <w:multiLevelType w:val="hybridMultilevel"/>
    <w:tmpl w:val="DE5C0760"/>
    <w:lvl w:ilvl="0" w:tplc="65606A9A">
      <w:start w:val="1"/>
      <w:numFmt w:val="decimal"/>
      <w:lvlText w:val="%1."/>
      <w:lvlJc w:val="left"/>
      <w:pPr>
        <w:ind w:left="720" w:hanging="360"/>
      </w:pPr>
      <w:rPr>
        <w:rFonts w:ascii="Calibri" w:hAnsi="Calibri"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40DBD"/>
    <w:multiLevelType w:val="hybridMultilevel"/>
    <w:tmpl w:val="00F6427A"/>
    <w:lvl w:ilvl="0" w:tplc="AC8CED7E">
      <w:start w:val="1"/>
      <w:numFmt w:val="decimal"/>
      <w:lvlText w:val="2.%1"/>
      <w:lvlJc w:val="left"/>
      <w:pPr>
        <w:ind w:left="720"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34148"/>
    <w:multiLevelType w:val="multilevel"/>
    <w:tmpl w:val="D5A8065A"/>
    <w:lvl w:ilvl="0">
      <w:start w:val="1"/>
      <w:numFmt w:val="decimal"/>
      <w:pStyle w:val="H1outturn"/>
      <w:lvlText w:val="%1."/>
      <w:lvlJc w:val="left"/>
      <w:pPr>
        <w:tabs>
          <w:tab w:val="num" w:pos="360"/>
        </w:tabs>
        <w:ind w:left="360" w:hanging="360"/>
      </w:pPr>
      <w:rPr>
        <w:rFonts w:ascii="Arial" w:hAnsi="Arial" w:hint="default"/>
        <w:color w:val="auto"/>
        <w:sz w:val="24"/>
        <w:szCs w:val="20"/>
      </w:rPr>
    </w:lvl>
    <w:lvl w:ilvl="1">
      <w:start w:val="1"/>
      <w:numFmt w:val="decimal"/>
      <w:pStyle w:val="H2Outturn"/>
      <w:lvlText w:val="%1.%2"/>
      <w:lvlJc w:val="left"/>
      <w:pPr>
        <w:tabs>
          <w:tab w:val="num" w:pos="648"/>
        </w:tabs>
        <w:ind w:left="648"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E6C3D6E"/>
    <w:multiLevelType w:val="hybridMultilevel"/>
    <w:tmpl w:val="EB6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01060"/>
    <w:multiLevelType w:val="hybridMultilevel"/>
    <w:tmpl w:val="C7CA32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529295317">
    <w:abstractNumId w:val="5"/>
  </w:num>
  <w:num w:numId="2" w16cid:durableId="1564829025">
    <w:abstractNumId w:val="2"/>
  </w:num>
  <w:num w:numId="3" w16cid:durableId="143158978">
    <w:abstractNumId w:val="3"/>
  </w:num>
  <w:num w:numId="4" w16cid:durableId="1243829188">
    <w:abstractNumId w:val="1"/>
  </w:num>
  <w:num w:numId="5" w16cid:durableId="72943421">
    <w:abstractNumId w:val="1"/>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6" w16cid:durableId="1410497849">
    <w:abstractNumId w:val="1"/>
  </w:num>
  <w:num w:numId="7" w16cid:durableId="1249537235">
    <w:abstractNumId w:val="7"/>
  </w:num>
  <w:num w:numId="8" w16cid:durableId="694575225">
    <w:abstractNumId w:val="6"/>
  </w:num>
  <w:num w:numId="9" w16cid:durableId="1458792412">
    <w:abstractNumId w:val="1"/>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10" w16cid:durableId="1010138218">
    <w:abstractNumId w:val="7"/>
  </w:num>
  <w:num w:numId="11" w16cid:durableId="1549877199">
    <w:abstractNumId w:val="7"/>
  </w:num>
  <w:num w:numId="12" w16cid:durableId="2131047777">
    <w:abstractNumId w:val="7"/>
  </w:num>
  <w:num w:numId="13" w16cid:durableId="1649475872">
    <w:abstractNumId w:val="9"/>
  </w:num>
  <w:num w:numId="14" w16cid:durableId="757211486">
    <w:abstractNumId w:val="7"/>
  </w:num>
  <w:num w:numId="15" w16cid:durableId="350566898">
    <w:abstractNumId w:val="7"/>
  </w:num>
  <w:num w:numId="16" w16cid:durableId="1376539737">
    <w:abstractNumId w:val="4"/>
  </w:num>
  <w:num w:numId="17" w16cid:durableId="1870029330">
    <w:abstractNumId w:val="0"/>
  </w:num>
  <w:num w:numId="18" w16cid:durableId="691732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522600">
    <w:abstractNumId w:val="8"/>
  </w:num>
  <w:num w:numId="20" w16cid:durableId="1474252568">
    <w:abstractNumId w:val="7"/>
  </w:num>
  <w:num w:numId="21" w16cid:durableId="575481698">
    <w:abstractNumId w:val="7"/>
  </w:num>
  <w:num w:numId="22" w16cid:durableId="189303207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94"/>
    <w:rsid w:val="00000EB2"/>
    <w:rsid w:val="00000EBF"/>
    <w:rsid w:val="000010BF"/>
    <w:rsid w:val="000012FD"/>
    <w:rsid w:val="0000130A"/>
    <w:rsid w:val="00001652"/>
    <w:rsid w:val="00001973"/>
    <w:rsid w:val="00001987"/>
    <w:rsid w:val="00001D65"/>
    <w:rsid w:val="00001E5C"/>
    <w:rsid w:val="00001F79"/>
    <w:rsid w:val="000021F2"/>
    <w:rsid w:val="00002349"/>
    <w:rsid w:val="000023E3"/>
    <w:rsid w:val="0000281B"/>
    <w:rsid w:val="000028E1"/>
    <w:rsid w:val="00002995"/>
    <w:rsid w:val="00002A8B"/>
    <w:rsid w:val="00002BA2"/>
    <w:rsid w:val="00002DD8"/>
    <w:rsid w:val="00002E7B"/>
    <w:rsid w:val="00003176"/>
    <w:rsid w:val="00003609"/>
    <w:rsid w:val="0000379A"/>
    <w:rsid w:val="000038AC"/>
    <w:rsid w:val="00003E9F"/>
    <w:rsid w:val="00004057"/>
    <w:rsid w:val="000042D1"/>
    <w:rsid w:val="000047A0"/>
    <w:rsid w:val="0000499A"/>
    <w:rsid w:val="00004CA1"/>
    <w:rsid w:val="00004CEC"/>
    <w:rsid w:val="00005106"/>
    <w:rsid w:val="0000596E"/>
    <w:rsid w:val="00005D0A"/>
    <w:rsid w:val="000061B6"/>
    <w:rsid w:val="0000637D"/>
    <w:rsid w:val="000063C1"/>
    <w:rsid w:val="0000659E"/>
    <w:rsid w:val="000065E3"/>
    <w:rsid w:val="00006867"/>
    <w:rsid w:val="00006EA1"/>
    <w:rsid w:val="00007015"/>
    <w:rsid w:val="000077A9"/>
    <w:rsid w:val="000079D8"/>
    <w:rsid w:val="00007AA5"/>
    <w:rsid w:val="00007D86"/>
    <w:rsid w:val="00010061"/>
    <w:rsid w:val="00010217"/>
    <w:rsid w:val="00010221"/>
    <w:rsid w:val="000104D3"/>
    <w:rsid w:val="000104E1"/>
    <w:rsid w:val="00010824"/>
    <w:rsid w:val="00010938"/>
    <w:rsid w:val="00011170"/>
    <w:rsid w:val="00011659"/>
    <w:rsid w:val="00011B22"/>
    <w:rsid w:val="00011E00"/>
    <w:rsid w:val="00011E70"/>
    <w:rsid w:val="00012138"/>
    <w:rsid w:val="0001235B"/>
    <w:rsid w:val="00012832"/>
    <w:rsid w:val="00012A58"/>
    <w:rsid w:val="00012B4D"/>
    <w:rsid w:val="00012C3A"/>
    <w:rsid w:val="00012EA7"/>
    <w:rsid w:val="00012EAF"/>
    <w:rsid w:val="00012F28"/>
    <w:rsid w:val="00012FF5"/>
    <w:rsid w:val="000131C1"/>
    <w:rsid w:val="0001354D"/>
    <w:rsid w:val="00013582"/>
    <w:rsid w:val="00013886"/>
    <w:rsid w:val="00014280"/>
    <w:rsid w:val="000142F0"/>
    <w:rsid w:val="0001440E"/>
    <w:rsid w:val="00014474"/>
    <w:rsid w:val="0001456E"/>
    <w:rsid w:val="00014723"/>
    <w:rsid w:val="00014BF6"/>
    <w:rsid w:val="00014F9A"/>
    <w:rsid w:val="000151DA"/>
    <w:rsid w:val="00015509"/>
    <w:rsid w:val="000156F6"/>
    <w:rsid w:val="00015A53"/>
    <w:rsid w:val="00015D00"/>
    <w:rsid w:val="00015D71"/>
    <w:rsid w:val="00015E55"/>
    <w:rsid w:val="00015ED1"/>
    <w:rsid w:val="000160DA"/>
    <w:rsid w:val="000165BD"/>
    <w:rsid w:val="00016BDC"/>
    <w:rsid w:val="00016C62"/>
    <w:rsid w:val="00016E3F"/>
    <w:rsid w:val="000177CB"/>
    <w:rsid w:val="00017A37"/>
    <w:rsid w:val="00017CC4"/>
    <w:rsid w:val="00017E59"/>
    <w:rsid w:val="000203C8"/>
    <w:rsid w:val="0002042A"/>
    <w:rsid w:val="0002077B"/>
    <w:rsid w:val="00020934"/>
    <w:rsid w:val="00020C4C"/>
    <w:rsid w:val="00021108"/>
    <w:rsid w:val="00021204"/>
    <w:rsid w:val="00021505"/>
    <w:rsid w:val="00021507"/>
    <w:rsid w:val="00021541"/>
    <w:rsid w:val="00021E37"/>
    <w:rsid w:val="000223A5"/>
    <w:rsid w:val="00022954"/>
    <w:rsid w:val="00022C5D"/>
    <w:rsid w:val="00022F43"/>
    <w:rsid w:val="00023079"/>
    <w:rsid w:val="000237E3"/>
    <w:rsid w:val="00023E77"/>
    <w:rsid w:val="00024298"/>
    <w:rsid w:val="000243DA"/>
    <w:rsid w:val="000244FF"/>
    <w:rsid w:val="000247EA"/>
    <w:rsid w:val="00024881"/>
    <w:rsid w:val="0002495B"/>
    <w:rsid w:val="00024A42"/>
    <w:rsid w:val="00024CB2"/>
    <w:rsid w:val="00024EB6"/>
    <w:rsid w:val="000254F1"/>
    <w:rsid w:val="0002562F"/>
    <w:rsid w:val="00025875"/>
    <w:rsid w:val="00025EFE"/>
    <w:rsid w:val="000264F6"/>
    <w:rsid w:val="0002760A"/>
    <w:rsid w:val="000276B8"/>
    <w:rsid w:val="00027888"/>
    <w:rsid w:val="00027AEE"/>
    <w:rsid w:val="00027B7E"/>
    <w:rsid w:val="00030042"/>
    <w:rsid w:val="0003005B"/>
    <w:rsid w:val="00030138"/>
    <w:rsid w:val="0003046C"/>
    <w:rsid w:val="00030647"/>
    <w:rsid w:val="00030D66"/>
    <w:rsid w:val="00030D7D"/>
    <w:rsid w:val="0003127A"/>
    <w:rsid w:val="0003132C"/>
    <w:rsid w:val="0003166A"/>
    <w:rsid w:val="000316D9"/>
    <w:rsid w:val="0003176A"/>
    <w:rsid w:val="00031B39"/>
    <w:rsid w:val="00031D21"/>
    <w:rsid w:val="00031DB4"/>
    <w:rsid w:val="000322F8"/>
    <w:rsid w:val="00032639"/>
    <w:rsid w:val="00033732"/>
    <w:rsid w:val="00033751"/>
    <w:rsid w:val="000337A3"/>
    <w:rsid w:val="000338EB"/>
    <w:rsid w:val="000340F1"/>
    <w:rsid w:val="000342B4"/>
    <w:rsid w:val="000344B8"/>
    <w:rsid w:val="000346B1"/>
    <w:rsid w:val="0003495F"/>
    <w:rsid w:val="00034B13"/>
    <w:rsid w:val="00035088"/>
    <w:rsid w:val="00035121"/>
    <w:rsid w:val="000353CA"/>
    <w:rsid w:val="00035634"/>
    <w:rsid w:val="00035739"/>
    <w:rsid w:val="0003578E"/>
    <w:rsid w:val="000359D2"/>
    <w:rsid w:val="00035BFE"/>
    <w:rsid w:val="00035D5D"/>
    <w:rsid w:val="00035DCE"/>
    <w:rsid w:val="00036041"/>
    <w:rsid w:val="000361E8"/>
    <w:rsid w:val="0003636D"/>
    <w:rsid w:val="0003671A"/>
    <w:rsid w:val="00036C51"/>
    <w:rsid w:val="00036C7D"/>
    <w:rsid w:val="00036CFF"/>
    <w:rsid w:val="00036EC2"/>
    <w:rsid w:val="00037139"/>
    <w:rsid w:val="00037649"/>
    <w:rsid w:val="000376B9"/>
    <w:rsid w:val="000378B8"/>
    <w:rsid w:val="00037BEE"/>
    <w:rsid w:val="00037E68"/>
    <w:rsid w:val="00040125"/>
    <w:rsid w:val="000403D8"/>
    <w:rsid w:val="0004055E"/>
    <w:rsid w:val="00040A11"/>
    <w:rsid w:val="00040A79"/>
    <w:rsid w:val="00040C73"/>
    <w:rsid w:val="0004113A"/>
    <w:rsid w:val="000411C9"/>
    <w:rsid w:val="000411EE"/>
    <w:rsid w:val="00041785"/>
    <w:rsid w:val="00041821"/>
    <w:rsid w:val="0004186D"/>
    <w:rsid w:val="000419EE"/>
    <w:rsid w:val="00041AB9"/>
    <w:rsid w:val="00041BC1"/>
    <w:rsid w:val="00041F25"/>
    <w:rsid w:val="00042723"/>
    <w:rsid w:val="00042C68"/>
    <w:rsid w:val="00042E1D"/>
    <w:rsid w:val="000439AA"/>
    <w:rsid w:val="00043B4F"/>
    <w:rsid w:val="00043DA0"/>
    <w:rsid w:val="00043FEB"/>
    <w:rsid w:val="00044390"/>
    <w:rsid w:val="000445BA"/>
    <w:rsid w:val="000446FF"/>
    <w:rsid w:val="00044843"/>
    <w:rsid w:val="00044A32"/>
    <w:rsid w:val="00044BAE"/>
    <w:rsid w:val="00045164"/>
    <w:rsid w:val="000456E2"/>
    <w:rsid w:val="0004574F"/>
    <w:rsid w:val="00045915"/>
    <w:rsid w:val="00045D9F"/>
    <w:rsid w:val="00045F52"/>
    <w:rsid w:val="00045F67"/>
    <w:rsid w:val="00046043"/>
    <w:rsid w:val="00046209"/>
    <w:rsid w:val="0004636D"/>
    <w:rsid w:val="000467B2"/>
    <w:rsid w:val="00046977"/>
    <w:rsid w:val="000469FC"/>
    <w:rsid w:val="00046BF5"/>
    <w:rsid w:val="00046F34"/>
    <w:rsid w:val="00047199"/>
    <w:rsid w:val="000472ED"/>
    <w:rsid w:val="000474C1"/>
    <w:rsid w:val="00047F8E"/>
    <w:rsid w:val="00047FA7"/>
    <w:rsid w:val="00047FF0"/>
    <w:rsid w:val="000503FF"/>
    <w:rsid w:val="00050E55"/>
    <w:rsid w:val="00051331"/>
    <w:rsid w:val="00051475"/>
    <w:rsid w:val="0005176A"/>
    <w:rsid w:val="000519DF"/>
    <w:rsid w:val="00051A44"/>
    <w:rsid w:val="00051C69"/>
    <w:rsid w:val="00051E6F"/>
    <w:rsid w:val="000527BE"/>
    <w:rsid w:val="00052ABB"/>
    <w:rsid w:val="00052C26"/>
    <w:rsid w:val="00052D07"/>
    <w:rsid w:val="000531FD"/>
    <w:rsid w:val="00053321"/>
    <w:rsid w:val="000536D0"/>
    <w:rsid w:val="0005385A"/>
    <w:rsid w:val="000539F7"/>
    <w:rsid w:val="00053B78"/>
    <w:rsid w:val="00053CEF"/>
    <w:rsid w:val="00053E72"/>
    <w:rsid w:val="000541FE"/>
    <w:rsid w:val="0005454D"/>
    <w:rsid w:val="000545A0"/>
    <w:rsid w:val="00054716"/>
    <w:rsid w:val="00054778"/>
    <w:rsid w:val="00054DBA"/>
    <w:rsid w:val="00054ED0"/>
    <w:rsid w:val="00055EDF"/>
    <w:rsid w:val="000563FD"/>
    <w:rsid w:val="000565B2"/>
    <w:rsid w:val="00056853"/>
    <w:rsid w:val="000568D4"/>
    <w:rsid w:val="00056A94"/>
    <w:rsid w:val="00056B69"/>
    <w:rsid w:val="00057028"/>
    <w:rsid w:val="000578BD"/>
    <w:rsid w:val="00057B99"/>
    <w:rsid w:val="00057BE7"/>
    <w:rsid w:val="00057E02"/>
    <w:rsid w:val="00057E42"/>
    <w:rsid w:val="00060584"/>
    <w:rsid w:val="00060767"/>
    <w:rsid w:val="000607D2"/>
    <w:rsid w:val="00060907"/>
    <w:rsid w:val="00060AA7"/>
    <w:rsid w:val="00060D8E"/>
    <w:rsid w:val="00060FFA"/>
    <w:rsid w:val="00061056"/>
    <w:rsid w:val="000612CA"/>
    <w:rsid w:val="000612E8"/>
    <w:rsid w:val="00061444"/>
    <w:rsid w:val="000618C2"/>
    <w:rsid w:val="0006194B"/>
    <w:rsid w:val="00061B90"/>
    <w:rsid w:val="00062961"/>
    <w:rsid w:val="00062C0F"/>
    <w:rsid w:val="000632B4"/>
    <w:rsid w:val="000636CE"/>
    <w:rsid w:val="000638A2"/>
    <w:rsid w:val="0006392D"/>
    <w:rsid w:val="00063D79"/>
    <w:rsid w:val="000642FD"/>
    <w:rsid w:val="00064455"/>
    <w:rsid w:val="000644E3"/>
    <w:rsid w:val="00064580"/>
    <w:rsid w:val="00064FFC"/>
    <w:rsid w:val="000652C8"/>
    <w:rsid w:val="0006552E"/>
    <w:rsid w:val="00065880"/>
    <w:rsid w:val="00065C1A"/>
    <w:rsid w:val="00065D55"/>
    <w:rsid w:val="00066125"/>
    <w:rsid w:val="000661C7"/>
    <w:rsid w:val="00066260"/>
    <w:rsid w:val="000663BB"/>
    <w:rsid w:val="0006650A"/>
    <w:rsid w:val="00066D2C"/>
    <w:rsid w:val="00066E1D"/>
    <w:rsid w:val="00067141"/>
    <w:rsid w:val="0006770F"/>
    <w:rsid w:val="00067C11"/>
    <w:rsid w:val="00067E72"/>
    <w:rsid w:val="00067F35"/>
    <w:rsid w:val="00067FE1"/>
    <w:rsid w:val="0007046E"/>
    <w:rsid w:val="000708F8"/>
    <w:rsid w:val="00070A4A"/>
    <w:rsid w:val="00070A85"/>
    <w:rsid w:val="00070A96"/>
    <w:rsid w:val="00070EBE"/>
    <w:rsid w:val="00071836"/>
    <w:rsid w:val="00071BC9"/>
    <w:rsid w:val="00071BDA"/>
    <w:rsid w:val="00071E27"/>
    <w:rsid w:val="00071E48"/>
    <w:rsid w:val="00071F6E"/>
    <w:rsid w:val="00072554"/>
    <w:rsid w:val="00072C17"/>
    <w:rsid w:val="00072C81"/>
    <w:rsid w:val="00072E98"/>
    <w:rsid w:val="00072FB0"/>
    <w:rsid w:val="000731DB"/>
    <w:rsid w:val="00073426"/>
    <w:rsid w:val="000735CB"/>
    <w:rsid w:val="000737DB"/>
    <w:rsid w:val="000739C4"/>
    <w:rsid w:val="00074018"/>
    <w:rsid w:val="0007431D"/>
    <w:rsid w:val="00074540"/>
    <w:rsid w:val="0007488A"/>
    <w:rsid w:val="00074CE7"/>
    <w:rsid w:val="00074F92"/>
    <w:rsid w:val="00075226"/>
    <w:rsid w:val="00075259"/>
    <w:rsid w:val="00075290"/>
    <w:rsid w:val="000754F7"/>
    <w:rsid w:val="000756B6"/>
    <w:rsid w:val="000758D1"/>
    <w:rsid w:val="000759C3"/>
    <w:rsid w:val="00075B97"/>
    <w:rsid w:val="000765A5"/>
    <w:rsid w:val="000767F8"/>
    <w:rsid w:val="00077033"/>
    <w:rsid w:val="00077265"/>
    <w:rsid w:val="00077464"/>
    <w:rsid w:val="00077729"/>
    <w:rsid w:val="000778F9"/>
    <w:rsid w:val="000779B3"/>
    <w:rsid w:val="00077B46"/>
    <w:rsid w:val="00077CB1"/>
    <w:rsid w:val="000800C3"/>
    <w:rsid w:val="00080184"/>
    <w:rsid w:val="000801EC"/>
    <w:rsid w:val="000803AB"/>
    <w:rsid w:val="000803CC"/>
    <w:rsid w:val="00080559"/>
    <w:rsid w:val="000807B1"/>
    <w:rsid w:val="000809CF"/>
    <w:rsid w:val="00080A0A"/>
    <w:rsid w:val="00080DEF"/>
    <w:rsid w:val="000810B5"/>
    <w:rsid w:val="000811A6"/>
    <w:rsid w:val="0008148C"/>
    <w:rsid w:val="0008179F"/>
    <w:rsid w:val="00081B31"/>
    <w:rsid w:val="00081BF7"/>
    <w:rsid w:val="00081C56"/>
    <w:rsid w:val="00081DA6"/>
    <w:rsid w:val="00081DBE"/>
    <w:rsid w:val="00081FA6"/>
    <w:rsid w:val="0008206A"/>
    <w:rsid w:val="00082325"/>
    <w:rsid w:val="00082A0F"/>
    <w:rsid w:val="00082B5C"/>
    <w:rsid w:val="0008325E"/>
    <w:rsid w:val="000832F6"/>
    <w:rsid w:val="0008341A"/>
    <w:rsid w:val="00083440"/>
    <w:rsid w:val="0008369A"/>
    <w:rsid w:val="00083885"/>
    <w:rsid w:val="00083DC1"/>
    <w:rsid w:val="00083EB8"/>
    <w:rsid w:val="000841D2"/>
    <w:rsid w:val="00084248"/>
    <w:rsid w:val="00084533"/>
    <w:rsid w:val="00084799"/>
    <w:rsid w:val="00084AB9"/>
    <w:rsid w:val="00084CE3"/>
    <w:rsid w:val="00084D79"/>
    <w:rsid w:val="00084DEF"/>
    <w:rsid w:val="0008520E"/>
    <w:rsid w:val="00085535"/>
    <w:rsid w:val="00085A69"/>
    <w:rsid w:val="00085C0C"/>
    <w:rsid w:val="000861A7"/>
    <w:rsid w:val="0008642D"/>
    <w:rsid w:val="000867CF"/>
    <w:rsid w:val="000869E9"/>
    <w:rsid w:val="00086A70"/>
    <w:rsid w:val="00087187"/>
    <w:rsid w:val="00087319"/>
    <w:rsid w:val="00087881"/>
    <w:rsid w:val="000878B4"/>
    <w:rsid w:val="0008791D"/>
    <w:rsid w:val="00087A7B"/>
    <w:rsid w:val="00087B06"/>
    <w:rsid w:val="00087D52"/>
    <w:rsid w:val="00090326"/>
    <w:rsid w:val="00090377"/>
    <w:rsid w:val="000904B7"/>
    <w:rsid w:val="000904BB"/>
    <w:rsid w:val="000908DD"/>
    <w:rsid w:val="0009097A"/>
    <w:rsid w:val="00090B6E"/>
    <w:rsid w:val="00090B80"/>
    <w:rsid w:val="00090C93"/>
    <w:rsid w:val="00090E6B"/>
    <w:rsid w:val="00091607"/>
    <w:rsid w:val="00091D62"/>
    <w:rsid w:val="00091E46"/>
    <w:rsid w:val="000927E7"/>
    <w:rsid w:val="000928B2"/>
    <w:rsid w:val="000929E7"/>
    <w:rsid w:val="00092A51"/>
    <w:rsid w:val="00092D7E"/>
    <w:rsid w:val="00092E7F"/>
    <w:rsid w:val="000935F2"/>
    <w:rsid w:val="000938D5"/>
    <w:rsid w:val="00093B4A"/>
    <w:rsid w:val="00093E14"/>
    <w:rsid w:val="00094625"/>
    <w:rsid w:val="0009467E"/>
    <w:rsid w:val="0009477E"/>
    <w:rsid w:val="00094B56"/>
    <w:rsid w:val="0009567B"/>
    <w:rsid w:val="00095907"/>
    <w:rsid w:val="00095D96"/>
    <w:rsid w:val="00095E1B"/>
    <w:rsid w:val="00095F6A"/>
    <w:rsid w:val="0009615F"/>
    <w:rsid w:val="00096200"/>
    <w:rsid w:val="0009622C"/>
    <w:rsid w:val="000969A9"/>
    <w:rsid w:val="00096F04"/>
    <w:rsid w:val="00096F68"/>
    <w:rsid w:val="00097192"/>
    <w:rsid w:val="00097768"/>
    <w:rsid w:val="000979C6"/>
    <w:rsid w:val="00097CFA"/>
    <w:rsid w:val="00097D58"/>
    <w:rsid w:val="00097E6E"/>
    <w:rsid w:val="00097EAD"/>
    <w:rsid w:val="00097F3F"/>
    <w:rsid w:val="000A015A"/>
    <w:rsid w:val="000A0800"/>
    <w:rsid w:val="000A084C"/>
    <w:rsid w:val="000A1004"/>
    <w:rsid w:val="000A1062"/>
    <w:rsid w:val="000A1261"/>
    <w:rsid w:val="000A12C1"/>
    <w:rsid w:val="000A1850"/>
    <w:rsid w:val="000A1B11"/>
    <w:rsid w:val="000A1FD7"/>
    <w:rsid w:val="000A2485"/>
    <w:rsid w:val="000A253F"/>
    <w:rsid w:val="000A25E3"/>
    <w:rsid w:val="000A278E"/>
    <w:rsid w:val="000A3029"/>
    <w:rsid w:val="000A309A"/>
    <w:rsid w:val="000A32CD"/>
    <w:rsid w:val="000A3312"/>
    <w:rsid w:val="000A34FE"/>
    <w:rsid w:val="000A3791"/>
    <w:rsid w:val="000A44EB"/>
    <w:rsid w:val="000A4AEF"/>
    <w:rsid w:val="000A4C18"/>
    <w:rsid w:val="000A542F"/>
    <w:rsid w:val="000A55D1"/>
    <w:rsid w:val="000A5864"/>
    <w:rsid w:val="000A58A6"/>
    <w:rsid w:val="000A5954"/>
    <w:rsid w:val="000A5BC5"/>
    <w:rsid w:val="000A5D7B"/>
    <w:rsid w:val="000A608D"/>
    <w:rsid w:val="000A60F8"/>
    <w:rsid w:val="000A6172"/>
    <w:rsid w:val="000A6317"/>
    <w:rsid w:val="000A6528"/>
    <w:rsid w:val="000A653C"/>
    <w:rsid w:val="000A6590"/>
    <w:rsid w:val="000A666F"/>
    <w:rsid w:val="000A6950"/>
    <w:rsid w:val="000A69C8"/>
    <w:rsid w:val="000A6B0C"/>
    <w:rsid w:val="000A6FC6"/>
    <w:rsid w:val="000A731B"/>
    <w:rsid w:val="000A7406"/>
    <w:rsid w:val="000A77D0"/>
    <w:rsid w:val="000A794E"/>
    <w:rsid w:val="000A7AF5"/>
    <w:rsid w:val="000A7BD1"/>
    <w:rsid w:val="000B0283"/>
    <w:rsid w:val="000B031B"/>
    <w:rsid w:val="000B03B2"/>
    <w:rsid w:val="000B06E5"/>
    <w:rsid w:val="000B07C2"/>
    <w:rsid w:val="000B0B28"/>
    <w:rsid w:val="000B0D10"/>
    <w:rsid w:val="000B0F47"/>
    <w:rsid w:val="000B1089"/>
    <w:rsid w:val="000B14DA"/>
    <w:rsid w:val="000B17F0"/>
    <w:rsid w:val="000B190A"/>
    <w:rsid w:val="000B1A02"/>
    <w:rsid w:val="000B1A1E"/>
    <w:rsid w:val="000B1D7D"/>
    <w:rsid w:val="000B1EB8"/>
    <w:rsid w:val="000B1FCE"/>
    <w:rsid w:val="000B20BA"/>
    <w:rsid w:val="000B20C0"/>
    <w:rsid w:val="000B23F0"/>
    <w:rsid w:val="000B243F"/>
    <w:rsid w:val="000B2B49"/>
    <w:rsid w:val="000B2E9D"/>
    <w:rsid w:val="000B31B5"/>
    <w:rsid w:val="000B31D6"/>
    <w:rsid w:val="000B32CD"/>
    <w:rsid w:val="000B38CF"/>
    <w:rsid w:val="000B396F"/>
    <w:rsid w:val="000B3A21"/>
    <w:rsid w:val="000B3CE9"/>
    <w:rsid w:val="000B3D2A"/>
    <w:rsid w:val="000B3E42"/>
    <w:rsid w:val="000B44DF"/>
    <w:rsid w:val="000B451C"/>
    <w:rsid w:val="000B495F"/>
    <w:rsid w:val="000B4A07"/>
    <w:rsid w:val="000B4CEC"/>
    <w:rsid w:val="000B4E80"/>
    <w:rsid w:val="000B5001"/>
    <w:rsid w:val="000B5997"/>
    <w:rsid w:val="000B5B78"/>
    <w:rsid w:val="000B5C2F"/>
    <w:rsid w:val="000B5D16"/>
    <w:rsid w:val="000B5F28"/>
    <w:rsid w:val="000B6AD9"/>
    <w:rsid w:val="000B6CA7"/>
    <w:rsid w:val="000B6D59"/>
    <w:rsid w:val="000B718A"/>
    <w:rsid w:val="000B7252"/>
    <w:rsid w:val="000B7387"/>
    <w:rsid w:val="000B7853"/>
    <w:rsid w:val="000B787B"/>
    <w:rsid w:val="000B7B2A"/>
    <w:rsid w:val="000B7CF5"/>
    <w:rsid w:val="000B7E21"/>
    <w:rsid w:val="000C074E"/>
    <w:rsid w:val="000C07D1"/>
    <w:rsid w:val="000C09BB"/>
    <w:rsid w:val="000C0B67"/>
    <w:rsid w:val="000C0C3C"/>
    <w:rsid w:val="000C0E65"/>
    <w:rsid w:val="000C1079"/>
    <w:rsid w:val="000C11BC"/>
    <w:rsid w:val="000C1606"/>
    <w:rsid w:val="000C16FF"/>
    <w:rsid w:val="000C18B9"/>
    <w:rsid w:val="000C1BF0"/>
    <w:rsid w:val="000C1E84"/>
    <w:rsid w:val="000C1F7B"/>
    <w:rsid w:val="000C20C4"/>
    <w:rsid w:val="000C23DE"/>
    <w:rsid w:val="000C26CF"/>
    <w:rsid w:val="000C2BCA"/>
    <w:rsid w:val="000C2E13"/>
    <w:rsid w:val="000C3010"/>
    <w:rsid w:val="000C3020"/>
    <w:rsid w:val="000C33C2"/>
    <w:rsid w:val="000C34A5"/>
    <w:rsid w:val="000C351D"/>
    <w:rsid w:val="000C3A67"/>
    <w:rsid w:val="000C3B90"/>
    <w:rsid w:val="000C41EA"/>
    <w:rsid w:val="000C4C30"/>
    <w:rsid w:val="000C4F22"/>
    <w:rsid w:val="000C5594"/>
    <w:rsid w:val="000C56FC"/>
    <w:rsid w:val="000C59A6"/>
    <w:rsid w:val="000C59AB"/>
    <w:rsid w:val="000C5A81"/>
    <w:rsid w:val="000C5BF9"/>
    <w:rsid w:val="000C5E80"/>
    <w:rsid w:val="000C64C7"/>
    <w:rsid w:val="000C680D"/>
    <w:rsid w:val="000C6824"/>
    <w:rsid w:val="000C6F39"/>
    <w:rsid w:val="000C6F61"/>
    <w:rsid w:val="000C72BF"/>
    <w:rsid w:val="000C7623"/>
    <w:rsid w:val="000C7E57"/>
    <w:rsid w:val="000D0189"/>
    <w:rsid w:val="000D01BC"/>
    <w:rsid w:val="000D04CF"/>
    <w:rsid w:val="000D0CB3"/>
    <w:rsid w:val="000D0FD0"/>
    <w:rsid w:val="000D1059"/>
    <w:rsid w:val="000D1266"/>
    <w:rsid w:val="000D15C3"/>
    <w:rsid w:val="000D16CA"/>
    <w:rsid w:val="000D16F0"/>
    <w:rsid w:val="000D1DD9"/>
    <w:rsid w:val="000D1DEF"/>
    <w:rsid w:val="000D1F01"/>
    <w:rsid w:val="000D22B9"/>
    <w:rsid w:val="000D22DF"/>
    <w:rsid w:val="000D2364"/>
    <w:rsid w:val="000D2695"/>
    <w:rsid w:val="000D28BE"/>
    <w:rsid w:val="000D2947"/>
    <w:rsid w:val="000D2C0D"/>
    <w:rsid w:val="000D2E69"/>
    <w:rsid w:val="000D30FA"/>
    <w:rsid w:val="000D31A7"/>
    <w:rsid w:val="000D3D49"/>
    <w:rsid w:val="000D4082"/>
    <w:rsid w:val="000D40D9"/>
    <w:rsid w:val="000D41DB"/>
    <w:rsid w:val="000D42E4"/>
    <w:rsid w:val="000D43FC"/>
    <w:rsid w:val="000D46D8"/>
    <w:rsid w:val="000D54AB"/>
    <w:rsid w:val="000D567F"/>
    <w:rsid w:val="000D616F"/>
    <w:rsid w:val="000D629B"/>
    <w:rsid w:val="000D62E4"/>
    <w:rsid w:val="000D62F9"/>
    <w:rsid w:val="000D6440"/>
    <w:rsid w:val="000D64D5"/>
    <w:rsid w:val="000D680D"/>
    <w:rsid w:val="000D6D3C"/>
    <w:rsid w:val="000D6D89"/>
    <w:rsid w:val="000D7015"/>
    <w:rsid w:val="000D71D8"/>
    <w:rsid w:val="000D7472"/>
    <w:rsid w:val="000D76D3"/>
    <w:rsid w:val="000D76EF"/>
    <w:rsid w:val="000D7EED"/>
    <w:rsid w:val="000D7FCA"/>
    <w:rsid w:val="000E0146"/>
    <w:rsid w:val="000E02B2"/>
    <w:rsid w:val="000E053E"/>
    <w:rsid w:val="000E0835"/>
    <w:rsid w:val="000E0A30"/>
    <w:rsid w:val="000E0D49"/>
    <w:rsid w:val="000E12EF"/>
    <w:rsid w:val="000E1547"/>
    <w:rsid w:val="000E1654"/>
    <w:rsid w:val="000E1784"/>
    <w:rsid w:val="000E20EB"/>
    <w:rsid w:val="000E213D"/>
    <w:rsid w:val="000E2244"/>
    <w:rsid w:val="000E242D"/>
    <w:rsid w:val="000E30CA"/>
    <w:rsid w:val="000E30E1"/>
    <w:rsid w:val="000E3270"/>
    <w:rsid w:val="000E34BF"/>
    <w:rsid w:val="000E38D2"/>
    <w:rsid w:val="000E3DC2"/>
    <w:rsid w:val="000E3FBD"/>
    <w:rsid w:val="000E45F6"/>
    <w:rsid w:val="000E495D"/>
    <w:rsid w:val="000E4A68"/>
    <w:rsid w:val="000E4BBE"/>
    <w:rsid w:val="000E4D4B"/>
    <w:rsid w:val="000E5013"/>
    <w:rsid w:val="000E5310"/>
    <w:rsid w:val="000E583D"/>
    <w:rsid w:val="000E5914"/>
    <w:rsid w:val="000E5DC0"/>
    <w:rsid w:val="000E5ECF"/>
    <w:rsid w:val="000E5EED"/>
    <w:rsid w:val="000E5F11"/>
    <w:rsid w:val="000E5F16"/>
    <w:rsid w:val="000E5F5B"/>
    <w:rsid w:val="000E6A32"/>
    <w:rsid w:val="000E6B48"/>
    <w:rsid w:val="000E6D5B"/>
    <w:rsid w:val="000E6DCA"/>
    <w:rsid w:val="000E6ED1"/>
    <w:rsid w:val="000E6FE6"/>
    <w:rsid w:val="000E6FF1"/>
    <w:rsid w:val="000E701B"/>
    <w:rsid w:val="000E707D"/>
    <w:rsid w:val="000E715A"/>
    <w:rsid w:val="000E716C"/>
    <w:rsid w:val="000E7399"/>
    <w:rsid w:val="000E7426"/>
    <w:rsid w:val="000E753A"/>
    <w:rsid w:val="000E7630"/>
    <w:rsid w:val="000E77DD"/>
    <w:rsid w:val="000E79E8"/>
    <w:rsid w:val="000E7A9D"/>
    <w:rsid w:val="000F02CA"/>
    <w:rsid w:val="000F0617"/>
    <w:rsid w:val="000F0679"/>
    <w:rsid w:val="000F0805"/>
    <w:rsid w:val="000F09B1"/>
    <w:rsid w:val="000F0D0F"/>
    <w:rsid w:val="000F0E12"/>
    <w:rsid w:val="000F0E4B"/>
    <w:rsid w:val="000F0E70"/>
    <w:rsid w:val="000F0F88"/>
    <w:rsid w:val="000F11E6"/>
    <w:rsid w:val="000F1447"/>
    <w:rsid w:val="000F1549"/>
    <w:rsid w:val="000F2300"/>
    <w:rsid w:val="000F24EE"/>
    <w:rsid w:val="000F27DE"/>
    <w:rsid w:val="000F28CA"/>
    <w:rsid w:val="000F2977"/>
    <w:rsid w:val="000F2A62"/>
    <w:rsid w:val="000F2D03"/>
    <w:rsid w:val="000F34C4"/>
    <w:rsid w:val="000F3907"/>
    <w:rsid w:val="000F3A3F"/>
    <w:rsid w:val="000F3D25"/>
    <w:rsid w:val="000F3D44"/>
    <w:rsid w:val="000F410B"/>
    <w:rsid w:val="000F4732"/>
    <w:rsid w:val="000F4C04"/>
    <w:rsid w:val="000F5113"/>
    <w:rsid w:val="000F52D9"/>
    <w:rsid w:val="000F5FC6"/>
    <w:rsid w:val="000F60AE"/>
    <w:rsid w:val="000F60F1"/>
    <w:rsid w:val="000F6341"/>
    <w:rsid w:val="000F6776"/>
    <w:rsid w:val="000F6995"/>
    <w:rsid w:val="000F69AA"/>
    <w:rsid w:val="000F69C0"/>
    <w:rsid w:val="000F69E4"/>
    <w:rsid w:val="000F6B40"/>
    <w:rsid w:val="000F6F01"/>
    <w:rsid w:val="000F714D"/>
    <w:rsid w:val="000F72F5"/>
    <w:rsid w:val="000F7656"/>
    <w:rsid w:val="00100089"/>
    <w:rsid w:val="0010009C"/>
    <w:rsid w:val="00100579"/>
    <w:rsid w:val="00100A64"/>
    <w:rsid w:val="00100F5F"/>
    <w:rsid w:val="0010109E"/>
    <w:rsid w:val="00101624"/>
    <w:rsid w:val="00101E31"/>
    <w:rsid w:val="001024B8"/>
    <w:rsid w:val="001024D5"/>
    <w:rsid w:val="00102603"/>
    <w:rsid w:val="0010266A"/>
    <w:rsid w:val="00102735"/>
    <w:rsid w:val="00102C79"/>
    <w:rsid w:val="00102EC4"/>
    <w:rsid w:val="00102FD8"/>
    <w:rsid w:val="00103097"/>
    <w:rsid w:val="001032CD"/>
    <w:rsid w:val="0010330E"/>
    <w:rsid w:val="00103320"/>
    <w:rsid w:val="0010373B"/>
    <w:rsid w:val="001037B4"/>
    <w:rsid w:val="001038ED"/>
    <w:rsid w:val="00103A98"/>
    <w:rsid w:val="00103F77"/>
    <w:rsid w:val="001040FC"/>
    <w:rsid w:val="001045D3"/>
    <w:rsid w:val="00104730"/>
    <w:rsid w:val="00104CA8"/>
    <w:rsid w:val="00104D37"/>
    <w:rsid w:val="00104ED4"/>
    <w:rsid w:val="00105274"/>
    <w:rsid w:val="001054A9"/>
    <w:rsid w:val="0010553F"/>
    <w:rsid w:val="001055A8"/>
    <w:rsid w:val="001055EB"/>
    <w:rsid w:val="001057E9"/>
    <w:rsid w:val="001058FA"/>
    <w:rsid w:val="00105975"/>
    <w:rsid w:val="00105B9D"/>
    <w:rsid w:val="00105BF9"/>
    <w:rsid w:val="00105D51"/>
    <w:rsid w:val="00105E59"/>
    <w:rsid w:val="00105E9B"/>
    <w:rsid w:val="00106072"/>
    <w:rsid w:val="001062F5"/>
    <w:rsid w:val="001062FF"/>
    <w:rsid w:val="0010633A"/>
    <w:rsid w:val="00106387"/>
    <w:rsid w:val="0010657F"/>
    <w:rsid w:val="0010681A"/>
    <w:rsid w:val="00106B81"/>
    <w:rsid w:val="00106B91"/>
    <w:rsid w:val="00107169"/>
    <w:rsid w:val="00107292"/>
    <w:rsid w:val="001073CD"/>
    <w:rsid w:val="00107550"/>
    <w:rsid w:val="001101E1"/>
    <w:rsid w:val="001104B7"/>
    <w:rsid w:val="00110D94"/>
    <w:rsid w:val="00110EAB"/>
    <w:rsid w:val="00110EE3"/>
    <w:rsid w:val="00110FB0"/>
    <w:rsid w:val="001110FC"/>
    <w:rsid w:val="00111757"/>
    <w:rsid w:val="00111A8D"/>
    <w:rsid w:val="00111CDD"/>
    <w:rsid w:val="00111D69"/>
    <w:rsid w:val="00111E46"/>
    <w:rsid w:val="00112311"/>
    <w:rsid w:val="00112A61"/>
    <w:rsid w:val="00112D1E"/>
    <w:rsid w:val="00112FA6"/>
    <w:rsid w:val="0011317F"/>
    <w:rsid w:val="001131EF"/>
    <w:rsid w:val="00113386"/>
    <w:rsid w:val="001136C0"/>
    <w:rsid w:val="00113872"/>
    <w:rsid w:val="00113A9D"/>
    <w:rsid w:val="00113BAE"/>
    <w:rsid w:val="00113D7A"/>
    <w:rsid w:val="0011422D"/>
    <w:rsid w:val="00114CDC"/>
    <w:rsid w:val="00114DE2"/>
    <w:rsid w:val="00115175"/>
    <w:rsid w:val="001152A0"/>
    <w:rsid w:val="0011579C"/>
    <w:rsid w:val="001159C0"/>
    <w:rsid w:val="00115B4B"/>
    <w:rsid w:val="00115E33"/>
    <w:rsid w:val="001161D1"/>
    <w:rsid w:val="00116339"/>
    <w:rsid w:val="00116643"/>
    <w:rsid w:val="001167D8"/>
    <w:rsid w:val="00116C1B"/>
    <w:rsid w:val="00116D3D"/>
    <w:rsid w:val="00116E72"/>
    <w:rsid w:val="00117225"/>
    <w:rsid w:val="0011781A"/>
    <w:rsid w:val="00117ABE"/>
    <w:rsid w:val="00117D0D"/>
    <w:rsid w:val="00120B55"/>
    <w:rsid w:val="00120BF2"/>
    <w:rsid w:val="00120D26"/>
    <w:rsid w:val="00120E55"/>
    <w:rsid w:val="00120FA3"/>
    <w:rsid w:val="001210C6"/>
    <w:rsid w:val="001212EA"/>
    <w:rsid w:val="001215A6"/>
    <w:rsid w:val="001218D9"/>
    <w:rsid w:val="00121EA8"/>
    <w:rsid w:val="00121FED"/>
    <w:rsid w:val="0012241F"/>
    <w:rsid w:val="001225D8"/>
    <w:rsid w:val="001225DF"/>
    <w:rsid w:val="001229D0"/>
    <w:rsid w:val="00122AE3"/>
    <w:rsid w:val="00123042"/>
    <w:rsid w:val="0012349B"/>
    <w:rsid w:val="00123769"/>
    <w:rsid w:val="00123828"/>
    <w:rsid w:val="00123DF5"/>
    <w:rsid w:val="001240D5"/>
    <w:rsid w:val="001243DC"/>
    <w:rsid w:val="00124769"/>
    <w:rsid w:val="00124A56"/>
    <w:rsid w:val="00124B46"/>
    <w:rsid w:val="00124E43"/>
    <w:rsid w:val="00125237"/>
    <w:rsid w:val="0012550A"/>
    <w:rsid w:val="00125684"/>
    <w:rsid w:val="00125CDB"/>
    <w:rsid w:val="00125EA1"/>
    <w:rsid w:val="001260CF"/>
    <w:rsid w:val="0012613E"/>
    <w:rsid w:val="001261EE"/>
    <w:rsid w:val="001261FD"/>
    <w:rsid w:val="00126400"/>
    <w:rsid w:val="00126476"/>
    <w:rsid w:val="0012647D"/>
    <w:rsid w:val="00126A67"/>
    <w:rsid w:val="00126A68"/>
    <w:rsid w:val="0012707E"/>
    <w:rsid w:val="00127263"/>
    <w:rsid w:val="001275C2"/>
    <w:rsid w:val="00127681"/>
    <w:rsid w:val="00127892"/>
    <w:rsid w:val="00127A3D"/>
    <w:rsid w:val="00127A40"/>
    <w:rsid w:val="00130716"/>
    <w:rsid w:val="00130893"/>
    <w:rsid w:val="00130C0B"/>
    <w:rsid w:val="00130DF6"/>
    <w:rsid w:val="00130E1A"/>
    <w:rsid w:val="0013115F"/>
    <w:rsid w:val="001314C5"/>
    <w:rsid w:val="00131CE6"/>
    <w:rsid w:val="00132831"/>
    <w:rsid w:val="001329CF"/>
    <w:rsid w:val="00132F27"/>
    <w:rsid w:val="00132F2B"/>
    <w:rsid w:val="0013324D"/>
    <w:rsid w:val="0013343B"/>
    <w:rsid w:val="00133531"/>
    <w:rsid w:val="00133A98"/>
    <w:rsid w:val="00133BC9"/>
    <w:rsid w:val="00133EA3"/>
    <w:rsid w:val="0013402A"/>
    <w:rsid w:val="001344B4"/>
    <w:rsid w:val="00134589"/>
    <w:rsid w:val="00134854"/>
    <w:rsid w:val="0013485E"/>
    <w:rsid w:val="001349AC"/>
    <w:rsid w:val="00134BCA"/>
    <w:rsid w:val="00134BD7"/>
    <w:rsid w:val="00134E20"/>
    <w:rsid w:val="00134E66"/>
    <w:rsid w:val="00135492"/>
    <w:rsid w:val="001356EB"/>
    <w:rsid w:val="001357E5"/>
    <w:rsid w:val="00135A0B"/>
    <w:rsid w:val="00135A65"/>
    <w:rsid w:val="00135A86"/>
    <w:rsid w:val="00135B02"/>
    <w:rsid w:val="00135BD9"/>
    <w:rsid w:val="00135DD6"/>
    <w:rsid w:val="001361B6"/>
    <w:rsid w:val="00136FD8"/>
    <w:rsid w:val="00137528"/>
    <w:rsid w:val="0013753E"/>
    <w:rsid w:val="001378F1"/>
    <w:rsid w:val="00137904"/>
    <w:rsid w:val="00137F06"/>
    <w:rsid w:val="00140025"/>
    <w:rsid w:val="00140D49"/>
    <w:rsid w:val="00140E5A"/>
    <w:rsid w:val="00140F32"/>
    <w:rsid w:val="00141037"/>
    <w:rsid w:val="001414E1"/>
    <w:rsid w:val="001419F8"/>
    <w:rsid w:val="00141C03"/>
    <w:rsid w:val="00141ECF"/>
    <w:rsid w:val="001420B0"/>
    <w:rsid w:val="001421C2"/>
    <w:rsid w:val="00142589"/>
    <w:rsid w:val="001429D9"/>
    <w:rsid w:val="00143362"/>
    <w:rsid w:val="001434A2"/>
    <w:rsid w:val="00143600"/>
    <w:rsid w:val="00143607"/>
    <w:rsid w:val="00143899"/>
    <w:rsid w:val="00143AFA"/>
    <w:rsid w:val="00143EDE"/>
    <w:rsid w:val="00143F43"/>
    <w:rsid w:val="00144B4C"/>
    <w:rsid w:val="0014536E"/>
    <w:rsid w:val="001456D3"/>
    <w:rsid w:val="0014579D"/>
    <w:rsid w:val="001459EC"/>
    <w:rsid w:val="00146563"/>
    <w:rsid w:val="001465BB"/>
    <w:rsid w:val="00146726"/>
    <w:rsid w:val="00146E69"/>
    <w:rsid w:val="00147136"/>
    <w:rsid w:val="00147624"/>
    <w:rsid w:val="00147A57"/>
    <w:rsid w:val="00147D8B"/>
    <w:rsid w:val="001500E0"/>
    <w:rsid w:val="0015011B"/>
    <w:rsid w:val="0015037F"/>
    <w:rsid w:val="00150686"/>
    <w:rsid w:val="00150A3B"/>
    <w:rsid w:val="00150ABE"/>
    <w:rsid w:val="00150AC6"/>
    <w:rsid w:val="001510A0"/>
    <w:rsid w:val="001510A2"/>
    <w:rsid w:val="0015115D"/>
    <w:rsid w:val="0015129F"/>
    <w:rsid w:val="001514BE"/>
    <w:rsid w:val="0015170E"/>
    <w:rsid w:val="001519AC"/>
    <w:rsid w:val="00151B03"/>
    <w:rsid w:val="00151BF0"/>
    <w:rsid w:val="00151BF1"/>
    <w:rsid w:val="0015218C"/>
    <w:rsid w:val="001521E0"/>
    <w:rsid w:val="0015238F"/>
    <w:rsid w:val="00152639"/>
    <w:rsid w:val="00152E19"/>
    <w:rsid w:val="00152E50"/>
    <w:rsid w:val="0015319A"/>
    <w:rsid w:val="00153387"/>
    <w:rsid w:val="00153421"/>
    <w:rsid w:val="001535B2"/>
    <w:rsid w:val="00153B69"/>
    <w:rsid w:val="00153EF0"/>
    <w:rsid w:val="001544F1"/>
    <w:rsid w:val="00154898"/>
    <w:rsid w:val="0015494D"/>
    <w:rsid w:val="001549BF"/>
    <w:rsid w:val="00154B4B"/>
    <w:rsid w:val="00154C12"/>
    <w:rsid w:val="0015531E"/>
    <w:rsid w:val="001555B0"/>
    <w:rsid w:val="001557CA"/>
    <w:rsid w:val="00155B22"/>
    <w:rsid w:val="00155B61"/>
    <w:rsid w:val="00155DBA"/>
    <w:rsid w:val="00155FB1"/>
    <w:rsid w:val="001563FB"/>
    <w:rsid w:val="0015641C"/>
    <w:rsid w:val="00156868"/>
    <w:rsid w:val="0015697D"/>
    <w:rsid w:val="00156DB1"/>
    <w:rsid w:val="00156EAA"/>
    <w:rsid w:val="001572B0"/>
    <w:rsid w:val="001572EF"/>
    <w:rsid w:val="001577B5"/>
    <w:rsid w:val="001578F7"/>
    <w:rsid w:val="00157AAB"/>
    <w:rsid w:val="001600A8"/>
    <w:rsid w:val="001606AE"/>
    <w:rsid w:val="00160A93"/>
    <w:rsid w:val="00160C8E"/>
    <w:rsid w:val="00160F90"/>
    <w:rsid w:val="0016102E"/>
    <w:rsid w:val="00161046"/>
    <w:rsid w:val="0016122F"/>
    <w:rsid w:val="001614CC"/>
    <w:rsid w:val="001616CE"/>
    <w:rsid w:val="00161B43"/>
    <w:rsid w:val="00161BEB"/>
    <w:rsid w:val="001620A4"/>
    <w:rsid w:val="00162539"/>
    <w:rsid w:val="001625AB"/>
    <w:rsid w:val="001625BF"/>
    <w:rsid w:val="00162E19"/>
    <w:rsid w:val="00162E22"/>
    <w:rsid w:val="00162F03"/>
    <w:rsid w:val="001632E9"/>
    <w:rsid w:val="0016343A"/>
    <w:rsid w:val="001635C7"/>
    <w:rsid w:val="00163A80"/>
    <w:rsid w:val="00163C12"/>
    <w:rsid w:val="00163CB5"/>
    <w:rsid w:val="00163FB8"/>
    <w:rsid w:val="00164188"/>
    <w:rsid w:val="001641C6"/>
    <w:rsid w:val="00164811"/>
    <w:rsid w:val="00164870"/>
    <w:rsid w:val="00164BE4"/>
    <w:rsid w:val="001650B5"/>
    <w:rsid w:val="00165101"/>
    <w:rsid w:val="00165140"/>
    <w:rsid w:val="00165300"/>
    <w:rsid w:val="0016550B"/>
    <w:rsid w:val="00165B55"/>
    <w:rsid w:val="00165BD2"/>
    <w:rsid w:val="00165C8B"/>
    <w:rsid w:val="00165D03"/>
    <w:rsid w:val="00165D21"/>
    <w:rsid w:val="00165DF6"/>
    <w:rsid w:val="00165FAF"/>
    <w:rsid w:val="001663AC"/>
    <w:rsid w:val="001667F7"/>
    <w:rsid w:val="00166A34"/>
    <w:rsid w:val="00166C87"/>
    <w:rsid w:val="00166E29"/>
    <w:rsid w:val="001670AE"/>
    <w:rsid w:val="001671F4"/>
    <w:rsid w:val="0016745B"/>
    <w:rsid w:val="0016750D"/>
    <w:rsid w:val="0016766C"/>
    <w:rsid w:val="00167720"/>
    <w:rsid w:val="00167BAD"/>
    <w:rsid w:val="00167D02"/>
    <w:rsid w:val="00167DF4"/>
    <w:rsid w:val="00167EF2"/>
    <w:rsid w:val="001702E5"/>
    <w:rsid w:val="001705E2"/>
    <w:rsid w:val="001706E0"/>
    <w:rsid w:val="0017071E"/>
    <w:rsid w:val="001709F8"/>
    <w:rsid w:val="00170A1F"/>
    <w:rsid w:val="00170C90"/>
    <w:rsid w:val="00170E7F"/>
    <w:rsid w:val="00170F87"/>
    <w:rsid w:val="0017104E"/>
    <w:rsid w:val="00171275"/>
    <w:rsid w:val="001716CD"/>
    <w:rsid w:val="00171989"/>
    <w:rsid w:val="00171AA5"/>
    <w:rsid w:val="00171B03"/>
    <w:rsid w:val="00171B99"/>
    <w:rsid w:val="00171CB4"/>
    <w:rsid w:val="00171E6C"/>
    <w:rsid w:val="001722F5"/>
    <w:rsid w:val="00172838"/>
    <w:rsid w:val="00172A3B"/>
    <w:rsid w:val="00172ACE"/>
    <w:rsid w:val="00172D2F"/>
    <w:rsid w:val="00172D99"/>
    <w:rsid w:val="00172DA9"/>
    <w:rsid w:val="00173135"/>
    <w:rsid w:val="0017320F"/>
    <w:rsid w:val="00173227"/>
    <w:rsid w:val="0017387C"/>
    <w:rsid w:val="00173994"/>
    <w:rsid w:val="00173B16"/>
    <w:rsid w:val="00173FF8"/>
    <w:rsid w:val="00174483"/>
    <w:rsid w:val="00174600"/>
    <w:rsid w:val="00174608"/>
    <w:rsid w:val="00174945"/>
    <w:rsid w:val="00174A0C"/>
    <w:rsid w:val="00174B96"/>
    <w:rsid w:val="0017519E"/>
    <w:rsid w:val="00175305"/>
    <w:rsid w:val="00175373"/>
    <w:rsid w:val="00175483"/>
    <w:rsid w:val="00175B7B"/>
    <w:rsid w:val="0017612F"/>
    <w:rsid w:val="001764BF"/>
    <w:rsid w:val="00176BB5"/>
    <w:rsid w:val="00176C78"/>
    <w:rsid w:val="001770F2"/>
    <w:rsid w:val="0017719A"/>
    <w:rsid w:val="001774EE"/>
    <w:rsid w:val="001779E2"/>
    <w:rsid w:val="00177B2D"/>
    <w:rsid w:val="00177E51"/>
    <w:rsid w:val="00180225"/>
    <w:rsid w:val="00180314"/>
    <w:rsid w:val="0018031C"/>
    <w:rsid w:val="00180D58"/>
    <w:rsid w:val="00180ED1"/>
    <w:rsid w:val="00181129"/>
    <w:rsid w:val="00181426"/>
    <w:rsid w:val="0018195C"/>
    <w:rsid w:val="00181A0B"/>
    <w:rsid w:val="00181B1B"/>
    <w:rsid w:val="00181FCF"/>
    <w:rsid w:val="00182F44"/>
    <w:rsid w:val="001830AD"/>
    <w:rsid w:val="00183107"/>
    <w:rsid w:val="001836D6"/>
    <w:rsid w:val="00183C21"/>
    <w:rsid w:val="00184492"/>
    <w:rsid w:val="001844AD"/>
    <w:rsid w:val="00185135"/>
    <w:rsid w:val="001851BD"/>
    <w:rsid w:val="00185403"/>
    <w:rsid w:val="00186024"/>
    <w:rsid w:val="001864E0"/>
    <w:rsid w:val="00186E1D"/>
    <w:rsid w:val="00187050"/>
    <w:rsid w:val="00187358"/>
    <w:rsid w:val="001877EB"/>
    <w:rsid w:val="0018790D"/>
    <w:rsid w:val="00187C14"/>
    <w:rsid w:val="00187C61"/>
    <w:rsid w:val="00187C83"/>
    <w:rsid w:val="00187E35"/>
    <w:rsid w:val="00187F37"/>
    <w:rsid w:val="00187F8B"/>
    <w:rsid w:val="00190208"/>
    <w:rsid w:val="00190385"/>
    <w:rsid w:val="00190406"/>
    <w:rsid w:val="00190590"/>
    <w:rsid w:val="00190BD1"/>
    <w:rsid w:val="00190C2B"/>
    <w:rsid w:val="00190EE9"/>
    <w:rsid w:val="00191483"/>
    <w:rsid w:val="0019151D"/>
    <w:rsid w:val="001915EA"/>
    <w:rsid w:val="001916E8"/>
    <w:rsid w:val="0019172A"/>
    <w:rsid w:val="00191B79"/>
    <w:rsid w:val="00191C13"/>
    <w:rsid w:val="0019205C"/>
    <w:rsid w:val="0019270B"/>
    <w:rsid w:val="00192A2C"/>
    <w:rsid w:val="00192B6A"/>
    <w:rsid w:val="00192DE4"/>
    <w:rsid w:val="0019323D"/>
    <w:rsid w:val="00193428"/>
    <w:rsid w:val="00193537"/>
    <w:rsid w:val="00193672"/>
    <w:rsid w:val="00193D73"/>
    <w:rsid w:val="00193E43"/>
    <w:rsid w:val="00193E9C"/>
    <w:rsid w:val="00193EF1"/>
    <w:rsid w:val="0019405B"/>
    <w:rsid w:val="00194196"/>
    <w:rsid w:val="00194730"/>
    <w:rsid w:val="001947FB"/>
    <w:rsid w:val="00194AE8"/>
    <w:rsid w:val="00194B46"/>
    <w:rsid w:val="00194F4A"/>
    <w:rsid w:val="00195383"/>
    <w:rsid w:val="00195703"/>
    <w:rsid w:val="0019583D"/>
    <w:rsid w:val="00195B1E"/>
    <w:rsid w:val="00195BE7"/>
    <w:rsid w:val="00195C0F"/>
    <w:rsid w:val="00195DC2"/>
    <w:rsid w:val="00195DD0"/>
    <w:rsid w:val="00195EF7"/>
    <w:rsid w:val="00196281"/>
    <w:rsid w:val="001968D7"/>
    <w:rsid w:val="001971AD"/>
    <w:rsid w:val="001979C6"/>
    <w:rsid w:val="001979DA"/>
    <w:rsid w:val="00197A4A"/>
    <w:rsid w:val="00197BD4"/>
    <w:rsid w:val="001A002F"/>
    <w:rsid w:val="001A0215"/>
    <w:rsid w:val="001A0484"/>
    <w:rsid w:val="001A04AA"/>
    <w:rsid w:val="001A0A94"/>
    <w:rsid w:val="001A1158"/>
    <w:rsid w:val="001A1BD0"/>
    <w:rsid w:val="001A1C55"/>
    <w:rsid w:val="001A22C1"/>
    <w:rsid w:val="001A23D8"/>
    <w:rsid w:val="001A2568"/>
    <w:rsid w:val="001A266D"/>
    <w:rsid w:val="001A2741"/>
    <w:rsid w:val="001A2749"/>
    <w:rsid w:val="001A28C3"/>
    <w:rsid w:val="001A2B3A"/>
    <w:rsid w:val="001A2D05"/>
    <w:rsid w:val="001A2E02"/>
    <w:rsid w:val="001A2FDC"/>
    <w:rsid w:val="001A3131"/>
    <w:rsid w:val="001A3186"/>
    <w:rsid w:val="001A34E8"/>
    <w:rsid w:val="001A351A"/>
    <w:rsid w:val="001A3790"/>
    <w:rsid w:val="001A39FE"/>
    <w:rsid w:val="001A3E22"/>
    <w:rsid w:val="001A3F23"/>
    <w:rsid w:val="001A419D"/>
    <w:rsid w:val="001A434A"/>
    <w:rsid w:val="001A46D0"/>
    <w:rsid w:val="001A49EF"/>
    <w:rsid w:val="001A4B7C"/>
    <w:rsid w:val="001A4C46"/>
    <w:rsid w:val="001A51B8"/>
    <w:rsid w:val="001A526A"/>
    <w:rsid w:val="001A554B"/>
    <w:rsid w:val="001A55F1"/>
    <w:rsid w:val="001A572B"/>
    <w:rsid w:val="001A62D9"/>
    <w:rsid w:val="001A6664"/>
    <w:rsid w:val="001A6AE2"/>
    <w:rsid w:val="001A6C00"/>
    <w:rsid w:val="001A6F06"/>
    <w:rsid w:val="001A7137"/>
    <w:rsid w:val="001A738D"/>
    <w:rsid w:val="001A74FC"/>
    <w:rsid w:val="001A782A"/>
    <w:rsid w:val="001A788A"/>
    <w:rsid w:val="001A7A04"/>
    <w:rsid w:val="001A7E2B"/>
    <w:rsid w:val="001A7F7A"/>
    <w:rsid w:val="001B0192"/>
    <w:rsid w:val="001B051C"/>
    <w:rsid w:val="001B0B57"/>
    <w:rsid w:val="001B1114"/>
    <w:rsid w:val="001B1279"/>
    <w:rsid w:val="001B1CA6"/>
    <w:rsid w:val="001B1D1E"/>
    <w:rsid w:val="001B21A8"/>
    <w:rsid w:val="001B2452"/>
    <w:rsid w:val="001B27B7"/>
    <w:rsid w:val="001B27BA"/>
    <w:rsid w:val="001B2ACD"/>
    <w:rsid w:val="001B2C55"/>
    <w:rsid w:val="001B2F75"/>
    <w:rsid w:val="001B307C"/>
    <w:rsid w:val="001B3101"/>
    <w:rsid w:val="001B3289"/>
    <w:rsid w:val="001B3364"/>
    <w:rsid w:val="001B35E2"/>
    <w:rsid w:val="001B3A51"/>
    <w:rsid w:val="001B3B31"/>
    <w:rsid w:val="001B42FE"/>
    <w:rsid w:val="001B43A9"/>
    <w:rsid w:val="001B4A6C"/>
    <w:rsid w:val="001B4DD3"/>
    <w:rsid w:val="001B4E33"/>
    <w:rsid w:val="001B5270"/>
    <w:rsid w:val="001B55CF"/>
    <w:rsid w:val="001B56EA"/>
    <w:rsid w:val="001B58C2"/>
    <w:rsid w:val="001B5AF0"/>
    <w:rsid w:val="001B5E01"/>
    <w:rsid w:val="001B6112"/>
    <w:rsid w:val="001B6261"/>
    <w:rsid w:val="001B6599"/>
    <w:rsid w:val="001B67BC"/>
    <w:rsid w:val="001B67E9"/>
    <w:rsid w:val="001B7044"/>
    <w:rsid w:val="001B7307"/>
    <w:rsid w:val="001B7350"/>
    <w:rsid w:val="001B74A5"/>
    <w:rsid w:val="001B7524"/>
    <w:rsid w:val="001B7587"/>
    <w:rsid w:val="001C026E"/>
    <w:rsid w:val="001C0538"/>
    <w:rsid w:val="001C05C4"/>
    <w:rsid w:val="001C0D0F"/>
    <w:rsid w:val="001C1278"/>
    <w:rsid w:val="001C184B"/>
    <w:rsid w:val="001C1944"/>
    <w:rsid w:val="001C22F0"/>
    <w:rsid w:val="001C235A"/>
    <w:rsid w:val="001C26B3"/>
    <w:rsid w:val="001C2A3D"/>
    <w:rsid w:val="001C2ADE"/>
    <w:rsid w:val="001C2CE3"/>
    <w:rsid w:val="001C2E99"/>
    <w:rsid w:val="001C2F2A"/>
    <w:rsid w:val="001C2FD5"/>
    <w:rsid w:val="001C318F"/>
    <w:rsid w:val="001C32C8"/>
    <w:rsid w:val="001C3376"/>
    <w:rsid w:val="001C394F"/>
    <w:rsid w:val="001C3A4F"/>
    <w:rsid w:val="001C3B3E"/>
    <w:rsid w:val="001C3C1A"/>
    <w:rsid w:val="001C3E72"/>
    <w:rsid w:val="001C3E7E"/>
    <w:rsid w:val="001C4079"/>
    <w:rsid w:val="001C4180"/>
    <w:rsid w:val="001C4260"/>
    <w:rsid w:val="001C4380"/>
    <w:rsid w:val="001C4BFD"/>
    <w:rsid w:val="001C4C5B"/>
    <w:rsid w:val="001C4D9A"/>
    <w:rsid w:val="001C4FC6"/>
    <w:rsid w:val="001C50F6"/>
    <w:rsid w:val="001C53BA"/>
    <w:rsid w:val="001C57FF"/>
    <w:rsid w:val="001C58B6"/>
    <w:rsid w:val="001C5BC2"/>
    <w:rsid w:val="001C5C91"/>
    <w:rsid w:val="001C6321"/>
    <w:rsid w:val="001C63CD"/>
    <w:rsid w:val="001C6598"/>
    <w:rsid w:val="001C6F40"/>
    <w:rsid w:val="001C70B7"/>
    <w:rsid w:val="001C7211"/>
    <w:rsid w:val="001C741E"/>
    <w:rsid w:val="001C768F"/>
    <w:rsid w:val="001C780D"/>
    <w:rsid w:val="001C7EA5"/>
    <w:rsid w:val="001D0308"/>
    <w:rsid w:val="001D06DF"/>
    <w:rsid w:val="001D07B1"/>
    <w:rsid w:val="001D0871"/>
    <w:rsid w:val="001D0973"/>
    <w:rsid w:val="001D0C72"/>
    <w:rsid w:val="001D0CE7"/>
    <w:rsid w:val="001D0D2A"/>
    <w:rsid w:val="001D0FB6"/>
    <w:rsid w:val="001D1158"/>
    <w:rsid w:val="001D132F"/>
    <w:rsid w:val="001D1539"/>
    <w:rsid w:val="001D168C"/>
    <w:rsid w:val="001D194B"/>
    <w:rsid w:val="001D1C46"/>
    <w:rsid w:val="001D1C94"/>
    <w:rsid w:val="001D1CCA"/>
    <w:rsid w:val="001D1EDD"/>
    <w:rsid w:val="001D1F90"/>
    <w:rsid w:val="001D1F91"/>
    <w:rsid w:val="001D200F"/>
    <w:rsid w:val="001D20EF"/>
    <w:rsid w:val="001D225B"/>
    <w:rsid w:val="001D2637"/>
    <w:rsid w:val="001D285F"/>
    <w:rsid w:val="001D30BD"/>
    <w:rsid w:val="001D317E"/>
    <w:rsid w:val="001D3941"/>
    <w:rsid w:val="001D3DBE"/>
    <w:rsid w:val="001D4180"/>
    <w:rsid w:val="001D465F"/>
    <w:rsid w:val="001D472F"/>
    <w:rsid w:val="001D4B27"/>
    <w:rsid w:val="001D4C67"/>
    <w:rsid w:val="001D4E3A"/>
    <w:rsid w:val="001D511E"/>
    <w:rsid w:val="001D5144"/>
    <w:rsid w:val="001D53B7"/>
    <w:rsid w:val="001D5449"/>
    <w:rsid w:val="001D5597"/>
    <w:rsid w:val="001D5604"/>
    <w:rsid w:val="001D568C"/>
    <w:rsid w:val="001D5774"/>
    <w:rsid w:val="001D5A74"/>
    <w:rsid w:val="001D5F0C"/>
    <w:rsid w:val="001D5F1C"/>
    <w:rsid w:val="001D63FC"/>
    <w:rsid w:val="001D645D"/>
    <w:rsid w:val="001D649C"/>
    <w:rsid w:val="001D654E"/>
    <w:rsid w:val="001D6D03"/>
    <w:rsid w:val="001D712E"/>
    <w:rsid w:val="001D756F"/>
    <w:rsid w:val="001D777F"/>
    <w:rsid w:val="001D7940"/>
    <w:rsid w:val="001D7C40"/>
    <w:rsid w:val="001D7FA4"/>
    <w:rsid w:val="001E0069"/>
    <w:rsid w:val="001E02E9"/>
    <w:rsid w:val="001E0453"/>
    <w:rsid w:val="001E06A7"/>
    <w:rsid w:val="001E076C"/>
    <w:rsid w:val="001E07FD"/>
    <w:rsid w:val="001E0B62"/>
    <w:rsid w:val="001E0F8A"/>
    <w:rsid w:val="001E122B"/>
    <w:rsid w:val="001E129F"/>
    <w:rsid w:val="001E12EE"/>
    <w:rsid w:val="001E14DA"/>
    <w:rsid w:val="001E157C"/>
    <w:rsid w:val="001E165F"/>
    <w:rsid w:val="001E1A10"/>
    <w:rsid w:val="001E1ACC"/>
    <w:rsid w:val="001E200A"/>
    <w:rsid w:val="001E20DE"/>
    <w:rsid w:val="001E2422"/>
    <w:rsid w:val="001E26D7"/>
    <w:rsid w:val="001E270C"/>
    <w:rsid w:val="001E28A2"/>
    <w:rsid w:val="001E2C1F"/>
    <w:rsid w:val="001E2E2C"/>
    <w:rsid w:val="001E2ED4"/>
    <w:rsid w:val="001E31EB"/>
    <w:rsid w:val="001E331B"/>
    <w:rsid w:val="001E34A8"/>
    <w:rsid w:val="001E3943"/>
    <w:rsid w:val="001E3A80"/>
    <w:rsid w:val="001E3ABD"/>
    <w:rsid w:val="001E3C66"/>
    <w:rsid w:val="001E3E89"/>
    <w:rsid w:val="001E4008"/>
    <w:rsid w:val="001E44A2"/>
    <w:rsid w:val="001E49D4"/>
    <w:rsid w:val="001E4D9F"/>
    <w:rsid w:val="001E4F94"/>
    <w:rsid w:val="001E543D"/>
    <w:rsid w:val="001E560A"/>
    <w:rsid w:val="001E5D8E"/>
    <w:rsid w:val="001E6156"/>
    <w:rsid w:val="001E698A"/>
    <w:rsid w:val="001E69F0"/>
    <w:rsid w:val="001E6B87"/>
    <w:rsid w:val="001E6C11"/>
    <w:rsid w:val="001E6D54"/>
    <w:rsid w:val="001E6EF7"/>
    <w:rsid w:val="001E731E"/>
    <w:rsid w:val="001E7CA5"/>
    <w:rsid w:val="001F0855"/>
    <w:rsid w:val="001F0ED6"/>
    <w:rsid w:val="001F0F57"/>
    <w:rsid w:val="001F1353"/>
    <w:rsid w:val="001F166D"/>
    <w:rsid w:val="001F1A9A"/>
    <w:rsid w:val="001F1D4C"/>
    <w:rsid w:val="001F1E19"/>
    <w:rsid w:val="001F2347"/>
    <w:rsid w:val="001F239A"/>
    <w:rsid w:val="001F23AA"/>
    <w:rsid w:val="001F2662"/>
    <w:rsid w:val="001F292F"/>
    <w:rsid w:val="001F2C3B"/>
    <w:rsid w:val="001F3144"/>
    <w:rsid w:val="001F33C4"/>
    <w:rsid w:val="001F3586"/>
    <w:rsid w:val="001F3599"/>
    <w:rsid w:val="001F3732"/>
    <w:rsid w:val="001F3786"/>
    <w:rsid w:val="001F3A82"/>
    <w:rsid w:val="001F3B85"/>
    <w:rsid w:val="001F3CEA"/>
    <w:rsid w:val="001F4034"/>
    <w:rsid w:val="001F4232"/>
    <w:rsid w:val="001F4390"/>
    <w:rsid w:val="001F474B"/>
    <w:rsid w:val="001F49ED"/>
    <w:rsid w:val="001F49FE"/>
    <w:rsid w:val="001F4C9A"/>
    <w:rsid w:val="001F4EB2"/>
    <w:rsid w:val="001F5021"/>
    <w:rsid w:val="001F58FB"/>
    <w:rsid w:val="001F5A6B"/>
    <w:rsid w:val="001F5A7E"/>
    <w:rsid w:val="001F5E05"/>
    <w:rsid w:val="001F64ED"/>
    <w:rsid w:val="001F6755"/>
    <w:rsid w:val="001F6947"/>
    <w:rsid w:val="001F73E7"/>
    <w:rsid w:val="001F75F8"/>
    <w:rsid w:val="001F78C0"/>
    <w:rsid w:val="001F7B9A"/>
    <w:rsid w:val="001F7D15"/>
    <w:rsid w:val="002001C0"/>
    <w:rsid w:val="0020023E"/>
    <w:rsid w:val="002003ED"/>
    <w:rsid w:val="002004D2"/>
    <w:rsid w:val="0020076D"/>
    <w:rsid w:val="00200AB2"/>
    <w:rsid w:val="00200C94"/>
    <w:rsid w:val="00200D52"/>
    <w:rsid w:val="00200D99"/>
    <w:rsid w:val="00200E74"/>
    <w:rsid w:val="002015F8"/>
    <w:rsid w:val="0020193D"/>
    <w:rsid w:val="002019E0"/>
    <w:rsid w:val="00202123"/>
    <w:rsid w:val="00202342"/>
    <w:rsid w:val="00202619"/>
    <w:rsid w:val="00202802"/>
    <w:rsid w:val="00203177"/>
    <w:rsid w:val="002031A4"/>
    <w:rsid w:val="0020328A"/>
    <w:rsid w:val="0020363A"/>
    <w:rsid w:val="00203881"/>
    <w:rsid w:val="00203931"/>
    <w:rsid w:val="00203C16"/>
    <w:rsid w:val="00203F63"/>
    <w:rsid w:val="0020479E"/>
    <w:rsid w:val="0020481D"/>
    <w:rsid w:val="00204A2C"/>
    <w:rsid w:val="00204EDE"/>
    <w:rsid w:val="002050D2"/>
    <w:rsid w:val="00205216"/>
    <w:rsid w:val="00205262"/>
    <w:rsid w:val="00205357"/>
    <w:rsid w:val="0020559A"/>
    <w:rsid w:val="00205615"/>
    <w:rsid w:val="002058AE"/>
    <w:rsid w:val="00205A17"/>
    <w:rsid w:val="00205B33"/>
    <w:rsid w:val="00205EF9"/>
    <w:rsid w:val="0020619B"/>
    <w:rsid w:val="002062FF"/>
    <w:rsid w:val="00206767"/>
    <w:rsid w:val="0020692D"/>
    <w:rsid w:val="00206C24"/>
    <w:rsid w:val="00206DE8"/>
    <w:rsid w:val="00206E20"/>
    <w:rsid w:val="00206EF1"/>
    <w:rsid w:val="00207844"/>
    <w:rsid w:val="00207A1F"/>
    <w:rsid w:val="00207AF2"/>
    <w:rsid w:val="00207D29"/>
    <w:rsid w:val="00207FD5"/>
    <w:rsid w:val="002100A0"/>
    <w:rsid w:val="00210228"/>
    <w:rsid w:val="002106CA"/>
    <w:rsid w:val="002107BF"/>
    <w:rsid w:val="00210E16"/>
    <w:rsid w:val="00211238"/>
    <w:rsid w:val="002114A7"/>
    <w:rsid w:val="00211606"/>
    <w:rsid w:val="00211626"/>
    <w:rsid w:val="00211840"/>
    <w:rsid w:val="00211AAA"/>
    <w:rsid w:val="00211AC9"/>
    <w:rsid w:val="00211D34"/>
    <w:rsid w:val="00211E1B"/>
    <w:rsid w:val="002122EA"/>
    <w:rsid w:val="0021267C"/>
    <w:rsid w:val="00212A37"/>
    <w:rsid w:val="00212C7F"/>
    <w:rsid w:val="00212D95"/>
    <w:rsid w:val="00212DF0"/>
    <w:rsid w:val="00212DFD"/>
    <w:rsid w:val="00212FA4"/>
    <w:rsid w:val="00213369"/>
    <w:rsid w:val="0021348E"/>
    <w:rsid w:val="0021363B"/>
    <w:rsid w:val="002136C2"/>
    <w:rsid w:val="00213AC6"/>
    <w:rsid w:val="00213E77"/>
    <w:rsid w:val="002143A9"/>
    <w:rsid w:val="00214632"/>
    <w:rsid w:val="00214CEA"/>
    <w:rsid w:val="00214D58"/>
    <w:rsid w:val="002150A4"/>
    <w:rsid w:val="002150A8"/>
    <w:rsid w:val="002151BB"/>
    <w:rsid w:val="00215711"/>
    <w:rsid w:val="00215DB9"/>
    <w:rsid w:val="00215E66"/>
    <w:rsid w:val="0021658A"/>
    <w:rsid w:val="002165CF"/>
    <w:rsid w:val="00216980"/>
    <w:rsid w:val="002171C9"/>
    <w:rsid w:val="002173C3"/>
    <w:rsid w:val="00217ABB"/>
    <w:rsid w:val="00217B5F"/>
    <w:rsid w:val="00217D18"/>
    <w:rsid w:val="00217DC8"/>
    <w:rsid w:val="00217FC4"/>
    <w:rsid w:val="0022002B"/>
    <w:rsid w:val="0022035F"/>
    <w:rsid w:val="00220960"/>
    <w:rsid w:val="00221647"/>
    <w:rsid w:val="0022190B"/>
    <w:rsid w:val="00221C40"/>
    <w:rsid w:val="00221C8F"/>
    <w:rsid w:val="00221FCA"/>
    <w:rsid w:val="0022230A"/>
    <w:rsid w:val="002225B9"/>
    <w:rsid w:val="002229D3"/>
    <w:rsid w:val="00222CA6"/>
    <w:rsid w:val="00223327"/>
    <w:rsid w:val="0022335F"/>
    <w:rsid w:val="002235A5"/>
    <w:rsid w:val="0022374F"/>
    <w:rsid w:val="002239D0"/>
    <w:rsid w:val="00223AFD"/>
    <w:rsid w:val="00223B5F"/>
    <w:rsid w:val="00223FBF"/>
    <w:rsid w:val="00223FEF"/>
    <w:rsid w:val="00224AB7"/>
    <w:rsid w:val="00224C70"/>
    <w:rsid w:val="00224EED"/>
    <w:rsid w:val="00225017"/>
    <w:rsid w:val="002256A1"/>
    <w:rsid w:val="00225A35"/>
    <w:rsid w:val="00225AB8"/>
    <w:rsid w:val="00225C23"/>
    <w:rsid w:val="00225C28"/>
    <w:rsid w:val="002260EB"/>
    <w:rsid w:val="0022639C"/>
    <w:rsid w:val="00226D2B"/>
    <w:rsid w:val="00226E3D"/>
    <w:rsid w:val="0022719F"/>
    <w:rsid w:val="00227296"/>
    <w:rsid w:val="002272C1"/>
    <w:rsid w:val="002273E8"/>
    <w:rsid w:val="002278A7"/>
    <w:rsid w:val="00227A08"/>
    <w:rsid w:val="00227DF2"/>
    <w:rsid w:val="00227E3D"/>
    <w:rsid w:val="002300DF"/>
    <w:rsid w:val="00230F70"/>
    <w:rsid w:val="00231126"/>
    <w:rsid w:val="00231823"/>
    <w:rsid w:val="002319E0"/>
    <w:rsid w:val="002320FC"/>
    <w:rsid w:val="002323DA"/>
    <w:rsid w:val="00232614"/>
    <w:rsid w:val="0023296D"/>
    <w:rsid w:val="00232B29"/>
    <w:rsid w:val="00232D60"/>
    <w:rsid w:val="00232E49"/>
    <w:rsid w:val="0023308C"/>
    <w:rsid w:val="00233201"/>
    <w:rsid w:val="00233544"/>
    <w:rsid w:val="00233C25"/>
    <w:rsid w:val="00233C67"/>
    <w:rsid w:val="00233FA0"/>
    <w:rsid w:val="00234404"/>
    <w:rsid w:val="00234492"/>
    <w:rsid w:val="002344A2"/>
    <w:rsid w:val="002353A5"/>
    <w:rsid w:val="002354FE"/>
    <w:rsid w:val="00235FAB"/>
    <w:rsid w:val="002362C4"/>
    <w:rsid w:val="00236351"/>
    <w:rsid w:val="002368C1"/>
    <w:rsid w:val="002368E3"/>
    <w:rsid w:val="0023690B"/>
    <w:rsid w:val="00236937"/>
    <w:rsid w:val="00236ADA"/>
    <w:rsid w:val="00236AED"/>
    <w:rsid w:val="0023722D"/>
    <w:rsid w:val="0023735D"/>
    <w:rsid w:val="00237467"/>
    <w:rsid w:val="00237773"/>
    <w:rsid w:val="002378D2"/>
    <w:rsid w:val="002379EC"/>
    <w:rsid w:val="00237CB2"/>
    <w:rsid w:val="002406AC"/>
    <w:rsid w:val="0024088D"/>
    <w:rsid w:val="002409D7"/>
    <w:rsid w:val="00240E62"/>
    <w:rsid w:val="00241683"/>
    <w:rsid w:val="00241A27"/>
    <w:rsid w:val="00241B05"/>
    <w:rsid w:val="00241D05"/>
    <w:rsid w:val="00241D0B"/>
    <w:rsid w:val="00241D28"/>
    <w:rsid w:val="00241E5E"/>
    <w:rsid w:val="00242152"/>
    <w:rsid w:val="0024245C"/>
    <w:rsid w:val="0024270A"/>
    <w:rsid w:val="00242D83"/>
    <w:rsid w:val="00242F2D"/>
    <w:rsid w:val="002432F1"/>
    <w:rsid w:val="002438F0"/>
    <w:rsid w:val="00243AB3"/>
    <w:rsid w:val="00243C6E"/>
    <w:rsid w:val="00243CB6"/>
    <w:rsid w:val="00243DAD"/>
    <w:rsid w:val="00243EC9"/>
    <w:rsid w:val="00244193"/>
    <w:rsid w:val="002441B2"/>
    <w:rsid w:val="00244527"/>
    <w:rsid w:val="002445E5"/>
    <w:rsid w:val="0024477C"/>
    <w:rsid w:val="002447C8"/>
    <w:rsid w:val="00244BA9"/>
    <w:rsid w:val="00244CAA"/>
    <w:rsid w:val="00244D30"/>
    <w:rsid w:val="0024507C"/>
    <w:rsid w:val="002452F3"/>
    <w:rsid w:val="002452F4"/>
    <w:rsid w:val="0024534C"/>
    <w:rsid w:val="002456DE"/>
    <w:rsid w:val="00245741"/>
    <w:rsid w:val="0024582A"/>
    <w:rsid w:val="00245965"/>
    <w:rsid w:val="00245CFB"/>
    <w:rsid w:val="00245DB6"/>
    <w:rsid w:val="00245F1B"/>
    <w:rsid w:val="00246289"/>
    <w:rsid w:val="00246324"/>
    <w:rsid w:val="0024645F"/>
    <w:rsid w:val="00246A84"/>
    <w:rsid w:val="00246AB2"/>
    <w:rsid w:val="00246B75"/>
    <w:rsid w:val="00246E13"/>
    <w:rsid w:val="00247048"/>
    <w:rsid w:val="002471D0"/>
    <w:rsid w:val="00247380"/>
    <w:rsid w:val="0024748E"/>
    <w:rsid w:val="00247538"/>
    <w:rsid w:val="002475C3"/>
    <w:rsid w:val="00247728"/>
    <w:rsid w:val="00247862"/>
    <w:rsid w:val="00247F3C"/>
    <w:rsid w:val="00250207"/>
    <w:rsid w:val="002503FE"/>
    <w:rsid w:val="002504B2"/>
    <w:rsid w:val="00250583"/>
    <w:rsid w:val="002505DF"/>
    <w:rsid w:val="0025095C"/>
    <w:rsid w:val="00250C09"/>
    <w:rsid w:val="00250D40"/>
    <w:rsid w:val="00250D64"/>
    <w:rsid w:val="002510BB"/>
    <w:rsid w:val="00251358"/>
    <w:rsid w:val="00251372"/>
    <w:rsid w:val="002518BC"/>
    <w:rsid w:val="00251BC5"/>
    <w:rsid w:val="002522E4"/>
    <w:rsid w:val="00252326"/>
    <w:rsid w:val="00252363"/>
    <w:rsid w:val="00252401"/>
    <w:rsid w:val="00252499"/>
    <w:rsid w:val="002526FA"/>
    <w:rsid w:val="00252804"/>
    <w:rsid w:val="002528DA"/>
    <w:rsid w:val="00252C5B"/>
    <w:rsid w:val="00252FFB"/>
    <w:rsid w:val="00253526"/>
    <w:rsid w:val="002535A3"/>
    <w:rsid w:val="00253765"/>
    <w:rsid w:val="00253821"/>
    <w:rsid w:val="002539E0"/>
    <w:rsid w:val="00253D50"/>
    <w:rsid w:val="00254117"/>
    <w:rsid w:val="00254137"/>
    <w:rsid w:val="00254249"/>
    <w:rsid w:val="002543A5"/>
    <w:rsid w:val="002544A0"/>
    <w:rsid w:val="002549BA"/>
    <w:rsid w:val="002549F5"/>
    <w:rsid w:val="00255033"/>
    <w:rsid w:val="0025547D"/>
    <w:rsid w:val="00255690"/>
    <w:rsid w:val="002556B5"/>
    <w:rsid w:val="00255996"/>
    <w:rsid w:val="00255AED"/>
    <w:rsid w:val="00255BDA"/>
    <w:rsid w:val="0025617A"/>
    <w:rsid w:val="002567CB"/>
    <w:rsid w:val="0025683F"/>
    <w:rsid w:val="002568E0"/>
    <w:rsid w:val="00256C91"/>
    <w:rsid w:val="00256CB1"/>
    <w:rsid w:val="00256DE7"/>
    <w:rsid w:val="00256F8D"/>
    <w:rsid w:val="0025755B"/>
    <w:rsid w:val="00257775"/>
    <w:rsid w:val="00257820"/>
    <w:rsid w:val="00257955"/>
    <w:rsid w:val="00257A04"/>
    <w:rsid w:val="00257BF4"/>
    <w:rsid w:val="00260712"/>
    <w:rsid w:val="0026075A"/>
    <w:rsid w:val="00260884"/>
    <w:rsid w:val="0026092F"/>
    <w:rsid w:val="00260A63"/>
    <w:rsid w:val="002612F5"/>
    <w:rsid w:val="0026151D"/>
    <w:rsid w:val="00261844"/>
    <w:rsid w:val="00261953"/>
    <w:rsid w:val="00261E4B"/>
    <w:rsid w:val="00261F6F"/>
    <w:rsid w:val="00261F91"/>
    <w:rsid w:val="002620CD"/>
    <w:rsid w:val="002623B5"/>
    <w:rsid w:val="002626FB"/>
    <w:rsid w:val="00262782"/>
    <w:rsid w:val="00262A1A"/>
    <w:rsid w:val="00262A21"/>
    <w:rsid w:val="00262AF7"/>
    <w:rsid w:val="00262B42"/>
    <w:rsid w:val="00262C14"/>
    <w:rsid w:val="00262D39"/>
    <w:rsid w:val="00262DC8"/>
    <w:rsid w:val="00262FBC"/>
    <w:rsid w:val="00263214"/>
    <w:rsid w:val="002635D2"/>
    <w:rsid w:val="00263854"/>
    <w:rsid w:val="002639A2"/>
    <w:rsid w:val="00263A91"/>
    <w:rsid w:val="00263AF2"/>
    <w:rsid w:val="00263FF5"/>
    <w:rsid w:val="0026454B"/>
    <w:rsid w:val="002645D7"/>
    <w:rsid w:val="002646A6"/>
    <w:rsid w:val="00264F30"/>
    <w:rsid w:val="00264F40"/>
    <w:rsid w:val="00264F60"/>
    <w:rsid w:val="00264FAA"/>
    <w:rsid w:val="0026540F"/>
    <w:rsid w:val="00265423"/>
    <w:rsid w:val="00265438"/>
    <w:rsid w:val="00265751"/>
    <w:rsid w:val="00265964"/>
    <w:rsid w:val="00265FC8"/>
    <w:rsid w:val="00266461"/>
    <w:rsid w:val="002664DC"/>
    <w:rsid w:val="00266554"/>
    <w:rsid w:val="0026685D"/>
    <w:rsid w:val="00266E66"/>
    <w:rsid w:val="00266EB2"/>
    <w:rsid w:val="00266F5D"/>
    <w:rsid w:val="0026769E"/>
    <w:rsid w:val="0026776F"/>
    <w:rsid w:val="002678D4"/>
    <w:rsid w:val="00267BA0"/>
    <w:rsid w:val="00267CFB"/>
    <w:rsid w:val="00267DFD"/>
    <w:rsid w:val="002704FA"/>
    <w:rsid w:val="002705AA"/>
    <w:rsid w:val="00270DD2"/>
    <w:rsid w:val="002710B0"/>
    <w:rsid w:val="00271239"/>
    <w:rsid w:val="002716A5"/>
    <w:rsid w:val="0027184E"/>
    <w:rsid w:val="00271B2C"/>
    <w:rsid w:val="00271CCB"/>
    <w:rsid w:val="002721BC"/>
    <w:rsid w:val="00272583"/>
    <w:rsid w:val="002729D3"/>
    <w:rsid w:val="00272CB0"/>
    <w:rsid w:val="00272D05"/>
    <w:rsid w:val="002731A7"/>
    <w:rsid w:val="00273366"/>
    <w:rsid w:val="002734B4"/>
    <w:rsid w:val="002738D5"/>
    <w:rsid w:val="00273A8C"/>
    <w:rsid w:val="00273CB8"/>
    <w:rsid w:val="00273CF7"/>
    <w:rsid w:val="00273D0A"/>
    <w:rsid w:val="00273DD7"/>
    <w:rsid w:val="00273FE0"/>
    <w:rsid w:val="002748A1"/>
    <w:rsid w:val="002749B9"/>
    <w:rsid w:val="002749FD"/>
    <w:rsid w:val="00274BDA"/>
    <w:rsid w:val="00274DA7"/>
    <w:rsid w:val="00274E9D"/>
    <w:rsid w:val="002750E8"/>
    <w:rsid w:val="002757B8"/>
    <w:rsid w:val="0027597B"/>
    <w:rsid w:val="00275CDA"/>
    <w:rsid w:val="00275D83"/>
    <w:rsid w:val="00275DDD"/>
    <w:rsid w:val="00275E37"/>
    <w:rsid w:val="00275F98"/>
    <w:rsid w:val="002761D9"/>
    <w:rsid w:val="00276330"/>
    <w:rsid w:val="0027656F"/>
    <w:rsid w:val="0027673B"/>
    <w:rsid w:val="00276B72"/>
    <w:rsid w:val="00276C7E"/>
    <w:rsid w:val="002771C4"/>
    <w:rsid w:val="002771C5"/>
    <w:rsid w:val="00277253"/>
    <w:rsid w:val="00277417"/>
    <w:rsid w:val="00277474"/>
    <w:rsid w:val="00280010"/>
    <w:rsid w:val="002800E5"/>
    <w:rsid w:val="0028011D"/>
    <w:rsid w:val="00280260"/>
    <w:rsid w:val="002802C3"/>
    <w:rsid w:val="00280365"/>
    <w:rsid w:val="00281149"/>
    <w:rsid w:val="0028119B"/>
    <w:rsid w:val="0028166B"/>
    <w:rsid w:val="002818B6"/>
    <w:rsid w:val="002819DE"/>
    <w:rsid w:val="00281F17"/>
    <w:rsid w:val="00282207"/>
    <w:rsid w:val="002826FE"/>
    <w:rsid w:val="0028278A"/>
    <w:rsid w:val="002829FA"/>
    <w:rsid w:val="00282B32"/>
    <w:rsid w:val="00282DE3"/>
    <w:rsid w:val="00282EE0"/>
    <w:rsid w:val="00282F58"/>
    <w:rsid w:val="00283132"/>
    <w:rsid w:val="002831C7"/>
    <w:rsid w:val="0028336F"/>
    <w:rsid w:val="0028365D"/>
    <w:rsid w:val="002838D3"/>
    <w:rsid w:val="002838E7"/>
    <w:rsid w:val="00283B42"/>
    <w:rsid w:val="00283DD6"/>
    <w:rsid w:val="002841C0"/>
    <w:rsid w:val="0028469F"/>
    <w:rsid w:val="002846AC"/>
    <w:rsid w:val="00284995"/>
    <w:rsid w:val="00284A40"/>
    <w:rsid w:val="00285032"/>
    <w:rsid w:val="002851EA"/>
    <w:rsid w:val="00285212"/>
    <w:rsid w:val="002854F7"/>
    <w:rsid w:val="002855AC"/>
    <w:rsid w:val="002856E2"/>
    <w:rsid w:val="002859F1"/>
    <w:rsid w:val="00285BC8"/>
    <w:rsid w:val="00285C5D"/>
    <w:rsid w:val="00285CAD"/>
    <w:rsid w:val="00285CB6"/>
    <w:rsid w:val="00285DA1"/>
    <w:rsid w:val="00286141"/>
    <w:rsid w:val="0028656D"/>
    <w:rsid w:val="00286E54"/>
    <w:rsid w:val="00287593"/>
    <w:rsid w:val="00287655"/>
    <w:rsid w:val="00287C27"/>
    <w:rsid w:val="00287C73"/>
    <w:rsid w:val="00287DC3"/>
    <w:rsid w:val="00287E56"/>
    <w:rsid w:val="002902BE"/>
    <w:rsid w:val="00290325"/>
    <w:rsid w:val="00290327"/>
    <w:rsid w:val="0029035F"/>
    <w:rsid w:val="00290509"/>
    <w:rsid w:val="00290622"/>
    <w:rsid w:val="00290878"/>
    <w:rsid w:val="00290D03"/>
    <w:rsid w:val="00290EC9"/>
    <w:rsid w:val="00291214"/>
    <w:rsid w:val="00291448"/>
    <w:rsid w:val="002914F3"/>
    <w:rsid w:val="002915C1"/>
    <w:rsid w:val="002917BE"/>
    <w:rsid w:val="00291A23"/>
    <w:rsid w:val="00292B21"/>
    <w:rsid w:val="00292C0D"/>
    <w:rsid w:val="00292C97"/>
    <w:rsid w:val="00292FB4"/>
    <w:rsid w:val="0029341A"/>
    <w:rsid w:val="00293A8E"/>
    <w:rsid w:val="00293BBA"/>
    <w:rsid w:val="00293DF8"/>
    <w:rsid w:val="002943AE"/>
    <w:rsid w:val="00294689"/>
    <w:rsid w:val="00294A14"/>
    <w:rsid w:val="00294A4D"/>
    <w:rsid w:val="00295042"/>
    <w:rsid w:val="00295268"/>
    <w:rsid w:val="00295969"/>
    <w:rsid w:val="00295BD0"/>
    <w:rsid w:val="00296071"/>
    <w:rsid w:val="00296485"/>
    <w:rsid w:val="00296534"/>
    <w:rsid w:val="00296A93"/>
    <w:rsid w:val="00296B96"/>
    <w:rsid w:val="00296C70"/>
    <w:rsid w:val="00296DB4"/>
    <w:rsid w:val="0029704B"/>
    <w:rsid w:val="00297093"/>
    <w:rsid w:val="002971E2"/>
    <w:rsid w:val="00297340"/>
    <w:rsid w:val="0029793C"/>
    <w:rsid w:val="00297D68"/>
    <w:rsid w:val="002A013A"/>
    <w:rsid w:val="002A015C"/>
    <w:rsid w:val="002A0445"/>
    <w:rsid w:val="002A0D4B"/>
    <w:rsid w:val="002A0FB4"/>
    <w:rsid w:val="002A107A"/>
    <w:rsid w:val="002A110C"/>
    <w:rsid w:val="002A1185"/>
    <w:rsid w:val="002A13FB"/>
    <w:rsid w:val="002A1582"/>
    <w:rsid w:val="002A168F"/>
    <w:rsid w:val="002A16A9"/>
    <w:rsid w:val="002A1B31"/>
    <w:rsid w:val="002A1B4A"/>
    <w:rsid w:val="002A21B0"/>
    <w:rsid w:val="002A21D3"/>
    <w:rsid w:val="002A24F5"/>
    <w:rsid w:val="002A25E8"/>
    <w:rsid w:val="002A2755"/>
    <w:rsid w:val="002A2AB7"/>
    <w:rsid w:val="002A2E20"/>
    <w:rsid w:val="002A352A"/>
    <w:rsid w:val="002A365D"/>
    <w:rsid w:val="002A374A"/>
    <w:rsid w:val="002A3A56"/>
    <w:rsid w:val="002A3CC9"/>
    <w:rsid w:val="002A4047"/>
    <w:rsid w:val="002A444E"/>
    <w:rsid w:val="002A4540"/>
    <w:rsid w:val="002A45D6"/>
    <w:rsid w:val="002A46D2"/>
    <w:rsid w:val="002A46F6"/>
    <w:rsid w:val="002A4747"/>
    <w:rsid w:val="002A48D8"/>
    <w:rsid w:val="002A4B1C"/>
    <w:rsid w:val="002A4B37"/>
    <w:rsid w:val="002A4D62"/>
    <w:rsid w:val="002A513B"/>
    <w:rsid w:val="002A51DA"/>
    <w:rsid w:val="002A5388"/>
    <w:rsid w:val="002A54AE"/>
    <w:rsid w:val="002A5628"/>
    <w:rsid w:val="002A5ED7"/>
    <w:rsid w:val="002A5F18"/>
    <w:rsid w:val="002A5F25"/>
    <w:rsid w:val="002A6025"/>
    <w:rsid w:val="002A6371"/>
    <w:rsid w:val="002A6961"/>
    <w:rsid w:val="002A6BD1"/>
    <w:rsid w:val="002A761A"/>
    <w:rsid w:val="002A765C"/>
    <w:rsid w:val="002A7961"/>
    <w:rsid w:val="002A7FF5"/>
    <w:rsid w:val="002B0028"/>
    <w:rsid w:val="002B00F7"/>
    <w:rsid w:val="002B012C"/>
    <w:rsid w:val="002B0278"/>
    <w:rsid w:val="002B04D9"/>
    <w:rsid w:val="002B04F9"/>
    <w:rsid w:val="002B06C1"/>
    <w:rsid w:val="002B0B14"/>
    <w:rsid w:val="002B0DEC"/>
    <w:rsid w:val="002B0E33"/>
    <w:rsid w:val="002B138E"/>
    <w:rsid w:val="002B13F0"/>
    <w:rsid w:val="002B1A9B"/>
    <w:rsid w:val="002B1F3C"/>
    <w:rsid w:val="002B2241"/>
    <w:rsid w:val="002B2395"/>
    <w:rsid w:val="002B284A"/>
    <w:rsid w:val="002B2929"/>
    <w:rsid w:val="002B2939"/>
    <w:rsid w:val="002B2A3E"/>
    <w:rsid w:val="002B3767"/>
    <w:rsid w:val="002B3850"/>
    <w:rsid w:val="002B3B47"/>
    <w:rsid w:val="002B3BCA"/>
    <w:rsid w:val="002B404A"/>
    <w:rsid w:val="002B42DD"/>
    <w:rsid w:val="002B44D8"/>
    <w:rsid w:val="002B4571"/>
    <w:rsid w:val="002B4808"/>
    <w:rsid w:val="002B4890"/>
    <w:rsid w:val="002B4AF3"/>
    <w:rsid w:val="002B4EBD"/>
    <w:rsid w:val="002B5001"/>
    <w:rsid w:val="002B523C"/>
    <w:rsid w:val="002B5275"/>
    <w:rsid w:val="002B555D"/>
    <w:rsid w:val="002B5600"/>
    <w:rsid w:val="002B586C"/>
    <w:rsid w:val="002B5D2E"/>
    <w:rsid w:val="002B5E12"/>
    <w:rsid w:val="002B6367"/>
    <w:rsid w:val="002B6429"/>
    <w:rsid w:val="002B664F"/>
    <w:rsid w:val="002B6654"/>
    <w:rsid w:val="002B696B"/>
    <w:rsid w:val="002B6A37"/>
    <w:rsid w:val="002B6B32"/>
    <w:rsid w:val="002B723A"/>
    <w:rsid w:val="002B74D7"/>
    <w:rsid w:val="002B77CD"/>
    <w:rsid w:val="002B79D6"/>
    <w:rsid w:val="002B7DA9"/>
    <w:rsid w:val="002C00AF"/>
    <w:rsid w:val="002C049A"/>
    <w:rsid w:val="002C04CF"/>
    <w:rsid w:val="002C08C8"/>
    <w:rsid w:val="002C0CCD"/>
    <w:rsid w:val="002C0F94"/>
    <w:rsid w:val="002C10C3"/>
    <w:rsid w:val="002C11E3"/>
    <w:rsid w:val="002C1595"/>
    <w:rsid w:val="002C18DE"/>
    <w:rsid w:val="002C203B"/>
    <w:rsid w:val="002C21A5"/>
    <w:rsid w:val="002C28E8"/>
    <w:rsid w:val="002C29E2"/>
    <w:rsid w:val="002C2A01"/>
    <w:rsid w:val="002C2CB9"/>
    <w:rsid w:val="002C2FCF"/>
    <w:rsid w:val="002C329B"/>
    <w:rsid w:val="002C349B"/>
    <w:rsid w:val="002C3A8F"/>
    <w:rsid w:val="002C3C29"/>
    <w:rsid w:val="002C3DCC"/>
    <w:rsid w:val="002C3E4D"/>
    <w:rsid w:val="002C3F4A"/>
    <w:rsid w:val="002C3FB9"/>
    <w:rsid w:val="002C4015"/>
    <w:rsid w:val="002C441D"/>
    <w:rsid w:val="002C4AD7"/>
    <w:rsid w:val="002C4BB0"/>
    <w:rsid w:val="002C5708"/>
    <w:rsid w:val="002C5ACF"/>
    <w:rsid w:val="002C611F"/>
    <w:rsid w:val="002C6419"/>
    <w:rsid w:val="002C6852"/>
    <w:rsid w:val="002C73F5"/>
    <w:rsid w:val="002C76A6"/>
    <w:rsid w:val="002C79EC"/>
    <w:rsid w:val="002C7A55"/>
    <w:rsid w:val="002C7C33"/>
    <w:rsid w:val="002D0311"/>
    <w:rsid w:val="002D04FD"/>
    <w:rsid w:val="002D0D0C"/>
    <w:rsid w:val="002D0D6F"/>
    <w:rsid w:val="002D1490"/>
    <w:rsid w:val="002D18D4"/>
    <w:rsid w:val="002D1DAF"/>
    <w:rsid w:val="002D20CB"/>
    <w:rsid w:val="002D20CC"/>
    <w:rsid w:val="002D2485"/>
    <w:rsid w:val="002D2524"/>
    <w:rsid w:val="002D2858"/>
    <w:rsid w:val="002D299A"/>
    <w:rsid w:val="002D2AB6"/>
    <w:rsid w:val="002D2DC6"/>
    <w:rsid w:val="002D315C"/>
    <w:rsid w:val="002D3254"/>
    <w:rsid w:val="002D34AE"/>
    <w:rsid w:val="002D35A5"/>
    <w:rsid w:val="002D3678"/>
    <w:rsid w:val="002D3A35"/>
    <w:rsid w:val="002D3D3C"/>
    <w:rsid w:val="002D428F"/>
    <w:rsid w:val="002D4619"/>
    <w:rsid w:val="002D491F"/>
    <w:rsid w:val="002D4BA9"/>
    <w:rsid w:val="002D4C0F"/>
    <w:rsid w:val="002D50AC"/>
    <w:rsid w:val="002D533A"/>
    <w:rsid w:val="002D53F6"/>
    <w:rsid w:val="002D58B0"/>
    <w:rsid w:val="002D5951"/>
    <w:rsid w:val="002D5C5F"/>
    <w:rsid w:val="002D60D4"/>
    <w:rsid w:val="002D6174"/>
    <w:rsid w:val="002D65FE"/>
    <w:rsid w:val="002D691C"/>
    <w:rsid w:val="002D6AD9"/>
    <w:rsid w:val="002D6B1A"/>
    <w:rsid w:val="002D6B2A"/>
    <w:rsid w:val="002D6B41"/>
    <w:rsid w:val="002D6C4C"/>
    <w:rsid w:val="002D6EFA"/>
    <w:rsid w:val="002D71C9"/>
    <w:rsid w:val="002D72C3"/>
    <w:rsid w:val="002D7315"/>
    <w:rsid w:val="002D75AE"/>
    <w:rsid w:val="002D7990"/>
    <w:rsid w:val="002D79CE"/>
    <w:rsid w:val="002D79F6"/>
    <w:rsid w:val="002D7A6F"/>
    <w:rsid w:val="002E0295"/>
    <w:rsid w:val="002E05C2"/>
    <w:rsid w:val="002E06EA"/>
    <w:rsid w:val="002E0A2A"/>
    <w:rsid w:val="002E0E9A"/>
    <w:rsid w:val="002E1336"/>
    <w:rsid w:val="002E136B"/>
    <w:rsid w:val="002E13D8"/>
    <w:rsid w:val="002E1451"/>
    <w:rsid w:val="002E14F9"/>
    <w:rsid w:val="002E15FE"/>
    <w:rsid w:val="002E170A"/>
    <w:rsid w:val="002E1907"/>
    <w:rsid w:val="002E1A22"/>
    <w:rsid w:val="002E1BBD"/>
    <w:rsid w:val="002E20EB"/>
    <w:rsid w:val="002E20F1"/>
    <w:rsid w:val="002E21A5"/>
    <w:rsid w:val="002E2257"/>
    <w:rsid w:val="002E2290"/>
    <w:rsid w:val="002E235A"/>
    <w:rsid w:val="002E2E8E"/>
    <w:rsid w:val="002E325E"/>
    <w:rsid w:val="002E33C4"/>
    <w:rsid w:val="002E36B5"/>
    <w:rsid w:val="002E3704"/>
    <w:rsid w:val="002E3AAC"/>
    <w:rsid w:val="002E3C99"/>
    <w:rsid w:val="002E3E28"/>
    <w:rsid w:val="002E45FB"/>
    <w:rsid w:val="002E4615"/>
    <w:rsid w:val="002E4890"/>
    <w:rsid w:val="002E4B0F"/>
    <w:rsid w:val="002E4C68"/>
    <w:rsid w:val="002E4F81"/>
    <w:rsid w:val="002E503E"/>
    <w:rsid w:val="002E5189"/>
    <w:rsid w:val="002E5199"/>
    <w:rsid w:val="002E5454"/>
    <w:rsid w:val="002E579A"/>
    <w:rsid w:val="002E5F4F"/>
    <w:rsid w:val="002E60EB"/>
    <w:rsid w:val="002E6145"/>
    <w:rsid w:val="002E63A1"/>
    <w:rsid w:val="002E6437"/>
    <w:rsid w:val="002E6501"/>
    <w:rsid w:val="002E66EB"/>
    <w:rsid w:val="002E6950"/>
    <w:rsid w:val="002E6A8A"/>
    <w:rsid w:val="002E6A9E"/>
    <w:rsid w:val="002E6DFB"/>
    <w:rsid w:val="002E7387"/>
    <w:rsid w:val="002E773A"/>
    <w:rsid w:val="002E78DE"/>
    <w:rsid w:val="002E7B86"/>
    <w:rsid w:val="002E7DC7"/>
    <w:rsid w:val="002F011D"/>
    <w:rsid w:val="002F0135"/>
    <w:rsid w:val="002F0140"/>
    <w:rsid w:val="002F01EE"/>
    <w:rsid w:val="002F09D2"/>
    <w:rsid w:val="002F09E6"/>
    <w:rsid w:val="002F0A18"/>
    <w:rsid w:val="002F0C26"/>
    <w:rsid w:val="002F112F"/>
    <w:rsid w:val="002F11CA"/>
    <w:rsid w:val="002F1682"/>
    <w:rsid w:val="002F1701"/>
    <w:rsid w:val="002F1CAA"/>
    <w:rsid w:val="002F1D92"/>
    <w:rsid w:val="002F2123"/>
    <w:rsid w:val="002F216E"/>
    <w:rsid w:val="002F2691"/>
    <w:rsid w:val="002F26CC"/>
    <w:rsid w:val="002F2707"/>
    <w:rsid w:val="002F2916"/>
    <w:rsid w:val="002F2EDE"/>
    <w:rsid w:val="002F30E2"/>
    <w:rsid w:val="002F3323"/>
    <w:rsid w:val="002F340A"/>
    <w:rsid w:val="002F3499"/>
    <w:rsid w:val="002F3789"/>
    <w:rsid w:val="002F37B3"/>
    <w:rsid w:val="002F39A0"/>
    <w:rsid w:val="002F3B48"/>
    <w:rsid w:val="002F3CA2"/>
    <w:rsid w:val="002F3E8A"/>
    <w:rsid w:val="002F3ED3"/>
    <w:rsid w:val="002F3F6D"/>
    <w:rsid w:val="002F40B1"/>
    <w:rsid w:val="002F4589"/>
    <w:rsid w:val="002F463B"/>
    <w:rsid w:val="002F4A28"/>
    <w:rsid w:val="002F536F"/>
    <w:rsid w:val="002F5C76"/>
    <w:rsid w:val="002F61AE"/>
    <w:rsid w:val="002F628C"/>
    <w:rsid w:val="002F62AD"/>
    <w:rsid w:val="002F6386"/>
    <w:rsid w:val="002F6624"/>
    <w:rsid w:val="002F6D94"/>
    <w:rsid w:val="002F7099"/>
    <w:rsid w:val="002F72CB"/>
    <w:rsid w:val="002F7479"/>
    <w:rsid w:val="002F74B2"/>
    <w:rsid w:val="002F7572"/>
    <w:rsid w:val="002F78FA"/>
    <w:rsid w:val="002F7968"/>
    <w:rsid w:val="002F7D6F"/>
    <w:rsid w:val="00300213"/>
    <w:rsid w:val="00300219"/>
    <w:rsid w:val="0030063D"/>
    <w:rsid w:val="00300960"/>
    <w:rsid w:val="003009EA"/>
    <w:rsid w:val="00300DFF"/>
    <w:rsid w:val="003012B0"/>
    <w:rsid w:val="00301464"/>
    <w:rsid w:val="003014E9"/>
    <w:rsid w:val="00301746"/>
    <w:rsid w:val="00301850"/>
    <w:rsid w:val="00301916"/>
    <w:rsid w:val="00301B26"/>
    <w:rsid w:val="00301CD8"/>
    <w:rsid w:val="00301D9E"/>
    <w:rsid w:val="00301F75"/>
    <w:rsid w:val="00302187"/>
    <w:rsid w:val="00302229"/>
    <w:rsid w:val="0030240E"/>
    <w:rsid w:val="00302697"/>
    <w:rsid w:val="00302B23"/>
    <w:rsid w:val="00302B55"/>
    <w:rsid w:val="00302BBE"/>
    <w:rsid w:val="0030351B"/>
    <w:rsid w:val="00303831"/>
    <w:rsid w:val="00303A67"/>
    <w:rsid w:val="00303B8D"/>
    <w:rsid w:val="00303F7E"/>
    <w:rsid w:val="00303FF9"/>
    <w:rsid w:val="003046D4"/>
    <w:rsid w:val="0030506F"/>
    <w:rsid w:val="0030512B"/>
    <w:rsid w:val="00305635"/>
    <w:rsid w:val="00305841"/>
    <w:rsid w:val="003058A5"/>
    <w:rsid w:val="00305DAF"/>
    <w:rsid w:val="00306054"/>
    <w:rsid w:val="00306091"/>
    <w:rsid w:val="0030610B"/>
    <w:rsid w:val="00306454"/>
    <w:rsid w:val="00306D28"/>
    <w:rsid w:val="00306EA1"/>
    <w:rsid w:val="003075AB"/>
    <w:rsid w:val="0030785E"/>
    <w:rsid w:val="00307C59"/>
    <w:rsid w:val="00310049"/>
    <w:rsid w:val="00310241"/>
    <w:rsid w:val="0031064F"/>
    <w:rsid w:val="003106E2"/>
    <w:rsid w:val="00310AE6"/>
    <w:rsid w:val="00310E58"/>
    <w:rsid w:val="00311001"/>
    <w:rsid w:val="00311287"/>
    <w:rsid w:val="003112E3"/>
    <w:rsid w:val="00311394"/>
    <w:rsid w:val="00311520"/>
    <w:rsid w:val="0031166D"/>
    <w:rsid w:val="003116FD"/>
    <w:rsid w:val="00311754"/>
    <w:rsid w:val="00311AC6"/>
    <w:rsid w:val="00311B70"/>
    <w:rsid w:val="00311CA6"/>
    <w:rsid w:val="00311F2A"/>
    <w:rsid w:val="00312485"/>
    <w:rsid w:val="003124A2"/>
    <w:rsid w:val="003126A8"/>
    <w:rsid w:val="003127D9"/>
    <w:rsid w:val="003128DF"/>
    <w:rsid w:val="003128E8"/>
    <w:rsid w:val="003128FF"/>
    <w:rsid w:val="003129A2"/>
    <w:rsid w:val="00312CD1"/>
    <w:rsid w:val="00312F65"/>
    <w:rsid w:val="003132C9"/>
    <w:rsid w:val="003132CD"/>
    <w:rsid w:val="0031337E"/>
    <w:rsid w:val="00313432"/>
    <w:rsid w:val="00313604"/>
    <w:rsid w:val="00313605"/>
    <w:rsid w:val="0031379E"/>
    <w:rsid w:val="00313B6D"/>
    <w:rsid w:val="0031405F"/>
    <w:rsid w:val="0031466A"/>
    <w:rsid w:val="00314727"/>
    <w:rsid w:val="00314ECF"/>
    <w:rsid w:val="003150C9"/>
    <w:rsid w:val="003150FB"/>
    <w:rsid w:val="003157D7"/>
    <w:rsid w:val="00315969"/>
    <w:rsid w:val="00315A49"/>
    <w:rsid w:val="00315AF6"/>
    <w:rsid w:val="0031605A"/>
    <w:rsid w:val="00316329"/>
    <w:rsid w:val="0031637A"/>
    <w:rsid w:val="003163A2"/>
    <w:rsid w:val="00316413"/>
    <w:rsid w:val="00316567"/>
    <w:rsid w:val="003165EC"/>
    <w:rsid w:val="00316B9D"/>
    <w:rsid w:val="00317351"/>
    <w:rsid w:val="0031753C"/>
    <w:rsid w:val="00317572"/>
    <w:rsid w:val="003175E1"/>
    <w:rsid w:val="00317625"/>
    <w:rsid w:val="00317B81"/>
    <w:rsid w:val="00317E4D"/>
    <w:rsid w:val="0032013C"/>
    <w:rsid w:val="00320178"/>
    <w:rsid w:val="00320328"/>
    <w:rsid w:val="003203B4"/>
    <w:rsid w:val="00320407"/>
    <w:rsid w:val="00320760"/>
    <w:rsid w:val="00320D8D"/>
    <w:rsid w:val="00321097"/>
    <w:rsid w:val="00321365"/>
    <w:rsid w:val="00321934"/>
    <w:rsid w:val="0032197B"/>
    <w:rsid w:val="00321E4E"/>
    <w:rsid w:val="00321FE9"/>
    <w:rsid w:val="00322328"/>
    <w:rsid w:val="003228FC"/>
    <w:rsid w:val="00322C9E"/>
    <w:rsid w:val="00322CE6"/>
    <w:rsid w:val="00322E2B"/>
    <w:rsid w:val="00322EC6"/>
    <w:rsid w:val="00323117"/>
    <w:rsid w:val="003231CE"/>
    <w:rsid w:val="003237DE"/>
    <w:rsid w:val="00323973"/>
    <w:rsid w:val="003239EA"/>
    <w:rsid w:val="00323AA6"/>
    <w:rsid w:val="00323BEB"/>
    <w:rsid w:val="00323C0E"/>
    <w:rsid w:val="00323D34"/>
    <w:rsid w:val="00323FD5"/>
    <w:rsid w:val="0032451E"/>
    <w:rsid w:val="003248A0"/>
    <w:rsid w:val="00324B4D"/>
    <w:rsid w:val="00325091"/>
    <w:rsid w:val="003251D3"/>
    <w:rsid w:val="00325723"/>
    <w:rsid w:val="00325851"/>
    <w:rsid w:val="00325C6A"/>
    <w:rsid w:val="00325E48"/>
    <w:rsid w:val="00325F93"/>
    <w:rsid w:val="00326046"/>
    <w:rsid w:val="00326737"/>
    <w:rsid w:val="00326E2E"/>
    <w:rsid w:val="00327036"/>
    <w:rsid w:val="00327369"/>
    <w:rsid w:val="00327894"/>
    <w:rsid w:val="00327C77"/>
    <w:rsid w:val="003306D3"/>
    <w:rsid w:val="00330AB9"/>
    <w:rsid w:val="00330CC1"/>
    <w:rsid w:val="00330E1F"/>
    <w:rsid w:val="003311E7"/>
    <w:rsid w:val="0033136B"/>
    <w:rsid w:val="003313C4"/>
    <w:rsid w:val="00331E24"/>
    <w:rsid w:val="00331E66"/>
    <w:rsid w:val="00331FDE"/>
    <w:rsid w:val="0033218A"/>
    <w:rsid w:val="00333240"/>
    <w:rsid w:val="0033333E"/>
    <w:rsid w:val="00333368"/>
    <w:rsid w:val="00333371"/>
    <w:rsid w:val="00333704"/>
    <w:rsid w:val="003338ED"/>
    <w:rsid w:val="003339A0"/>
    <w:rsid w:val="00333D75"/>
    <w:rsid w:val="00333F1C"/>
    <w:rsid w:val="00334184"/>
    <w:rsid w:val="0033428C"/>
    <w:rsid w:val="0033438A"/>
    <w:rsid w:val="003347C5"/>
    <w:rsid w:val="003348D1"/>
    <w:rsid w:val="00334C12"/>
    <w:rsid w:val="00334D2B"/>
    <w:rsid w:val="00334DC3"/>
    <w:rsid w:val="00334FB0"/>
    <w:rsid w:val="00335120"/>
    <w:rsid w:val="0033551F"/>
    <w:rsid w:val="00335620"/>
    <w:rsid w:val="0033595C"/>
    <w:rsid w:val="00335966"/>
    <w:rsid w:val="00335AC2"/>
    <w:rsid w:val="00335D69"/>
    <w:rsid w:val="00336660"/>
    <w:rsid w:val="00337055"/>
    <w:rsid w:val="00337081"/>
    <w:rsid w:val="00337311"/>
    <w:rsid w:val="0033738D"/>
    <w:rsid w:val="003373BD"/>
    <w:rsid w:val="003373D2"/>
    <w:rsid w:val="00337405"/>
    <w:rsid w:val="0033753B"/>
    <w:rsid w:val="00337673"/>
    <w:rsid w:val="003378BB"/>
    <w:rsid w:val="003378FE"/>
    <w:rsid w:val="00337AA3"/>
    <w:rsid w:val="00337F37"/>
    <w:rsid w:val="003400C0"/>
    <w:rsid w:val="00340101"/>
    <w:rsid w:val="003401A5"/>
    <w:rsid w:val="003407BD"/>
    <w:rsid w:val="0034088E"/>
    <w:rsid w:val="0034097D"/>
    <w:rsid w:val="00340D58"/>
    <w:rsid w:val="00340DC9"/>
    <w:rsid w:val="00341069"/>
    <w:rsid w:val="00341631"/>
    <w:rsid w:val="003416CF"/>
    <w:rsid w:val="003418F4"/>
    <w:rsid w:val="00341A2A"/>
    <w:rsid w:val="00341A4B"/>
    <w:rsid w:val="00341F65"/>
    <w:rsid w:val="00342277"/>
    <w:rsid w:val="00342411"/>
    <w:rsid w:val="0034246E"/>
    <w:rsid w:val="003425B5"/>
    <w:rsid w:val="00342607"/>
    <w:rsid w:val="003429ED"/>
    <w:rsid w:val="00342B74"/>
    <w:rsid w:val="003431BD"/>
    <w:rsid w:val="00343309"/>
    <w:rsid w:val="0034367D"/>
    <w:rsid w:val="003436D6"/>
    <w:rsid w:val="0034396F"/>
    <w:rsid w:val="00343A9C"/>
    <w:rsid w:val="00343FF1"/>
    <w:rsid w:val="00344099"/>
    <w:rsid w:val="003441C8"/>
    <w:rsid w:val="003441F8"/>
    <w:rsid w:val="00344585"/>
    <w:rsid w:val="003447AA"/>
    <w:rsid w:val="00344A89"/>
    <w:rsid w:val="00344BAB"/>
    <w:rsid w:val="00344BC3"/>
    <w:rsid w:val="00344CE9"/>
    <w:rsid w:val="00344DEC"/>
    <w:rsid w:val="00344E7A"/>
    <w:rsid w:val="0034542A"/>
    <w:rsid w:val="0034572B"/>
    <w:rsid w:val="00345868"/>
    <w:rsid w:val="0034587D"/>
    <w:rsid w:val="00345973"/>
    <w:rsid w:val="00345F3A"/>
    <w:rsid w:val="00346005"/>
    <w:rsid w:val="003460D1"/>
    <w:rsid w:val="0034636A"/>
    <w:rsid w:val="0034669D"/>
    <w:rsid w:val="00346AD3"/>
    <w:rsid w:val="00346C88"/>
    <w:rsid w:val="00346DC6"/>
    <w:rsid w:val="00346ECA"/>
    <w:rsid w:val="003470B4"/>
    <w:rsid w:val="00347195"/>
    <w:rsid w:val="003474B2"/>
    <w:rsid w:val="0034774B"/>
    <w:rsid w:val="003479B0"/>
    <w:rsid w:val="003504AB"/>
    <w:rsid w:val="00350609"/>
    <w:rsid w:val="00350655"/>
    <w:rsid w:val="00350828"/>
    <w:rsid w:val="00350A91"/>
    <w:rsid w:val="00350AA1"/>
    <w:rsid w:val="00350D9A"/>
    <w:rsid w:val="003510C8"/>
    <w:rsid w:val="003514F7"/>
    <w:rsid w:val="003516F0"/>
    <w:rsid w:val="003517DD"/>
    <w:rsid w:val="00351B37"/>
    <w:rsid w:val="00351C47"/>
    <w:rsid w:val="00351D30"/>
    <w:rsid w:val="00351E71"/>
    <w:rsid w:val="00351F7D"/>
    <w:rsid w:val="00352177"/>
    <w:rsid w:val="003524D2"/>
    <w:rsid w:val="0035258D"/>
    <w:rsid w:val="00352C94"/>
    <w:rsid w:val="0035322C"/>
    <w:rsid w:val="0035392E"/>
    <w:rsid w:val="00353A87"/>
    <w:rsid w:val="00353E14"/>
    <w:rsid w:val="003547A2"/>
    <w:rsid w:val="0035480C"/>
    <w:rsid w:val="00354882"/>
    <w:rsid w:val="00354B4B"/>
    <w:rsid w:val="00354C43"/>
    <w:rsid w:val="00354FBD"/>
    <w:rsid w:val="003552C7"/>
    <w:rsid w:val="003554EB"/>
    <w:rsid w:val="0035560B"/>
    <w:rsid w:val="00355A70"/>
    <w:rsid w:val="00355C4C"/>
    <w:rsid w:val="00355F16"/>
    <w:rsid w:val="003562A5"/>
    <w:rsid w:val="003562B3"/>
    <w:rsid w:val="0035673E"/>
    <w:rsid w:val="00356C0A"/>
    <w:rsid w:val="00356EE3"/>
    <w:rsid w:val="0035736E"/>
    <w:rsid w:val="00357651"/>
    <w:rsid w:val="00357AAF"/>
    <w:rsid w:val="00357C62"/>
    <w:rsid w:val="00357E21"/>
    <w:rsid w:val="003600D4"/>
    <w:rsid w:val="003602FC"/>
    <w:rsid w:val="00360394"/>
    <w:rsid w:val="003604C7"/>
    <w:rsid w:val="00360ADE"/>
    <w:rsid w:val="00360AE7"/>
    <w:rsid w:val="00360BE7"/>
    <w:rsid w:val="00360CC4"/>
    <w:rsid w:val="00360D7F"/>
    <w:rsid w:val="00360E9B"/>
    <w:rsid w:val="00361346"/>
    <w:rsid w:val="003613E6"/>
    <w:rsid w:val="003617A4"/>
    <w:rsid w:val="003617C2"/>
    <w:rsid w:val="003618B6"/>
    <w:rsid w:val="00361FEE"/>
    <w:rsid w:val="00362142"/>
    <w:rsid w:val="003623B3"/>
    <w:rsid w:val="003623E1"/>
    <w:rsid w:val="00362426"/>
    <w:rsid w:val="00362539"/>
    <w:rsid w:val="003627D4"/>
    <w:rsid w:val="00362825"/>
    <w:rsid w:val="00362A4D"/>
    <w:rsid w:val="00362B0D"/>
    <w:rsid w:val="00362C90"/>
    <w:rsid w:val="00362CC5"/>
    <w:rsid w:val="00362D49"/>
    <w:rsid w:val="0036312C"/>
    <w:rsid w:val="003631E8"/>
    <w:rsid w:val="00363281"/>
    <w:rsid w:val="0036330D"/>
    <w:rsid w:val="0036331E"/>
    <w:rsid w:val="00363405"/>
    <w:rsid w:val="0036373D"/>
    <w:rsid w:val="0036381C"/>
    <w:rsid w:val="00363924"/>
    <w:rsid w:val="0036392C"/>
    <w:rsid w:val="00363A00"/>
    <w:rsid w:val="00363A24"/>
    <w:rsid w:val="00363F87"/>
    <w:rsid w:val="0036435F"/>
    <w:rsid w:val="003653E0"/>
    <w:rsid w:val="00365662"/>
    <w:rsid w:val="00366622"/>
    <w:rsid w:val="00366747"/>
    <w:rsid w:val="0036685D"/>
    <w:rsid w:val="0036691F"/>
    <w:rsid w:val="003669D2"/>
    <w:rsid w:val="00366A1D"/>
    <w:rsid w:val="00366D9C"/>
    <w:rsid w:val="00366EF6"/>
    <w:rsid w:val="003672CA"/>
    <w:rsid w:val="00367798"/>
    <w:rsid w:val="00367841"/>
    <w:rsid w:val="00367AEC"/>
    <w:rsid w:val="00367E7C"/>
    <w:rsid w:val="00367EF1"/>
    <w:rsid w:val="003700EE"/>
    <w:rsid w:val="00370173"/>
    <w:rsid w:val="003702C9"/>
    <w:rsid w:val="00370438"/>
    <w:rsid w:val="003706D8"/>
    <w:rsid w:val="00370782"/>
    <w:rsid w:val="00370965"/>
    <w:rsid w:val="003709DA"/>
    <w:rsid w:val="00370AC9"/>
    <w:rsid w:val="00371642"/>
    <w:rsid w:val="00371A53"/>
    <w:rsid w:val="00371B57"/>
    <w:rsid w:val="00371F2D"/>
    <w:rsid w:val="00371F35"/>
    <w:rsid w:val="00371F73"/>
    <w:rsid w:val="00371F81"/>
    <w:rsid w:val="003721DD"/>
    <w:rsid w:val="003722C2"/>
    <w:rsid w:val="00372570"/>
    <w:rsid w:val="00372675"/>
    <w:rsid w:val="00372815"/>
    <w:rsid w:val="00372870"/>
    <w:rsid w:val="00372B59"/>
    <w:rsid w:val="00372BCA"/>
    <w:rsid w:val="00373725"/>
    <w:rsid w:val="0037374C"/>
    <w:rsid w:val="00373E4E"/>
    <w:rsid w:val="003741A1"/>
    <w:rsid w:val="003745DA"/>
    <w:rsid w:val="00374601"/>
    <w:rsid w:val="00374A80"/>
    <w:rsid w:val="00374B93"/>
    <w:rsid w:val="00374DA7"/>
    <w:rsid w:val="00375038"/>
    <w:rsid w:val="00375481"/>
    <w:rsid w:val="00375488"/>
    <w:rsid w:val="00375565"/>
    <w:rsid w:val="00375816"/>
    <w:rsid w:val="0037582E"/>
    <w:rsid w:val="0037586D"/>
    <w:rsid w:val="0037590B"/>
    <w:rsid w:val="00375BC4"/>
    <w:rsid w:val="00375CBC"/>
    <w:rsid w:val="00375DE0"/>
    <w:rsid w:val="003760D6"/>
    <w:rsid w:val="00376216"/>
    <w:rsid w:val="00376290"/>
    <w:rsid w:val="00376519"/>
    <w:rsid w:val="003766B2"/>
    <w:rsid w:val="00376A6F"/>
    <w:rsid w:val="00376CC3"/>
    <w:rsid w:val="00376D34"/>
    <w:rsid w:val="00376DC7"/>
    <w:rsid w:val="00376EAD"/>
    <w:rsid w:val="00377450"/>
    <w:rsid w:val="00377971"/>
    <w:rsid w:val="00377A62"/>
    <w:rsid w:val="00377BFC"/>
    <w:rsid w:val="00377C50"/>
    <w:rsid w:val="00377C85"/>
    <w:rsid w:val="00377E47"/>
    <w:rsid w:val="00377E78"/>
    <w:rsid w:val="003801EE"/>
    <w:rsid w:val="0038039B"/>
    <w:rsid w:val="003803A6"/>
    <w:rsid w:val="003803FE"/>
    <w:rsid w:val="00380882"/>
    <w:rsid w:val="00380D44"/>
    <w:rsid w:val="00380F93"/>
    <w:rsid w:val="00381153"/>
    <w:rsid w:val="003812B1"/>
    <w:rsid w:val="0038134D"/>
    <w:rsid w:val="003816E9"/>
    <w:rsid w:val="0038183E"/>
    <w:rsid w:val="00381EB3"/>
    <w:rsid w:val="00381EBA"/>
    <w:rsid w:val="00381F82"/>
    <w:rsid w:val="003829F6"/>
    <w:rsid w:val="00382AC3"/>
    <w:rsid w:val="00382BD3"/>
    <w:rsid w:val="00382FB3"/>
    <w:rsid w:val="00383539"/>
    <w:rsid w:val="0038372F"/>
    <w:rsid w:val="00383913"/>
    <w:rsid w:val="00383B51"/>
    <w:rsid w:val="00383C00"/>
    <w:rsid w:val="00384233"/>
    <w:rsid w:val="00384D21"/>
    <w:rsid w:val="00385292"/>
    <w:rsid w:val="00385450"/>
    <w:rsid w:val="003854CC"/>
    <w:rsid w:val="003854D3"/>
    <w:rsid w:val="003855A9"/>
    <w:rsid w:val="00385BA7"/>
    <w:rsid w:val="00385EA8"/>
    <w:rsid w:val="00385F3C"/>
    <w:rsid w:val="00385F5E"/>
    <w:rsid w:val="00386022"/>
    <w:rsid w:val="0038606A"/>
    <w:rsid w:val="003862C3"/>
    <w:rsid w:val="003863B6"/>
    <w:rsid w:val="003868D8"/>
    <w:rsid w:val="003868DF"/>
    <w:rsid w:val="00386F38"/>
    <w:rsid w:val="003907E2"/>
    <w:rsid w:val="003908C2"/>
    <w:rsid w:val="0039097D"/>
    <w:rsid w:val="0039138E"/>
    <w:rsid w:val="00391461"/>
    <w:rsid w:val="00391537"/>
    <w:rsid w:val="003919EB"/>
    <w:rsid w:val="00391DBA"/>
    <w:rsid w:val="00391DBE"/>
    <w:rsid w:val="003925D1"/>
    <w:rsid w:val="003926B8"/>
    <w:rsid w:val="00392703"/>
    <w:rsid w:val="003928A3"/>
    <w:rsid w:val="00392E30"/>
    <w:rsid w:val="0039350B"/>
    <w:rsid w:val="003939A1"/>
    <w:rsid w:val="003939F8"/>
    <w:rsid w:val="00393E4B"/>
    <w:rsid w:val="00393E88"/>
    <w:rsid w:val="003941A6"/>
    <w:rsid w:val="0039441B"/>
    <w:rsid w:val="00394A62"/>
    <w:rsid w:val="00395AE8"/>
    <w:rsid w:val="00395B48"/>
    <w:rsid w:val="00395D17"/>
    <w:rsid w:val="00395D1A"/>
    <w:rsid w:val="00395E5E"/>
    <w:rsid w:val="0039602A"/>
    <w:rsid w:val="00396539"/>
    <w:rsid w:val="003965CA"/>
    <w:rsid w:val="00396BB0"/>
    <w:rsid w:val="00396EA8"/>
    <w:rsid w:val="00396F39"/>
    <w:rsid w:val="00396F6F"/>
    <w:rsid w:val="00397134"/>
    <w:rsid w:val="003973A3"/>
    <w:rsid w:val="003978E5"/>
    <w:rsid w:val="00397A20"/>
    <w:rsid w:val="00397C19"/>
    <w:rsid w:val="00397C3F"/>
    <w:rsid w:val="003A01C6"/>
    <w:rsid w:val="003A02B7"/>
    <w:rsid w:val="003A03F4"/>
    <w:rsid w:val="003A0540"/>
    <w:rsid w:val="003A0601"/>
    <w:rsid w:val="003A091E"/>
    <w:rsid w:val="003A09C1"/>
    <w:rsid w:val="003A0A21"/>
    <w:rsid w:val="003A0B4C"/>
    <w:rsid w:val="003A0C8D"/>
    <w:rsid w:val="003A0D67"/>
    <w:rsid w:val="003A0DCA"/>
    <w:rsid w:val="003A0E40"/>
    <w:rsid w:val="003A1510"/>
    <w:rsid w:val="003A153F"/>
    <w:rsid w:val="003A15B5"/>
    <w:rsid w:val="003A18DD"/>
    <w:rsid w:val="003A1C79"/>
    <w:rsid w:val="003A1CCF"/>
    <w:rsid w:val="003A1CDD"/>
    <w:rsid w:val="003A1DE9"/>
    <w:rsid w:val="003A1E6C"/>
    <w:rsid w:val="003A1FC0"/>
    <w:rsid w:val="003A24C5"/>
    <w:rsid w:val="003A2566"/>
    <w:rsid w:val="003A2665"/>
    <w:rsid w:val="003A269A"/>
    <w:rsid w:val="003A2BD0"/>
    <w:rsid w:val="003A2CA3"/>
    <w:rsid w:val="003A2CD0"/>
    <w:rsid w:val="003A2EA1"/>
    <w:rsid w:val="003A3573"/>
    <w:rsid w:val="003A3768"/>
    <w:rsid w:val="003A4278"/>
    <w:rsid w:val="003A434B"/>
    <w:rsid w:val="003A44CA"/>
    <w:rsid w:val="003A4C3E"/>
    <w:rsid w:val="003A4ED7"/>
    <w:rsid w:val="003A4F14"/>
    <w:rsid w:val="003A52F7"/>
    <w:rsid w:val="003A5436"/>
    <w:rsid w:val="003A543A"/>
    <w:rsid w:val="003A59EE"/>
    <w:rsid w:val="003A5AA4"/>
    <w:rsid w:val="003A5B77"/>
    <w:rsid w:val="003A5BF5"/>
    <w:rsid w:val="003A5D0E"/>
    <w:rsid w:val="003A5D60"/>
    <w:rsid w:val="003A5DA8"/>
    <w:rsid w:val="003A6119"/>
    <w:rsid w:val="003A622C"/>
    <w:rsid w:val="003A6AC3"/>
    <w:rsid w:val="003A6B17"/>
    <w:rsid w:val="003A6B32"/>
    <w:rsid w:val="003A6B35"/>
    <w:rsid w:val="003A6B71"/>
    <w:rsid w:val="003A6B75"/>
    <w:rsid w:val="003A7096"/>
    <w:rsid w:val="003A71EE"/>
    <w:rsid w:val="003A75A7"/>
    <w:rsid w:val="003A7F16"/>
    <w:rsid w:val="003B00AF"/>
    <w:rsid w:val="003B033B"/>
    <w:rsid w:val="003B041E"/>
    <w:rsid w:val="003B0731"/>
    <w:rsid w:val="003B08EE"/>
    <w:rsid w:val="003B0B50"/>
    <w:rsid w:val="003B0FC2"/>
    <w:rsid w:val="003B13D5"/>
    <w:rsid w:val="003B1869"/>
    <w:rsid w:val="003B1BC2"/>
    <w:rsid w:val="003B1E3E"/>
    <w:rsid w:val="003B217B"/>
    <w:rsid w:val="003B24BB"/>
    <w:rsid w:val="003B255F"/>
    <w:rsid w:val="003B2597"/>
    <w:rsid w:val="003B25AD"/>
    <w:rsid w:val="003B2A79"/>
    <w:rsid w:val="003B2B66"/>
    <w:rsid w:val="003B2B7C"/>
    <w:rsid w:val="003B2BCB"/>
    <w:rsid w:val="003B3513"/>
    <w:rsid w:val="003B3570"/>
    <w:rsid w:val="003B35A7"/>
    <w:rsid w:val="003B3800"/>
    <w:rsid w:val="003B3935"/>
    <w:rsid w:val="003B399E"/>
    <w:rsid w:val="003B3F70"/>
    <w:rsid w:val="003B404A"/>
    <w:rsid w:val="003B40ED"/>
    <w:rsid w:val="003B4196"/>
    <w:rsid w:val="003B4643"/>
    <w:rsid w:val="003B4CB2"/>
    <w:rsid w:val="003B4D56"/>
    <w:rsid w:val="003B4DB1"/>
    <w:rsid w:val="003B52AD"/>
    <w:rsid w:val="003B5409"/>
    <w:rsid w:val="003B551E"/>
    <w:rsid w:val="003B59DA"/>
    <w:rsid w:val="003B5D1A"/>
    <w:rsid w:val="003B607E"/>
    <w:rsid w:val="003B64B0"/>
    <w:rsid w:val="003B6836"/>
    <w:rsid w:val="003B6AAE"/>
    <w:rsid w:val="003B6DF9"/>
    <w:rsid w:val="003B703A"/>
    <w:rsid w:val="003B731E"/>
    <w:rsid w:val="003B7814"/>
    <w:rsid w:val="003B7A5E"/>
    <w:rsid w:val="003B7CE4"/>
    <w:rsid w:val="003B7E3F"/>
    <w:rsid w:val="003B7E4E"/>
    <w:rsid w:val="003B7E70"/>
    <w:rsid w:val="003C00FE"/>
    <w:rsid w:val="003C0223"/>
    <w:rsid w:val="003C0277"/>
    <w:rsid w:val="003C045D"/>
    <w:rsid w:val="003C07FB"/>
    <w:rsid w:val="003C0C03"/>
    <w:rsid w:val="003C0FF8"/>
    <w:rsid w:val="003C10BC"/>
    <w:rsid w:val="003C193D"/>
    <w:rsid w:val="003C25D8"/>
    <w:rsid w:val="003C29C7"/>
    <w:rsid w:val="003C2A7A"/>
    <w:rsid w:val="003C2DB5"/>
    <w:rsid w:val="003C2DF1"/>
    <w:rsid w:val="003C3069"/>
    <w:rsid w:val="003C3434"/>
    <w:rsid w:val="003C3592"/>
    <w:rsid w:val="003C35F0"/>
    <w:rsid w:val="003C3658"/>
    <w:rsid w:val="003C3CEC"/>
    <w:rsid w:val="003C3E0C"/>
    <w:rsid w:val="003C47A0"/>
    <w:rsid w:val="003C48F7"/>
    <w:rsid w:val="003C5250"/>
    <w:rsid w:val="003C545F"/>
    <w:rsid w:val="003C62F2"/>
    <w:rsid w:val="003C69FE"/>
    <w:rsid w:val="003C6CA5"/>
    <w:rsid w:val="003C6CDC"/>
    <w:rsid w:val="003C6DD6"/>
    <w:rsid w:val="003C6E29"/>
    <w:rsid w:val="003C7E60"/>
    <w:rsid w:val="003C7E87"/>
    <w:rsid w:val="003D01AC"/>
    <w:rsid w:val="003D087E"/>
    <w:rsid w:val="003D0903"/>
    <w:rsid w:val="003D091C"/>
    <w:rsid w:val="003D0A30"/>
    <w:rsid w:val="003D0B95"/>
    <w:rsid w:val="003D0BFA"/>
    <w:rsid w:val="003D0CAA"/>
    <w:rsid w:val="003D13DA"/>
    <w:rsid w:val="003D149D"/>
    <w:rsid w:val="003D1674"/>
    <w:rsid w:val="003D1793"/>
    <w:rsid w:val="003D1CF9"/>
    <w:rsid w:val="003D2458"/>
    <w:rsid w:val="003D2F7E"/>
    <w:rsid w:val="003D30E0"/>
    <w:rsid w:val="003D3144"/>
    <w:rsid w:val="003D356A"/>
    <w:rsid w:val="003D362D"/>
    <w:rsid w:val="003D3A95"/>
    <w:rsid w:val="003D3D47"/>
    <w:rsid w:val="003D45CC"/>
    <w:rsid w:val="003D462A"/>
    <w:rsid w:val="003D468F"/>
    <w:rsid w:val="003D4727"/>
    <w:rsid w:val="003D4A6F"/>
    <w:rsid w:val="003D4C53"/>
    <w:rsid w:val="003D5194"/>
    <w:rsid w:val="003D546C"/>
    <w:rsid w:val="003D5AA5"/>
    <w:rsid w:val="003D5BE7"/>
    <w:rsid w:val="003D5D2A"/>
    <w:rsid w:val="003D5D92"/>
    <w:rsid w:val="003D5FBA"/>
    <w:rsid w:val="003D6541"/>
    <w:rsid w:val="003D667E"/>
    <w:rsid w:val="003D6717"/>
    <w:rsid w:val="003D6860"/>
    <w:rsid w:val="003D6970"/>
    <w:rsid w:val="003D69A6"/>
    <w:rsid w:val="003D70A4"/>
    <w:rsid w:val="003D7162"/>
    <w:rsid w:val="003D7176"/>
    <w:rsid w:val="003D7274"/>
    <w:rsid w:val="003D7AAD"/>
    <w:rsid w:val="003E02EF"/>
    <w:rsid w:val="003E0346"/>
    <w:rsid w:val="003E065C"/>
    <w:rsid w:val="003E065D"/>
    <w:rsid w:val="003E0AEB"/>
    <w:rsid w:val="003E0C45"/>
    <w:rsid w:val="003E0CEA"/>
    <w:rsid w:val="003E1147"/>
    <w:rsid w:val="003E127C"/>
    <w:rsid w:val="003E17F5"/>
    <w:rsid w:val="003E1835"/>
    <w:rsid w:val="003E1C9D"/>
    <w:rsid w:val="003E220D"/>
    <w:rsid w:val="003E2502"/>
    <w:rsid w:val="003E29F0"/>
    <w:rsid w:val="003E2B9B"/>
    <w:rsid w:val="003E2DC3"/>
    <w:rsid w:val="003E380C"/>
    <w:rsid w:val="003E3EE0"/>
    <w:rsid w:val="003E40D0"/>
    <w:rsid w:val="003E4270"/>
    <w:rsid w:val="003E43B9"/>
    <w:rsid w:val="003E459F"/>
    <w:rsid w:val="003E46C7"/>
    <w:rsid w:val="003E4A58"/>
    <w:rsid w:val="003E506F"/>
    <w:rsid w:val="003E5574"/>
    <w:rsid w:val="003E5592"/>
    <w:rsid w:val="003E5743"/>
    <w:rsid w:val="003E580B"/>
    <w:rsid w:val="003E5B83"/>
    <w:rsid w:val="003E5BD3"/>
    <w:rsid w:val="003E6719"/>
    <w:rsid w:val="003E6A00"/>
    <w:rsid w:val="003E6C62"/>
    <w:rsid w:val="003E6D88"/>
    <w:rsid w:val="003E764A"/>
    <w:rsid w:val="003E7E27"/>
    <w:rsid w:val="003E7F83"/>
    <w:rsid w:val="003E7F96"/>
    <w:rsid w:val="003F04EA"/>
    <w:rsid w:val="003F1144"/>
    <w:rsid w:val="003F142D"/>
    <w:rsid w:val="003F17A3"/>
    <w:rsid w:val="003F1B8A"/>
    <w:rsid w:val="003F1C52"/>
    <w:rsid w:val="003F21D5"/>
    <w:rsid w:val="003F2204"/>
    <w:rsid w:val="003F2231"/>
    <w:rsid w:val="003F274A"/>
    <w:rsid w:val="003F29BE"/>
    <w:rsid w:val="003F3081"/>
    <w:rsid w:val="003F35F2"/>
    <w:rsid w:val="003F36F9"/>
    <w:rsid w:val="003F3918"/>
    <w:rsid w:val="003F3AE2"/>
    <w:rsid w:val="003F3DCF"/>
    <w:rsid w:val="003F4017"/>
    <w:rsid w:val="003F405B"/>
    <w:rsid w:val="003F40D1"/>
    <w:rsid w:val="003F4121"/>
    <w:rsid w:val="003F4133"/>
    <w:rsid w:val="003F4871"/>
    <w:rsid w:val="003F4E81"/>
    <w:rsid w:val="003F4E87"/>
    <w:rsid w:val="003F4FE5"/>
    <w:rsid w:val="003F529B"/>
    <w:rsid w:val="003F52B0"/>
    <w:rsid w:val="003F5300"/>
    <w:rsid w:val="003F5311"/>
    <w:rsid w:val="003F5312"/>
    <w:rsid w:val="003F54AF"/>
    <w:rsid w:val="003F5C0C"/>
    <w:rsid w:val="003F5C78"/>
    <w:rsid w:val="003F5E86"/>
    <w:rsid w:val="003F6061"/>
    <w:rsid w:val="003F6950"/>
    <w:rsid w:val="003F6C2C"/>
    <w:rsid w:val="003F6EEC"/>
    <w:rsid w:val="003F6F9C"/>
    <w:rsid w:val="003F712A"/>
    <w:rsid w:val="003F7585"/>
    <w:rsid w:val="003F779E"/>
    <w:rsid w:val="003F7A29"/>
    <w:rsid w:val="003F7A52"/>
    <w:rsid w:val="0040020C"/>
    <w:rsid w:val="004004FB"/>
    <w:rsid w:val="00400795"/>
    <w:rsid w:val="00400833"/>
    <w:rsid w:val="00400D70"/>
    <w:rsid w:val="0040117A"/>
    <w:rsid w:val="0040131A"/>
    <w:rsid w:val="00401808"/>
    <w:rsid w:val="00401D91"/>
    <w:rsid w:val="004020F5"/>
    <w:rsid w:val="0040215C"/>
    <w:rsid w:val="004024BF"/>
    <w:rsid w:val="00402501"/>
    <w:rsid w:val="00402587"/>
    <w:rsid w:val="004025AA"/>
    <w:rsid w:val="004025C7"/>
    <w:rsid w:val="00402679"/>
    <w:rsid w:val="004028BF"/>
    <w:rsid w:val="00402960"/>
    <w:rsid w:val="00402AA2"/>
    <w:rsid w:val="00402BC2"/>
    <w:rsid w:val="00402BCA"/>
    <w:rsid w:val="00402C09"/>
    <w:rsid w:val="00402F36"/>
    <w:rsid w:val="00403389"/>
    <w:rsid w:val="00403667"/>
    <w:rsid w:val="004038D1"/>
    <w:rsid w:val="004039EE"/>
    <w:rsid w:val="00404703"/>
    <w:rsid w:val="00404E5C"/>
    <w:rsid w:val="00404FB5"/>
    <w:rsid w:val="0040570E"/>
    <w:rsid w:val="00405858"/>
    <w:rsid w:val="00405DB7"/>
    <w:rsid w:val="00405EE0"/>
    <w:rsid w:val="004061DE"/>
    <w:rsid w:val="004066A1"/>
    <w:rsid w:val="0040684A"/>
    <w:rsid w:val="00406A96"/>
    <w:rsid w:val="00406B68"/>
    <w:rsid w:val="00406EB0"/>
    <w:rsid w:val="00406FA7"/>
    <w:rsid w:val="00407949"/>
    <w:rsid w:val="00407982"/>
    <w:rsid w:val="00407A7D"/>
    <w:rsid w:val="00407D3E"/>
    <w:rsid w:val="00407F9F"/>
    <w:rsid w:val="00407FDF"/>
    <w:rsid w:val="00410490"/>
    <w:rsid w:val="004104E5"/>
    <w:rsid w:val="0041075E"/>
    <w:rsid w:val="0041089B"/>
    <w:rsid w:val="00411E1A"/>
    <w:rsid w:val="004125B5"/>
    <w:rsid w:val="00412600"/>
    <w:rsid w:val="0041271F"/>
    <w:rsid w:val="004129F0"/>
    <w:rsid w:val="00412DC7"/>
    <w:rsid w:val="00412F92"/>
    <w:rsid w:val="0041312B"/>
    <w:rsid w:val="0041318B"/>
    <w:rsid w:val="00413583"/>
    <w:rsid w:val="004136B8"/>
    <w:rsid w:val="004137FB"/>
    <w:rsid w:val="004138B7"/>
    <w:rsid w:val="00413DF3"/>
    <w:rsid w:val="00413E1B"/>
    <w:rsid w:val="00413E8E"/>
    <w:rsid w:val="00413E9B"/>
    <w:rsid w:val="004146EC"/>
    <w:rsid w:val="00414A4E"/>
    <w:rsid w:val="00414D57"/>
    <w:rsid w:val="004152A3"/>
    <w:rsid w:val="004157C9"/>
    <w:rsid w:val="00415D6C"/>
    <w:rsid w:val="00415FF8"/>
    <w:rsid w:val="0041618C"/>
    <w:rsid w:val="00416265"/>
    <w:rsid w:val="004164CF"/>
    <w:rsid w:val="004165AC"/>
    <w:rsid w:val="00416717"/>
    <w:rsid w:val="00416CA9"/>
    <w:rsid w:val="00416E0D"/>
    <w:rsid w:val="00416EBB"/>
    <w:rsid w:val="004171F1"/>
    <w:rsid w:val="0041730C"/>
    <w:rsid w:val="004173A2"/>
    <w:rsid w:val="0041764A"/>
    <w:rsid w:val="004176AA"/>
    <w:rsid w:val="00417842"/>
    <w:rsid w:val="004200A0"/>
    <w:rsid w:val="004201F4"/>
    <w:rsid w:val="00420274"/>
    <w:rsid w:val="0042043D"/>
    <w:rsid w:val="00420452"/>
    <w:rsid w:val="004204E2"/>
    <w:rsid w:val="0042052E"/>
    <w:rsid w:val="004208D1"/>
    <w:rsid w:val="0042097B"/>
    <w:rsid w:val="004209F3"/>
    <w:rsid w:val="00420A3B"/>
    <w:rsid w:val="00420BBB"/>
    <w:rsid w:val="00420BEA"/>
    <w:rsid w:val="00420BF7"/>
    <w:rsid w:val="00420E2B"/>
    <w:rsid w:val="00420F02"/>
    <w:rsid w:val="00421156"/>
    <w:rsid w:val="004211FC"/>
    <w:rsid w:val="00421204"/>
    <w:rsid w:val="00421A08"/>
    <w:rsid w:val="00421AB9"/>
    <w:rsid w:val="00421B74"/>
    <w:rsid w:val="00421CE0"/>
    <w:rsid w:val="00421D9D"/>
    <w:rsid w:val="004221A3"/>
    <w:rsid w:val="0042227F"/>
    <w:rsid w:val="00422418"/>
    <w:rsid w:val="00423092"/>
    <w:rsid w:val="0042375D"/>
    <w:rsid w:val="00423B5D"/>
    <w:rsid w:val="00423E57"/>
    <w:rsid w:val="0042425A"/>
    <w:rsid w:val="00424C49"/>
    <w:rsid w:val="00424CCF"/>
    <w:rsid w:val="00424E7C"/>
    <w:rsid w:val="00425210"/>
    <w:rsid w:val="0042579C"/>
    <w:rsid w:val="0042600D"/>
    <w:rsid w:val="00426193"/>
    <w:rsid w:val="0042658C"/>
    <w:rsid w:val="00426EC6"/>
    <w:rsid w:val="00427ACD"/>
    <w:rsid w:val="00427BF6"/>
    <w:rsid w:val="00427C04"/>
    <w:rsid w:val="00427CAD"/>
    <w:rsid w:val="00427FC9"/>
    <w:rsid w:val="00430058"/>
    <w:rsid w:val="004307E3"/>
    <w:rsid w:val="00430CD8"/>
    <w:rsid w:val="00430E02"/>
    <w:rsid w:val="004310AA"/>
    <w:rsid w:val="00431430"/>
    <w:rsid w:val="00431A75"/>
    <w:rsid w:val="00431AAA"/>
    <w:rsid w:val="00432783"/>
    <w:rsid w:val="0043294B"/>
    <w:rsid w:val="00432B63"/>
    <w:rsid w:val="00432C07"/>
    <w:rsid w:val="00432D5E"/>
    <w:rsid w:val="00433791"/>
    <w:rsid w:val="004337BB"/>
    <w:rsid w:val="00433C63"/>
    <w:rsid w:val="00433CF5"/>
    <w:rsid w:val="00433EDE"/>
    <w:rsid w:val="00433EED"/>
    <w:rsid w:val="0043408F"/>
    <w:rsid w:val="00434906"/>
    <w:rsid w:val="0043497D"/>
    <w:rsid w:val="00434B8F"/>
    <w:rsid w:val="00434CF3"/>
    <w:rsid w:val="00434ED5"/>
    <w:rsid w:val="00434FEC"/>
    <w:rsid w:val="00435171"/>
    <w:rsid w:val="004353F2"/>
    <w:rsid w:val="004356F4"/>
    <w:rsid w:val="00435770"/>
    <w:rsid w:val="00435820"/>
    <w:rsid w:val="00435A4B"/>
    <w:rsid w:val="00435B69"/>
    <w:rsid w:val="00435C94"/>
    <w:rsid w:val="00435E1E"/>
    <w:rsid w:val="0043714A"/>
    <w:rsid w:val="004372FF"/>
    <w:rsid w:val="004376D2"/>
    <w:rsid w:val="00437795"/>
    <w:rsid w:val="004377C0"/>
    <w:rsid w:val="0043784D"/>
    <w:rsid w:val="00437864"/>
    <w:rsid w:val="00437987"/>
    <w:rsid w:val="00437B53"/>
    <w:rsid w:val="00437C10"/>
    <w:rsid w:val="00437EF9"/>
    <w:rsid w:val="0044001E"/>
    <w:rsid w:val="0044005F"/>
    <w:rsid w:val="0044008D"/>
    <w:rsid w:val="0044038C"/>
    <w:rsid w:val="0044073C"/>
    <w:rsid w:val="0044094A"/>
    <w:rsid w:val="00440B06"/>
    <w:rsid w:val="00440B61"/>
    <w:rsid w:val="00440D53"/>
    <w:rsid w:val="00440E74"/>
    <w:rsid w:val="00440F9D"/>
    <w:rsid w:val="0044106A"/>
    <w:rsid w:val="004413F8"/>
    <w:rsid w:val="004414F2"/>
    <w:rsid w:val="00441742"/>
    <w:rsid w:val="00441857"/>
    <w:rsid w:val="004419B2"/>
    <w:rsid w:val="00441B2A"/>
    <w:rsid w:val="00441B8C"/>
    <w:rsid w:val="00441B8F"/>
    <w:rsid w:val="00441CE0"/>
    <w:rsid w:val="00441D12"/>
    <w:rsid w:val="00441D5D"/>
    <w:rsid w:val="004422AF"/>
    <w:rsid w:val="004423CC"/>
    <w:rsid w:val="004424D8"/>
    <w:rsid w:val="0044270C"/>
    <w:rsid w:val="004428DE"/>
    <w:rsid w:val="0044298F"/>
    <w:rsid w:val="00442A22"/>
    <w:rsid w:val="00442E59"/>
    <w:rsid w:val="00443182"/>
    <w:rsid w:val="00443248"/>
    <w:rsid w:val="00443296"/>
    <w:rsid w:val="00443643"/>
    <w:rsid w:val="00443742"/>
    <w:rsid w:val="004439D8"/>
    <w:rsid w:val="00443A56"/>
    <w:rsid w:val="0044405D"/>
    <w:rsid w:val="004441F1"/>
    <w:rsid w:val="00444228"/>
    <w:rsid w:val="0044422B"/>
    <w:rsid w:val="00444A05"/>
    <w:rsid w:val="00445151"/>
    <w:rsid w:val="0044515F"/>
    <w:rsid w:val="0044519D"/>
    <w:rsid w:val="00445297"/>
    <w:rsid w:val="0044531D"/>
    <w:rsid w:val="004453C2"/>
    <w:rsid w:val="004456E5"/>
    <w:rsid w:val="0044592D"/>
    <w:rsid w:val="00445D6C"/>
    <w:rsid w:val="004460B5"/>
    <w:rsid w:val="00446256"/>
    <w:rsid w:val="0044658B"/>
    <w:rsid w:val="00446730"/>
    <w:rsid w:val="00446785"/>
    <w:rsid w:val="00446BA5"/>
    <w:rsid w:val="00446FFD"/>
    <w:rsid w:val="00447E59"/>
    <w:rsid w:val="004500E1"/>
    <w:rsid w:val="00450190"/>
    <w:rsid w:val="00450471"/>
    <w:rsid w:val="0045058D"/>
    <w:rsid w:val="004508A5"/>
    <w:rsid w:val="00450B83"/>
    <w:rsid w:val="00450BB5"/>
    <w:rsid w:val="00450EB3"/>
    <w:rsid w:val="0045145F"/>
    <w:rsid w:val="00451A69"/>
    <w:rsid w:val="00451A97"/>
    <w:rsid w:val="00451BBE"/>
    <w:rsid w:val="00451FDD"/>
    <w:rsid w:val="004522A6"/>
    <w:rsid w:val="004522B4"/>
    <w:rsid w:val="0045238E"/>
    <w:rsid w:val="0045248E"/>
    <w:rsid w:val="004526C8"/>
    <w:rsid w:val="004533E5"/>
    <w:rsid w:val="00453857"/>
    <w:rsid w:val="0045391F"/>
    <w:rsid w:val="004539C6"/>
    <w:rsid w:val="00453A5A"/>
    <w:rsid w:val="00453AE9"/>
    <w:rsid w:val="00453AF1"/>
    <w:rsid w:val="0045442C"/>
    <w:rsid w:val="004547E8"/>
    <w:rsid w:val="00454A7B"/>
    <w:rsid w:val="00454E44"/>
    <w:rsid w:val="00454FE8"/>
    <w:rsid w:val="00456617"/>
    <w:rsid w:val="00456C48"/>
    <w:rsid w:val="00456D80"/>
    <w:rsid w:val="00457420"/>
    <w:rsid w:val="00457458"/>
    <w:rsid w:val="00457627"/>
    <w:rsid w:val="00457AE2"/>
    <w:rsid w:val="00460491"/>
    <w:rsid w:val="00460541"/>
    <w:rsid w:val="00460554"/>
    <w:rsid w:val="00460831"/>
    <w:rsid w:val="0046089C"/>
    <w:rsid w:val="00461224"/>
    <w:rsid w:val="004612C0"/>
    <w:rsid w:val="004619E0"/>
    <w:rsid w:val="00461B2A"/>
    <w:rsid w:val="00461C3A"/>
    <w:rsid w:val="00461C40"/>
    <w:rsid w:val="0046236C"/>
    <w:rsid w:val="004625A5"/>
    <w:rsid w:val="004627C2"/>
    <w:rsid w:val="00462866"/>
    <w:rsid w:val="0046292D"/>
    <w:rsid w:val="00462B57"/>
    <w:rsid w:val="00462C05"/>
    <w:rsid w:val="00462C93"/>
    <w:rsid w:val="00462CAA"/>
    <w:rsid w:val="0046361F"/>
    <w:rsid w:val="00463667"/>
    <w:rsid w:val="00463A0F"/>
    <w:rsid w:val="00463A59"/>
    <w:rsid w:val="00463B96"/>
    <w:rsid w:val="004644BB"/>
    <w:rsid w:val="00464BD1"/>
    <w:rsid w:val="00464D31"/>
    <w:rsid w:val="00464EAC"/>
    <w:rsid w:val="00465221"/>
    <w:rsid w:val="004655E1"/>
    <w:rsid w:val="004656B4"/>
    <w:rsid w:val="00465F56"/>
    <w:rsid w:val="00466075"/>
    <w:rsid w:val="00466084"/>
    <w:rsid w:val="00466841"/>
    <w:rsid w:val="00466847"/>
    <w:rsid w:val="004671A7"/>
    <w:rsid w:val="00467DF5"/>
    <w:rsid w:val="004701AB"/>
    <w:rsid w:val="0047042E"/>
    <w:rsid w:val="00470504"/>
    <w:rsid w:val="004709DD"/>
    <w:rsid w:val="00470C4C"/>
    <w:rsid w:val="00470D56"/>
    <w:rsid w:val="004712C7"/>
    <w:rsid w:val="00471496"/>
    <w:rsid w:val="00471618"/>
    <w:rsid w:val="00471741"/>
    <w:rsid w:val="00471957"/>
    <w:rsid w:val="00471CBF"/>
    <w:rsid w:val="00471FED"/>
    <w:rsid w:val="004720CA"/>
    <w:rsid w:val="004720F7"/>
    <w:rsid w:val="0047210D"/>
    <w:rsid w:val="0047213F"/>
    <w:rsid w:val="004721C4"/>
    <w:rsid w:val="00472229"/>
    <w:rsid w:val="00472339"/>
    <w:rsid w:val="00472348"/>
    <w:rsid w:val="00472D4D"/>
    <w:rsid w:val="00472DE0"/>
    <w:rsid w:val="00473215"/>
    <w:rsid w:val="00473444"/>
    <w:rsid w:val="00473733"/>
    <w:rsid w:val="0047388F"/>
    <w:rsid w:val="0047389D"/>
    <w:rsid w:val="00473957"/>
    <w:rsid w:val="00473AAF"/>
    <w:rsid w:val="00473DE0"/>
    <w:rsid w:val="0047402E"/>
    <w:rsid w:val="004743B8"/>
    <w:rsid w:val="00474657"/>
    <w:rsid w:val="00474718"/>
    <w:rsid w:val="004749A8"/>
    <w:rsid w:val="00474B4A"/>
    <w:rsid w:val="00474C14"/>
    <w:rsid w:val="00474E3F"/>
    <w:rsid w:val="00475306"/>
    <w:rsid w:val="00475502"/>
    <w:rsid w:val="00475577"/>
    <w:rsid w:val="004759AD"/>
    <w:rsid w:val="00475ACC"/>
    <w:rsid w:val="00475C28"/>
    <w:rsid w:val="0047600F"/>
    <w:rsid w:val="004762C9"/>
    <w:rsid w:val="004765C5"/>
    <w:rsid w:val="0047710D"/>
    <w:rsid w:val="004772D0"/>
    <w:rsid w:val="004772FB"/>
    <w:rsid w:val="0047778D"/>
    <w:rsid w:val="00477825"/>
    <w:rsid w:val="0047796A"/>
    <w:rsid w:val="0047798A"/>
    <w:rsid w:val="0048019C"/>
    <w:rsid w:val="00480609"/>
    <w:rsid w:val="00480871"/>
    <w:rsid w:val="004809DC"/>
    <w:rsid w:val="00480B74"/>
    <w:rsid w:val="00480EB3"/>
    <w:rsid w:val="00480ED1"/>
    <w:rsid w:val="00481872"/>
    <w:rsid w:val="0048191B"/>
    <w:rsid w:val="00481A59"/>
    <w:rsid w:val="00481A6B"/>
    <w:rsid w:val="00481E1E"/>
    <w:rsid w:val="00481F2C"/>
    <w:rsid w:val="004822D1"/>
    <w:rsid w:val="00482E23"/>
    <w:rsid w:val="00482ECF"/>
    <w:rsid w:val="00482FD2"/>
    <w:rsid w:val="004830CC"/>
    <w:rsid w:val="00483382"/>
    <w:rsid w:val="00483760"/>
    <w:rsid w:val="00483B4E"/>
    <w:rsid w:val="00483D28"/>
    <w:rsid w:val="00483FDD"/>
    <w:rsid w:val="0048433D"/>
    <w:rsid w:val="00484791"/>
    <w:rsid w:val="0048492C"/>
    <w:rsid w:val="00484B11"/>
    <w:rsid w:val="00484B61"/>
    <w:rsid w:val="00484D64"/>
    <w:rsid w:val="00485228"/>
    <w:rsid w:val="004857C4"/>
    <w:rsid w:val="00485B21"/>
    <w:rsid w:val="00485E53"/>
    <w:rsid w:val="00485EAE"/>
    <w:rsid w:val="00485ED1"/>
    <w:rsid w:val="00486011"/>
    <w:rsid w:val="0048656C"/>
    <w:rsid w:val="004866CD"/>
    <w:rsid w:val="00486719"/>
    <w:rsid w:val="004867D7"/>
    <w:rsid w:val="004868D6"/>
    <w:rsid w:val="00486A01"/>
    <w:rsid w:val="00486A88"/>
    <w:rsid w:val="00486C34"/>
    <w:rsid w:val="00486C6F"/>
    <w:rsid w:val="004870F2"/>
    <w:rsid w:val="0048714E"/>
    <w:rsid w:val="0048734A"/>
    <w:rsid w:val="004875FE"/>
    <w:rsid w:val="0048778B"/>
    <w:rsid w:val="00487D43"/>
    <w:rsid w:val="00487E03"/>
    <w:rsid w:val="00487E1A"/>
    <w:rsid w:val="00487E59"/>
    <w:rsid w:val="00490141"/>
    <w:rsid w:val="004903D4"/>
    <w:rsid w:val="004907DF"/>
    <w:rsid w:val="00490824"/>
    <w:rsid w:val="00490960"/>
    <w:rsid w:val="00490CF7"/>
    <w:rsid w:val="004912AE"/>
    <w:rsid w:val="00491396"/>
    <w:rsid w:val="004913F4"/>
    <w:rsid w:val="0049150E"/>
    <w:rsid w:val="00491AFB"/>
    <w:rsid w:val="00491D18"/>
    <w:rsid w:val="00491D76"/>
    <w:rsid w:val="004920EE"/>
    <w:rsid w:val="0049229B"/>
    <w:rsid w:val="0049232B"/>
    <w:rsid w:val="00492571"/>
    <w:rsid w:val="00492674"/>
    <w:rsid w:val="00492F8F"/>
    <w:rsid w:val="0049330F"/>
    <w:rsid w:val="004935E4"/>
    <w:rsid w:val="00493C84"/>
    <w:rsid w:val="00493E48"/>
    <w:rsid w:val="00493F74"/>
    <w:rsid w:val="0049427D"/>
    <w:rsid w:val="00494430"/>
    <w:rsid w:val="004944D9"/>
    <w:rsid w:val="00494952"/>
    <w:rsid w:val="00494AF6"/>
    <w:rsid w:val="00494B03"/>
    <w:rsid w:val="00494B2F"/>
    <w:rsid w:val="00494C30"/>
    <w:rsid w:val="00494E33"/>
    <w:rsid w:val="00495F98"/>
    <w:rsid w:val="00496379"/>
    <w:rsid w:val="004963A4"/>
    <w:rsid w:val="004963A7"/>
    <w:rsid w:val="004964B4"/>
    <w:rsid w:val="00496660"/>
    <w:rsid w:val="00496785"/>
    <w:rsid w:val="004968B7"/>
    <w:rsid w:val="004969AA"/>
    <w:rsid w:val="004969FE"/>
    <w:rsid w:val="00496C18"/>
    <w:rsid w:val="00496C64"/>
    <w:rsid w:val="00496F03"/>
    <w:rsid w:val="00496F25"/>
    <w:rsid w:val="00496F2B"/>
    <w:rsid w:val="00496FA8"/>
    <w:rsid w:val="00496FE4"/>
    <w:rsid w:val="00497279"/>
    <w:rsid w:val="00497502"/>
    <w:rsid w:val="00497540"/>
    <w:rsid w:val="00497771"/>
    <w:rsid w:val="00497BCF"/>
    <w:rsid w:val="00497D80"/>
    <w:rsid w:val="004A03CC"/>
    <w:rsid w:val="004A06AD"/>
    <w:rsid w:val="004A0727"/>
    <w:rsid w:val="004A094E"/>
    <w:rsid w:val="004A0A32"/>
    <w:rsid w:val="004A0CB6"/>
    <w:rsid w:val="004A0D5E"/>
    <w:rsid w:val="004A0E53"/>
    <w:rsid w:val="004A0EFF"/>
    <w:rsid w:val="004A10BE"/>
    <w:rsid w:val="004A1144"/>
    <w:rsid w:val="004A13BE"/>
    <w:rsid w:val="004A18E5"/>
    <w:rsid w:val="004A18E8"/>
    <w:rsid w:val="004A1B4F"/>
    <w:rsid w:val="004A1D56"/>
    <w:rsid w:val="004A2053"/>
    <w:rsid w:val="004A209A"/>
    <w:rsid w:val="004A21F0"/>
    <w:rsid w:val="004A26DD"/>
    <w:rsid w:val="004A2EB0"/>
    <w:rsid w:val="004A2EF5"/>
    <w:rsid w:val="004A32FC"/>
    <w:rsid w:val="004A353B"/>
    <w:rsid w:val="004A3656"/>
    <w:rsid w:val="004A4380"/>
    <w:rsid w:val="004A466E"/>
    <w:rsid w:val="004A48FE"/>
    <w:rsid w:val="004A4A08"/>
    <w:rsid w:val="004A4A1F"/>
    <w:rsid w:val="004A4DA8"/>
    <w:rsid w:val="004A4FA2"/>
    <w:rsid w:val="004A5067"/>
    <w:rsid w:val="004A53E9"/>
    <w:rsid w:val="004A548B"/>
    <w:rsid w:val="004A5A86"/>
    <w:rsid w:val="004A5D86"/>
    <w:rsid w:val="004A62C6"/>
    <w:rsid w:val="004A69AF"/>
    <w:rsid w:val="004A6A65"/>
    <w:rsid w:val="004A6ABA"/>
    <w:rsid w:val="004A6B2B"/>
    <w:rsid w:val="004A703B"/>
    <w:rsid w:val="004A716E"/>
    <w:rsid w:val="004A7191"/>
    <w:rsid w:val="004A7347"/>
    <w:rsid w:val="004A76C4"/>
    <w:rsid w:val="004A772D"/>
    <w:rsid w:val="004A77A3"/>
    <w:rsid w:val="004A78AE"/>
    <w:rsid w:val="004A793C"/>
    <w:rsid w:val="004A79A2"/>
    <w:rsid w:val="004B0521"/>
    <w:rsid w:val="004B0A6C"/>
    <w:rsid w:val="004B0C74"/>
    <w:rsid w:val="004B0C7D"/>
    <w:rsid w:val="004B0D41"/>
    <w:rsid w:val="004B0D62"/>
    <w:rsid w:val="004B0DDC"/>
    <w:rsid w:val="004B0E8B"/>
    <w:rsid w:val="004B0EA5"/>
    <w:rsid w:val="004B0F0F"/>
    <w:rsid w:val="004B10A7"/>
    <w:rsid w:val="004B1151"/>
    <w:rsid w:val="004B1249"/>
    <w:rsid w:val="004B1703"/>
    <w:rsid w:val="004B1AA1"/>
    <w:rsid w:val="004B1AEC"/>
    <w:rsid w:val="004B1B8B"/>
    <w:rsid w:val="004B1F94"/>
    <w:rsid w:val="004B1FC5"/>
    <w:rsid w:val="004B20BF"/>
    <w:rsid w:val="004B2689"/>
    <w:rsid w:val="004B2B3F"/>
    <w:rsid w:val="004B2B87"/>
    <w:rsid w:val="004B2CC1"/>
    <w:rsid w:val="004B3028"/>
    <w:rsid w:val="004B30EF"/>
    <w:rsid w:val="004B3268"/>
    <w:rsid w:val="004B3427"/>
    <w:rsid w:val="004B3615"/>
    <w:rsid w:val="004B37BC"/>
    <w:rsid w:val="004B3875"/>
    <w:rsid w:val="004B3919"/>
    <w:rsid w:val="004B3A4E"/>
    <w:rsid w:val="004B3C5D"/>
    <w:rsid w:val="004B3D83"/>
    <w:rsid w:val="004B3DDA"/>
    <w:rsid w:val="004B3FDD"/>
    <w:rsid w:val="004B400D"/>
    <w:rsid w:val="004B41A6"/>
    <w:rsid w:val="004B42F1"/>
    <w:rsid w:val="004B45C0"/>
    <w:rsid w:val="004B47B3"/>
    <w:rsid w:val="004B4BF4"/>
    <w:rsid w:val="004B4DE0"/>
    <w:rsid w:val="004B5283"/>
    <w:rsid w:val="004B5357"/>
    <w:rsid w:val="004B539C"/>
    <w:rsid w:val="004B55C7"/>
    <w:rsid w:val="004B593A"/>
    <w:rsid w:val="004B5963"/>
    <w:rsid w:val="004B599A"/>
    <w:rsid w:val="004B63AC"/>
    <w:rsid w:val="004B6742"/>
    <w:rsid w:val="004B6870"/>
    <w:rsid w:val="004B6CB3"/>
    <w:rsid w:val="004B6F76"/>
    <w:rsid w:val="004B7148"/>
    <w:rsid w:val="004B7160"/>
    <w:rsid w:val="004B731F"/>
    <w:rsid w:val="004B75F6"/>
    <w:rsid w:val="004B7A9B"/>
    <w:rsid w:val="004B7B73"/>
    <w:rsid w:val="004C0068"/>
    <w:rsid w:val="004C0319"/>
    <w:rsid w:val="004C04FA"/>
    <w:rsid w:val="004C0804"/>
    <w:rsid w:val="004C087E"/>
    <w:rsid w:val="004C0B9E"/>
    <w:rsid w:val="004C0E19"/>
    <w:rsid w:val="004C10A9"/>
    <w:rsid w:val="004C1B95"/>
    <w:rsid w:val="004C1DCB"/>
    <w:rsid w:val="004C2185"/>
    <w:rsid w:val="004C2523"/>
    <w:rsid w:val="004C2687"/>
    <w:rsid w:val="004C2848"/>
    <w:rsid w:val="004C2A56"/>
    <w:rsid w:val="004C2C07"/>
    <w:rsid w:val="004C36E1"/>
    <w:rsid w:val="004C38FD"/>
    <w:rsid w:val="004C3AE2"/>
    <w:rsid w:val="004C3C6C"/>
    <w:rsid w:val="004C3D65"/>
    <w:rsid w:val="004C3DFA"/>
    <w:rsid w:val="004C49DB"/>
    <w:rsid w:val="004C4A78"/>
    <w:rsid w:val="004C4D78"/>
    <w:rsid w:val="004C4E20"/>
    <w:rsid w:val="004C5176"/>
    <w:rsid w:val="004C5226"/>
    <w:rsid w:val="004C5728"/>
    <w:rsid w:val="004C584E"/>
    <w:rsid w:val="004C5A9C"/>
    <w:rsid w:val="004C5BC0"/>
    <w:rsid w:val="004C5CA2"/>
    <w:rsid w:val="004C5D2E"/>
    <w:rsid w:val="004C604C"/>
    <w:rsid w:val="004C61DC"/>
    <w:rsid w:val="004C62E0"/>
    <w:rsid w:val="004C6377"/>
    <w:rsid w:val="004C648B"/>
    <w:rsid w:val="004C65E7"/>
    <w:rsid w:val="004C6784"/>
    <w:rsid w:val="004C69DC"/>
    <w:rsid w:val="004C6A27"/>
    <w:rsid w:val="004C6AEA"/>
    <w:rsid w:val="004C6B6A"/>
    <w:rsid w:val="004C6B7A"/>
    <w:rsid w:val="004C6FFB"/>
    <w:rsid w:val="004C733C"/>
    <w:rsid w:val="004C7F29"/>
    <w:rsid w:val="004D03DE"/>
    <w:rsid w:val="004D0492"/>
    <w:rsid w:val="004D0601"/>
    <w:rsid w:val="004D0656"/>
    <w:rsid w:val="004D072B"/>
    <w:rsid w:val="004D0846"/>
    <w:rsid w:val="004D0B59"/>
    <w:rsid w:val="004D1221"/>
    <w:rsid w:val="004D1238"/>
    <w:rsid w:val="004D1382"/>
    <w:rsid w:val="004D1B49"/>
    <w:rsid w:val="004D1C33"/>
    <w:rsid w:val="004D1DB4"/>
    <w:rsid w:val="004D1DF8"/>
    <w:rsid w:val="004D1E3A"/>
    <w:rsid w:val="004D279C"/>
    <w:rsid w:val="004D2825"/>
    <w:rsid w:val="004D2EB6"/>
    <w:rsid w:val="004D329A"/>
    <w:rsid w:val="004D3359"/>
    <w:rsid w:val="004D3617"/>
    <w:rsid w:val="004D3716"/>
    <w:rsid w:val="004D3744"/>
    <w:rsid w:val="004D3901"/>
    <w:rsid w:val="004D3B33"/>
    <w:rsid w:val="004D3CC3"/>
    <w:rsid w:val="004D3EF3"/>
    <w:rsid w:val="004D436D"/>
    <w:rsid w:val="004D44DB"/>
    <w:rsid w:val="004D44E5"/>
    <w:rsid w:val="004D4A43"/>
    <w:rsid w:val="004D4B1B"/>
    <w:rsid w:val="004D56D0"/>
    <w:rsid w:val="004D584E"/>
    <w:rsid w:val="004D5C59"/>
    <w:rsid w:val="004D5DD7"/>
    <w:rsid w:val="004D6064"/>
    <w:rsid w:val="004D608B"/>
    <w:rsid w:val="004D6092"/>
    <w:rsid w:val="004D6153"/>
    <w:rsid w:val="004D61D4"/>
    <w:rsid w:val="004D63BF"/>
    <w:rsid w:val="004D66B1"/>
    <w:rsid w:val="004D687B"/>
    <w:rsid w:val="004D6A03"/>
    <w:rsid w:val="004D6C64"/>
    <w:rsid w:val="004D6D64"/>
    <w:rsid w:val="004D6DB6"/>
    <w:rsid w:val="004D71F4"/>
    <w:rsid w:val="004D71FC"/>
    <w:rsid w:val="004D7372"/>
    <w:rsid w:val="004D7460"/>
    <w:rsid w:val="004D75B0"/>
    <w:rsid w:val="004D76AC"/>
    <w:rsid w:val="004D7A41"/>
    <w:rsid w:val="004D7B85"/>
    <w:rsid w:val="004D7DE8"/>
    <w:rsid w:val="004D7F11"/>
    <w:rsid w:val="004E00C0"/>
    <w:rsid w:val="004E0222"/>
    <w:rsid w:val="004E028D"/>
    <w:rsid w:val="004E0594"/>
    <w:rsid w:val="004E0598"/>
    <w:rsid w:val="004E0611"/>
    <w:rsid w:val="004E0656"/>
    <w:rsid w:val="004E070B"/>
    <w:rsid w:val="004E09A7"/>
    <w:rsid w:val="004E0C50"/>
    <w:rsid w:val="004E0D51"/>
    <w:rsid w:val="004E1177"/>
    <w:rsid w:val="004E1184"/>
    <w:rsid w:val="004E11B3"/>
    <w:rsid w:val="004E1397"/>
    <w:rsid w:val="004E16FD"/>
    <w:rsid w:val="004E1A01"/>
    <w:rsid w:val="004E1CE0"/>
    <w:rsid w:val="004E216D"/>
    <w:rsid w:val="004E2538"/>
    <w:rsid w:val="004E25A5"/>
    <w:rsid w:val="004E27C0"/>
    <w:rsid w:val="004E28D9"/>
    <w:rsid w:val="004E29AE"/>
    <w:rsid w:val="004E2FBF"/>
    <w:rsid w:val="004E3119"/>
    <w:rsid w:val="004E3458"/>
    <w:rsid w:val="004E34AB"/>
    <w:rsid w:val="004E3591"/>
    <w:rsid w:val="004E380E"/>
    <w:rsid w:val="004E3850"/>
    <w:rsid w:val="004E3A29"/>
    <w:rsid w:val="004E3AD3"/>
    <w:rsid w:val="004E3ED4"/>
    <w:rsid w:val="004E40DD"/>
    <w:rsid w:val="004E41A2"/>
    <w:rsid w:val="004E425E"/>
    <w:rsid w:val="004E4361"/>
    <w:rsid w:val="004E46FA"/>
    <w:rsid w:val="004E4A57"/>
    <w:rsid w:val="004E4B03"/>
    <w:rsid w:val="004E4E0A"/>
    <w:rsid w:val="004E4F24"/>
    <w:rsid w:val="004E54AC"/>
    <w:rsid w:val="004E5A14"/>
    <w:rsid w:val="004E604C"/>
    <w:rsid w:val="004E605E"/>
    <w:rsid w:val="004E618C"/>
    <w:rsid w:val="004E64F2"/>
    <w:rsid w:val="004E6583"/>
    <w:rsid w:val="004E6A36"/>
    <w:rsid w:val="004E6C06"/>
    <w:rsid w:val="004E6DAB"/>
    <w:rsid w:val="004E6DB9"/>
    <w:rsid w:val="004E6FF7"/>
    <w:rsid w:val="004E7068"/>
    <w:rsid w:val="004E7162"/>
    <w:rsid w:val="004E7360"/>
    <w:rsid w:val="004E7472"/>
    <w:rsid w:val="004E756A"/>
    <w:rsid w:val="004E785F"/>
    <w:rsid w:val="004E7AC0"/>
    <w:rsid w:val="004E7BEA"/>
    <w:rsid w:val="004E7D4D"/>
    <w:rsid w:val="004E7F61"/>
    <w:rsid w:val="004E7FBC"/>
    <w:rsid w:val="004F0100"/>
    <w:rsid w:val="004F021D"/>
    <w:rsid w:val="004F0550"/>
    <w:rsid w:val="004F06AA"/>
    <w:rsid w:val="004F07F0"/>
    <w:rsid w:val="004F091A"/>
    <w:rsid w:val="004F0A41"/>
    <w:rsid w:val="004F0A98"/>
    <w:rsid w:val="004F1881"/>
    <w:rsid w:val="004F1920"/>
    <w:rsid w:val="004F1F08"/>
    <w:rsid w:val="004F20D0"/>
    <w:rsid w:val="004F2421"/>
    <w:rsid w:val="004F2BBE"/>
    <w:rsid w:val="004F2FF1"/>
    <w:rsid w:val="004F3653"/>
    <w:rsid w:val="004F375F"/>
    <w:rsid w:val="004F3B04"/>
    <w:rsid w:val="004F400D"/>
    <w:rsid w:val="004F42A0"/>
    <w:rsid w:val="004F4437"/>
    <w:rsid w:val="004F4738"/>
    <w:rsid w:val="004F4885"/>
    <w:rsid w:val="004F49EC"/>
    <w:rsid w:val="004F4AE0"/>
    <w:rsid w:val="004F4FE4"/>
    <w:rsid w:val="004F581F"/>
    <w:rsid w:val="004F5887"/>
    <w:rsid w:val="004F5AEF"/>
    <w:rsid w:val="004F5BB1"/>
    <w:rsid w:val="004F5BE5"/>
    <w:rsid w:val="004F5DAD"/>
    <w:rsid w:val="004F6195"/>
    <w:rsid w:val="004F6A83"/>
    <w:rsid w:val="004F6BFB"/>
    <w:rsid w:val="004F6D81"/>
    <w:rsid w:val="004F705F"/>
    <w:rsid w:val="004F70A2"/>
    <w:rsid w:val="004F70E3"/>
    <w:rsid w:val="004F75E7"/>
    <w:rsid w:val="004F79CB"/>
    <w:rsid w:val="004F7A38"/>
    <w:rsid w:val="004F7D7B"/>
    <w:rsid w:val="004F7E80"/>
    <w:rsid w:val="004F7ECD"/>
    <w:rsid w:val="0050018A"/>
    <w:rsid w:val="0050030A"/>
    <w:rsid w:val="00500639"/>
    <w:rsid w:val="00500773"/>
    <w:rsid w:val="005007FD"/>
    <w:rsid w:val="00500B27"/>
    <w:rsid w:val="00500CD9"/>
    <w:rsid w:val="00500E50"/>
    <w:rsid w:val="0050121D"/>
    <w:rsid w:val="005013BA"/>
    <w:rsid w:val="0050147E"/>
    <w:rsid w:val="0050152D"/>
    <w:rsid w:val="00502014"/>
    <w:rsid w:val="00502264"/>
    <w:rsid w:val="005024AB"/>
    <w:rsid w:val="005024F9"/>
    <w:rsid w:val="0050282D"/>
    <w:rsid w:val="00502D3E"/>
    <w:rsid w:val="00502E7E"/>
    <w:rsid w:val="0050312B"/>
    <w:rsid w:val="0050314C"/>
    <w:rsid w:val="00503812"/>
    <w:rsid w:val="00503A2D"/>
    <w:rsid w:val="00503C55"/>
    <w:rsid w:val="00503D01"/>
    <w:rsid w:val="00504217"/>
    <w:rsid w:val="005042A2"/>
    <w:rsid w:val="005043E6"/>
    <w:rsid w:val="00504565"/>
    <w:rsid w:val="005047A7"/>
    <w:rsid w:val="0050492F"/>
    <w:rsid w:val="005049C4"/>
    <w:rsid w:val="00504A52"/>
    <w:rsid w:val="00504CA1"/>
    <w:rsid w:val="005053C4"/>
    <w:rsid w:val="0050575F"/>
    <w:rsid w:val="0050584F"/>
    <w:rsid w:val="0050587F"/>
    <w:rsid w:val="00505949"/>
    <w:rsid w:val="00505BC5"/>
    <w:rsid w:val="00505F72"/>
    <w:rsid w:val="00506972"/>
    <w:rsid w:val="00506D4C"/>
    <w:rsid w:val="00506DBF"/>
    <w:rsid w:val="00506DDB"/>
    <w:rsid w:val="00506E8D"/>
    <w:rsid w:val="005072B3"/>
    <w:rsid w:val="005073CF"/>
    <w:rsid w:val="00507492"/>
    <w:rsid w:val="00507767"/>
    <w:rsid w:val="00507D78"/>
    <w:rsid w:val="00507E9B"/>
    <w:rsid w:val="00507FAA"/>
    <w:rsid w:val="0051014F"/>
    <w:rsid w:val="005106C7"/>
    <w:rsid w:val="00510942"/>
    <w:rsid w:val="00510E08"/>
    <w:rsid w:val="00510EA3"/>
    <w:rsid w:val="0051118D"/>
    <w:rsid w:val="005112A6"/>
    <w:rsid w:val="00511412"/>
    <w:rsid w:val="00511786"/>
    <w:rsid w:val="00511983"/>
    <w:rsid w:val="00511ECE"/>
    <w:rsid w:val="005122A4"/>
    <w:rsid w:val="005123BD"/>
    <w:rsid w:val="00512927"/>
    <w:rsid w:val="00512B32"/>
    <w:rsid w:val="00512CEC"/>
    <w:rsid w:val="00512E8B"/>
    <w:rsid w:val="00513007"/>
    <w:rsid w:val="00513312"/>
    <w:rsid w:val="00513489"/>
    <w:rsid w:val="00513577"/>
    <w:rsid w:val="00513773"/>
    <w:rsid w:val="00513925"/>
    <w:rsid w:val="00513A54"/>
    <w:rsid w:val="00513C48"/>
    <w:rsid w:val="00514178"/>
    <w:rsid w:val="00514205"/>
    <w:rsid w:val="005143E6"/>
    <w:rsid w:val="00514B76"/>
    <w:rsid w:val="00514C1D"/>
    <w:rsid w:val="00514C20"/>
    <w:rsid w:val="00514D7B"/>
    <w:rsid w:val="00514E1A"/>
    <w:rsid w:val="00514E22"/>
    <w:rsid w:val="0051534C"/>
    <w:rsid w:val="00515369"/>
    <w:rsid w:val="00515530"/>
    <w:rsid w:val="00515557"/>
    <w:rsid w:val="005155A6"/>
    <w:rsid w:val="0051582D"/>
    <w:rsid w:val="00515B23"/>
    <w:rsid w:val="00515BD0"/>
    <w:rsid w:val="005161D9"/>
    <w:rsid w:val="00516209"/>
    <w:rsid w:val="00516457"/>
    <w:rsid w:val="005164B0"/>
    <w:rsid w:val="005166D6"/>
    <w:rsid w:val="005167DA"/>
    <w:rsid w:val="00516A78"/>
    <w:rsid w:val="00516AEB"/>
    <w:rsid w:val="005170A3"/>
    <w:rsid w:val="00517112"/>
    <w:rsid w:val="00517A60"/>
    <w:rsid w:val="00517DE5"/>
    <w:rsid w:val="00520137"/>
    <w:rsid w:val="00520AE0"/>
    <w:rsid w:val="00520B08"/>
    <w:rsid w:val="00520EBC"/>
    <w:rsid w:val="00521021"/>
    <w:rsid w:val="005213AF"/>
    <w:rsid w:val="00521787"/>
    <w:rsid w:val="00521798"/>
    <w:rsid w:val="005218EB"/>
    <w:rsid w:val="00521A2D"/>
    <w:rsid w:val="00521DCF"/>
    <w:rsid w:val="00522404"/>
    <w:rsid w:val="005226D4"/>
    <w:rsid w:val="00522A84"/>
    <w:rsid w:val="00522CEE"/>
    <w:rsid w:val="00522D22"/>
    <w:rsid w:val="00522D43"/>
    <w:rsid w:val="00522E0A"/>
    <w:rsid w:val="00522E8D"/>
    <w:rsid w:val="00522F07"/>
    <w:rsid w:val="00523066"/>
    <w:rsid w:val="00523C9C"/>
    <w:rsid w:val="00523DEC"/>
    <w:rsid w:val="00523E07"/>
    <w:rsid w:val="00523FA8"/>
    <w:rsid w:val="00524ABF"/>
    <w:rsid w:val="00524B29"/>
    <w:rsid w:val="00524E05"/>
    <w:rsid w:val="0052529D"/>
    <w:rsid w:val="00525309"/>
    <w:rsid w:val="0052567F"/>
    <w:rsid w:val="00525753"/>
    <w:rsid w:val="00525A04"/>
    <w:rsid w:val="00525A0E"/>
    <w:rsid w:val="00525BB0"/>
    <w:rsid w:val="00525E9A"/>
    <w:rsid w:val="0052622E"/>
    <w:rsid w:val="00526288"/>
    <w:rsid w:val="0052660B"/>
    <w:rsid w:val="005266FC"/>
    <w:rsid w:val="005268AA"/>
    <w:rsid w:val="00526E76"/>
    <w:rsid w:val="0052711C"/>
    <w:rsid w:val="0052717A"/>
    <w:rsid w:val="005271E7"/>
    <w:rsid w:val="00527351"/>
    <w:rsid w:val="005274D8"/>
    <w:rsid w:val="005277EE"/>
    <w:rsid w:val="0052786A"/>
    <w:rsid w:val="005279D4"/>
    <w:rsid w:val="00527A79"/>
    <w:rsid w:val="00527C57"/>
    <w:rsid w:val="00527E43"/>
    <w:rsid w:val="00527F0F"/>
    <w:rsid w:val="00527FC4"/>
    <w:rsid w:val="0053020D"/>
    <w:rsid w:val="005302AC"/>
    <w:rsid w:val="0053085A"/>
    <w:rsid w:val="0053094E"/>
    <w:rsid w:val="00530D93"/>
    <w:rsid w:val="00530DBC"/>
    <w:rsid w:val="0053171F"/>
    <w:rsid w:val="00531B13"/>
    <w:rsid w:val="00531CBF"/>
    <w:rsid w:val="00531DFA"/>
    <w:rsid w:val="00532016"/>
    <w:rsid w:val="00532110"/>
    <w:rsid w:val="005323B6"/>
    <w:rsid w:val="0053249E"/>
    <w:rsid w:val="00532616"/>
    <w:rsid w:val="005329E2"/>
    <w:rsid w:val="00532C7C"/>
    <w:rsid w:val="00533417"/>
    <w:rsid w:val="00533683"/>
    <w:rsid w:val="0053369C"/>
    <w:rsid w:val="00533AA5"/>
    <w:rsid w:val="00533B81"/>
    <w:rsid w:val="00533F89"/>
    <w:rsid w:val="00535222"/>
    <w:rsid w:val="005353C5"/>
    <w:rsid w:val="00535501"/>
    <w:rsid w:val="0053566F"/>
    <w:rsid w:val="005356AF"/>
    <w:rsid w:val="00535D52"/>
    <w:rsid w:val="00535EDE"/>
    <w:rsid w:val="00535F05"/>
    <w:rsid w:val="00535F72"/>
    <w:rsid w:val="00536195"/>
    <w:rsid w:val="00536651"/>
    <w:rsid w:val="005366F4"/>
    <w:rsid w:val="0053678B"/>
    <w:rsid w:val="00536965"/>
    <w:rsid w:val="005371A2"/>
    <w:rsid w:val="005378DA"/>
    <w:rsid w:val="00537A26"/>
    <w:rsid w:val="00537B4E"/>
    <w:rsid w:val="00537E3E"/>
    <w:rsid w:val="00540E08"/>
    <w:rsid w:val="00541359"/>
    <w:rsid w:val="00541516"/>
    <w:rsid w:val="00541A38"/>
    <w:rsid w:val="00541B21"/>
    <w:rsid w:val="00541D89"/>
    <w:rsid w:val="00541FAE"/>
    <w:rsid w:val="005424F6"/>
    <w:rsid w:val="0054265E"/>
    <w:rsid w:val="005427EF"/>
    <w:rsid w:val="00542833"/>
    <w:rsid w:val="00542A87"/>
    <w:rsid w:val="00542F6F"/>
    <w:rsid w:val="005435A0"/>
    <w:rsid w:val="005435BF"/>
    <w:rsid w:val="005435E8"/>
    <w:rsid w:val="00543748"/>
    <w:rsid w:val="00543A4A"/>
    <w:rsid w:val="00543B17"/>
    <w:rsid w:val="00543B4C"/>
    <w:rsid w:val="00543EE2"/>
    <w:rsid w:val="00543F36"/>
    <w:rsid w:val="005441B8"/>
    <w:rsid w:val="00544218"/>
    <w:rsid w:val="00544567"/>
    <w:rsid w:val="005447D5"/>
    <w:rsid w:val="005447DA"/>
    <w:rsid w:val="00544CAE"/>
    <w:rsid w:val="00544DA0"/>
    <w:rsid w:val="00545227"/>
    <w:rsid w:val="00545685"/>
    <w:rsid w:val="00545815"/>
    <w:rsid w:val="00545817"/>
    <w:rsid w:val="005459A2"/>
    <w:rsid w:val="00545CC6"/>
    <w:rsid w:val="00545D74"/>
    <w:rsid w:val="00545DF6"/>
    <w:rsid w:val="005463DC"/>
    <w:rsid w:val="00546440"/>
    <w:rsid w:val="00546B07"/>
    <w:rsid w:val="00546BBD"/>
    <w:rsid w:val="00546E02"/>
    <w:rsid w:val="00546F5E"/>
    <w:rsid w:val="00547105"/>
    <w:rsid w:val="005473D1"/>
    <w:rsid w:val="00547429"/>
    <w:rsid w:val="00547782"/>
    <w:rsid w:val="00547999"/>
    <w:rsid w:val="00547CDE"/>
    <w:rsid w:val="00547D9A"/>
    <w:rsid w:val="00547EC8"/>
    <w:rsid w:val="00550537"/>
    <w:rsid w:val="00550A8F"/>
    <w:rsid w:val="00550E1B"/>
    <w:rsid w:val="00550E2F"/>
    <w:rsid w:val="00550E72"/>
    <w:rsid w:val="00551209"/>
    <w:rsid w:val="00551CC8"/>
    <w:rsid w:val="0055216E"/>
    <w:rsid w:val="005521C4"/>
    <w:rsid w:val="0055235C"/>
    <w:rsid w:val="005523D3"/>
    <w:rsid w:val="005527AA"/>
    <w:rsid w:val="005527E3"/>
    <w:rsid w:val="00552EE1"/>
    <w:rsid w:val="00552F61"/>
    <w:rsid w:val="005531D7"/>
    <w:rsid w:val="00553239"/>
    <w:rsid w:val="00553331"/>
    <w:rsid w:val="005534C5"/>
    <w:rsid w:val="00553761"/>
    <w:rsid w:val="0055383B"/>
    <w:rsid w:val="005539B7"/>
    <w:rsid w:val="00553BBA"/>
    <w:rsid w:val="00554135"/>
    <w:rsid w:val="00554BE2"/>
    <w:rsid w:val="00554C8E"/>
    <w:rsid w:val="00554C94"/>
    <w:rsid w:val="00554D3A"/>
    <w:rsid w:val="00554D98"/>
    <w:rsid w:val="00554EE2"/>
    <w:rsid w:val="00555151"/>
    <w:rsid w:val="00555675"/>
    <w:rsid w:val="00555CCE"/>
    <w:rsid w:val="00555DA9"/>
    <w:rsid w:val="00555E7A"/>
    <w:rsid w:val="0055638B"/>
    <w:rsid w:val="00556A20"/>
    <w:rsid w:val="00557150"/>
    <w:rsid w:val="005578CB"/>
    <w:rsid w:val="00557993"/>
    <w:rsid w:val="00557F2D"/>
    <w:rsid w:val="00560D42"/>
    <w:rsid w:val="005613F7"/>
    <w:rsid w:val="00561641"/>
    <w:rsid w:val="00561643"/>
    <w:rsid w:val="00561A12"/>
    <w:rsid w:val="00561A18"/>
    <w:rsid w:val="00561DDD"/>
    <w:rsid w:val="00561ED5"/>
    <w:rsid w:val="0056207A"/>
    <w:rsid w:val="0056212D"/>
    <w:rsid w:val="00562148"/>
    <w:rsid w:val="00562160"/>
    <w:rsid w:val="005622FB"/>
    <w:rsid w:val="00562315"/>
    <w:rsid w:val="00562647"/>
    <w:rsid w:val="005626A6"/>
    <w:rsid w:val="00562A95"/>
    <w:rsid w:val="0056322D"/>
    <w:rsid w:val="0056346F"/>
    <w:rsid w:val="005636C6"/>
    <w:rsid w:val="00563E41"/>
    <w:rsid w:val="00563E9C"/>
    <w:rsid w:val="00563F40"/>
    <w:rsid w:val="005640EE"/>
    <w:rsid w:val="005642FC"/>
    <w:rsid w:val="00564455"/>
    <w:rsid w:val="005645BF"/>
    <w:rsid w:val="00564697"/>
    <w:rsid w:val="0056469D"/>
    <w:rsid w:val="0056471E"/>
    <w:rsid w:val="00564AFF"/>
    <w:rsid w:val="00564B4C"/>
    <w:rsid w:val="00564C7D"/>
    <w:rsid w:val="00564E3E"/>
    <w:rsid w:val="00564E7C"/>
    <w:rsid w:val="00564EE1"/>
    <w:rsid w:val="00564F70"/>
    <w:rsid w:val="005654DC"/>
    <w:rsid w:val="00565508"/>
    <w:rsid w:val="00565797"/>
    <w:rsid w:val="0056579B"/>
    <w:rsid w:val="0056599D"/>
    <w:rsid w:val="00565B22"/>
    <w:rsid w:val="00565E09"/>
    <w:rsid w:val="00566081"/>
    <w:rsid w:val="00566238"/>
    <w:rsid w:val="005664D0"/>
    <w:rsid w:val="005667AE"/>
    <w:rsid w:val="0056698E"/>
    <w:rsid w:val="00566C91"/>
    <w:rsid w:val="005670BB"/>
    <w:rsid w:val="00567424"/>
    <w:rsid w:val="00567558"/>
    <w:rsid w:val="00567836"/>
    <w:rsid w:val="00567ADC"/>
    <w:rsid w:val="00567BD3"/>
    <w:rsid w:val="00570321"/>
    <w:rsid w:val="00570350"/>
    <w:rsid w:val="005706E1"/>
    <w:rsid w:val="00570886"/>
    <w:rsid w:val="005708C6"/>
    <w:rsid w:val="00570DB7"/>
    <w:rsid w:val="00570E98"/>
    <w:rsid w:val="005710A2"/>
    <w:rsid w:val="005713C8"/>
    <w:rsid w:val="005717D7"/>
    <w:rsid w:val="00571B6E"/>
    <w:rsid w:val="00571F06"/>
    <w:rsid w:val="005724E3"/>
    <w:rsid w:val="00572613"/>
    <w:rsid w:val="0057297F"/>
    <w:rsid w:val="00573283"/>
    <w:rsid w:val="005736D3"/>
    <w:rsid w:val="00573A91"/>
    <w:rsid w:val="00573FC5"/>
    <w:rsid w:val="005741C7"/>
    <w:rsid w:val="005743AA"/>
    <w:rsid w:val="005743C9"/>
    <w:rsid w:val="00574D08"/>
    <w:rsid w:val="00574D15"/>
    <w:rsid w:val="005753DB"/>
    <w:rsid w:val="005758DA"/>
    <w:rsid w:val="00575B50"/>
    <w:rsid w:val="00575BC4"/>
    <w:rsid w:val="00576170"/>
    <w:rsid w:val="00576224"/>
    <w:rsid w:val="005764AB"/>
    <w:rsid w:val="005766BF"/>
    <w:rsid w:val="0057686C"/>
    <w:rsid w:val="00576FCF"/>
    <w:rsid w:val="0057750C"/>
    <w:rsid w:val="0057779B"/>
    <w:rsid w:val="00577DF1"/>
    <w:rsid w:val="00577E5F"/>
    <w:rsid w:val="0058000D"/>
    <w:rsid w:val="0058017A"/>
    <w:rsid w:val="0058025F"/>
    <w:rsid w:val="005802E0"/>
    <w:rsid w:val="005804AC"/>
    <w:rsid w:val="00580807"/>
    <w:rsid w:val="00580AC4"/>
    <w:rsid w:val="00580B8B"/>
    <w:rsid w:val="00580C23"/>
    <w:rsid w:val="00580D51"/>
    <w:rsid w:val="005813EB"/>
    <w:rsid w:val="005816A2"/>
    <w:rsid w:val="00581AA8"/>
    <w:rsid w:val="005820C9"/>
    <w:rsid w:val="00582131"/>
    <w:rsid w:val="00582A88"/>
    <w:rsid w:val="00582EAC"/>
    <w:rsid w:val="00582EE0"/>
    <w:rsid w:val="00583050"/>
    <w:rsid w:val="0058308A"/>
    <w:rsid w:val="00583090"/>
    <w:rsid w:val="0058327A"/>
    <w:rsid w:val="00583297"/>
    <w:rsid w:val="005835DA"/>
    <w:rsid w:val="00583773"/>
    <w:rsid w:val="00583BE4"/>
    <w:rsid w:val="00583C42"/>
    <w:rsid w:val="00583E44"/>
    <w:rsid w:val="00583F30"/>
    <w:rsid w:val="00584111"/>
    <w:rsid w:val="00584411"/>
    <w:rsid w:val="00584634"/>
    <w:rsid w:val="00584A35"/>
    <w:rsid w:val="00584B81"/>
    <w:rsid w:val="005850AD"/>
    <w:rsid w:val="00585141"/>
    <w:rsid w:val="00585293"/>
    <w:rsid w:val="005855F8"/>
    <w:rsid w:val="0058578B"/>
    <w:rsid w:val="005857BA"/>
    <w:rsid w:val="00585B9C"/>
    <w:rsid w:val="0058652F"/>
    <w:rsid w:val="00586531"/>
    <w:rsid w:val="00586794"/>
    <w:rsid w:val="0058681C"/>
    <w:rsid w:val="005869F8"/>
    <w:rsid w:val="00587398"/>
    <w:rsid w:val="005873A3"/>
    <w:rsid w:val="0058779A"/>
    <w:rsid w:val="005879D3"/>
    <w:rsid w:val="00587BB9"/>
    <w:rsid w:val="0059006E"/>
    <w:rsid w:val="005902F2"/>
    <w:rsid w:val="005907E1"/>
    <w:rsid w:val="00590997"/>
    <w:rsid w:val="00590BB5"/>
    <w:rsid w:val="00590E4D"/>
    <w:rsid w:val="0059104E"/>
    <w:rsid w:val="00591129"/>
    <w:rsid w:val="00591402"/>
    <w:rsid w:val="00591551"/>
    <w:rsid w:val="00591CA8"/>
    <w:rsid w:val="00591DEC"/>
    <w:rsid w:val="00591E6B"/>
    <w:rsid w:val="00592535"/>
    <w:rsid w:val="005926BB"/>
    <w:rsid w:val="00593688"/>
    <w:rsid w:val="00593A59"/>
    <w:rsid w:val="00593BCB"/>
    <w:rsid w:val="00593E85"/>
    <w:rsid w:val="0059409F"/>
    <w:rsid w:val="0059441A"/>
    <w:rsid w:val="005944AE"/>
    <w:rsid w:val="005948A6"/>
    <w:rsid w:val="00594EAB"/>
    <w:rsid w:val="00594F72"/>
    <w:rsid w:val="005951EB"/>
    <w:rsid w:val="00595393"/>
    <w:rsid w:val="005953E3"/>
    <w:rsid w:val="00595505"/>
    <w:rsid w:val="00595543"/>
    <w:rsid w:val="00595590"/>
    <w:rsid w:val="0059568F"/>
    <w:rsid w:val="00595C81"/>
    <w:rsid w:val="00595D24"/>
    <w:rsid w:val="00595E59"/>
    <w:rsid w:val="005969B8"/>
    <w:rsid w:val="00597320"/>
    <w:rsid w:val="00597396"/>
    <w:rsid w:val="00597405"/>
    <w:rsid w:val="00597586"/>
    <w:rsid w:val="005975AA"/>
    <w:rsid w:val="00597704"/>
    <w:rsid w:val="00597A79"/>
    <w:rsid w:val="00597DF4"/>
    <w:rsid w:val="005A0A59"/>
    <w:rsid w:val="005A0AB4"/>
    <w:rsid w:val="005A0F21"/>
    <w:rsid w:val="005A0F60"/>
    <w:rsid w:val="005A0F8A"/>
    <w:rsid w:val="005A12D6"/>
    <w:rsid w:val="005A13D8"/>
    <w:rsid w:val="005A13F0"/>
    <w:rsid w:val="005A172D"/>
    <w:rsid w:val="005A17CF"/>
    <w:rsid w:val="005A1C7F"/>
    <w:rsid w:val="005A1F1C"/>
    <w:rsid w:val="005A250D"/>
    <w:rsid w:val="005A282D"/>
    <w:rsid w:val="005A2AAF"/>
    <w:rsid w:val="005A2E09"/>
    <w:rsid w:val="005A2E40"/>
    <w:rsid w:val="005A2E66"/>
    <w:rsid w:val="005A2F48"/>
    <w:rsid w:val="005A3027"/>
    <w:rsid w:val="005A3209"/>
    <w:rsid w:val="005A32DB"/>
    <w:rsid w:val="005A33CC"/>
    <w:rsid w:val="005A349D"/>
    <w:rsid w:val="005A36CC"/>
    <w:rsid w:val="005A3810"/>
    <w:rsid w:val="005A3A90"/>
    <w:rsid w:val="005A3AEF"/>
    <w:rsid w:val="005A3BDC"/>
    <w:rsid w:val="005A4321"/>
    <w:rsid w:val="005A4342"/>
    <w:rsid w:val="005A48A3"/>
    <w:rsid w:val="005A4964"/>
    <w:rsid w:val="005A524D"/>
    <w:rsid w:val="005A52DD"/>
    <w:rsid w:val="005A5473"/>
    <w:rsid w:val="005A55D6"/>
    <w:rsid w:val="005A5606"/>
    <w:rsid w:val="005A5781"/>
    <w:rsid w:val="005A5D5C"/>
    <w:rsid w:val="005A63D4"/>
    <w:rsid w:val="005A66AE"/>
    <w:rsid w:val="005A67F1"/>
    <w:rsid w:val="005A6A14"/>
    <w:rsid w:val="005A6B1A"/>
    <w:rsid w:val="005A6B7A"/>
    <w:rsid w:val="005A6D3F"/>
    <w:rsid w:val="005A718E"/>
    <w:rsid w:val="005A7280"/>
    <w:rsid w:val="005A72B7"/>
    <w:rsid w:val="005A7580"/>
    <w:rsid w:val="005A7C44"/>
    <w:rsid w:val="005A7C74"/>
    <w:rsid w:val="005A7CE5"/>
    <w:rsid w:val="005A7D1A"/>
    <w:rsid w:val="005A7EF1"/>
    <w:rsid w:val="005B000B"/>
    <w:rsid w:val="005B00B7"/>
    <w:rsid w:val="005B0327"/>
    <w:rsid w:val="005B03DC"/>
    <w:rsid w:val="005B08EC"/>
    <w:rsid w:val="005B0A0F"/>
    <w:rsid w:val="005B0A7F"/>
    <w:rsid w:val="005B0EE3"/>
    <w:rsid w:val="005B1044"/>
    <w:rsid w:val="005B1198"/>
    <w:rsid w:val="005B1292"/>
    <w:rsid w:val="005B131E"/>
    <w:rsid w:val="005B14CB"/>
    <w:rsid w:val="005B17C8"/>
    <w:rsid w:val="005B1E0F"/>
    <w:rsid w:val="005B1EC6"/>
    <w:rsid w:val="005B209A"/>
    <w:rsid w:val="005B286F"/>
    <w:rsid w:val="005B28D2"/>
    <w:rsid w:val="005B28DE"/>
    <w:rsid w:val="005B29F0"/>
    <w:rsid w:val="005B2A9D"/>
    <w:rsid w:val="005B2B8B"/>
    <w:rsid w:val="005B2C08"/>
    <w:rsid w:val="005B2E42"/>
    <w:rsid w:val="005B3025"/>
    <w:rsid w:val="005B3189"/>
    <w:rsid w:val="005B3342"/>
    <w:rsid w:val="005B365D"/>
    <w:rsid w:val="005B3A79"/>
    <w:rsid w:val="005B3C19"/>
    <w:rsid w:val="005B3E59"/>
    <w:rsid w:val="005B408C"/>
    <w:rsid w:val="005B44E0"/>
    <w:rsid w:val="005B47FE"/>
    <w:rsid w:val="005B4868"/>
    <w:rsid w:val="005B48B8"/>
    <w:rsid w:val="005B492A"/>
    <w:rsid w:val="005B4A94"/>
    <w:rsid w:val="005B4E21"/>
    <w:rsid w:val="005B50AB"/>
    <w:rsid w:val="005B555D"/>
    <w:rsid w:val="005B55DD"/>
    <w:rsid w:val="005B55E1"/>
    <w:rsid w:val="005B56A6"/>
    <w:rsid w:val="005B578C"/>
    <w:rsid w:val="005B5880"/>
    <w:rsid w:val="005B5BFA"/>
    <w:rsid w:val="005B5D55"/>
    <w:rsid w:val="005B5F36"/>
    <w:rsid w:val="005B625B"/>
    <w:rsid w:val="005B6269"/>
    <w:rsid w:val="005B656E"/>
    <w:rsid w:val="005B6589"/>
    <w:rsid w:val="005B6C53"/>
    <w:rsid w:val="005B6DF3"/>
    <w:rsid w:val="005B72A2"/>
    <w:rsid w:val="005B77C4"/>
    <w:rsid w:val="005B7F9A"/>
    <w:rsid w:val="005C01C8"/>
    <w:rsid w:val="005C0327"/>
    <w:rsid w:val="005C09A4"/>
    <w:rsid w:val="005C0B84"/>
    <w:rsid w:val="005C0CBB"/>
    <w:rsid w:val="005C0F19"/>
    <w:rsid w:val="005C0FEB"/>
    <w:rsid w:val="005C1013"/>
    <w:rsid w:val="005C12F2"/>
    <w:rsid w:val="005C1328"/>
    <w:rsid w:val="005C199B"/>
    <w:rsid w:val="005C1A21"/>
    <w:rsid w:val="005C2110"/>
    <w:rsid w:val="005C2143"/>
    <w:rsid w:val="005C241A"/>
    <w:rsid w:val="005C2556"/>
    <w:rsid w:val="005C275D"/>
    <w:rsid w:val="005C2775"/>
    <w:rsid w:val="005C27A0"/>
    <w:rsid w:val="005C2887"/>
    <w:rsid w:val="005C2BF1"/>
    <w:rsid w:val="005C2CB2"/>
    <w:rsid w:val="005C2E0A"/>
    <w:rsid w:val="005C31CF"/>
    <w:rsid w:val="005C322B"/>
    <w:rsid w:val="005C3405"/>
    <w:rsid w:val="005C364D"/>
    <w:rsid w:val="005C39F8"/>
    <w:rsid w:val="005C3CB9"/>
    <w:rsid w:val="005C3E3D"/>
    <w:rsid w:val="005C3F03"/>
    <w:rsid w:val="005C410E"/>
    <w:rsid w:val="005C4564"/>
    <w:rsid w:val="005C48F2"/>
    <w:rsid w:val="005C490B"/>
    <w:rsid w:val="005C4A59"/>
    <w:rsid w:val="005C4B0B"/>
    <w:rsid w:val="005C4ECD"/>
    <w:rsid w:val="005C4F2B"/>
    <w:rsid w:val="005C506E"/>
    <w:rsid w:val="005C5538"/>
    <w:rsid w:val="005C6252"/>
    <w:rsid w:val="005C6322"/>
    <w:rsid w:val="005C67F1"/>
    <w:rsid w:val="005C6E45"/>
    <w:rsid w:val="005C706B"/>
    <w:rsid w:val="005C746D"/>
    <w:rsid w:val="005C77F4"/>
    <w:rsid w:val="005C7D9D"/>
    <w:rsid w:val="005D0257"/>
    <w:rsid w:val="005D063E"/>
    <w:rsid w:val="005D06A5"/>
    <w:rsid w:val="005D06AD"/>
    <w:rsid w:val="005D091D"/>
    <w:rsid w:val="005D09DC"/>
    <w:rsid w:val="005D09F6"/>
    <w:rsid w:val="005D0A02"/>
    <w:rsid w:val="005D0B89"/>
    <w:rsid w:val="005D0F2E"/>
    <w:rsid w:val="005D108D"/>
    <w:rsid w:val="005D1137"/>
    <w:rsid w:val="005D11A5"/>
    <w:rsid w:val="005D122D"/>
    <w:rsid w:val="005D143B"/>
    <w:rsid w:val="005D14BD"/>
    <w:rsid w:val="005D1602"/>
    <w:rsid w:val="005D175A"/>
    <w:rsid w:val="005D192D"/>
    <w:rsid w:val="005D21B5"/>
    <w:rsid w:val="005D21F2"/>
    <w:rsid w:val="005D228C"/>
    <w:rsid w:val="005D256D"/>
    <w:rsid w:val="005D27A9"/>
    <w:rsid w:val="005D29CD"/>
    <w:rsid w:val="005D2BD5"/>
    <w:rsid w:val="005D2CC3"/>
    <w:rsid w:val="005D325D"/>
    <w:rsid w:val="005D34AB"/>
    <w:rsid w:val="005D37D0"/>
    <w:rsid w:val="005D3A64"/>
    <w:rsid w:val="005D3D53"/>
    <w:rsid w:val="005D3EC2"/>
    <w:rsid w:val="005D3F69"/>
    <w:rsid w:val="005D3FC0"/>
    <w:rsid w:val="005D434C"/>
    <w:rsid w:val="005D472C"/>
    <w:rsid w:val="005D48F6"/>
    <w:rsid w:val="005D4C23"/>
    <w:rsid w:val="005D4F23"/>
    <w:rsid w:val="005D502A"/>
    <w:rsid w:val="005D514E"/>
    <w:rsid w:val="005D53A7"/>
    <w:rsid w:val="005D53E0"/>
    <w:rsid w:val="005D576C"/>
    <w:rsid w:val="005D57FA"/>
    <w:rsid w:val="005D5874"/>
    <w:rsid w:val="005D5952"/>
    <w:rsid w:val="005D5DDF"/>
    <w:rsid w:val="005D5EF3"/>
    <w:rsid w:val="005D61F8"/>
    <w:rsid w:val="005D6448"/>
    <w:rsid w:val="005D6605"/>
    <w:rsid w:val="005D6675"/>
    <w:rsid w:val="005D676A"/>
    <w:rsid w:val="005D68B5"/>
    <w:rsid w:val="005D71B0"/>
    <w:rsid w:val="005D72A8"/>
    <w:rsid w:val="005D734C"/>
    <w:rsid w:val="005D7462"/>
    <w:rsid w:val="005D7644"/>
    <w:rsid w:val="005D7831"/>
    <w:rsid w:val="005D7D1E"/>
    <w:rsid w:val="005E0263"/>
    <w:rsid w:val="005E044E"/>
    <w:rsid w:val="005E050B"/>
    <w:rsid w:val="005E05C0"/>
    <w:rsid w:val="005E0801"/>
    <w:rsid w:val="005E0ED0"/>
    <w:rsid w:val="005E0FE4"/>
    <w:rsid w:val="005E1232"/>
    <w:rsid w:val="005E12BD"/>
    <w:rsid w:val="005E12E9"/>
    <w:rsid w:val="005E14D5"/>
    <w:rsid w:val="005E178C"/>
    <w:rsid w:val="005E17AD"/>
    <w:rsid w:val="005E19A8"/>
    <w:rsid w:val="005E1AB4"/>
    <w:rsid w:val="005E1C10"/>
    <w:rsid w:val="005E202A"/>
    <w:rsid w:val="005E2106"/>
    <w:rsid w:val="005E2201"/>
    <w:rsid w:val="005E2270"/>
    <w:rsid w:val="005E2511"/>
    <w:rsid w:val="005E267E"/>
    <w:rsid w:val="005E2790"/>
    <w:rsid w:val="005E2A1B"/>
    <w:rsid w:val="005E2B58"/>
    <w:rsid w:val="005E2D4D"/>
    <w:rsid w:val="005E3135"/>
    <w:rsid w:val="005E3286"/>
    <w:rsid w:val="005E341E"/>
    <w:rsid w:val="005E35DE"/>
    <w:rsid w:val="005E3BFA"/>
    <w:rsid w:val="005E4122"/>
    <w:rsid w:val="005E4670"/>
    <w:rsid w:val="005E48C8"/>
    <w:rsid w:val="005E4986"/>
    <w:rsid w:val="005E49CE"/>
    <w:rsid w:val="005E4A19"/>
    <w:rsid w:val="005E51D0"/>
    <w:rsid w:val="005E5202"/>
    <w:rsid w:val="005E53CF"/>
    <w:rsid w:val="005E5935"/>
    <w:rsid w:val="005E59D9"/>
    <w:rsid w:val="005E5A33"/>
    <w:rsid w:val="005E5C34"/>
    <w:rsid w:val="005E5DE2"/>
    <w:rsid w:val="005E60D9"/>
    <w:rsid w:val="005E628B"/>
    <w:rsid w:val="005E646F"/>
    <w:rsid w:val="005E66C2"/>
    <w:rsid w:val="005E6859"/>
    <w:rsid w:val="005E68F8"/>
    <w:rsid w:val="005E6D61"/>
    <w:rsid w:val="005E6E47"/>
    <w:rsid w:val="005E6EE8"/>
    <w:rsid w:val="005E7162"/>
    <w:rsid w:val="005E7396"/>
    <w:rsid w:val="005E763F"/>
    <w:rsid w:val="005E7A51"/>
    <w:rsid w:val="005E7E31"/>
    <w:rsid w:val="005F00CE"/>
    <w:rsid w:val="005F029D"/>
    <w:rsid w:val="005F088E"/>
    <w:rsid w:val="005F09B9"/>
    <w:rsid w:val="005F0C89"/>
    <w:rsid w:val="005F143E"/>
    <w:rsid w:val="005F16EC"/>
    <w:rsid w:val="005F1DE9"/>
    <w:rsid w:val="005F1FD5"/>
    <w:rsid w:val="005F248F"/>
    <w:rsid w:val="005F2574"/>
    <w:rsid w:val="005F26BC"/>
    <w:rsid w:val="005F296F"/>
    <w:rsid w:val="005F2A3A"/>
    <w:rsid w:val="005F2A72"/>
    <w:rsid w:val="005F2AF2"/>
    <w:rsid w:val="005F2D57"/>
    <w:rsid w:val="005F2E56"/>
    <w:rsid w:val="005F36AC"/>
    <w:rsid w:val="005F3FCD"/>
    <w:rsid w:val="005F49AC"/>
    <w:rsid w:val="005F5C98"/>
    <w:rsid w:val="005F5CCC"/>
    <w:rsid w:val="005F5D9C"/>
    <w:rsid w:val="005F5FC4"/>
    <w:rsid w:val="005F6517"/>
    <w:rsid w:val="005F66A5"/>
    <w:rsid w:val="005F690A"/>
    <w:rsid w:val="005F6B30"/>
    <w:rsid w:val="005F6F5B"/>
    <w:rsid w:val="005F721F"/>
    <w:rsid w:val="005F760A"/>
    <w:rsid w:val="005F7693"/>
    <w:rsid w:val="005F791F"/>
    <w:rsid w:val="005F79F0"/>
    <w:rsid w:val="00600269"/>
    <w:rsid w:val="006002DA"/>
    <w:rsid w:val="0060069E"/>
    <w:rsid w:val="00600A54"/>
    <w:rsid w:val="00600D2D"/>
    <w:rsid w:val="00601286"/>
    <w:rsid w:val="006016BC"/>
    <w:rsid w:val="00601717"/>
    <w:rsid w:val="00601733"/>
    <w:rsid w:val="00601823"/>
    <w:rsid w:val="00601939"/>
    <w:rsid w:val="006019D6"/>
    <w:rsid w:val="00602286"/>
    <w:rsid w:val="0060235B"/>
    <w:rsid w:val="00602428"/>
    <w:rsid w:val="00602509"/>
    <w:rsid w:val="006025C8"/>
    <w:rsid w:val="006025EF"/>
    <w:rsid w:val="00602B22"/>
    <w:rsid w:val="00602CC0"/>
    <w:rsid w:val="00602FCB"/>
    <w:rsid w:val="00602FE2"/>
    <w:rsid w:val="0060306C"/>
    <w:rsid w:val="0060313E"/>
    <w:rsid w:val="00603195"/>
    <w:rsid w:val="006031F6"/>
    <w:rsid w:val="006032C7"/>
    <w:rsid w:val="006033D0"/>
    <w:rsid w:val="00603621"/>
    <w:rsid w:val="006039E0"/>
    <w:rsid w:val="00603F25"/>
    <w:rsid w:val="006040A8"/>
    <w:rsid w:val="00604126"/>
    <w:rsid w:val="00604233"/>
    <w:rsid w:val="00604732"/>
    <w:rsid w:val="00604742"/>
    <w:rsid w:val="00604E8B"/>
    <w:rsid w:val="00605530"/>
    <w:rsid w:val="00605599"/>
    <w:rsid w:val="00605674"/>
    <w:rsid w:val="006056EB"/>
    <w:rsid w:val="00605AA0"/>
    <w:rsid w:val="00605FB7"/>
    <w:rsid w:val="00606054"/>
    <w:rsid w:val="00606208"/>
    <w:rsid w:val="0060647B"/>
    <w:rsid w:val="0060678A"/>
    <w:rsid w:val="00606B90"/>
    <w:rsid w:val="00606ED2"/>
    <w:rsid w:val="006071B3"/>
    <w:rsid w:val="006071F6"/>
    <w:rsid w:val="00607455"/>
    <w:rsid w:val="0060748C"/>
    <w:rsid w:val="0060789D"/>
    <w:rsid w:val="00607B56"/>
    <w:rsid w:val="00607B8B"/>
    <w:rsid w:val="00607E4F"/>
    <w:rsid w:val="006107D1"/>
    <w:rsid w:val="00610E6C"/>
    <w:rsid w:val="00611094"/>
    <w:rsid w:val="006110A4"/>
    <w:rsid w:val="0061151C"/>
    <w:rsid w:val="0061152A"/>
    <w:rsid w:val="0061170A"/>
    <w:rsid w:val="006117B9"/>
    <w:rsid w:val="00611C07"/>
    <w:rsid w:val="00611D2A"/>
    <w:rsid w:val="00612041"/>
    <w:rsid w:val="00612130"/>
    <w:rsid w:val="0061224A"/>
    <w:rsid w:val="00612340"/>
    <w:rsid w:val="006124CF"/>
    <w:rsid w:val="0061250C"/>
    <w:rsid w:val="00612652"/>
    <w:rsid w:val="0061265C"/>
    <w:rsid w:val="0061282C"/>
    <w:rsid w:val="00612C30"/>
    <w:rsid w:val="00612E4B"/>
    <w:rsid w:val="00613042"/>
    <w:rsid w:val="0061337C"/>
    <w:rsid w:val="0061345C"/>
    <w:rsid w:val="006138AF"/>
    <w:rsid w:val="00613915"/>
    <w:rsid w:val="00613E29"/>
    <w:rsid w:val="00614066"/>
    <w:rsid w:val="006141E7"/>
    <w:rsid w:val="0061477F"/>
    <w:rsid w:val="0061483B"/>
    <w:rsid w:val="0061487D"/>
    <w:rsid w:val="0061487F"/>
    <w:rsid w:val="0061488F"/>
    <w:rsid w:val="00614926"/>
    <w:rsid w:val="00614BB7"/>
    <w:rsid w:val="00614E04"/>
    <w:rsid w:val="00614E20"/>
    <w:rsid w:val="00615583"/>
    <w:rsid w:val="00615D77"/>
    <w:rsid w:val="0061627A"/>
    <w:rsid w:val="00616EB3"/>
    <w:rsid w:val="00616EEA"/>
    <w:rsid w:val="00616FC0"/>
    <w:rsid w:val="0061711D"/>
    <w:rsid w:val="00617230"/>
    <w:rsid w:val="0061733C"/>
    <w:rsid w:val="006173EB"/>
    <w:rsid w:val="00617562"/>
    <w:rsid w:val="006176FD"/>
    <w:rsid w:val="00617B86"/>
    <w:rsid w:val="00617C30"/>
    <w:rsid w:val="00617CA7"/>
    <w:rsid w:val="00617DCE"/>
    <w:rsid w:val="00617EE2"/>
    <w:rsid w:val="00617F4B"/>
    <w:rsid w:val="006201DA"/>
    <w:rsid w:val="00620453"/>
    <w:rsid w:val="00620C58"/>
    <w:rsid w:val="00620DA1"/>
    <w:rsid w:val="00620F7E"/>
    <w:rsid w:val="006214AA"/>
    <w:rsid w:val="00621B93"/>
    <w:rsid w:val="00621D88"/>
    <w:rsid w:val="0062273B"/>
    <w:rsid w:val="0062273E"/>
    <w:rsid w:val="00622BE6"/>
    <w:rsid w:val="00622BF3"/>
    <w:rsid w:val="00622CAA"/>
    <w:rsid w:val="00622DE3"/>
    <w:rsid w:val="00622DEE"/>
    <w:rsid w:val="00622F6C"/>
    <w:rsid w:val="00623068"/>
    <w:rsid w:val="0062337D"/>
    <w:rsid w:val="0062338F"/>
    <w:rsid w:val="006234D5"/>
    <w:rsid w:val="00623833"/>
    <w:rsid w:val="00623D46"/>
    <w:rsid w:val="00623D86"/>
    <w:rsid w:val="00623F9B"/>
    <w:rsid w:val="00624216"/>
    <w:rsid w:val="006244EB"/>
    <w:rsid w:val="00624C2C"/>
    <w:rsid w:val="00624CDF"/>
    <w:rsid w:val="00624E71"/>
    <w:rsid w:val="00624FD5"/>
    <w:rsid w:val="006252F4"/>
    <w:rsid w:val="00625689"/>
    <w:rsid w:val="006256A1"/>
    <w:rsid w:val="00625929"/>
    <w:rsid w:val="00625D2C"/>
    <w:rsid w:val="00625D98"/>
    <w:rsid w:val="00625FCC"/>
    <w:rsid w:val="00625FEE"/>
    <w:rsid w:val="006267E7"/>
    <w:rsid w:val="0062693D"/>
    <w:rsid w:val="00626950"/>
    <w:rsid w:val="006269A2"/>
    <w:rsid w:val="00626ADC"/>
    <w:rsid w:val="00626ECA"/>
    <w:rsid w:val="00626FE7"/>
    <w:rsid w:val="0062702F"/>
    <w:rsid w:val="00627081"/>
    <w:rsid w:val="006276CE"/>
    <w:rsid w:val="006278EE"/>
    <w:rsid w:val="00627C3E"/>
    <w:rsid w:val="00627D28"/>
    <w:rsid w:val="006304A7"/>
    <w:rsid w:val="0063067D"/>
    <w:rsid w:val="0063074E"/>
    <w:rsid w:val="006307E6"/>
    <w:rsid w:val="00630BA1"/>
    <w:rsid w:val="00630C62"/>
    <w:rsid w:val="00630C90"/>
    <w:rsid w:val="00630FF0"/>
    <w:rsid w:val="006311BE"/>
    <w:rsid w:val="00631483"/>
    <w:rsid w:val="0063165D"/>
    <w:rsid w:val="00631921"/>
    <w:rsid w:val="00631A22"/>
    <w:rsid w:val="00631F14"/>
    <w:rsid w:val="00632488"/>
    <w:rsid w:val="0063274F"/>
    <w:rsid w:val="0063286C"/>
    <w:rsid w:val="00632AD2"/>
    <w:rsid w:val="00632BD2"/>
    <w:rsid w:val="00632FFA"/>
    <w:rsid w:val="00633447"/>
    <w:rsid w:val="006337A2"/>
    <w:rsid w:val="0063386E"/>
    <w:rsid w:val="00633966"/>
    <w:rsid w:val="00633ABD"/>
    <w:rsid w:val="00633BDA"/>
    <w:rsid w:val="00633D16"/>
    <w:rsid w:val="00633DC0"/>
    <w:rsid w:val="00633E26"/>
    <w:rsid w:val="00633EA5"/>
    <w:rsid w:val="00634010"/>
    <w:rsid w:val="006340A0"/>
    <w:rsid w:val="00634527"/>
    <w:rsid w:val="0063469C"/>
    <w:rsid w:val="00634740"/>
    <w:rsid w:val="00634E93"/>
    <w:rsid w:val="0063520D"/>
    <w:rsid w:val="0063536A"/>
    <w:rsid w:val="00635516"/>
    <w:rsid w:val="0063571E"/>
    <w:rsid w:val="0063589D"/>
    <w:rsid w:val="0063627A"/>
    <w:rsid w:val="00636840"/>
    <w:rsid w:val="00636BDB"/>
    <w:rsid w:val="00637101"/>
    <w:rsid w:val="0063715B"/>
    <w:rsid w:val="00637219"/>
    <w:rsid w:val="00637604"/>
    <w:rsid w:val="00637B17"/>
    <w:rsid w:val="00637BC2"/>
    <w:rsid w:val="00637CC4"/>
    <w:rsid w:val="00637D32"/>
    <w:rsid w:val="00637E05"/>
    <w:rsid w:val="00637FBF"/>
    <w:rsid w:val="00640062"/>
    <w:rsid w:val="00640206"/>
    <w:rsid w:val="006408FE"/>
    <w:rsid w:val="00640CEA"/>
    <w:rsid w:val="00640E7F"/>
    <w:rsid w:val="00640EE8"/>
    <w:rsid w:val="006410E7"/>
    <w:rsid w:val="0064112F"/>
    <w:rsid w:val="00641343"/>
    <w:rsid w:val="00641438"/>
    <w:rsid w:val="006417BA"/>
    <w:rsid w:val="00641C96"/>
    <w:rsid w:val="00642112"/>
    <w:rsid w:val="006423BD"/>
    <w:rsid w:val="00642884"/>
    <w:rsid w:val="00642B74"/>
    <w:rsid w:val="006430D9"/>
    <w:rsid w:val="0064315C"/>
    <w:rsid w:val="00643170"/>
    <w:rsid w:val="006431BA"/>
    <w:rsid w:val="006432CE"/>
    <w:rsid w:val="006437F2"/>
    <w:rsid w:val="00643E91"/>
    <w:rsid w:val="006440C1"/>
    <w:rsid w:val="006442F7"/>
    <w:rsid w:val="00644503"/>
    <w:rsid w:val="00644882"/>
    <w:rsid w:val="006448C7"/>
    <w:rsid w:val="00644A2E"/>
    <w:rsid w:val="00644D73"/>
    <w:rsid w:val="00645409"/>
    <w:rsid w:val="006455FC"/>
    <w:rsid w:val="006456E4"/>
    <w:rsid w:val="00645845"/>
    <w:rsid w:val="00645EEC"/>
    <w:rsid w:val="00645EFB"/>
    <w:rsid w:val="0064605B"/>
    <w:rsid w:val="006462CD"/>
    <w:rsid w:val="0064636A"/>
    <w:rsid w:val="006463E3"/>
    <w:rsid w:val="0064661F"/>
    <w:rsid w:val="0064672D"/>
    <w:rsid w:val="00646D41"/>
    <w:rsid w:val="00646EED"/>
    <w:rsid w:val="00646F93"/>
    <w:rsid w:val="00647585"/>
    <w:rsid w:val="0064767E"/>
    <w:rsid w:val="00650046"/>
    <w:rsid w:val="006504FC"/>
    <w:rsid w:val="006508A9"/>
    <w:rsid w:val="00650D6C"/>
    <w:rsid w:val="00650E75"/>
    <w:rsid w:val="0065150D"/>
    <w:rsid w:val="0065171F"/>
    <w:rsid w:val="006517A4"/>
    <w:rsid w:val="00651928"/>
    <w:rsid w:val="00651942"/>
    <w:rsid w:val="00651990"/>
    <w:rsid w:val="00651B37"/>
    <w:rsid w:val="00651B87"/>
    <w:rsid w:val="00651C4A"/>
    <w:rsid w:val="00651FEA"/>
    <w:rsid w:val="006521B3"/>
    <w:rsid w:val="006522B8"/>
    <w:rsid w:val="00652948"/>
    <w:rsid w:val="00652BD2"/>
    <w:rsid w:val="006535CB"/>
    <w:rsid w:val="006536B9"/>
    <w:rsid w:val="006537AE"/>
    <w:rsid w:val="00653953"/>
    <w:rsid w:val="006539B0"/>
    <w:rsid w:val="006539D4"/>
    <w:rsid w:val="00653B45"/>
    <w:rsid w:val="00653FDE"/>
    <w:rsid w:val="0065405B"/>
    <w:rsid w:val="00654298"/>
    <w:rsid w:val="00654314"/>
    <w:rsid w:val="006543E0"/>
    <w:rsid w:val="006544AC"/>
    <w:rsid w:val="00654786"/>
    <w:rsid w:val="00654905"/>
    <w:rsid w:val="00654D9E"/>
    <w:rsid w:val="00654DB3"/>
    <w:rsid w:val="00654EC0"/>
    <w:rsid w:val="00655552"/>
    <w:rsid w:val="006555F1"/>
    <w:rsid w:val="006556FF"/>
    <w:rsid w:val="00655993"/>
    <w:rsid w:val="00655FC1"/>
    <w:rsid w:val="006560BC"/>
    <w:rsid w:val="00656327"/>
    <w:rsid w:val="00656558"/>
    <w:rsid w:val="006565E4"/>
    <w:rsid w:val="006569A5"/>
    <w:rsid w:val="00656BBA"/>
    <w:rsid w:val="00656FF6"/>
    <w:rsid w:val="0065740D"/>
    <w:rsid w:val="00657D19"/>
    <w:rsid w:val="00660561"/>
    <w:rsid w:val="006605AE"/>
    <w:rsid w:val="006605DD"/>
    <w:rsid w:val="00660806"/>
    <w:rsid w:val="00660959"/>
    <w:rsid w:val="00660F00"/>
    <w:rsid w:val="00660F50"/>
    <w:rsid w:val="006610E3"/>
    <w:rsid w:val="00661BC7"/>
    <w:rsid w:val="00661C98"/>
    <w:rsid w:val="00661CA5"/>
    <w:rsid w:val="00662023"/>
    <w:rsid w:val="0066214D"/>
    <w:rsid w:val="0066243E"/>
    <w:rsid w:val="00662711"/>
    <w:rsid w:val="0066292F"/>
    <w:rsid w:val="0066299A"/>
    <w:rsid w:val="00662C25"/>
    <w:rsid w:val="00662F0C"/>
    <w:rsid w:val="0066301D"/>
    <w:rsid w:val="0066302B"/>
    <w:rsid w:val="00663549"/>
    <w:rsid w:val="0066356E"/>
    <w:rsid w:val="00663606"/>
    <w:rsid w:val="00663617"/>
    <w:rsid w:val="0066380B"/>
    <w:rsid w:val="006639BC"/>
    <w:rsid w:val="00663BCB"/>
    <w:rsid w:val="00664614"/>
    <w:rsid w:val="00664623"/>
    <w:rsid w:val="006646B2"/>
    <w:rsid w:val="0066489A"/>
    <w:rsid w:val="0066494C"/>
    <w:rsid w:val="006649A0"/>
    <w:rsid w:val="00664C55"/>
    <w:rsid w:val="006653CC"/>
    <w:rsid w:val="006654E9"/>
    <w:rsid w:val="00665649"/>
    <w:rsid w:val="00665705"/>
    <w:rsid w:val="00665725"/>
    <w:rsid w:val="006658A3"/>
    <w:rsid w:val="00665AF3"/>
    <w:rsid w:val="00665E90"/>
    <w:rsid w:val="00665F47"/>
    <w:rsid w:val="00666106"/>
    <w:rsid w:val="0066614F"/>
    <w:rsid w:val="006661D2"/>
    <w:rsid w:val="0066635F"/>
    <w:rsid w:val="006666CB"/>
    <w:rsid w:val="00666FAB"/>
    <w:rsid w:val="00667496"/>
    <w:rsid w:val="00667538"/>
    <w:rsid w:val="006678E8"/>
    <w:rsid w:val="00667B8D"/>
    <w:rsid w:val="006700A8"/>
    <w:rsid w:val="00670319"/>
    <w:rsid w:val="0067079D"/>
    <w:rsid w:val="0067084C"/>
    <w:rsid w:val="00670AA0"/>
    <w:rsid w:val="00670BD2"/>
    <w:rsid w:val="00670D48"/>
    <w:rsid w:val="00670DF7"/>
    <w:rsid w:val="00670E4C"/>
    <w:rsid w:val="00670EDB"/>
    <w:rsid w:val="006712B4"/>
    <w:rsid w:val="006717B4"/>
    <w:rsid w:val="006718B9"/>
    <w:rsid w:val="00671EA0"/>
    <w:rsid w:val="006723CA"/>
    <w:rsid w:val="006727BA"/>
    <w:rsid w:val="0067315C"/>
    <w:rsid w:val="00673184"/>
    <w:rsid w:val="00673285"/>
    <w:rsid w:val="0067339B"/>
    <w:rsid w:val="006734F7"/>
    <w:rsid w:val="00673A53"/>
    <w:rsid w:val="006741B2"/>
    <w:rsid w:val="0067432A"/>
    <w:rsid w:val="0067453B"/>
    <w:rsid w:val="0067458D"/>
    <w:rsid w:val="0067463D"/>
    <w:rsid w:val="00674963"/>
    <w:rsid w:val="00674A42"/>
    <w:rsid w:val="00674A7C"/>
    <w:rsid w:val="00674D9E"/>
    <w:rsid w:val="00674F4C"/>
    <w:rsid w:val="0067519F"/>
    <w:rsid w:val="00675419"/>
    <w:rsid w:val="00675591"/>
    <w:rsid w:val="00675DE6"/>
    <w:rsid w:val="00675E49"/>
    <w:rsid w:val="00675F62"/>
    <w:rsid w:val="00675FF6"/>
    <w:rsid w:val="00676480"/>
    <w:rsid w:val="006764B2"/>
    <w:rsid w:val="006765C7"/>
    <w:rsid w:val="0067684A"/>
    <w:rsid w:val="00676C50"/>
    <w:rsid w:val="00676D31"/>
    <w:rsid w:val="0067717B"/>
    <w:rsid w:val="00677460"/>
    <w:rsid w:val="00677691"/>
    <w:rsid w:val="00677DED"/>
    <w:rsid w:val="006805EF"/>
    <w:rsid w:val="00680611"/>
    <w:rsid w:val="00680C2E"/>
    <w:rsid w:val="00681334"/>
    <w:rsid w:val="00681560"/>
    <w:rsid w:val="006815F3"/>
    <w:rsid w:val="0068164F"/>
    <w:rsid w:val="00681845"/>
    <w:rsid w:val="00681DA1"/>
    <w:rsid w:val="00682776"/>
    <w:rsid w:val="00682C85"/>
    <w:rsid w:val="00682D9B"/>
    <w:rsid w:val="00682F18"/>
    <w:rsid w:val="0068368A"/>
    <w:rsid w:val="00683B37"/>
    <w:rsid w:val="00683F43"/>
    <w:rsid w:val="00683F79"/>
    <w:rsid w:val="0068424B"/>
    <w:rsid w:val="00684395"/>
    <w:rsid w:val="006844CD"/>
    <w:rsid w:val="006845CA"/>
    <w:rsid w:val="00684764"/>
    <w:rsid w:val="00685011"/>
    <w:rsid w:val="006851C5"/>
    <w:rsid w:val="0068529D"/>
    <w:rsid w:val="0068542D"/>
    <w:rsid w:val="0068544E"/>
    <w:rsid w:val="0068545D"/>
    <w:rsid w:val="006854BE"/>
    <w:rsid w:val="00685659"/>
    <w:rsid w:val="00685711"/>
    <w:rsid w:val="0068576C"/>
    <w:rsid w:val="006858FF"/>
    <w:rsid w:val="00685B5E"/>
    <w:rsid w:val="00686056"/>
    <w:rsid w:val="00686239"/>
    <w:rsid w:val="0068679E"/>
    <w:rsid w:val="006867DD"/>
    <w:rsid w:val="006871C6"/>
    <w:rsid w:val="00687742"/>
    <w:rsid w:val="00687ABE"/>
    <w:rsid w:val="00687B1D"/>
    <w:rsid w:val="006904B2"/>
    <w:rsid w:val="00690685"/>
    <w:rsid w:val="0069073F"/>
    <w:rsid w:val="00690805"/>
    <w:rsid w:val="006908BF"/>
    <w:rsid w:val="0069095C"/>
    <w:rsid w:val="006909AA"/>
    <w:rsid w:val="006909EE"/>
    <w:rsid w:val="00690EE2"/>
    <w:rsid w:val="00692227"/>
    <w:rsid w:val="00692391"/>
    <w:rsid w:val="00692807"/>
    <w:rsid w:val="006928DD"/>
    <w:rsid w:val="006929B6"/>
    <w:rsid w:val="00692A20"/>
    <w:rsid w:val="00692BE5"/>
    <w:rsid w:val="00692F21"/>
    <w:rsid w:val="006933F8"/>
    <w:rsid w:val="0069342D"/>
    <w:rsid w:val="006936C7"/>
    <w:rsid w:val="0069389A"/>
    <w:rsid w:val="006938AF"/>
    <w:rsid w:val="00693F06"/>
    <w:rsid w:val="00693F32"/>
    <w:rsid w:val="00693F99"/>
    <w:rsid w:val="00694372"/>
    <w:rsid w:val="006945BC"/>
    <w:rsid w:val="00694619"/>
    <w:rsid w:val="00694775"/>
    <w:rsid w:val="006947CC"/>
    <w:rsid w:val="00694803"/>
    <w:rsid w:val="00694CEA"/>
    <w:rsid w:val="00694E4C"/>
    <w:rsid w:val="00694E93"/>
    <w:rsid w:val="0069518E"/>
    <w:rsid w:val="0069528C"/>
    <w:rsid w:val="00695567"/>
    <w:rsid w:val="006955E8"/>
    <w:rsid w:val="006958AD"/>
    <w:rsid w:val="006959FD"/>
    <w:rsid w:val="00695B22"/>
    <w:rsid w:val="00695C56"/>
    <w:rsid w:val="00695D67"/>
    <w:rsid w:val="00695F53"/>
    <w:rsid w:val="006961FA"/>
    <w:rsid w:val="006966FD"/>
    <w:rsid w:val="00697341"/>
    <w:rsid w:val="006973DE"/>
    <w:rsid w:val="006978A0"/>
    <w:rsid w:val="00697F7E"/>
    <w:rsid w:val="006A070A"/>
    <w:rsid w:val="006A0820"/>
    <w:rsid w:val="006A0925"/>
    <w:rsid w:val="006A0D04"/>
    <w:rsid w:val="006A0F14"/>
    <w:rsid w:val="006A1068"/>
    <w:rsid w:val="006A10BD"/>
    <w:rsid w:val="006A10C2"/>
    <w:rsid w:val="006A11FC"/>
    <w:rsid w:val="006A1F61"/>
    <w:rsid w:val="006A21F9"/>
    <w:rsid w:val="006A255A"/>
    <w:rsid w:val="006A2907"/>
    <w:rsid w:val="006A2D95"/>
    <w:rsid w:val="006A2DF4"/>
    <w:rsid w:val="006A365C"/>
    <w:rsid w:val="006A3925"/>
    <w:rsid w:val="006A3D17"/>
    <w:rsid w:val="006A406B"/>
    <w:rsid w:val="006A4392"/>
    <w:rsid w:val="006A4521"/>
    <w:rsid w:val="006A464E"/>
    <w:rsid w:val="006A47DD"/>
    <w:rsid w:val="006A4D0A"/>
    <w:rsid w:val="006A4F40"/>
    <w:rsid w:val="006A4F92"/>
    <w:rsid w:val="006A51B7"/>
    <w:rsid w:val="006A5257"/>
    <w:rsid w:val="006A5323"/>
    <w:rsid w:val="006A53D6"/>
    <w:rsid w:val="006A57B1"/>
    <w:rsid w:val="006A5950"/>
    <w:rsid w:val="006A5F74"/>
    <w:rsid w:val="006A6326"/>
    <w:rsid w:val="006A6443"/>
    <w:rsid w:val="006A65D4"/>
    <w:rsid w:val="006A6639"/>
    <w:rsid w:val="006A6717"/>
    <w:rsid w:val="006A694F"/>
    <w:rsid w:val="006A6C84"/>
    <w:rsid w:val="006A6DEC"/>
    <w:rsid w:val="006A7034"/>
    <w:rsid w:val="006A71B4"/>
    <w:rsid w:val="006A723F"/>
    <w:rsid w:val="006A7602"/>
    <w:rsid w:val="006A783D"/>
    <w:rsid w:val="006A7AB8"/>
    <w:rsid w:val="006A7C5C"/>
    <w:rsid w:val="006B0181"/>
    <w:rsid w:val="006B03FC"/>
    <w:rsid w:val="006B078B"/>
    <w:rsid w:val="006B09A4"/>
    <w:rsid w:val="006B0A93"/>
    <w:rsid w:val="006B0C3A"/>
    <w:rsid w:val="006B17E4"/>
    <w:rsid w:val="006B2127"/>
    <w:rsid w:val="006B2478"/>
    <w:rsid w:val="006B259E"/>
    <w:rsid w:val="006B2DC0"/>
    <w:rsid w:val="006B30B8"/>
    <w:rsid w:val="006B32D0"/>
    <w:rsid w:val="006B33A6"/>
    <w:rsid w:val="006B3BB9"/>
    <w:rsid w:val="006B3E34"/>
    <w:rsid w:val="006B3EB2"/>
    <w:rsid w:val="006B3F5E"/>
    <w:rsid w:val="006B4118"/>
    <w:rsid w:val="006B4A5B"/>
    <w:rsid w:val="006B4B02"/>
    <w:rsid w:val="006B509A"/>
    <w:rsid w:val="006B51B3"/>
    <w:rsid w:val="006B5342"/>
    <w:rsid w:val="006B5611"/>
    <w:rsid w:val="006B580D"/>
    <w:rsid w:val="006B5AAE"/>
    <w:rsid w:val="006B5C83"/>
    <w:rsid w:val="006B5CD5"/>
    <w:rsid w:val="006B5E12"/>
    <w:rsid w:val="006B61DB"/>
    <w:rsid w:val="006B65E0"/>
    <w:rsid w:val="006B6721"/>
    <w:rsid w:val="006B6914"/>
    <w:rsid w:val="006B69FA"/>
    <w:rsid w:val="006B6F66"/>
    <w:rsid w:val="006B70D3"/>
    <w:rsid w:val="006B7179"/>
    <w:rsid w:val="006B76E2"/>
    <w:rsid w:val="006B7742"/>
    <w:rsid w:val="006B78CA"/>
    <w:rsid w:val="006B79EB"/>
    <w:rsid w:val="006B7A30"/>
    <w:rsid w:val="006B7B6D"/>
    <w:rsid w:val="006B7D62"/>
    <w:rsid w:val="006C037E"/>
    <w:rsid w:val="006C0436"/>
    <w:rsid w:val="006C050A"/>
    <w:rsid w:val="006C0D77"/>
    <w:rsid w:val="006C1113"/>
    <w:rsid w:val="006C115A"/>
    <w:rsid w:val="006C11DB"/>
    <w:rsid w:val="006C1333"/>
    <w:rsid w:val="006C1662"/>
    <w:rsid w:val="006C16BE"/>
    <w:rsid w:val="006C197A"/>
    <w:rsid w:val="006C1EA0"/>
    <w:rsid w:val="006C1F29"/>
    <w:rsid w:val="006C20A6"/>
    <w:rsid w:val="006C2312"/>
    <w:rsid w:val="006C24D0"/>
    <w:rsid w:val="006C2AE4"/>
    <w:rsid w:val="006C2B0E"/>
    <w:rsid w:val="006C3245"/>
    <w:rsid w:val="006C3310"/>
    <w:rsid w:val="006C3898"/>
    <w:rsid w:val="006C38A2"/>
    <w:rsid w:val="006C38DF"/>
    <w:rsid w:val="006C3A16"/>
    <w:rsid w:val="006C3AA0"/>
    <w:rsid w:val="006C3D18"/>
    <w:rsid w:val="006C3D1F"/>
    <w:rsid w:val="006C3D95"/>
    <w:rsid w:val="006C3E3D"/>
    <w:rsid w:val="006C3EB6"/>
    <w:rsid w:val="006C4955"/>
    <w:rsid w:val="006C4A27"/>
    <w:rsid w:val="006C4D8C"/>
    <w:rsid w:val="006C4F38"/>
    <w:rsid w:val="006C4FFB"/>
    <w:rsid w:val="006C50A7"/>
    <w:rsid w:val="006C510E"/>
    <w:rsid w:val="006C5267"/>
    <w:rsid w:val="006C57F0"/>
    <w:rsid w:val="006C5A2C"/>
    <w:rsid w:val="006C5BD5"/>
    <w:rsid w:val="006C5E36"/>
    <w:rsid w:val="006C613F"/>
    <w:rsid w:val="006C65CA"/>
    <w:rsid w:val="006C65E7"/>
    <w:rsid w:val="006C676B"/>
    <w:rsid w:val="006C6902"/>
    <w:rsid w:val="006C6A60"/>
    <w:rsid w:val="006C6CED"/>
    <w:rsid w:val="006C6CF6"/>
    <w:rsid w:val="006C70B6"/>
    <w:rsid w:val="006C7456"/>
    <w:rsid w:val="006C7A38"/>
    <w:rsid w:val="006C7B60"/>
    <w:rsid w:val="006C7BA4"/>
    <w:rsid w:val="006C7BD3"/>
    <w:rsid w:val="006C7F2C"/>
    <w:rsid w:val="006D01B1"/>
    <w:rsid w:val="006D02C5"/>
    <w:rsid w:val="006D042E"/>
    <w:rsid w:val="006D0D65"/>
    <w:rsid w:val="006D0DF8"/>
    <w:rsid w:val="006D113D"/>
    <w:rsid w:val="006D12E5"/>
    <w:rsid w:val="006D1742"/>
    <w:rsid w:val="006D177B"/>
    <w:rsid w:val="006D1DF4"/>
    <w:rsid w:val="006D212B"/>
    <w:rsid w:val="006D2176"/>
    <w:rsid w:val="006D2216"/>
    <w:rsid w:val="006D22EF"/>
    <w:rsid w:val="006D27EA"/>
    <w:rsid w:val="006D2BD6"/>
    <w:rsid w:val="006D2E48"/>
    <w:rsid w:val="006D2FBB"/>
    <w:rsid w:val="006D3628"/>
    <w:rsid w:val="006D3702"/>
    <w:rsid w:val="006D4084"/>
    <w:rsid w:val="006D4259"/>
    <w:rsid w:val="006D42FB"/>
    <w:rsid w:val="006D437E"/>
    <w:rsid w:val="006D4AC8"/>
    <w:rsid w:val="006D4B22"/>
    <w:rsid w:val="006D4F0B"/>
    <w:rsid w:val="006D50AE"/>
    <w:rsid w:val="006D5191"/>
    <w:rsid w:val="006D56C8"/>
    <w:rsid w:val="006D586C"/>
    <w:rsid w:val="006D5DA3"/>
    <w:rsid w:val="006D6170"/>
    <w:rsid w:val="006D6447"/>
    <w:rsid w:val="006D6868"/>
    <w:rsid w:val="006D6B8E"/>
    <w:rsid w:val="006D6DB1"/>
    <w:rsid w:val="006D6E7E"/>
    <w:rsid w:val="006D6EDB"/>
    <w:rsid w:val="006D715B"/>
    <w:rsid w:val="006D725B"/>
    <w:rsid w:val="006D7346"/>
    <w:rsid w:val="006D73E3"/>
    <w:rsid w:val="006D762E"/>
    <w:rsid w:val="006D78A1"/>
    <w:rsid w:val="006D794B"/>
    <w:rsid w:val="006D7D1A"/>
    <w:rsid w:val="006D7FD0"/>
    <w:rsid w:val="006E01A9"/>
    <w:rsid w:val="006E048D"/>
    <w:rsid w:val="006E0978"/>
    <w:rsid w:val="006E0A2D"/>
    <w:rsid w:val="006E0AB6"/>
    <w:rsid w:val="006E10B1"/>
    <w:rsid w:val="006E11BA"/>
    <w:rsid w:val="006E132C"/>
    <w:rsid w:val="006E16F3"/>
    <w:rsid w:val="006E17C4"/>
    <w:rsid w:val="006E18D9"/>
    <w:rsid w:val="006E1F5A"/>
    <w:rsid w:val="006E1FEE"/>
    <w:rsid w:val="006E2340"/>
    <w:rsid w:val="006E2606"/>
    <w:rsid w:val="006E27D0"/>
    <w:rsid w:val="006E2C6B"/>
    <w:rsid w:val="006E2D8F"/>
    <w:rsid w:val="006E2F2E"/>
    <w:rsid w:val="006E320A"/>
    <w:rsid w:val="006E3445"/>
    <w:rsid w:val="006E386C"/>
    <w:rsid w:val="006E3AE5"/>
    <w:rsid w:val="006E3B49"/>
    <w:rsid w:val="006E3B89"/>
    <w:rsid w:val="006E3C69"/>
    <w:rsid w:val="006E438A"/>
    <w:rsid w:val="006E46FB"/>
    <w:rsid w:val="006E47A5"/>
    <w:rsid w:val="006E4D54"/>
    <w:rsid w:val="006E4F30"/>
    <w:rsid w:val="006E56CD"/>
    <w:rsid w:val="006E5826"/>
    <w:rsid w:val="006E61D8"/>
    <w:rsid w:val="006E6307"/>
    <w:rsid w:val="006E6603"/>
    <w:rsid w:val="006E6BCC"/>
    <w:rsid w:val="006E6C98"/>
    <w:rsid w:val="006E7100"/>
    <w:rsid w:val="006E764A"/>
    <w:rsid w:val="006E77A4"/>
    <w:rsid w:val="006E79F5"/>
    <w:rsid w:val="006E7B1A"/>
    <w:rsid w:val="006E7E46"/>
    <w:rsid w:val="006F030F"/>
    <w:rsid w:val="006F1292"/>
    <w:rsid w:val="006F12B5"/>
    <w:rsid w:val="006F150F"/>
    <w:rsid w:val="006F155C"/>
    <w:rsid w:val="006F161E"/>
    <w:rsid w:val="006F17B5"/>
    <w:rsid w:val="006F1C94"/>
    <w:rsid w:val="006F1EA9"/>
    <w:rsid w:val="006F2202"/>
    <w:rsid w:val="006F2290"/>
    <w:rsid w:val="006F2439"/>
    <w:rsid w:val="006F2803"/>
    <w:rsid w:val="006F28FE"/>
    <w:rsid w:val="006F2B51"/>
    <w:rsid w:val="006F2B96"/>
    <w:rsid w:val="006F302B"/>
    <w:rsid w:val="006F3158"/>
    <w:rsid w:val="006F31A4"/>
    <w:rsid w:val="006F32E7"/>
    <w:rsid w:val="006F337F"/>
    <w:rsid w:val="006F3592"/>
    <w:rsid w:val="006F35F9"/>
    <w:rsid w:val="006F37EF"/>
    <w:rsid w:val="006F3819"/>
    <w:rsid w:val="006F3BF4"/>
    <w:rsid w:val="006F3DB0"/>
    <w:rsid w:val="006F3FAB"/>
    <w:rsid w:val="006F43EB"/>
    <w:rsid w:val="006F442F"/>
    <w:rsid w:val="006F47D7"/>
    <w:rsid w:val="006F4879"/>
    <w:rsid w:val="006F4972"/>
    <w:rsid w:val="006F4A39"/>
    <w:rsid w:val="006F4FE1"/>
    <w:rsid w:val="006F59E8"/>
    <w:rsid w:val="006F5CF3"/>
    <w:rsid w:val="006F5D8B"/>
    <w:rsid w:val="006F6649"/>
    <w:rsid w:val="006F6665"/>
    <w:rsid w:val="006F6848"/>
    <w:rsid w:val="006F6B22"/>
    <w:rsid w:val="006F7129"/>
    <w:rsid w:val="006F71C2"/>
    <w:rsid w:val="006F7303"/>
    <w:rsid w:val="006F73B6"/>
    <w:rsid w:val="006F77C4"/>
    <w:rsid w:val="006F7A80"/>
    <w:rsid w:val="006F7C9C"/>
    <w:rsid w:val="006F7F47"/>
    <w:rsid w:val="00700290"/>
    <w:rsid w:val="00700420"/>
    <w:rsid w:val="00700A94"/>
    <w:rsid w:val="00700D34"/>
    <w:rsid w:val="00700F24"/>
    <w:rsid w:val="007014E0"/>
    <w:rsid w:val="007018A4"/>
    <w:rsid w:val="00701DC1"/>
    <w:rsid w:val="00701E6E"/>
    <w:rsid w:val="00701F14"/>
    <w:rsid w:val="0070200F"/>
    <w:rsid w:val="0070214F"/>
    <w:rsid w:val="0070234C"/>
    <w:rsid w:val="00702359"/>
    <w:rsid w:val="00702888"/>
    <w:rsid w:val="00702952"/>
    <w:rsid w:val="00702A53"/>
    <w:rsid w:val="00702C9D"/>
    <w:rsid w:val="00702E6B"/>
    <w:rsid w:val="007031D0"/>
    <w:rsid w:val="00703235"/>
    <w:rsid w:val="0070324D"/>
    <w:rsid w:val="007036A6"/>
    <w:rsid w:val="00703781"/>
    <w:rsid w:val="0070389A"/>
    <w:rsid w:val="00703937"/>
    <w:rsid w:val="00703C2B"/>
    <w:rsid w:val="00703DD1"/>
    <w:rsid w:val="00703E80"/>
    <w:rsid w:val="00703FD5"/>
    <w:rsid w:val="00704171"/>
    <w:rsid w:val="0070430A"/>
    <w:rsid w:val="007043BE"/>
    <w:rsid w:val="00704410"/>
    <w:rsid w:val="00704761"/>
    <w:rsid w:val="0070482B"/>
    <w:rsid w:val="00704C36"/>
    <w:rsid w:val="00704D56"/>
    <w:rsid w:val="00704EFC"/>
    <w:rsid w:val="00704F90"/>
    <w:rsid w:val="007050F3"/>
    <w:rsid w:val="0070527E"/>
    <w:rsid w:val="00705335"/>
    <w:rsid w:val="0070546A"/>
    <w:rsid w:val="0070564D"/>
    <w:rsid w:val="00705BF5"/>
    <w:rsid w:val="007060A5"/>
    <w:rsid w:val="00706271"/>
    <w:rsid w:val="007063E3"/>
    <w:rsid w:val="00706777"/>
    <w:rsid w:val="00706811"/>
    <w:rsid w:val="0070698C"/>
    <w:rsid w:val="00706A8E"/>
    <w:rsid w:val="00706DD8"/>
    <w:rsid w:val="00707CCF"/>
    <w:rsid w:val="00707F2C"/>
    <w:rsid w:val="0071024B"/>
    <w:rsid w:val="0071059E"/>
    <w:rsid w:val="007106CB"/>
    <w:rsid w:val="00710B5D"/>
    <w:rsid w:val="00710B75"/>
    <w:rsid w:val="00710C61"/>
    <w:rsid w:val="00710D63"/>
    <w:rsid w:val="007112A6"/>
    <w:rsid w:val="00711786"/>
    <w:rsid w:val="00711D15"/>
    <w:rsid w:val="00711E5B"/>
    <w:rsid w:val="00712064"/>
    <w:rsid w:val="007120BC"/>
    <w:rsid w:val="00712406"/>
    <w:rsid w:val="00712518"/>
    <w:rsid w:val="007127A5"/>
    <w:rsid w:val="007127CC"/>
    <w:rsid w:val="007129FF"/>
    <w:rsid w:val="00712A44"/>
    <w:rsid w:val="00712E33"/>
    <w:rsid w:val="0071303D"/>
    <w:rsid w:val="0071331F"/>
    <w:rsid w:val="00713345"/>
    <w:rsid w:val="00713FD8"/>
    <w:rsid w:val="00714174"/>
    <w:rsid w:val="00714895"/>
    <w:rsid w:val="007150D9"/>
    <w:rsid w:val="0071576D"/>
    <w:rsid w:val="007158BB"/>
    <w:rsid w:val="00716100"/>
    <w:rsid w:val="00716196"/>
    <w:rsid w:val="007161CD"/>
    <w:rsid w:val="00716A58"/>
    <w:rsid w:val="00716C3D"/>
    <w:rsid w:val="00716C66"/>
    <w:rsid w:val="00716DAE"/>
    <w:rsid w:val="0071702D"/>
    <w:rsid w:val="0071735A"/>
    <w:rsid w:val="00717754"/>
    <w:rsid w:val="00717A58"/>
    <w:rsid w:val="00717F38"/>
    <w:rsid w:val="00717F44"/>
    <w:rsid w:val="007200B6"/>
    <w:rsid w:val="007200C4"/>
    <w:rsid w:val="00720148"/>
    <w:rsid w:val="0072060E"/>
    <w:rsid w:val="007207E9"/>
    <w:rsid w:val="00720849"/>
    <w:rsid w:val="007208A2"/>
    <w:rsid w:val="00720DD6"/>
    <w:rsid w:val="00720E86"/>
    <w:rsid w:val="007212A1"/>
    <w:rsid w:val="00721365"/>
    <w:rsid w:val="007213CB"/>
    <w:rsid w:val="007214BB"/>
    <w:rsid w:val="007214BC"/>
    <w:rsid w:val="00721794"/>
    <w:rsid w:val="00721A38"/>
    <w:rsid w:val="00721C11"/>
    <w:rsid w:val="007221DD"/>
    <w:rsid w:val="007224EA"/>
    <w:rsid w:val="0072271F"/>
    <w:rsid w:val="00722DC7"/>
    <w:rsid w:val="00722E97"/>
    <w:rsid w:val="00722F2A"/>
    <w:rsid w:val="00722FBD"/>
    <w:rsid w:val="007232D1"/>
    <w:rsid w:val="00723472"/>
    <w:rsid w:val="0072360E"/>
    <w:rsid w:val="0072360F"/>
    <w:rsid w:val="0072375B"/>
    <w:rsid w:val="007237C8"/>
    <w:rsid w:val="0072399E"/>
    <w:rsid w:val="007239ED"/>
    <w:rsid w:val="00723B60"/>
    <w:rsid w:val="00723F31"/>
    <w:rsid w:val="00723F89"/>
    <w:rsid w:val="007240FA"/>
    <w:rsid w:val="0072417A"/>
    <w:rsid w:val="0072438B"/>
    <w:rsid w:val="007243DD"/>
    <w:rsid w:val="00724599"/>
    <w:rsid w:val="007246DB"/>
    <w:rsid w:val="007249BB"/>
    <w:rsid w:val="00724CE7"/>
    <w:rsid w:val="00724D8B"/>
    <w:rsid w:val="00724E2F"/>
    <w:rsid w:val="00725554"/>
    <w:rsid w:val="00725624"/>
    <w:rsid w:val="007258A7"/>
    <w:rsid w:val="007259E3"/>
    <w:rsid w:val="00725F87"/>
    <w:rsid w:val="00726375"/>
    <w:rsid w:val="00726A70"/>
    <w:rsid w:val="00727102"/>
    <w:rsid w:val="00727674"/>
    <w:rsid w:val="007278C7"/>
    <w:rsid w:val="00727C0E"/>
    <w:rsid w:val="00727D03"/>
    <w:rsid w:val="00730347"/>
    <w:rsid w:val="007303B0"/>
    <w:rsid w:val="007305F9"/>
    <w:rsid w:val="00730828"/>
    <w:rsid w:val="007308D2"/>
    <w:rsid w:val="0073096A"/>
    <w:rsid w:val="0073119B"/>
    <w:rsid w:val="0073147C"/>
    <w:rsid w:val="00731590"/>
    <w:rsid w:val="0073171F"/>
    <w:rsid w:val="0073198D"/>
    <w:rsid w:val="00731F5F"/>
    <w:rsid w:val="00731FEF"/>
    <w:rsid w:val="007320B8"/>
    <w:rsid w:val="00732288"/>
    <w:rsid w:val="0073237B"/>
    <w:rsid w:val="00732AED"/>
    <w:rsid w:val="00732BB2"/>
    <w:rsid w:val="00732C21"/>
    <w:rsid w:val="00732EB1"/>
    <w:rsid w:val="007335D7"/>
    <w:rsid w:val="007335F8"/>
    <w:rsid w:val="007336F6"/>
    <w:rsid w:val="00733828"/>
    <w:rsid w:val="00733B43"/>
    <w:rsid w:val="0073410B"/>
    <w:rsid w:val="007341BF"/>
    <w:rsid w:val="00734329"/>
    <w:rsid w:val="0073432C"/>
    <w:rsid w:val="0073481E"/>
    <w:rsid w:val="0073486D"/>
    <w:rsid w:val="007348C6"/>
    <w:rsid w:val="00734B74"/>
    <w:rsid w:val="00734BCE"/>
    <w:rsid w:val="00734DDE"/>
    <w:rsid w:val="00734F4A"/>
    <w:rsid w:val="00735136"/>
    <w:rsid w:val="00735523"/>
    <w:rsid w:val="007356B5"/>
    <w:rsid w:val="00735D52"/>
    <w:rsid w:val="00735DFB"/>
    <w:rsid w:val="00735E22"/>
    <w:rsid w:val="007360DF"/>
    <w:rsid w:val="00736293"/>
    <w:rsid w:val="007365D5"/>
    <w:rsid w:val="007365D9"/>
    <w:rsid w:val="00736855"/>
    <w:rsid w:val="00736956"/>
    <w:rsid w:val="007369A9"/>
    <w:rsid w:val="00736A63"/>
    <w:rsid w:val="00736B01"/>
    <w:rsid w:val="00736B16"/>
    <w:rsid w:val="00736C4C"/>
    <w:rsid w:val="0073704F"/>
    <w:rsid w:val="00737113"/>
    <w:rsid w:val="00737390"/>
    <w:rsid w:val="007378B3"/>
    <w:rsid w:val="00737948"/>
    <w:rsid w:val="00737CB5"/>
    <w:rsid w:val="00737F8D"/>
    <w:rsid w:val="00740043"/>
    <w:rsid w:val="00740133"/>
    <w:rsid w:val="007401EA"/>
    <w:rsid w:val="007406CA"/>
    <w:rsid w:val="00740780"/>
    <w:rsid w:val="007407FB"/>
    <w:rsid w:val="00740CD1"/>
    <w:rsid w:val="00740DEB"/>
    <w:rsid w:val="00740F6A"/>
    <w:rsid w:val="0074103D"/>
    <w:rsid w:val="0074114D"/>
    <w:rsid w:val="00741663"/>
    <w:rsid w:val="00741758"/>
    <w:rsid w:val="007419BC"/>
    <w:rsid w:val="00741A8B"/>
    <w:rsid w:val="00741B8A"/>
    <w:rsid w:val="00741DB0"/>
    <w:rsid w:val="007421D1"/>
    <w:rsid w:val="00742407"/>
    <w:rsid w:val="007425CB"/>
    <w:rsid w:val="00742965"/>
    <w:rsid w:val="00742DAB"/>
    <w:rsid w:val="0074300D"/>
    <w:rsid w:val="0074307D"/>
    <w:rsid w:val="007430CB"/>
    <w:rsid w:val="007431AC"/>
    <w:rsid w:val="0074396F"/>
    <w:rsid w:val="00743A38"/>
    <w:rsid w:val="00743F8F"/>
    <w:rsid w:val="007441CB"/>
    <w:rsid w:val="0074453D"/>
    <w:rsid w:val="0074455D"/>
    <w:rsid w:val="0074495D"/>
    <w:rsid w:val="0074515C"/>
    <w:rsid w:val="007454A1"/>
    <w:rsid w:val="00745AA3"/>
    <w:rsid w:val="00745B23"/>
    <w:rsid w:val="00746474"/>
    <w:rsid w:val="00746B23"/>
    <w:rsid w:val="00746B4E"/>
    <w:rsid w:val="00746D81"/>
    <w:rsid w:val="00746F78"/>
    <w:rsid w:val="00747311"/>
    <w:rsid w:val="00747427"/>
    <w:rsid w:val="00747549"/>
    <w:rsid w:val="00747601"/>
    <w:rsid w:val="00747819"/>
    <w:rsid w:val="00747B6E"/>
    <w:rsid w:val="00747CE5"/>
    <w:rsid w:val="00750209"/>
    <w:rsid w:val="007505AF"/>
    <w:rsid w:val="00750832"/>
    <w:rsid w:val="00750853"/>
    <w:rsid w:val="00750A65"/>
    <w:rsid w:val="00750D2A"/>
    <w:rsid w:val="007511CA"/>
    <w:rsid w:val="00751AFB"/>
    <w:rsid w:val="00751C48"/>
    <w:rsid w:val="00752187"/>
    <w:rsid w:val="007521C2"/>
    <w:rsid w:val="00752A41"/>
    <w:rsid w:val="00752A94"/>
    <w:rsid w:val="00752E87"/>
    <w:rsid w:val="00753084"/>
    <w:rsid w:val="007534E5"/>
    <w:rsid w:val="00753584"/>
    <w:rsid w:val="00753793"/>
    <w:rsid w:val="007539E5"/>
    <w:rsid w:val="00753F14"/>
    <w:rsid w:val="00753F27"/>
    <w:rsid w:val="00754209"/>
    <w:rsid w:val="00754320"/>
    <w:rsid w:val="007545F2"/>
    <w:rsid w:val="00754751"/>
    <w:rsid w:val="007547D2"/>
    <w:rsid w:val="00754B32"/>
    <w:rsid w:val="00754C56"/>
    <w:rsid w:val="00754D64"/>
    <w:rsid w:val="00754E56"/>
    <w:rsid w:val="007556E4"/>
    <w:rsid w:val="0075575C"/>
    <w:rsid w:val="0075611D"/>
    <w:rsid w:val="007566AE"/>
    <w:rsid w:val="00756D01"/>
    <w:rsid w:val="00756E25"/>
    <w:rsid w:val="00756EED"/>
    <w:rsid w:val="007575F2"/>
    <w:rsid w:val="007579D8"/>
    <w:rsid w:val="00757AC8"/>
    <w:rsid w:val="00757C1D"/>
    <w:rsid w:val="00760290"/>
    <w:rsid w:val="0076086E"/>
    <w:rsid w:val="00760A39"/>
    <w:rsid w:val="00760B12"/>
    <w:rsid w:val="00760DBD"/>
    <w:rsid w:val="00760DDD"/>
    <w:rsid w:val="0076117C"/>
    <w:rsid w:val="00761275"/>
    <w:rsid w:val="0076132B"/>
    <w:rsid w:val="007613F6"/>
    <w:rsid w:val="007615FF"/>
    <w:rsid w:val="00761CB6"/>
    <w:rsid w:val="00761F2E"/>
    <w:rsid w:val="007620F7"/>
    <w:rsid w:val="007620F9"/>
    <w:rsid w:val="0076217D"/>
    <w:rsid w:val="00762BE8"/>
    <w:rsid w:val="00762CF2"/>
    <w:rsid w:val="00762D26"/>
    <w:rsid w:val="00762E98"/>
    <w:rsid w:val="00763069"/>
    <w:rsid w:val="00763082"/>
    <w:rsid w:val="00763277"/>
    <w:rsid w:val="007633A6"/>
    <w:rsid w:val="00763480"/>
    <w:rsid w:val="007636A0"/>
    <w:rsid w:val="00763F92"/>
    <w:rsid w:val="007642B0"/>
    <w:rsid w:val="00764437"/>
    <w:rsid w:val="00764562"/>
    <w:rsid w:val="007646B1"/>
    <w:rsid w:val="00764821"/>
    <w:rsid w:val="007649D1"/>
    <w:rsid w:val="00764CCB"/>
    <w:rsid w:val="007652B8"/>
    <w:rsid w:val="007652DC"/>
    <w:rsid w:val="007656E3"/>
    <w:rsid w:val="00765739"/>
    <w:rsid w:val="007657BA"/>
    <w:rsid w:val="007657F7"/>
    <w:rsid w:val="007657FD"/>
    <w:rsid w:val="00765D51"/>
    <w:rsid w:val="0076603A"/>
    <w:rsid w:val="0076629B"/>
    <w:rsid w:val="0076644A"/>
    <w:rsid w:val="0076658E"/>
    <w:rsid w:val="00766602"/>
    <w:rsid w:val="00767125"/>
    <w:rsid w:val="00767366"/>
    <w:rsid w:val="007678B2"/>
    <w:rsid w:val="00767957"/>
    <w:rsid w:val="00767A9E"/>
    <w:rsid w:val="00767C00"/>
    <w:rsid w:val="00767C22"/>
    <w:rsid w:val="00767CAF"/>
    <w:rsid w:val="0077019D"/>
    <w:rsid w:val="0077048A"/>
    <w:rsid w:val="007706A6"/>
    <w:rsid w:val="00770707"/>
    <w:rsid w:val="0077096C"/>
    <w:rsid w:val="00770C05"/>
    <w:rsid w:val="0077124F"/>
    <w:rsid w:val="0077132F"/>
    <w:rsid w:val="00771551"/>
    <w:rsid w:val="0077169A"/>
    <w:rsid w:val="0077183F"/>
    <w:rsid w:val="0077191C"/>
    <w:rsid w:val="0077192C"/>
    <w:rsid w:val="00771D06"/>
    <w:rsid w:val="00772C78"/>
    <w:rsid w:val="00772CD2"/>
    <w:rsid w:val="00773458"/>
    <w:rsid w:val="007735A3"/>
    <w:rsid w:val="007738A9"/>
    <w:rsid w:val="00773A84"/>
    <w:rsid w:val="00773D4E"/>
    <w:rsid w:val="00774526"/>
    <w:rsid w:val="00774A85"/>
    <w:rsid w:val="00774B6B"/>
    <w:rsid w:val="00774DDD"/>
    <w:rsid w:val="007754A8"/>
    <w:rsid w:val="00775749"/>
    <w:rsid w:val="007757DA"/>
    <w:rsid w:val="007757FD"/>
    <w:rsid w:val="00775809"/>
    <w:rsid w:val="00775A89"/>
    <w:rsid w:val="00775B71"/>
    <w:rsid w:val="0077630A"/>
    <w:rsid w:val="0077683E"/>
    <w:rsid w:val="00776B1C"/>
    <w:rsid w:val="00776D0B"/>
    <w:rsid w:val="00776DE5"/>
    <w:rsid w:val="00776F96"/>
    <w:rsid w:val="00777316"/>
    <w:rsid w:val="007775CF"/>
    <w:rsid w:val="00777615"/>
    <w:rsid w:val="007778D2"/>
    <w:rsid w:val="00777BDC"/>
    <w:rsid w:val="00777C68"/>
    <w:rsid w:val="00777EE9"/>
    <w:rsid w:val="0078044D"/>
    <w:rsid w:val="00780539"/>
    <w:rsid w:val="0078055D"/>
    <w:rsid w:val="0078056B"/>
    <w:rsid w:val="007805A3"/>
    <w:rsid w:val="007805E0"/>
    <w:rsid w:val="00780635"/>
    <w:rsid w:val="00780768"/>
    <w:rsid w:val="00780906"/>
    <w:rsid w:val="00780B90"/>
    <w:rsid w:val="00780CBF"/>
    <w:rsid w:val="0078116B"/>
    <w:rsid w:val="0078151B"/>
    <w:rsid w:val="00781CE4"/>
    <w:rsid w:val="00781F7A"/>
    <w:rsid w:val="00782471"/>
    <w:rsid w:val="0078299C"/>
    <w:rsid w:val="00782ACF"/>
    <w:rsid w:val="0078343D"/>
    <w:rsid w:val="0078356F"/>
    <w:rsid w:val="00783871"/>
    <w:rsid w:val="007838C8"/>
    <w:rsid w:val="00783D3B"/>
    <w:rsid w:val="00783EDD"/>
    <w:rsid w:val="007847C4"/>
    <w:rsid w:val="007849CD"/>
    <w:rsid w:val="00784B00"/>
    <w:rsid w:val="007853CE"/>
    <w:rsid w:val="00785BB3"/>
    <w:rsid w:val="00785DB4"/>
    <w:rsid w:val="007860B3"/>
    <w:rsid w:val="007869FD"/>
    <w:rsid w:val="00786C77"/>
    <w:rsid w:val="00786D94"/>
    <w:rsid w:val="00786E26"/>
    <w:rsid w:val="0078703C"/>
    <w:rsid w:val="00787606"/>
    <w:rsid w:val="0078766B"/>
    <w:rsid w:val="007876FA"/>
    <w:rsid w:val="007877F0"/>
    <w:rsid w:val="007878A8"/>
    <w:rsid w:val="00787B4E"/>
    <w:rsid w:val="00787E23"/>
    <w:rsid w:val="00790335"/>
    <w:rsid w:val="007903D5"/>
    <w:rsid w:val="007906A2"/>
    <w:rsid w:val="007909F2"/>
    <w:rsid w:val="00790A5A"/>
    <w:rsid w:val="00790AEC"/>
    <w:rsid w:val="00790C59"/>
    <w:rsid w:val="007912DA"/>
    <w:rsid w:val="007913C0"/>
    <w:rsid w:val="007914F1"/>
    <w:rsid w:val="007916DB"/>
    <w:rsid w:val="00791786"/>
    <w:rsid w:val="0079185C"/>
    <w:rsid w:val="007918A2"/>
    <w:rsid w:val="00791F25"/>
    <w:rsid w:val="00792339"/>
    <w:rsid w:val="007925CB"/>
    <w:rsid w:val="00792873"/>
    <w:rsid w:val="007929F5"/>
    <w:rsid w:val="00792B71"/>
    <w:rsid w:val="00792CED"/>
    <w:rsid w:val="00793299"/>
    <w:rsid w:val="007937BF"/>
    <w:rsid w:val="00793AE2"/>
    <w:rsid w:val="00794125"/>
    <w:rsid w:val="007941F4"/>
    <w:rsid w:val="00794360"/>
    <w:rsid w:val="00794420"/>
    <w:rsid w:val="0079463A"/>
    <w:rsid w:val="007946B9"/>
    <w:rsid w:val="00794BA3"/>
    <w:rsid w:val="00794C25"/>
    <w:rsid w:val="00794D23"/>
    <w:rsid w:val="007951E3"/>
    <w:rsid w:val="007956EC"/>
    <w:rsid w:val="00795738"/>
    <w:rsid w:val="00795A4F"/>
    <w:rsid w:val="00795C85"/>
    <w:rsid w:val="00795FF1"/>
    <w:rsid w:val="007960D9"/>
    <w:rsid w:val="007961BD"/>
    <w:rsid w:val="007966B8"/>
    <w:rsid w:val="00796BA3"/>
    <w:rsid w:val="00796BBD"/>
    <w:rsid w:val="00796E7A"/>
    <w:rsid w:val="00796F63"/>
    <w:rsid w:val="00796FB6"/>
    <w:rsid w:val="00797457"/>
    <w:rsid w:val="00797930"/>
    <w:rsid w:val="007979CC"/>
    <w:rsid w:val="00797A64"/>
    <w:rsid w:val="00797B37"/>
    <w:rsid w:val="00797C0C"/>
    <w:rsid w:val="007A01E7"/>
    <w:rsid w:val="007A028E"/>
    <w:rsid w:val="007A04DD"/>
    <w:rsid w:val="007A0504"/>
    <w:rsid w:val="007A06A8"/>
    <w:rsid w:val="007A082F"/>
    <w:rsid w:val="007A0CEA"/>
    <w:rsid w:val="007A0E50"/>
    <w:rsid w:val="007A11B9"/>
    <w:rsid w:val="007A14D0"/>
    <w:rsid w:val="007A1557"/>
    <w:rsid w:val="007A160D"/>
    <w:rsid w:val="007A163A"/>
    <w:rsid w:val="007A1989"/>
    <w:rsid w:val="007A198D"/>
    <w:rsid w:val="007A1F6A"/>
    <w:rsid w:val="007A2322"/>
    <w:rsid w:val="007A269C"/>
    <w:rsid w:val="007A2BE4"/>
    <w:rsid w:val="007A3100"/>
    <w:rsid w:val="007A34EE"/>
    <w:rsid w:val="007A359D"/>
    <w:rsid w:val="007A376C"/>
    <w:rsid w:val="007A38F8"/>
    <w:rsid w:val="007A39F4"/>
    <w:rsid w:val="007A3B5E"/>
    <w:rsid w:val="007A3D5A"/>
    <w:rsid w:val="007A4270"/>
    <w:rsid w:val="007A4292"/>
    <w:rsid w:val="007A43B2"/>
    <w:rsid w:val="007A459C"/>
    <w:rsid w:val="007A49EC"/>
    <w:rsid w:val="007A4A8B"/>
    <w:rsid w:val="007A4B11"/>
    <w:rsid w:val="007A4C52"/>
    <w:rsid w:val="007A4CAF"/>
    <w:rsid w:val="007A4D82"/>
    <w:rsid w:val="007A4DA3"/>
    <w:rsid w:val="007A520A"/>
    <w:rsid w:val="007A52D7"/>
    <w:rsid w:val="007A5472"/>
    <w:rsid w:val="007A554A"/>
    <w:rsid w:val="007A56A2"/>
    <w:rsid w:val="007A56F3"/>
    <w:rsid w:val="007A573E"/>
    <w:rsid w:val="007A5A0A"/>
    <w:rsid w:val="007A5A97"/>
    <w:rsid w:val="007A604E"/>
    <w:rsid w:val="007A61E7"/>
    <w:rsid w:val="007A646E"/>
    <w:rsid w:val="007A6553"/>
    <w:rsid w:val="007A6830"/>
    <w:rsid w:val="007A6B20"/>
    <w:rsid w:val="007A6B30"/>
    <w:rsid w:val="007A6DDA"/>
    <w:rsid w:val="007A6E7D"/>
    <w:rsid w:val="007A781E"/>
    <w:rsid w:val="007A7876"/>
    <w:rsid w:val="007A7891"/>
    <w:rsid w:val="007A7A5B"/>
    <w:rsid w:val="007A7BB4"/>
    <w:rsid w:val="007B025D"/>
    <w:rsid w:val="007B06C0"/>
    <w:rsid w:val="007B095C"/>
    <w:rsid w:val="007B0C76"/>
    <w:rsid w:val="007B0E24"/>
    <w:rsid w:val="007B1430"/>
    <w:rsid w:val="007B170C"/>
    <w:rsid w:val="007B17C4"/>
    <w:rsid w:val="007B18E4"/>
    <w:rsid w:val="007B2477"/>
    <w:rsid w:val="007B2868"/>
    <w:rsid w:val="007B295F"/>
    <w:rsid w:val="007B2966"/>
    <w:rsid w:val="007B2EE9"/>
    <w:rsid w:val="007B3038"/>
    <w:rsid w:val="007B30CA"/>
    <w:rsid w:val="007B3898"/>
    <w:rsid w:val="007B3AF2"/>
    <w:rsid w:val="007B3B06"/>
    <w:rsid w:val="007B3FB4"/>
    <w:rsid w:val="007B4099"/>
    <w:rsid w:val="007B42A5"/>
    <w:rsid w:val="007B43E1"/>
    <w:rsid w:val="007B452D"/>
    <w:rsid w:val="007B46D1"/>
    <w:rsid w:val="007B47ED"/>
    <w:rsid w:val="007B4988"/>
    <w:rsid w:val="007B4C4D"/>
    <w:rsid w:val="007B5440"/>
    <w:rsid w:val="007B57D9"/>
    <w:rsid w:val="007B5A86"/>
    <w:rsid w:val="007B5B13"/>
    <w:rsid w:val="007B5B14"/>
    <w:rsid w:val="007B5CF0"/>
    <w:rsid w:val="007B6185"/>
    <w:rsid w:val="007B62CD"/>
    <w:rsid w:val="007B62F9"/>
    <w:rsid w:val="007B634C"/>
    <w:rsid w:val="007B69CB"/>
    <w:rsid w:val="007B6D38"/>
    <w:rsid w:val="007B6DF5"/>
    <w:rsid w:val="007B735E"/>
    <w:rsid w:val="007B7535"/>
    <w:rsid w:val="007B7777"/>
    <w:rsid w:val="007B7909"/>
    <w:rsid w:val="007B7D77"/>
    <w:rsid w:val="007C00DA"/>
    <w:rsid w:val="007C02CC"/>
    <w:rsid w:val="007C0477"/>
    <w:rsid w:val="007C0568"/>
    <w:rsid w:val="007C05E3"/>
    <w:rsid w:val="007C1114"/>
    <w:rsid w:val="007C1722"/>
    <w:rsid w:val="007C17A7"/>
    <w:rsid w:val="007C1802"/>
    <w:rsid w:val="007C1D93"/>
    <w:rsid w:val="007C1ED7"/>
    <w:rsid w:val="007C211B"/>
    <w:rsid w:val="007C2224"/>
    <w:rsid w:val="007C27BC"/>
    <w:rsid w:val="007C27D2"/>
    <w:rsid w:val="007C2E63"/>
    <w:rsid w:val="007C30BC"/>
    <w:rsid w:val="007C3374"/>
    <w:rsid w:val="007C390D"/>
    <w:rsid w:val="007C395D"/>
    <w:rsid w:val="007C39CE"/>
    <w:rsid w:val="007C3AC6"/>
    <w:rsid w:val="007C3B68"/>
    <w:rsid w:val="007C3C0E"/>
    <w:rsid w:val="007C45D5"/>
    <w:rsid w:val="007C4857"/>
    <w:rsid w:val="007C48C5"/>
    <w:rsid w:val="007C4D74"/>
    <w:rsid w:val="007C4F92"/>
    <w:rsid w:val="007C5639"/>
    <w:rsid w:val="007C5756"/>
    <w:rsid w:val="007C5839"/>
    <w:rsid w:val="007C5861"/>
    <w:rsid w:val="007C5933"/>
    <w:rsid w:val="007C5AD8"/>
    <w:rsid w:val="007C5E93"/>
    <w:rsid w:val="007C5F61"/>
    <w:rsid w:val="007C6602"/>
    <w:rsid w:val="007C699C"/>
    <w:rsid w:val="007C6D2D"/>
    <w:rsid w:val="007C6E7F"/>
    <w:rsid w:val="007C6EB0"/>
    <w:rsid w:val="007C6FF0"/>
    <w:rsid w:val="007C7639"/>
    <w:rsid w:val="007C7787"/>
    <w:rsid w:val="007C783E"/>
    <w:rsid w:val="007C7A0F"/>
    <w:rsid w:val="007C7EAB"/>
    <w:rsid w:val="007D04A0"/>
    <w:rsid w:val="007D06D2"/>
    <w:rsid w:val="007D08A7"/>
    <w:rsid w:val="007D0949"/>
    <w:rsid w:val="007D095B"/>
    <w:rsid w:val="007D10C1"/>
    <w:rsid w:val="007D135A"/>
    <w:rsid w:val="007D168C"/>
    <w:rsid w:val="007D1D3D"/>
    <w:rsid w:val="007D1DC0"/>
    <w:rsid w:val="007D1EA4"/>
    <w:rsid w:val="007D22D8"/>
    <w:rsid w:val="007D2613"/>
    <w:rsid w:val="007D29B1"/>
    <w:rsid w:val="007D2BC8"/>
    <w:rsid w:val="007D2DB7"/>
    <w:rsid w:val="007D2DCA"/>
    <w:rsid w:val="007D2F48"/>
    <w:rsid w:val="007D361B"/>
    <w:rsid w:val="007D3E41"/>
    <w:rsid w:val="007D43C0"/>
    <w:rsid w:val="007D44B9"/>
    <w:rsid w:val="007D4562"/>
    <w:rsid w:val="007D478C"/>
    <w:rsid w:val="007D47C8"/>
    <w:rsid w:val="007D4801"/>
    <w:rsid w:val="007D4844"/>
    <w:rsid w:val="007D4902"/>
    <w:rsid w:val="007D4A50"/>
    <w:rsid w:val="007D4C22"/>
    <w:rsid w:val="007D4EAF"/>
    <w:rsid w:val="007D503B"/>
    <w:rsid w:val="007D513A"/>
    <w:rsid w:val="007D53D8"/>
    <w:rsid w:val="007D5413"/>
    <w:rsid w:val="007D54FF"/>
    <w:rsid w:val="007D5584"/>
    <w:rsid w:val="007D5781"/>
    <w:rsid w:val="007D5819"/>
    <w:rsid w:val="007D5911"/>
    <w:rsid w:val="007D60C4"/>
    <w:rsid w:val="007D66AC"/>
    <w:rsid w:val="007D6951"/>
    <w:rsid w:val="007D6D41"/>
    <w:rsid w:val="007D6F26"/>
    <w:rsid w:val="007D6F6D"/>
    <w:rsid w:val="007D75A7"/>
    <w:rsid w:val="007D7705"/>
    <w:rsid w:val="007D779D"/>
    <w:rsid w:val="007D78B3"/>
    <w:rsid w:val="007D7D0B"/>
    <w:rsid w:val="007E01EC"/>
    <w:rsid w:val="007E0439"/>
    <w:rsid w:val="007E0454"/>
    <w:rsid w:val="007E050A"/>
    <w:rsid w:val="007E07A2"/>
    <w:rsid w:val="007E0DA6"/>
    <w:rsid w:val="007E100D"/>
    <w:rsid w:val="007E1390"/>
    <w:rsid w:val="007E13AD"/>
    <w:rsid w:val="007E1EF1"/>
    <w:rsid w:val="007E1F6E"/>
    <w:rsid w:val="007E20AC"/>
    <w:rsid w:val="007E2211"/>
    <w:rsid w:val="007E2311"/>
    <w:rsid w:val="007E2A22"/>
    <w:rsid w:val="007E2A6B"/>
    <w:rsid w:val="007E3101"/>
    <w:rsid w:val="007E338C"/>
    <w:rsid w:val="007E36A6"/>
    <w:rsid w:val="007E3B7B"/>
    <w:rsid w:val="007E3D79"/>
    <w:rsid w:val="007E45F9"/>
    <w:rsid w:val="007E461B"/>
    <w:rsid w:val="007E46D4"/>
    <w:rsid w:val="007E4887"/>
    <w:rsid w:val="007E498C"/>
    <w:rsid w:val="007E4AD3"/>
    <w:rsid w:val="007E4FDC"/>
    <w:rsid w:val="007E5461"/>
    <w:rsid w:val="007E578F"/>
    <w:rsid w:val="007E57B1"/>
    <w:rsid w:val="007E59BD"/>
    <w:rsid w:val="007E5CB8"/>
    <w:rsid w:val="007E5E0B"/>
    <w:rsid w:val="007E63F4"/>
    <w:rsid w:val="007E6468"/>
    <w:rsid w:val="007E6888"/>
    <w:rsid w:val="007E6AAD"/>
    <w:rsid w:val="007E6F35"/>
    <w:rsid w:val="007E7762"/>
    <w:rsid w:val="007E7BC4"/>
    <w:rsid w:val="007E7F42"/>
    <w:rsid w:val="007F003A"/>
    <w:rsid w:val="007F02ED"/>
    <w:rsid w:val="007F0661"/>
    <w:rsid w:val="007F07BD"/>
    <w:rsid w:val="007F07D7"/>
    <w:rsid w:val="007F083F"/>
    <w:rsid w:val="007F09D7"/>
    <w:rsid w:val="007F1046"/>
    <w:rsid w:val="007F1187"/>
    <w:rsid w:val="007F1499"/>
    <w:rsid w:val="007F1500"/>
    <w:rsid w:val="007F1771"/>
    <w:rsid w:val="007F17C0"/>
    <w:rsid w:val="007F185C"/>
    <w:rsid w:val="007F1959"/>
    <w:rsid w:val="007F196F"/>
    <w:rsid w:val="007F1BD0"/>
    <w:rsid w:val="007F1DA5"/>
    <w:rsid w:val="007F1DC8"/>
    <w:rsid w:val="007F232F"/>
    <w:rsid w:val="007F23A1"/>
    <w:rsid w:val="007F2436"/>
    <w:rsid w:val="007F2676"/>
    <w:rsid w:val="007F2683"/>
    <w:rsid w:val="007F2D81"/>
    <w:rsid w:val="007F313B"/>
    <w:rsid w:val="007F380E"/>
    <w:rsid w:val="007F3851"/>
    <w:rsid w:val="007F39F4"/>
    <w:rsid w:val="007F3ABE"/>
    <w:rsid w:val="007F3B95"/>
    <w:rsid w:val="007F3C9E"/>
    <w:rsid w:val="007F3EAD"/>
    <w:rsid w:val="007F3FB1"/>
    <w:rsid w:val="007F40C9"/>
    <w:rsid w:val="007F4A32"/>
    <w:rsid w:val="007F4E48"/>
    <w:rsid w:val="007F4FAC"/>
    <w:rsid w:val="007F5246"/>
    <w:rsid w:val="007F5343"/>
    <w:rsid w:val="007F54CF"/>
    <w:rsid w:val="007F56CD"/>
    <w:rsid w:val="007F5A6E"/>
    <w:rsid w:val="007F5EB4"/>
    <w:rsid w:val="007F65CD"/>
    <w:rsid w:val="007F6922"/>
    <w:rsid w:val="007F6927"/>
    <w:rsid w:val="007F69C4"/>
    <w:rsid w:val="007F6BBF"/>
    <w:rsid w:val="007F6BC4"/>
    <w:rsid w:val="007F6D53"/>
    <w:rsid w:val="007F6FE9"/>
    <w:rsid w:val="007F6FF3"/>
    <w:rsid w:val="007F74BD"/>
    <w:rsid w:val="007F76EA"/>
    <w:rsid w:val="007F7856"/>
    <w:rsid w:val="007F7CF4"/>
    <w:rsid w:val="0080010D"/>
    <w:rsid w:val="00800B48"/>
    <w:rsid w:val="00800D0B"/>
    <w:rsid w:val="00800FED"/>
    <w:rsid w:val="00801074"/>
    <w:rsid w:val="008010C7"/>
    <w:rsid w:val="008018EB"/>
    <w:rsid w:val="00801C3B"/>
    <w:rsid w:val="00801D78"/>
    <w:rsid w:val="00801F7C"/>
    <w:rsid w:val="00801FB3"/>
    <w:rsid w:val="00801FDC"/>
    <w:rsid w:val="00801FE8"/>
    <w:rsid w:val="008025C6"/>
    <w:rsid w:val="008028D3"/>
    <w:rsid w:val="00802999"/>
    <w:rsid w:val="00802A08"/>
    <w:rsid w:val="00802AC7"/>
    <w:rsid w:val="00802D40"/>
    <w:rsid w:val="00802DC9"/>
    <w:rsid w:val="00802F75"/>
    <w:rsid w:val="0080306B"/>
    <w:rsid w:val="0080309C"/>
    <w:rsid w:val="008030A6"/>
    <w:rsid w:val="00803182"/>
    <w:rsid w:val="0080343B"/>
    <w:rsid w:val="008034B4"/>
    <w:rsid w:val="008037C0"/>
    <w:rsid w:val="00803A2D"/>
    <w:rsid w:val="00803EEE"/>
    <w:rsid w:val="0080408B"/>
    <w:rsid w:val="008040AB"/>
    <w:rsid w:val="008040D2"/>
    <w:rsid w:val="00804278"/>
    <w:rsid w:val="00804321"/>
    <w:rsid w:val="00804578"/>
    <w:rsid w:val="008048E0"/>
    <w:rsid w:val="00804A43"/>
    <w:rsid w:val="00804A79"/>
    <w:rsid w:val="00804C47"/>
    <w:rsid w:val="00804D08"/>
    <w:rsid w:val="00804E5A"/>
    <w:rsid w:val="00804F8E"/>
    <w:rsid w:val="008053DA"/>
    <w:rsid w:val="008055EF"/>
    <w:rsid w:val="00805B2B"/>
    <w:rsid w:val="00805B84"/>
    <w:rsid w:val="00805E76"/>
    <w:rsid w:val="00806001"/>
    <w:rsid w:val="00806139"/>
    <w:rsid w:val="008061E3"/>
    <w:rsid w:val="00806323"/>
    <w:rsid w:val="008063DF"/>
    <w:rsid w:val="008065AC"/>
    <w:rsid w:val="008066E7"/>
    <w:rsid w:val="00806974"/>
    <w:rsid w:val="00806AB7"/>
    <w:rsid w:val="00806FA6"/>
    <w:rsid w:val="008071AC"/>
    <w:rsid w:val="00807234"/>
    <w:rsid w:val="0080742E"/>
    <w:rsid w:val="00807502"/>
    <w:rsid w:val="00807533"/>
    <w:rsid w:val="00807563"/>
    <w:rsid w:val="00807791"/>
    <w:rsid w:val="00807868"/>
    <w:rsid w:val="00807B42"/>
    <w:rsid w:val="00807DB0"/>
    <w:rsid w:val="00807DB1"/>
    <w:rsid w:val="00807F5C"/>
    <w:rsid w:val="00807FC1"/>
    <w:rsid w:val="0081007A"/>
    <w:rsid w:val="008101AB"/>
    <w:rsid w:val="00810B68"/>
    <w:rsid w:val="00810BC5"/>
    <w:rsid w:val="00810C7F"/>
    <w:rsid w:val="00810D7B"/>
    <w:rsid w:val="00810F03"/>
    <w:rsid w:val="0081151B"/>
    <w:rsid w:val="0081171E"/>
    <w:rsid w:val="00811C68"/>
    <w:rsid w:val="00812030"/>
    <w:rsid w:val="0081240F"/>
    <w:rsid w:val="0081263C"/>
    <w:rsid w:val="008127EA"/>
    <w:rsid w:val="00812D95"/>
    <w:rsid w:val="008132DA"/>
    <w:rsid w:val="0081333B"/>
    <w:rsid w:val="00813725"/>
    <w:rsid w:val="00813AF0"/>
    <w:rsid w:val="00813B2F"/>
    <w:rsid w:val="00813C4A"/>
    <w:rsid w:val="008142E5"/>
    <w:rsid w:val="008142F7"/>
    <w:rsid w:val="008146DD"/>
    <w:rsid w:val="008149B4"/>
    <w:rsid w:val="008149C3"/>
    <w:rsid w:val="00814B32"/>
    <w:rsid w:val="0081574E"/>
    <w:rsid w:val="008158B9"/>
    <w:rsid w:val="008158D3"/>
    <w:rsid w:val="00815A34"/>
    <w:rsid w:val="00815D72"/>
    <w:rsid w:val="00815FA9"/>
    <w:rsid w:val="0081630B"/>
    <w:rsid w:val="0081638C"/>
    <w:rsid w:val="008165D2"/>
    <w:rsid w:val="00816A49"/>
    <w:rsid w:val="00816B35"/>
    <w:rsid w:val="00816BF3"/>
    <w:rsid w:val="0081700B"/>
    <w:rsid w:val="0081708A"/>
    <w:rsid w:val="0081752C"/>
    <w:rsid w:val="0081789F"/>
    <w:rsid w:val="00817A61"/>
    <w:rsid w:val="00817B15"/>
    <w:rsid w:val="00817CB4"/>
    <w:rsid w:val="00817F3F"/>
    <w:rsid w:val="00817FD3"/>
    <w:rsid w:val="00820078"/>
    <w:rsid w:val="008201A2"/>
    <w:rsid w:val="00820705"/>
    <w:rsid w:val="0082075A"/>
    <w:rsid w:val="00820C7F"/>
    <w:rsid w:val="00820FDC"/>
    <w:rsid w:val="00820FF9"/>
    <w:rsid w:val="008212BB"/>
    <w:rsid w:val="00821367"/>
    <w:rsid w:val="00821699"/>
    <w:rsid w:val="00821933"/>
    <w:rsid w:val="00821B80"/>
    <w:rsid w:val="00821BF8"/>
    <w:rsid w:val="0082261F"/>
    <w:rsid w:val="0082271B"/>
    <w:rsid w:val="00822823"/>
    <w:rsid w:val="00822FA7"/>
    <w:rsid w:val="008230C8"/>
    <w:rsid w:val="008232AA"/>
    <w:rsid w:val="00823354"/>
    <w:rsid w:val="0082371D"/>
    <w:rsid w:val="00824016"/>
    <w:rsid w:val="008240FB"/>
    <w:rsid w:val="00824114"/>
    <w:rsid w:val="00824139"/>
    <w:rsid w:val="00824235"/>
    <w:rsid w:val="00824A38"/>
    <w:rsid w:val="00824DEE"/>
    <w:rsid w:val="00825155"/>
    <w:rsid w:val="00825274"/>
    <w:rsid w:val="008254E7"/>
    <w:rsid w:val="00825D30"/>
    <w:rsid w:val="008265D5"/>
    <w:rsid w:val="008267A1"/>
    <w:rsid w:val="00826A53"/>
    <w:rsid w:val="00826B96"/>
    <w:rsid w:val="00826D90"/>
    <w:rsid w:val="00826DCA"/>
    <w:rsid w:val="00826DFF"/>
    <w:rsid w:val="00826EBF"/>
    <w:rsid w:val="00827AFE"/>
    <w:rsid w:val="00827E6E"/>
    <w:rsid w:val="00830131"/>
    <w:rsid w:val="00830DA2"/>
    <w:rsid w:val="00831211"/>
    <w:rsid w:val="00831659"/>
    <w:rsid w:val="00831892"/>
    <w:rsid w:val="00831CDF"/>
    <w:rsid w:val="00831D6C"/>
    <w:rsid w:val="008329A9"/>
    <w:rsid w:val="008329F8"/>
    <w:rsid w:val="00832B09"/>
    <w:rsid w:val="00832B7B"/>
    <w:rsid w:val="00832D24"/>
    <w:rsid w:val="00832ED6"/>
    <w:rsid w:val="00832F7D"/>
    <w:rsid w:val="00833409"/>
    <w:rsid w:val="008334F6"/>
    <w:rsid w:val="00833D94"/>
    <w:rsid w:val="0083411F"/>
    <w:rsid w:val="0083428C"/>
    <w:rsid w:val="00834782"/>
    <w:rsid w:val="00834ABA"/>
    <w:rsid w:val="00834C52"/>
    <w:rsid w:val="008354A4"/>
    <w:rsid w:val="008356CC"/>
    <w:rsid w:val="00835BDC"/>
    <w:rsid w:val="00835D82"/>
    <w:rsid w:val="00836130"/>
    <w:rsid w:val="00836728"/>
    <w:rsid w:val="00836BEB"/>
    <w:rsid w:val="00836D8C"/>
    <w:rsid w:val="00836F6A"/>
    <w:rsid w:val="008370F1"/>
    <w:rsid w:val="008374AF"/>
    <w:rsid w:val="0083784F"/>
    <w:rsid w:val="00837883"/>
    <w:rsid w:val="00837991"/>
    <w:rsid w:val="00837B97"/>
    <w:rsid w:val="00837DC6"/>
    <w:rsid w:val="0084046D"/>
    <w:rsid w:val="008404C6"/>
    <w:rsid w:val="00840586"/>
    <w:rsid w:val="00840898"/>
    <w:rsid w:val="00840916"/>
    <w:rsid w:val="00840A7E"/>
    <w:rsid w:val="00840C5B"/>
    <w:rsid w:val="008410EC"/>
    <w:rsid w:val="0084138C"/>
    <w:rsid w:val="00841892"/>
    <w:rsid w:val="008418EA"/>
    <w:rsid w:val="00842125"/>
    <w:rsid w:val="00842183"/>
    <w:rsid w:val="00842860"/>
    <w:rsid w:val="00842897"/>
    <w:rsid w:val="00842A9A"/>
    <w:rsid w:val="00842B73"/>
    <w:rsid w:val="008432A1"/>
    <w:rsid w:val="008438A0"/>
    <w:rsid w:val="00843B61"/>
    <w:rsid w:val="00843DF9"/>
    <w:rsid w:val="00843E83"/>
    <w:rsid w:val="00844181"/>
    <w:rsid w:val="0084429A"/>
    <w:rsid w:val="00844634"/>
    <w:rsid w:val="008448E4"/>
    <w:rsid w:val="00844CEB"/>
    <w:rsid w:val="00844D47"/>
    <w:rsid w:val="00844DAF"/>
    <w:rsid w:val="00844E3F"/>
    <w:rsid w:val="00845B47"/>
    <w:rsid w:val="00845C0B"/>
    <w:rsid w:val="00845C1E"/>
    <w:rsid w:val="00845D46"/>
    <w:rsid w:val="00845E67"/>
    <w:rsid w:val="00846190"/>
    <w:rsid w:val="00846507"/>
    <w:rsid w:val="0084740A"/>
    <w:rsid w:val="00847652"/>
    <w:rsid w:val="008476F6"/>
    <w:rsid w:val="00847BC7"/>
    <w:rsid w:val="00847CCC"/>
    <w:rsid w:val="0085021C"/>
    <w:rsid w:val="00850267"/>
    <w:rsid w:val="00850827"/>
    <w:rsid w:val="00850A5E"/>
    <w:rsid w:val="00850D56"/>
    <w:rsid w:val="00850D6A"/>
    <w:rsid w:val="00850D75"/>
    <w:rsid w:val="00850E67"/>
    <w:rsid w:val="00851086"/>
    <w:rsid w:val="008511B0"/>
    <w:rsid w:val="008518E3"/>
    <w:rsid w:val="00851E11"/>
    <w:rsid w:val="00851F9A"/>
    <w:rsid w:val="008522C8"/>
    <w:rsid w:val="00852423"/>
    <w:rsid w:val="0085287E"/>
    <w:rsid w:val="00852911"/>
    <w:rsid w:val="00852A02"/>
    <w:rsid w:val="00852B1F"/>
    <w:rsid w:val="0085333F"/>
    <w:rsid w:val="00853383"/>
    <w:rsid w:val="008537BB"/>
    <w:rsid w:val="008539D3"/>
    <w:rsid w:val="00853DB8"/>
    <w:rsid w:val="00854134"/>
    <w:rsid w:val="0085413A"/>
    <w:rsid w:val="0085438B"/>
    <w:rsid w:val="0085446A"/>
    <w:rsid w:val="0085492A"/>
    <w:rsid w:val="00854B89"/>
    <w:rsid w:val="00854C3C"/>
    <w:rsid w:val="00854CC7"/>
    <w:rsid w:val="00854EF7"/>
    <w:rsid w:val="008550F7"/>
    <w:rsid w:val="00855721"/>
    <w:rsid w:val="00855780"/>
    <w:rsid w:val="00855973"/>
    <w:rsid w:val="00855A59"/>
    <w:rsid w:val="008565E7"/>
    <w:rsid w:val="00856619"/>
    <w:rsid w:val="00856715"/>
    <w:rsid w:val="008567D5"/>
    <w:rsid w:val="0085691C"/>
    <w:rsid w:val="00856CCD"/>
    <w:rsid w:val="00856FA4"/>
    <w:rsid w:val="008570D7"/>
    <w:rsid w:val="00857A63"/>
    <w:rsid w:val="0086005C"/>
    <w:rsid w:val="008602EC"/>
    <w:rsid w:val="00860352"/>
    <w:rsid w:val="00860BAE"/>
    <w:rsid w:val="00861689"/>
    <w:rsid w:val="008616F9"/>
    <w:rsid w:val="0086189C"/>
    <w:rsid w:val="00861C17"/>
    <w:rsid w:val="00861C6C"/>
    <w:rsid w:val="00861DE8"/>
    <w:rsid w:val="008623FA"/>
    <w:rsid w:val="008624CE"/>
    <w:rsid w:val="00862953"/>
    <w:rsid w:val="00862B74"/>
    <w:rsid w:val="0086302C"/>
    <w:rsid w:val="00863045"/>
    <w:rsid w:val="00863537"/>
    <w:rsid w:val="00863998"/>
    <w:rsid w:val="00863A1D"/>
    <w:rsid w:val="00863BEF"/>
    <w:rsid w:val="00863E14"/>
    <w:rsid w:val="008640BA"/>
    <w:rsid w:val="008641DA"/>
    <w:rsid w:val="008649FA"/>
    <w:rsid w:val="00865048"/>
    <w:rsid w:val="00865353"/>
    <w:rsid w:val="00865379"/>
    <w:rsid w:val="00865575"/>
    <w:rsid w:val="008657B4"/>
    <w:rsid w:val="0086585E"/>
    <w:rsid w:val="00865DBA"/>
    <w:rsid w:val="008660D9"/>
    <w:rsid w:val="0086619F"/>
    <w:rsid w:val="00866609"/>
    <w:rsid w:val="00866879"/>
    <w:rsid w:val="00866A1C"/>
    <w:rsid w:val="00866A2C"/>
    <w:rsid w:val="008671C0"/>
    <w:rsid w:val="00867932"/>
    <w:rsid w:val="00867E4D"/>
    <w:rsid w:val="008703AD"/>
    <w:rsid w:val="00870B92"/>
    <w:rsid w:val="00870E9A"/>
    <w:rsid w:val="00870F05"/>
    <w:rsid w:val="008713AD"/>
    <w:rsid w:val="00871586"/>
    <w:rsid w:val="00871608"/>
    <w:rsid w:val="008716CD"/>
    <w:rsid w:val="0087195B"/>
    <w:rsid w:val="0087259D"/>
    <w:rsid w:val="008729B3"/>
    <w:rsid w:val="00872BD1"/>
    <w:rsid w:val="00872C5E"/>
    <w:rsid w:val="00872CAD"/>
    <w:rsid w:val="00872DB9"/>
    <w:rsid w:val="00872E34"/>
    <w:rsid w:val="0087303C"/>
    <w:rsid w:val="008730B3"/>
    <w:rsid w:val="00873605"/>
    <w:rsid w:val="00873BBE"/>
    <w:rsid w:val="00873CDA"/>
    <w:rsid w:val="00873F6F"/>
    <w:rsid w:val="00873F7D"/>
    <w:rsid w:val="00874225"/>
    <w:rsid w:val="00874253"/>
    <w:rsid w:val="0087463C"/>
    <w:rsid w:val="008746B4"/>
    <w:rsid w:val="00874C9B"/>
    <w:rsid w:val="00874E4F"/>
    <w:rsid w:val="00875167"/>
    <w:rsid w:val="00875293"/>
    <w:rsid w:val="008752A2"/>
    <w:rsid w:val="008752B2"/>
    <w:rsid w:val="0087555A"/>
    <w:rsid w:val="00875942"/>
    <w:rsid w:val="00875A3C"/>
    <w:rsid w:val="00875C12"/>
    <w:rsid w:val="00875CB0"/>
    <w:rsid w:val="00876019"/>
    <w:rsid w:val="008760E0"/>
    <w:rsid w:val="008766AD"/>
    <w:rsid w:val="008769A8"/>
    <w:rsid w:val="00876E06"/>
    <w:rsid w:val="00876FC7"/>
    <w:rsid w:val="00877ED3"/>
    <w:rsid w:val="008801E7"/>
    <w:rsid w:val="00880319"/>
    <w:rsid w:val="00880D22"/>
    <w:rsid w:val="00880F54"/>
    <w:rsid w:val="008810D5"/>
    <w:rsid w:val="00881102"/>
    <w:rsid w:val="00881172"/>
    <w:rsid w:val="0088177B"/>
    <w:rsid w:val="008818B8"/>
    <w:rsid w:val="00881A24"/>
    <w:rsid w:val="00881AFD"/>
    <w:rsid w:val="00881DCD"/>
    <w:rsid w:val="00881FA9"/>
    <w:rsid w:val="008821BF"/>
    <w:rsid w:val="00882606"/>
    <w:rsid w:val="0088283A"/>
    <w:rsid w:val="00882B4D"/>
    <w:rsid w:val="008837EB"/>
    <w:rsid w:val="00883905"/>
    <w:rsid w:val="00883F55"/>
    <w:rsid w:val="00884242"/>
    <w:rsid w:val="008843C7"/>
    <w:rsid w:val="008848E5"/>
    <w:rsid w:val="0088497F"/>
    <w:rsid w:val="00884AEF"/>
    <w:rsid w:val="00884C10"/>
    <w:rsid w:val="00884D28"/>
    <w:rsid w:val="008850C8"/>
    <w:rsid w:val="008853BD"/>
    <w:rsid w:val="00885433"/>
    <w:rsid w:val="00885579"/>
    <w:rsid w:val="00885669"/>
    <w:rsid w:val="008858CC"/>
    <w:rsid w:val="008862E1"/>
    <w:rsid w:val="0088634F"/>
    <w:rsid w:val="00886582"/>
    <w:rsid w:val="00886634"/>
    <w:rsid w:val="008866B8"/>
    <w:rsid w:val="0088670B"/>
    <w:rsid w:val="0088672B"/>
    <w:rsid w:val="0088675F"/>
    <w:rsid w:val="00886813"/>
    <w:rsid w:val="008868DB"/>
    <w:rsid w:val="00886954"/>
    <w:rsid w:val="00886A66"/>
    <w:rsid w:val="00886CCB"/>
    <w:rsid w:val="00886EC3"/>
    <w:rsid w:val="008875C8"/>
    <w:rsid w:val="00887A06"/>
    <w:rsid w:val="00890001"/>
    <w:rsid w:val="008907C2"/>
    <w:rsid w:val="008909F0"/>
    <w:rsid w:val="00890C2C"/>
    <w:rsid w:val="008913DB"/>
    <w:rsid w:val="00891592"/>
    <w:rsid w:val="0089160B"/>
    <w:rsid w:val="00891C3D"/>
    <w:rsid w:val="00891E51"/>
    <w:rsid w:val="00891EA6"/>
    <w:rsid w:val="008920A8"/>
    <w:rsid w:val="00892227"/>
    <w:rsid w:val="00892578"/>
    <w:rsid w:val="00892602"/>
    <w:rsid w:val="00892680"/>
    <w:rsid w:val="00892891"/>
    <w:rsid w:val="0089298F"/>
    <w:rsid w:val="008932E3"/>
    <w:rsid w:val="0089350C"/>
    <w:rsid w:val="0089360F"/>
    <w:rsid w:val="008937DB"/>
    <w:rsid w:val="0089380D"/>
    <w:rsid w:val="008938BB"/>
    <w:rsid w:val="00893F5A"/>
    <w:rsid w:val="00894369"/>
    <w:rsid w:val="008944BA"/>
    <w:rsid w:val="008947CA"/>
    <w:rsid w:val="00894B12"/>
    <w:rsid w:val="00894B72"/>
    <w:rsid w:val="00894D14"/>
    <w:rsid w:val="00894E51"/>
    <w:rsid w:val="00894EC6"/>
    <w:rsid w:val="0089503E"/>
    <w:rsid w:val="00895B43"/>
    <w:rsid w:val="00896479"/>
    <w:rsid w:val="008965B7"/>
    <w:rsid w:val="008965BC"/>
    <w:rsid w:val="008965D3"/>
    <w:rsid w:val="008967F2"/>
    <w:rsid w:val="008969A3"/>
    <w:rsid w:val="008969EB"/>
    <w:rsid w:val="00896BBA"/>
    <w:rsid w:val="00896CA3"/>
    <w:rsid w:val="00896D2C"/>
    <w:rsid w:val="00897297"/>
    <w:rsid w:val="008973AE"/>
    <w:rsid w:val="0089777A"/>
    <w:rsid w:val="00897975"/>
    <w:rsid w:val="00897EF0"/>
    <w:rsid w:val="008A01AB"/>
    <w:rsid w:val="008A06B9"/>
    <w:rsid w:val="008A09C0"/>
    <w:rsid w:val="008A0A2D"/>
    <w:rsid w:val="008A1001"/>
    <w:rsid w:val="008A10C1"/>
    <w:rsid w:val="008A11EA"/>
    <w:rsid w:val="008A1242"/>
    <w:rsid w:val="008A13E0"/>
    <w:rsid w:val="008A148B"/>
    <w:rsid w:val="008A1506"/>
    <w:rsid w:val="008A151F"/>
    <w:rsid w:val="008A1747"/>
    <w:rsid w:val="008A1765"/>
    <w:rsid w:val="008A23D3"/>
    <w:rsid w:val="008A2AC2"/>
    <w:rsid w:val="008A2D78"/>
    <w:rsid w:val="008A31C2"/>
    <w:rsid w:val="008A31E9"/>
    <w:rsid w:val="008A335C"/>
    <w:rsid w:val="008A35EC"/>
    <w:rsid w:val="008A37D1"/>
    <w:rsid w:val="008A37F8"/>
    <w:rsid w:val="008A390E"/>
    <w:rsid w:val="008A392D"/>
    <w:rsid w:val="008A3AF7"/>
    <w:rsid w:val="008A3C49"/>
    <w:rsid w:val="008A4391"/>
    <w:rsid w:val="008A47FC"/>
    <w:rsid w:val="008A4C7E"/>
    <w:rsid w:val="008A4F9B"/>
    <w:rsid w:val="008A554E"/>
    <w:rsid w:val="008A5867"/>
    <w:rsid w:val="008A5A86"/>
    <w:rsid w:val="008A5FB5"/>
    <w:rsid w:val="008A6140"/>
    <w:rsid w:val="008A6555"/>
    <w:rsid w:val="008A6565"/>
    <w:rsid w:val="008A6682"/>
    <w:rsid w:val="008A6F59"/>
    <w:rsid w:val="008A7026"/>
    <w:rsid w:val="008A7097"/>
    <w:rsid w:val="008A7193"/>
    <w:rsid w:val="008A73DC"/>
    <w:rsid w:val="008A7A6F"/>
    <w:rsid w:val="008A7C5E"/>
    <w:rsid w:val="008B0064"/>
    <w:rsid w:val="008B02C5"/>
    <w:rsid w:val="008B04CF"/>
    <w:rsid w:val="008B0698"/>
    <w:rsid w:val="008B0941"/>
    <w:rsid w:val="008B0949"/>
    <w:rsid w:val="008B0A13"/>
    <w:rsid w:val="008B0E25"/>
    <w:rsid w:val="008B0F07"/>
    <w:rsid w:val="008B0F53"/>
    <w:rsid w:val="008B0F98"/>
    <w:rsid w:val="008B10B6"/>
    <w:rsid w:val="008B112B"/>
    <w:rsid w:val="008B1901"/>
    <w:rsid w:val="008B19D7"/>
    <w:rsid w:val="008B1C86"/>
    <w:rsid w:val="008B1DB7"/>
    <w:rsid w:val="008B1E62"/>
    <w:rsid w:val="008B2494"/>
    <w:rsid w:val="008B28A2"/>
    <w:rsid w:val="008B2978"/>
    <w:rsid w:val="008B2F1A"/>
    <w:rsid w:val="008B2F5B"/>
    <w:rsid w:val="008B3CC4"/>
    <w:rsid w:val="008B3D9E"/>
    <w:rsid w:val="008B3ED9"/>
    <w:rsid w:val="008B3FB0"/>
    <w:rsid w:val="008B4710"/>
    <w:rsid w:val="008B4CEC"/>
    <w:rsid w:val="008B4DC9"/>
    <w:rsid w:val="008B4E30"/>
    <w:rsid w:val="008B4FF8"/>
    <w:rsid w:val="008B513B"/>
    <w:rsid w:val="008B51DF"/>
    <w:rsid w:val="008B550D"/>
    <w:rsid w:val="008B6109"/>
    <w:rsid w:val="008B6404"/>
    <w:rsid w:val="008B657D"/>
    <w:rsid w:val="008B65B6"/>
    <w:rsid w:val="008B65EB"/>
    <w:rsid w:val="008B69F2"/>
    <w:rsid w:val="008B6A62"/>
    <w:rsid w:val="008B6CD4"/>
    <w:rsid w:val="008B6CF3"/>
    <w:rsid w:val="008B6D06"/>
    <w:rsid w:val="008B6EC6"/>
    <w:rsid w:val="008B6F90"/>
    <w:rsid w:val="008B7274"/>
    <w:rsid w:val="008B736B"/>
    <w:rsid w:val="008B7424"/>
    <w:rsid w:val="008B7555"/>
    <w:rsid w:val="008B78E1"/>
    <w:rsid w:val="008B78F7"/>
    <w:rsid w:val="008B7C2B"/>
    <w:rsid w:val="008B7DEA"/>
    <w:rsid w:val="008C0048"/>
    <w:rsid w:val="008C0AB3"/>
    <w:rsid w:val="008C0C72"/>
    <w:rsid w:val="008C0FAD"/>
    <w:rsid w:val="008C16EA"/>
    <w:rsid w:val="008C2565"/>
    <w:rsid w:val="008C268C"/>
    <w:rsid w:val="008C27FF"/>
    <w:rsid w:val="008C2A3C"/>
    <w:rsid w:val="008C304E"/>
    <w:rsid w:val="008C345D"/>
    <w:rsid w:val="008C34F1"/>
    <w:rsid w:val="008C3B0D"/>
    <w:rsid w:val="008C3E02"/>
    <w:rsid w:val="008C4000"/>
    <w:rsid w:val="008C4050"/>
    <w:rsid w:val="008C445E"/>
    <w:rsid w:val="008C44C5"/>
    <w:rsid w:val="008C44C7"/>
    <w:rsid w:val="008C4789"/>
    <w:rsid w:val="008C4793"/>
    <w:rsid w:val="008C49BC"/>
    <w:rsid w:val="008C4A0C"/>
    <w:rsid w:val="008C4CAC"/>
    <w:rsid w:val="008C4D9D"/>
    <w:rsid w:val="008C4F07"/>
    <w:rsid w:val="008C4F43"/>
    <w:rsid w:val="008C53A7"/>
    <w:rsid w:val="008C5635"/>
    <w:rsid w:val="008C573E"/>
    <w:rsid w:val="008C582A"/>
    <w:rsid w:val="008C5A01"/>
    <w:rsid w:val="008C5C0B"/>
    <w:rsid w:val="008C5F9B"/>
    <w:rsid w:val="008C6660"/>
    <w:rsid w:val="008C6BB4"/>
    <w:rsid w:val="008C6D01"/>
    <w:rsid w:val="008C6D1D"/>
    <w:rsid w:val="008C6F28"/>
    <w:rsid w:val="008C70DD"/>
    <w:rsid w:val="008C7351"/>
    <w:rsid w:val="008C76B4"/>
    <w:rsid w:val="008C78F8"/>
    <w:rsid w:val="008C7A1A"/>
    <w:rsid w:val="008C7A29"/>
    <w:rsid w:val="008D002D"/>
    <w:rsid w:val="008D00F4"/>
    <w:rsid w:val="008D02D9"/>
    <w:rsid w:val="008D0538"/>
    <w:rsid w:val="008D0921"/>
    <w:rsid w:val="008D163B"/>
    <w:rsid w:val="008D19D1"/>
    <w:rsid w:val="008D1C3E"/>
    <w:rsid w:val="008D224E"/>
    <w:rsid w:val="008D23FD"/>
    <w:rsid w:val="008D297C"/>
    <w:rsid w:val="008D2F89"/>
    <w:rsid w:val="008D317E"/>
    <w:rsid w:val="008D31D0"/>
    <w:rsid w:val="008D3651"/>
    <w:rsid w:val="008D3833"/>
    <w:rsid w:val="008D395C"/>
    <w:rsid w:val="008D3AB1"/>
    <w:rsid w:val="008D3CE6"/>
    <w:rsid w:val="008D3D27"/>
    <w:rsid w:val="008D3FE9"/>
    <w:rsid w:val="008D40CD"/>
    <w:rsid w:val="008D41F9"/>
    <w:rsid w:val="008D42BF"/>
    <w:rsid w:val="008D4892"/>
    <w:rsid w:val="008D48E6"/>
    <w:rsid w:val="008D49EE"/>
    <w:rsid w:val="008D4A7A"/>
    <w:rsid w:val="008D4B24"/>
    <w:rsid w:val="008D4E4D"/>
    <w:rsid w:val="008D5443"/>
    <w:rsid w:val="008D564E"/>
    <w:rsid w:val="008D591B"/>
    <w:rsid w:val="008D5D0D"/>
    <w:rsid w:val="008D5D63"/>
    <w:rsid w:val="008D5E0E"/>
    <w:rsid w:val="008D5E92"/>
    <w:rsid w:val="008D5EAF"/>
    <w:rsid w:val="008D64AD"/>
    <w:rsid w:val="008D655A"/>
    <w:rsid w:val="008D6CED"/>
    <w:rsid w:val="008D6F49"/>
    <w:rsid w:val="008D7199"/>
    <w:rsid w:val="008D746E"/>
    <w:rsid w:val="008D7540"/>
    <w:rsid w:val="008D7782"/>
    <w:rsid w:val="008D7A97"/>
    <w:rsid w:val="008E03FA"/>
    <w:rsid w:val="008E04FC"/>
    <w:rsid w:val="008E0858"/>
    <w:rsid w:val="008E08B3"/>
    <w:rsid w:val="008E09A1"/>
    <w:rsid w:val="008E0FA6"/>
    <w:rsid w:val="008E13F3"/>
    <w:rsid w:val="008E1436"/>
    <w:rsid w:val="008E154D"/>
    <w:rsid w:val="008E18AC"/>
    <w:rsid w:val="008E1A03"/>
    <w:rsid w:val="008E1A5B"/>
    <w:rsid w:val="008E1BAF"/>
    <w:rsid w:val="008E1CB3"/>
    <w:rsid w:val="008E1FB5"/>
    <w:rsid w:val="008E2401"/>
    <w:rsid w:val="008E250D"/>
    <w:rsid w:val="008E2591"/>
    <w:rsid w:val="008E261F"/>
    <w:rsid w:val="008E2B56"/>
    <w:rsid w:val="008E2CD3"/>
    <w:rsid w:val="008E2DE0"/>
    <w:rsid w:val="008E2F1A"/>
    <w:rsid w:val="008E35B0"/>
    <w:rsid w:val="008E376E"/>
    <w:rsid w:val="008E3940"/>
    <w:rsid w:val="008E40B5"/>
    <w:rsid w:val="008E40F0"/>
    <w:rsid w:val="008E423B"/>
    <w:rsid w:val="008E44F0"/>
    <w:rsid w:val="008E4828"/>
    <w:rsid w:val="008E5257"/>
    <w:rsid w:val="008E53D7"/>
    <w:rsid w:val="008E53EA"/>
    <w:rsid w:val="008E5750"/>
    <w:rsid w:val="008E58A9"/>
    <w:rsid w:val="008E594F"/>
    <w:rsid w:val="008E598C"/>
    <w:rsid w:val="008E59D5"/>
    <w:rsid w:val="008E5C88"/>
    <w:rsid w:val="008E5EFB"/>
    <w:rsid w:val="008E6153"/>
    <w:rsid w:val="008E6598"/>
    <w:rsid w:val="008E65BE"/>
    <w:rsid w:val="008E6625"/>
    <w:rsid w:val="008E6853"/>
    <w:rsid w:val="008E6D26"/>
    <w:rsid w:val="008E6F4A"/>
    <w:rsid w:val="008E6F9C"/>
    <w:rsid w:val="008E70A2"/>
    <w:rsid w:val="008E70A4"/>
    <w:rsid w:val="008E717A"/>
    <w:rsid w:val="008E7343"/>
    <w:rsid w:val="008E7676"/>
    <w:rsid w:val="008E77FA"/>
    <w:rsid w:val="008E7C85"/>
    <w:rsid w:val="008E7EDA"/>
    <w:rsid w:val="008F06FA"/>
    <w:rsid w:val="008F0B78"/>
    <w:rsid w:val="008F0C60"/>
    <w:rsid w:val="008F16CD"/>
    <w:rsid w:val="008F19D2"/>
    <w:rsid w:val="008F1E1B"/>
    <w:rsid w:val="008F2173"/>
    <w:rsid w:val="008F22B1"/>
    <w:rsid w:val="008F22D1"/>
    <w:rsid w:val="008F2711"/>
    <w:rsid w:val="008F2731"/>
    <w:rsid w:val="008F2AEC"/>
    <w:rsid w:val="008F2B47"/>
    <w:rsid w:val="008F3054"/>
    <w:rsid w:val="008F30D7"/>
    <w:rsid w:val="008F310B"/>
    <w:rsid w:val="008F3273"/>
    <w:rsid w:val="008F34C9"/>
    <w:rsid w:val="008F380B"/>
    <w:rsid w:val="008F3A19"/>
    <w:rsid w:val="008F3CE9"/>
    <w:rsid w:val="008F3EDD"/>
    <w:rsid w:val="008F4025"/>
    <w:rsid w:val="008F46EF"/>
    <w:rsid w:val="008F4A94"/>
    <w:rsid w:val="008F51E4"/>
    <w:rsid w:val="008F534B"/>
    <w:rsid w:val="008F53E3"/>
    <w:rsid w:val="008F577A"/>
    <w:rsid w:val="008F5814"/>
    <w:rsid w:val="008F5A62"/>
    <w:rsid w:val="008F5ED6"/>
    <w:rsid w:val="008F5FA3"/>
    <w:rsid w:val="008F6121"/>
    <w:rsid w:val="008F63DD"/>
    <w:rsid w:val="008F691A"/>
    <w:rsid w:val="008F69C3"/>
    <w:rsid w:val="008F6A98"/>
    <w:rsid w:val="008F6AE7"/>
    <w:rsid w:val="008F6B96"/>
    <w:rsid w:val="008F6BA3"/>
    <w:rsid w:val="008F6BBD"/>
    <w:rsid w:val="008F6CDA"/>
    <w:rsid w:val="008F7003"/>
    <w:rsid w:val="008F70BB"/>
    <w:rsid w:val="008F7224"/>
    <w:rsid w:val="008F7401"/>
    <w:rsid w:val="008F7624"/>
    <w:rsid w:val="008F764C"/>
    <w:rsid w:val="008F78E3"/>
    <w:rsid w:val="008F791D"/>
    <w:rsid w:val="008F7B14"/>
    <w:rsid w:val="008F7F32"/>
    <w:rsid w:val="0090011D"/>
    <w:rsid w:val="009002AC"/>
    <w:rsid w:val="00900A67"/>
    <w:rsid w:val="00900C60"/>
    <w:rsid w:val="00900C7A"/>
    <w:rsid w:val="00900CF6"/>
    <w:rsid w:val="00900DC9"/>
    <w:rsid w:val="00901030"/>
    <w:rsid w:val="00901193"/>
    <w:rsid w:val="009013CA"/>
    <w:rsid w:val="009013F7"/>
    <w:rsid w:val="0090165F"/>
    <w:rsid w:val="00901A8B"/>
    <w:rsid w:val="00901B17"/>
    <w:rsid w:val="00901B96"/>
    <w:rsid w:val="00901C5B"/>
    <w:rsid w:val="0090206A"/>
    <w:rsid w:val="0090210B"/>
    <w:rsid w:val="0090244E"/>
    <w:rsid w:val="0090256E"/>
    <w:rsid w:val="009025AC"/>
    <w:rsid w:val="0090297B"/>
    <w:rsid w:val="00902E50"/>
    <w:rsid w:val="00902F2D"/>
    <w:rsid w:val="00902F97"/>
    <w:rsid w:val="00903422"/>
    <w:rsid w:val="00903A4E"/>
    <w:rsid w:val="00903AD1"/>
    <w:rsid w:val="00903B8C"/>
    <w:rsid w:val="00903F40"/>
    <w:rsid w:val="009043A5"/>
    <w:rsid w:val="009043EA"/>
    <w:rsid w:val="0090445A"/>
    <w:rsid w:val="00904628"/>
    <w:rsid w:val="00904A72"/>
    <w:rsid w:val="00904CEE"/>
    <w:rsid w:val="00904E62"/>
    <w:rsid w:val="00905051"/>
    <w:rsid w:val="009051A8"/>
    <w:rsid w:val="009051F2"/>
    <w:rsid w:val="009055BD"/>
    <w:rsid w:val="00905BB7"/>
    <w:rsid w:val="00905BC8"/>
    <w:rsid w:val="00905E3A"/>
    <w:rsid w:val="009060D6"/>
    <w:rsid w:val="009061FE"/>
    <w:rsid w:val="009066C4"/>
    <w:rsid w:val="0090674C"/>
    <w:rsid w:val="00906949"/>
    <w:rsid w:val="00906CC8"/>
    <w:rsid w:val="00906F9A"/>
    <w:rsid w:val="009071B8"/>
    <w:rsid w:val="009074E1"/>
    <w:rsid w:val="009075E6"/>
    <w:rsid w:val="009076D6"/>
    <w:rsid w:val="009076D8"/>
    <w:rsid w:val="009076E2"/>
    <w:rsid w:val="009076F8"/>
    <w:rsid w:val="009077D0"/>
    <w:rsid w:val="00907923"/>
    <w:rsid w:val="00907979"/>
    <w:rsid w:val="00907B63"/>
    <w:rsid w:val="00907B6D"/>
    <w:rsid w:val="00907CBC"/>
    <w:rsid w:val="0091092F"/>
    <w:rsid w:val="00910A3D"/>
    <w:rsid w:val="00910C7B"/>
    <w:rsid w:val="00910D0A"/>
    <w:rsid w:val="0091128E"/>
    <w:rsid w:val="009114FB"/>
    <w:rsid w:val="00911557"/>
    <w:rsid w:val="009115E6"/>
    <w:rsid w:val="00911890"/>
    <w:rsid w:val="00911AD2"/>
    <w:rsid w:val="00911B4E"/>
    <w:rsid w:val="00911C18"/>
    <w:rsid w:val="00911CBA"/>
    <w:rsid w:val="00911F9E"/>
    <w:rsid w:val="009122B4"/>
    <w:rsid w:val="009125EA"/>
    <w:rsid w:val="00912666"/>
    <w:rsid w:val="00912D26"/>
    <w:rsid w:val="00912D40"/>
    <w:rsid w:val="00912EC0"/>
    <w:rsid w:val="00913087"/>
    <w:rsid w:val="00913223"/>
    <w:rsid w:val="0091348B"/>
    <w:rsid w:val="00913518"/>
    <w:rsid w:val="00913755"/>
    <w:rsid w:val="00913D34"/>
    <w:rsid w:val="00913D61"/>
    <w:rsid w:val="00913D82"/>
    <w:rsid w:val="009147D1"/>
    <w:rsid w:val="009147EF"/>
    <w:rsid w:val="00914911"/>
    <w:rsid w:val="00914B23"/>
    <w:rsid w:val="00914DBA"/>
    <w:rsid w:val="00914F10"/>
    <w:rsid w:val="00915129"/>
    <w:rsid w:val="009155A2"/>
    <w:rsid w:val="009155F8"/>
    <w:rsid w:val="00915B1D"/>
    <w:rsid w:val="00915C12"/>
    <w:rsid w:val="00915F8E"/>
    <w:rsid w:val="009162C4"/>
    <w:rsid w:val="009165DC"/>
    <w:rsid w:val="009166D5"/>
    <w:rsid w:val="00916815"/>
    <w:rsid w:val="00917060"/>
    <w:rsid w:val="00917151"/>
    <w:rsid w:val="009178F6"/>
    <w:rsid w:val="00917D78"/>
    <w:rsid w:val="0092068F"/>
    <w:rsid w:val="009208F3"/>
    <w:rsid w:val="0092103B"/>
    <w:rsid w:val="009213BC"/>
    <w:rsid w:val="00921582"/>
    <w:rsid w:val="009219CF"/>
    <w:rsid w:val="00921C00"/>
    <w:rsid w:val="00921E2D"/>
    <w:rsid w:val="0092271C"/>
    <w:rsid w:val="00922841"/>
    <w:rsid w:val="0092291C"/>
    <w:rsid w:val="009229F3"/>
    <w:rsid w:val="00922C4F"/>
    <w:rsid w:val="00922C94"/>
    <w:rsid w:val="00922D53"/>
    <w:rsid w:val="00922E6C"/>
    <w:rsid w:val="00923888"/>
    <w:rsid w:val="009238EA"/>
    <w:rsid w:val="009239CF"/>
    <w:rsid w:val="00923C47"/>
    <w:rsid w:val="00923DE5"/>
    <w:rsid w:val="00923F54"/>
    <w:rsid w:val="00923F6D"/>
    <w:rsid w:val="009240FB"/>
    <w:rsid w:val="00924334"/>
    <w:rsid w:val="0092436E"/>
    <w:rsid w:val="00924CDA"/>
    <w:rsid w:val="00924E15"/>
    <w:rsid w:val="009250BD"/>
    <w:rsid w:val="009253AC"/>
    <w:rsid w:val="00925512"/>
    <w:rsid w:val="009256F2"/>
    <w:rsid w:val="009257D9"/>
    <w:rsid w:val="00925DC2"/>
    <w:rsid w:val="00925DFB"/>
    <w:rsid w:val="0092612F"/>
    <w:rsid w:val="00926208"/>
    <w:rsid w:val="0092627A"/>
    <w:rsid w:val="00926DE5"/>
    <w:rsid w:val="00926E84"/>
    <w:rsid w:val="0092706E"/>
    <w:rsid w:val="0092707C"/>
    <w:rsid w:val="0092708F"/>
    <w:rsid w:val="00927A00"/>
    <w:rsid w:val="00927C00"/>
    <w:rsid w:val="0093018B"/>
    <w:rsid w:val="0093025D"/>
    <w:rsid w:val="00930451"/>
    <w:rsid w:val="0093058F"/>
    <w:rsid w:val="00930761"/>
    <w:rsid w:val="009309A9"/>
    <w:rsid w:val="00931133"/>
    <w:rsid w:val="009314A6"/>
    <w:rsid w:val="00931588"/>
    <w:rsid w:val="00931591"/>
    <w:rsid w:val="00931687"/>
    <w:rsid w:val="00931AF9"/>
    <w:rsid w:val="00931EC0"/>
    <w:rsid w:val="00931EE1"/>
    <w:rsid w:val="00931F78"/>
    <w:rsid w:val="009324D0"/>
    <w:rsid w:val="00932F0E"/>
    <w:rsid w:val="00932F16"/>
    <w:rsid w:val="00933180"/>
    <w:rsid w:val="009334CB"/>
    <w:rsid w:val="009336C0"/>
    <w:rsid w:val="009337D0"/>
    <w:rsid w:val="0093381D"/>
    <w:rsid w:val="0093383F"/>
    <w:rsid w:val="0093395A"/>
    <w:rsid w:val="00933A49"/>
    <w:rsid w:val="00933D1C"/>
    <w:rsid w:val="00933D6E"/>
    <w:rsid w:val="0093419E"/>
    <w:rsid w:val="009342EB"/>
    <w:rsid w:val="0093470E"/>
    <w:rsid w:val="00934755"/>
    <w:rsid w:val="00934885"/>
    <w:rsid w:val="009348B3"/>
    <w:rsid w:val="00934A43"/>
    <w:rsid w:val="009353D0"/>
    <w:rsid w:val="009357CB"/>
    <w:rsid w:val="00935C62"/>
    <w:rsid w:val="00935F9F"/>
    <w:rsid w:val="009363FC"/>
    <w:rsid w:val="009364C8"/>
    <w:rsid w:val="00936D0B"/>
    <w:rsid w:val="00936D82"/>
    <w:rsid w:val="00936F4F"/>
    <w:rsid w:val="0093712B"/>
    <w:rsid w:val="00937413"/>
    <w:rsid w:val="00937708"/>
    <w:rsid w:val="00937BE8"/>
    <w:rsid w:val="00937D0D"/>
    <w:rsid w:val="00937DC4"/>
    <w:rsid w:val="00937EC6"/>
    <w:rsid w:val="009406E5"/>
    <w:rsid w:val="00940A8A"/>
    <w:rsid w:val="00940BA7"/>
    <w:rsid w:val="00940DF6"/>
    <w:rsid w:val="00940FF4"/>
    <w:rsid w:val="0094131B"/>
    <w:rsid w:val="00941544"/>
    <w:rsid w:val="009415EC"/>
    <w:rsid w:val="00941601"/>
    <w:rsid w:val="009418BB"/>
    <w:rsid w:val="009419B8"/>
    <w:rsid w:val="00941A14"/>
    <w:rsid w:val="00941ABD"/>
    <w:rsid w:val="00942171"/>
    <w:rsid w:val="0094244B"/>
    <w:rsid w:val="0094244E"/>
    <w:rsid w:val="009425C0"/>
    <w:rsid w:val="00942602"/>
    <w:rsid w:val="0094289E"/>
    <w:rsid w:val="009429FB"/>
    <w:rsid w:val="00942C7E"/>
    <w:rsid w:val="00942F19"/>
    <w:rsid w:val="00942F90"/>
    <w:rsid w:val="009430AD"/>
    <w:rsid w:val="00943574"/>
    <w:rsid w:val="00943871"/>
    <w:rsid w:val="00943A26"/>
    <w:rsid w:val="00943CB0"/>
    <w:rsid w:val="00943F13"/>
    <w:rsid w:val="00944079"/>
    <w:rsid w:val="009441FB"/>
    <w:rsid w:val="009441FE"/>
    <w:rsid w:val="009442EF"/>
    <w:rsid w:val="0094448A"/>
    <w:rsid w:val="009444FC"/>
    <w:rsid w:val="009446C3"/>
    <w:rsid w:val="00944B56"/>
    <w:rsid w:val="00944B61"/>
    <w:rsid w:val="00944EE1"/>
    <w:rsid w:val="00944F0D"/>
    <w:rsid w:val="00944FD2"/>
    <w:rsid w:val="0094560A"/>
    <w:rsid w:val="00945997"/>
    <w:rsid w:val="009459DA"/>
    <w:rsid w:val="00945BA2"/>
    <w:rsid w:val="00945CFD"/>
    <w:rsid w:val="00945EEC"/>
    <w:rsid w:val="00946096"/>
    <w:rsid w:val="00946472"/>
    <w:rsid w:val="009465BE"/>
    <w:rsid w:val="00946695"/>
    <w:rsid w:val="00946AE1"/>
    <w:rsid w:val="00946D72"/>
    <w:rsid w:val="00946F5D"/>
    <w:rsid w:val="0094722F"/>
    <w:rsid w:val="009479D8"/>
    <w:rsid w:val="00947B0E"/>
    <w:rsid w:val="00950075"/>
    <w:rsid w:val="00950093"/>
    <w:rsid w:val="009506CA"/>
    <w:rsid w:val="009508A3"/>
    <w:rsid w:val="00950ABF"/>
    <w:rsid w:val="00950B82"/>
    <w:rsid w:val="00950F11"/>
    <w:rsid w:val="009513E3"/>
    <w:rsid w:val="0095149E"/>
    <w:rsid w:val="009514CB"/>
    <w:rsid w:val="0095156A"/>
    <w:rsid w:val="009519EA"/>
    <w:rsid w:val="00951BBE"/>
    <w:rsid w:val="0095204B"/>
    <w:rsid w:val="00952282"/>
    <w:rsid w:val="00952583"/>
    <w:rsid w:val="00952665"/>
    <w:rsid w:val="00952694"/>
    <w:rsid w:val="00952706"/>
    <w:rsid w:val="009528A5"/>
    <w:rsid w:val="00952E30"/>
    <w:rsid w:val="00952E85"/>
    <w:rsid w:val="00952FCC"/>
    <w:rsid w:val="009531A0"/>
    <w:rsid w:val="0095350D"/>
    <w:rsid w:val="00953885"/>
    <w:rsid w:val="00953C69"/>
    <w:rsid w:val="009541A6"/>
    <w:rsid w:val="00954462"/>
    <w:rsid w:val="009545C5"/>
    <w:rsid w:val="0095464D"/>
    <w:rsid w:val="00954743"/>
    <w:rsid w:val="009549A5"/>
    <w:rsid w:val="00954F74"/>
    <w:rsid w:val="00955381"/>
    <w:rsid w:val="009559F9"/>
    <w:rsid w:val="0095601F"/>
    <w:rsid w:val="0095646E"/>
    <w:rsid w:val="0095657B"/>
    <w:rsid w:val="009566B2"/>
    <w:rsid w:val="009567A7"/>
    <w:rsid w:val="00956968"/>
    <w:rsid w:val="00956BA3"/>
    <w:rsid w:val="00957034"/>
    <w:rsid w:val="009572AA"/>
    <w:rsid w:val="0095743F"/>
    <w:rsid w:val="00957463"/>
    <w:rsid w:val="009576BC"/>
    <w:rsid w:val="00957790"/>
    <w:rsid w:val="009600A0"/>
    <w:rsid w:val="00960103"/>
    <w:rsid w:val="009602EB"/>
    <w:rsid w:val="009604E9"/>
    <w:rsid w:val="009605B9"/>
    <w:rsid w:val="009607F2"/>
    <w:rsid w:val="0096091C"/>
    <w:rsid w:val="00960CE8"/>
    <w:rsid w:val="009610DD"/>
    <w:rsid w:val="0096138C"/>
    <w:rsid w:val="00961754"/>
    <w:rsid w:val="009617EB"/>
    <w:rsid w:val="009618D1"/>
    <w:rsid w:val="009619D3"/>
    <w:rsid w:val="00961B95"/>
    <w:rsid w:val="00961BA0"/>
    <w:rsid w:val="00962194"/>
    <w:rsid w:val="00962725"/>
    <w:rsid w:val="0096294B"/>
    <w:rsid w:val="00962BD2"/>
    <w:rsid w:val="00962EE9"/>
    <w:rsid w:val="0096300B"/>
    <w:rsid w:val="0096305D"/>
    <w:rsid w:val="009630E4"/>
    <w:rsid w:val="009630E6"/>
    <w:rsid w:val="0096326F"/>
    <w:rsid w:val="009633C7"/>
    <w:rsid w:val="0096352E"/>
    <w:rsid w:val="00963945"/>
    <w:rsid w:val="009639A8"/>
    <w:rsid w:val="00963A66"/>
    <w:rsid w:val="00963A6D"/>
    <w:rsid w:val="00963BD7"/>
    <w:rsid w:val="00963CE8"/>
    <w:rsid w:val="009642E2"/>
    <w:rsid w:val="00964328"/>
    <w:rsid w:val="00964409"/>
    <w:rsid w:val="00964602"/>
    <w:rsid w:val="00964700"/>
    <w:rsid w:val="00964785"/>
    <w:rsid w:val="00964C08"/>
    <w:rsid w:val="00964F2E"/>
    <w:rsid w:val="0096534F"/>
    <w:rsid w:val="0096542D"/>
    <w:rsid w:val="00965553"/>
    <w:rsid w:val="0096581C"/>
    <w:rsid w:val="00965889"/>
    <w:rsid w:val="00965945"/>
    <w:rsid w:val="00965CF9"/>
    <w:rsid w:val="00965DAD"/>
    <w:rsid w:val="00965EC8"/>
    <w:rsid w:val="00965EF1"/>
    <w:rsid w:val="00965F7D"/>
    <w:rsid w:val="009660AA"/>
    <w:rsid w:val="00966197"/>
    <w:rsid w:val="00966562"/>
    <w:rsid w:val="00966B87"/>
    <w:rsid w:val="00966C4F"/>
    <w:rsid w:val="00966EA1"/>
    <w:rsid w:val="00967011"/>
    <w:rsid w:val="009670F9"/>
    <w:rsid w:val="00967922"/>
    <w:rsid w:val="00967AA7"/>
    <w:rsid w:val="00967F8B"/>
    <w:rsid w:val="00970114"/>
    <w:rsid w:val="009703CF"/>
    <w:rsid w:val="009705C4"/>
    <w:rsid w:val="00970852"/>
    <w:rsid w:val="00970A5B"/>
    <w:rsid w:val="00970C13"/>
    <w:rsid w:val="00970CAF"/>
    <w:rsid w:val="0097127A"/>
    <w:rsid w:val="00971652"/>
    <w:rsid w:val="00971912"/>
    <w:rsid w:val="00971CAE"/>
    <w:rsid w:val="00971E13"/>
    <w:rsid w:val="00971E3B"/>
    <w:rsid w:val="0097211C"/>
    <w:rsid w:val="00972124"/>
    <w:rsid w:val="009726B2"/>
    <w:rsid w:val="0097278A"/>
    <w:rsid w:val="009729D9"/>
    <w:rsid w:val="00972BD7"/>
    <w:rsid w:val="00973A67"/>
    <w:rsid w:val="00973B3D"/>
    <w:rsid w:val="00973B79"/>
    <w:rsid w:val="00973BA1"/>
    <w:rsid w:val="00973F84"/>
    <w:rsid w:val="009745BA"/>
    <w:rsid w:val="009748EB"/>
    <w:rsid w:val="00974B56"/>
    <w:rsid w:val="00974BDC"/>
    <w:rsid w:val="00974D6A"/>
    <w:rsid w:val="00974D96"/>
    <w:rsid w:val="00974E48"/>
    <w:rsid w:val="009752A2"/>
    <w:rsid w:val="00975334"/>
    <w:rsid w:val="0097536F"/>
    <w:rsid w:val="009755E9"/>
    <w:rsid w:val="009759B9"/>
    <w:rsid w:val="00975AB9"/>
    <w:rsid w:val="00975EE0"/>
    <w:rsid w:val="00976681"/>
    <w:rsid w:val="009767B2"/>
    <w:rsid w:val="00976908"/>
    <w:rsid w:val="00976C51"/>
    <w:rsid w:val="0097718F"/>
    <w:rsid w:val="009776D2"/>
    <w:rsid w:val="009776DB"/>
    <w:rsid w:val="009777A7"/>
    <w:rsid w:val="009777AD"/>
    <w:rsid w:val="009779E4"/>
    <w:rsid w:val="00977B90"/>
    <w:rsid w:val="00977CE2"/>
    <w:rsid w:val="00977D99"/>
    <w:rsid w:val="00977F9D"/>
    <w:rsid w:val="009805FE"/>
    <w:rsid w:val="00980630"/>
    <w:rsid w:val="009807B5"/>
    <w:rsid w:val="009808BC"/>
    <w:rsid w:val="00980B40"/>
    <w:rsid w:val="0098157E"/>
    <w:rsid w:val="0098170F"/>
    <w:rsid w:val="00981D09"/>
    <w:rsid w:val="00981D7E"/>
    <w:rsid w:val="00981F12"/>
    <w:rsid w:val="00982152"/>
    <w:rsid w:val="00982811"/>
    <w:rsid w:val="00982983"/>
    <w:rsid w:val="00982E09"/>
    <w:rsid w:val="00982E20"/>
    <w:rsid w:val="00983688"/>
    <w:rsid w:val="00983747"/>
    <w:rsid w:val="00983851"/>
    <w:rsid w:val="0098394F"/>
    <w:rsid w:val="009839CC"/>
    <w:rsid w:val="00983E5D"/>
    <w:rsid w:val="0098425E"/>
    <w:rsid w:val="00984284"/>
    <w:rsid w:val="00984529"/>
    <w:rsid w:val="009847EE"/>
    <w:rsid w:val="0098484D"/>
    <w:rsid w:val="00984CB6"/>
    <w:rsid w:val="00985062"/>
    <w:rsid w:val="009850DE"/>
    <w:rsid w:val="00985693"/>
    <w:rsid w:val="00985A9A"/>
    <w:rsid w:val="00985E7E"/>
    <w:rsid w:val="009860AE"/>
    <w:rsid w:val="0098641E"/>
    <w:rsid w:val="00986616"/>
    <w:rsid w:val="009869B0"/>
    <w:rsid w:val="00986AC7"/>
    <w:rsid w:val="00986F12"/>
    <w:rsid w:val="0098732E"/>
    <w:rsid w:val="009873F0"/>
    <w:rsid w:val="009876FB"/>
    <w:rsid w:val="009877B5"/>
    <w:rsid w:val="00987AB4"/>
    <w:rsid w:val="00987B02"/>
    <w:rsid w:val="00987CEB"/>
    <w:rsid w:val="00990156"/>
    <w:rsid w:val="00990734"/>
    <w:rsid w:val="009908E1"/>
    <w:rsid w:val="00990B49"/>
    <w:rsid w:val="00990C41"/>
    <w:rsid w:val="009911F9"/>
    <w:rsid w:val="0099138D"/>
    <w:rsid w:val="009913E5"/>
    <w:rsid w:val="009914CF"/>
    <w:rsid w:val="00991518"/>
    <w:rsid w:val="00991640"/>
    <w:rsid w:val="00991680"/>
    <w:rsid w:val="0099170B"/>
    <w:rsid w:val="009918F1"/>
    <w:rsid w:val="0099198F"/>
    <w:rsid w:val="00991BCE"/>
    <w:rsid w:val="00991D14"/>
    <w:rsid w:val="00992038"/>
    <w:rsid w:val="009926A6"/>
    <w:rsid w:val="009929AD"/>
    <w:rsid w:val="00992A73"/>
    <w:rsid w:val="00992A7E"/>
    <w:rsid w:val="00992B5C"/>
    <w:rsid w:val="00992C54"/>
    <w:rsid w:val="00992C63"/>
    <w:rsid w:val="0099363D"/>
    <w:rsid w:val="0099396B"/>
    <w:rsid w:val="00993D10"/>
    <w:rsid w:val="00993E5B"/>
    <w:rsid w:val="009945FE"/>
    <w:rsid w:val="0099460E"/>
    <w:rsid w:val="00994A67"/>
    <w:rsid w:val="00994E64"/>
    <w:rsid w:val="00994E9B"/>
    <w:rsid w:val="00994FBD"/>
    <w:rsid w:val="009954B8"/>
    <w:rsid w:val="00995645"/>
    <w:rsid w:val="00995755"/>
    <w:rsid w:val="00995976"/>
    <w:rsid w:val="00995AD6"/>
    <w:rsid w:val="00995AE3"/>
    <w:rsid w:val="00995CD1"/>
    <w:rsid w:val="00995E9E"/>
    <w:rsid w:val="00995F26"/>
    <w:rsid w:val="00996038"/>
    <w:rsid w:val="0099645C"/>
    <w:rsid w:val="00996710"/>
    <w:rsid w:val="00996C43"/>
    <w:rsid w:val="009970A0"/>
    <w:rsid w:val="009971E5"/>
    <w:rsid w:val="009972B1"/>
    <w:rsid w:val="0099744E"/>
    <w:rsid w:val="009974B7"/>
    <w:rsid w:val="00997525"/>
    <w:rsid w:val="0099774A"/>
    <w:rsid w:val="00997846"/>
    <w:rsid w:val="0099785B"/>
    <w:rsid w:val="00997AFE"/>
    <w:rsid w:val="00997B0A"/>
    <w:rsid w:val="00997C3D"/>
    <w:rsid w:val="009A01FC"/>
    <w:rsid w:val="009A0312"/>
    <w:rsid w:val="009A04A9"/>
    <w:rsid w:val="009A068D"/>
    <w:rsid w:val="009A06AC"/>
    <w:rsid w:val="009A0BC5"/>
    <w:rsid w:val="009A1305"/>
    <w:rsid w:val="009A1511"/>
    <w:rsid w:val="009A16B8"/>
    <w:rsid w:val="009A21A8"/>
    <w:rsid w:val="009A26E0"/>
    <w:rsid w:val="009A27F2"/>
    <w:rsid w:val="009A28D7"/>
    <w:rsid w:val="009A2D34"/>
    <w:rsid w:val="009A2F2A"/>
    <w:rsid w:val="009A2F3D"/>
    <w:rsid w:val="009A32F0"/>
    <w:rsid w:val="009A33FE"/>
    <w:rsid w:val="009A3A66"/>
    <w:rsid w:val="009A3B4A"/>
    <w:rsid w:val="009A40C3"/>
    <w:rsid w:val="009A4347"/>
    <w:rsid w:val="009A4457"/>
    <w:rsid w:val="009A4698"/>
    <w:rsid w:val="009A4735"/>
    <w:rsid w:val="009A4766"/>
    <w:rsid w:val="009A48C7"/>
    <w:rsid w:val="009A4AC1"/>
    <w:rsid w:val="009A4BAF"/>
    <w:rsid w:val="009A4DCF"/>
    <w:rsid w:val="009A520C"/>
    <w:rsid w:val="009A60B2"/>
    <w:rsid w:val="009A614D"/>
    <w:rsid w:val="009A63AD"/>
    <w:rsid w:val="009A651B"/>
    <w:rsid w:val="009A6596"/>
    <w:rsid w:val="009A6795"/>
    <w:rsid w:val="009A67E1"/>
    <w:rsid w:val="009A6AA3"/>
    <w:rsid w:val="009A7739"/>
    <w:rsid w:val="009A77E3"/>
    <w:rsid w:val="009A7B9B"/>
    <w:rsid w:val="009A7BAA"/>
    <w:rsid w:val="009A7C17"/>
    <w:rsid w:val="009A7DC9"/>
    <w:rsid w:val="009B0157"/>
    <w:rsid w:val="009B03A3"/>
    <w:rsid w:val="009B055F"/>
    <w:rsid w:val="009B063D"/>
    <w:rsid w:val="009B06A3"/>
    <w:rsid w:val="009B088F"/>
    <w:rsid w:val="009B0D61"/>
    <w:rsid w:val="009B0FCF"/>
    <w:rsid w:val="009B1734"/>
    <w:rsid w:val="009B1775"/>
    <w:rsid w:val="009B19D3"/>
    <w:rsid w:val="009B1A75"/>
    <w:rsid w:val="009B2047"/>
    <w:rsid w:val="009B2100"/>
    <w:rsid w:val="009B21AF"/>
    <w:rsid w:val="009B22D8"/>
    <w:rsid w:val="009B235E"/>
    <w:rsid w:val="009B257F"/>
    <w:rsid w:val="009B2685"/>
    <w:rsid w:val="009B2B2E"/>
    <w:rsid w:val="009B2B57"/>
    <w:rsid w:val="009B2CFC"/>
    <w:rsid w:val="009B2D5E"/>
    <w:rsid w:val="009B30F8"/>
    <w:rsid w:val="009B3734"/>
    <w:rsid w:val="009B386A"/>
    <w:rsid w:val="009B38C8"/>
    <w:rsid w:val="009B3921"/>
    <w:rsid w:val="009B3BC2"/>
    <w:rsid w:val="009B3BEC"/>
    <w:rsid w:val="009B4014"/>
    <w:rsid w:val="009B4740"/>
    <w:rsid w:val="009B479C"/>
    <w:rsid w:val="009B4B5A"/>
    <w:rsid w:val="009B4C26"/>
    <w:rsid w:val="009B5005"/>
    <w:rsid w:val="009B51D4"/>
    <w:rsid w:val="009B534B"/>
    <w:rsid w:val="009B590A"/>
    <w:rsid w:val="009B612A"/>
    <w:rsid w:val="009B64F2"/>
    <w:rsid w:val="009B6894"/>
    <w:rsid w:val="009B6BDE"/>
    <w:rsid w:val="009B6C42"/>
    <w:rsid w:val="009B73AD"/>
    <w:rsid w:val="009B7404"/>
    <w:rsid w:val="009B7441"/>
    <w:rsid w:val="009B7562"/>
    <w:rsid w:val="009B7E28"/>
    <w:rsid w:val="009C0501"/>
    <w:rsid w:val="009C0CF7"/>
    <w:rsid w:val="009C10BB"/>
    <w:rsid w:val="009C176E"/>
    <w:rsid w:val="009C1B66"/>
    <w:rsid w:val="009C1BDC"/>
    <w:rsid w:val="009C1EDC"/>
    <w:rsid w:val="009C1F90"/>
    <w:rsid w:val="009C21E2"/>
    <w:rsid w:val="009C2257"/>
    <w:rsid w:val="009C2305"/>
    <w:rsid w:val="009C29E5"/>
    <w:rsid w:val="009C2A02"/>
    <w:rsid w:val="009C2A62"/>
    <w:rsid w:val="009C2B94"/>
    <w:rsid w:val="009C2D34"/>
    <w:rsid w:val="009C30B8"/>
    <w:rsid w:val="009C320D"/>
    <w:rsid w:val="009C356E"/>
    <w:rsid w:val="009C3A51"/>
    <w:rsid w:val="009C3D91"/>
    <w:rsid w:val="009C3EFB"/>
    <w:rsid w:val="009C40DD"/>
    <w:rsid w:val="009C432F"/>
    <w:rsid w:val="009C4626"/>
    <w:rsid w:val="009C4839"/>
    <w:rsid w:val="009C4C43"/>
    <w:rsid w:val="009C5425"/>
    <w:rsid w:val="009C5571"/>
    <w:rsid w:val="009C5763"/>
    <w:rsid w:val="009C5D1C"/>
    <w:rsid w:val="009C5D3F"/>
    <w:rsid w:val="009C5E00"/>
    <w:rsid w:val="009C5F17"/>
    <w:rsid w:val="009C63B6"/>
    <w:rsid w:val="009C6540"/>
    <w:rsid w:val="009C6628"/>
    <w:rsid w:val="009C6811"/>
    <w:rsid w:val="009C6938"/>
    <w:rsid w:val="009C6B4E"/>
    <w:rsid w:val="009C6B54"/>
    <w:rsid w:val="009C6C12"/>
    <w:rsid w:val="009C6D97"/>
    <w:rsid w:val="009C70E5"/>
    <w:rsid w:val="009C724B"/>
    <w:rsid w:val="009C7258"/>
    <w:rsid w:val="009C72AE"/>
    <w:rsid w:val="009C75B1"/>
    <w:rsid w:val="009C7835"/>
    <w:rsid w:val="009C7A83"/>
    <w:rsid w:val="009C7BB9"/>
    <w:rsid w:val="009C7F39"/>
    <w:rsid w:val="009D0068"/>
    <w:rsid w:val="009D009E"/>
    <w:rsid w:val="009D00D6"/>
    <w:rsid w:val="009D02BE"/>
    <w:rsid w:val="009D067D"/>
    <w:rsid w:val="009D09FA"/>
    <w:rsid w:val="009D0AD2"/>
    <w:rsid w:val="009D0AEF"/>
    <w:rsid w:val="009D0B35"/>
    <w:rsid w:val="009D0BBE"/>
    <w:rsid w:val="009D0E5F"/>
    <w:rsid w:val="009D0FF9"/>
    <w:rsid w:val="009D13A8"/>
    <w:rsid w:val="009D1561"/>
    <w:rsid w:val="009D1703"/>
    <w:rsid w:val="009D185E"/>
    <w:rsid w:val="009D1AB6"/>
    <w:rsid w:val="009D1BF0"/>
    <w:rsid w:val="009D1C48"/>
    <w:rsid w:val="009D1DB0"/>
    <w:rsid w:val="009D23F1"/>
    <w:rsid w:val="009D2921"/>
    <w:rsid w:val="009D2B47"/>
    <w:rsid w:val="009D2BE7"/>
    <w:rsid w:val="009D2C2C"/>
    <w:rsid w:val="009D301E"/>
    <w:rsid w:val="009D386E"/>
    <w:rsid w:val="009D399D"/>
    <w:rsid w:val="009D3C06"/>
    <w:rsid w:val="009D3C88"/>
    <w:rsid w:val="009D3E3D"/>
    <w:rsid w:val="009D409B"/>
    <w:rsid w:val="009D4164"/>
    <w:rsid w:val="009D44FD"/>
    <w:rsid w:val="009D4769"/>
    <w:rsid w:val="009D4E1E"/>
    <w:rsid w:val="009D550A"/>
    <w:rsid w:val="009D570C"/>
    <w:rsid w:val="009D5AE3"/>
    <w:rsid w:val="009D5E52"/>
    <w:rsid w:val="009D6487"/>
    <w:rsid w:val="009D68BD"/>
    <w:rsid w:val="009D6BBF"/>
    <w:rsid w:val="009D6CFA"/>
    <w:rsid w:val="009D6FBE"/>
    <w:rsid w:val="009D70C0"/>
    <w:rsid w:val="009D7638"/>
    <w:rsid w:val="009D77AA"/>
    <w:rsid w:val="009D7825"/>
    <w:rsid w:val="009E006B"/>
    <w:rsid w:val="009E0232"/>
    <w:rsid w:val="009E08F4"/>
    <w:rsid w:val="009E0C05"/>
    <w:rsid w:val="009E0D3B"/>
    <w:rsid w:val="009E0F24"/>
    <w:rsid w:val="009E10DD"/>
    <w:rsid w:val="009E110B"/>
    <w:rsid w:val="009E1280"/>
    <w:rsid w:val="009E19FD"/>
    <w:rsid w:val="009E1A14"/>
    <w:rsid w:val="009E1C5B"/>
    <w:rsid w:val="009E1DE5"/>
    <w:rsid w:val="009E2209"/>
    <w:rsid w:val="009E25FA"/>
    <w:rsid w:val="009E268B"/>
    <w:rsid w:val="009E2A9F"/>
    <w:rsid w:val="009E2CB5"/>
    <w:rsid w:val="009E37FE"/>
    <w:rsid w:val="009E3982"/>
    <w:rsid w:val="009E3A02"/>
    <w:rsid w:val="009E3A39"/>
    <w:rsid w:val="009E3A55"/>
    <w:rsid w:val="009E3CEA"/>
    <w:rsid w:val="009E3D9C"/>
    <w:rsid w:val="009E3EDE"/>
    <w:rsid w:val="009E3F96"/>
    <w:rsid w:val="009E4096"/>
    <w:rsid w:val="009E411E"/>
    <w:rsid w:val="009E41E4"/>
    <w:rsid w:val="009E435F"/>
    <w:rsid w:val="009E4BC8"/>
    <w:rsid w:val="009E4FB4"/>
    <w:rsid w:val="009E5509"/>
    <w:rsid w:val="009E57B7"/>
    <w:rsid w:val="009E5EBB"/>
    <w:rsid w:val="009E5F20"/>
    <w:rsid w:val="009E62BD"/>
    <w:rsid w:val="009E638C"/>
    <w:rsid w:val="009E63FE"/>
    <w:rsid w:val="009E657B"/>
    <w:rsid w:val="009E677F"/>
    <w:rsid w:val="009E6810"/>
    <w:rsid w:val="009E68D8"/>
    <w:rsid w:val="009E69F0"/>
    <w:rsid w:val="009E6B23"/>
    <w:rsid w:val="009E6C6D"/>
    <w:rsid w:val="009E6D58"/>
    <w:rsid w:val="009E6E4D"/>
    <w:rsid w:val="009E6EA2"/>
    <w:rsid w:val="009E6FE8"/>
    <w:rsid w:val="009E72FF"/>
    <w:rsid w:val="009E7533"/>
    <w:rsid w:val="009E795C"/>
    <w:rsid w:val="009E7D36"/>
    <w:rsid w:val="009E7E82"/>
    <w:rsid w:val="009F0039"/>
    <w:rsid w:val="009F0112"/>
    <w:rsid w:val="009F0934"/>
    <w:rsid w:val="009F0991"/>
    <w:rsid w:val="009F1160"/>
    <w:rsid w:val="009F143E"/>
    <w:rsid w:val="009F1C82"/>
    <w:rsid w:val="009F1DC9"/>
    <w:rsid w:val="009F25CC"/>
    <w:rsid w:val="009F264E"/>
    <w:rsid w:val="009F2A40"/>
    <w:rsid w:val="009F2EB9"/>
    <w:rsid w:val="009F3134"/>
    <w:rsid w:val="009F347D"/>
    <w:rsid w:val="009F34A9"/>
    <w:rsid w:val="009F3507"/>
    <w:rsid w:val="009F352B"/>
    <w:rsid w:val="009F390D"/>
    <w:rsid w:val="009F3AA8"/>
    <w:rsid w:val="009F3CAE"/>
    <w:rsid w:val="009F3D51"/>
    <w:rsid w:val="009F3F7B"/>
    <w:rsid w:val="009F40B3"/>
    <w:rsid w:val="009F432B"/>
    <w:rsid w:val="009F49FB"/>
    <w:rsid w:val="009F4B81"/>
    <w:rsid w:val="009F4C21"/>
    <w:rsid w:val="009F4C90"/>
    <w:rsid w:val="009F4DC5"/>
    <w:rsid w:val="009F4FE5"/>
    <w:rsid w:val="009F510B"/>
    <w:rsid w:val="009F5136"/>
    <w:rsid w:val="009F52DF"/>
    <w:rsid w:val="009F5B1C"/>
    <w:rsid w:val="009F601D"/>
    <w:rsid w:val="009F63D2"/>
    <w:rsid w:val="009F643A"/>
    <w:rsid w:val="009F6AA4"/>
    <w:rsid w:val="009F6E05"/>
    <w:rsid w:val="009F6E20"/>
    <w:rsid w:val="009F701C"/>
    <w:rsid w:val="009F70FB"/>
    <w:rsid w:val="009F725E"/>
    <w:rsid w:val="009F74F3"/>
    <w:rsid w:val="009F7612"/>
    <w:rsid w:val="009F7697"/>
    <w:rsid w:val="009F778A"/>
    <w:rsid w:val="009F798D"/>
    <w:rsid w:val="009F7D7A"/>
    <w:rsid w:val="009F7D88"/>
    <w:rsid w:val="00A001B8"/>
    <w:rsid w:val="00A00249"/>
    <w:rsid w:val="00A006D8"/>
    <w:rsid w:val="00A0082D"/>
    <w:rsid w:val="00A0096D"/>
    <w:rsid w:val="00A00A5D"/>
    <w:rsid w:val="00A00E95"/>
    <w:rsid w:val="00A01201"/>
    <w:rsid w:val="00A012BF"/>
    <w:rsid w:val="00A017A7"/>
    <w:rsid w:val="00A019C5"/>
    <w:rsid w:val="00A01BD0"/>
    <w:rsid w:val="00A01BDF"/>
    <w:rsid w:val="00A01D41"/>
    <w:rsid w:val="00A02186"/>
    <w:rsid w:val="00A021A9"/>
    <w:rsid w:val="00A02640"/>
    <w:rsid w:val="00A02BF1"/>
    <w:rsid w:val="00A02D5F"/>
    <w:rsid w:val="00A0318C"/>
    <w:rsid w:val="00A0371D"/>
    <w:rsid w:val="00A038CD"/>
    <w:rsid w:val="00A03C7C"/>
    <w:rsid w:val="00A03C8B"/>
    <w:rsid w:val="00A03D9C"/>
    <w:rsid w:val="00A03EC1"/>
    <w:rsid w:val="00A03EF6"/>
    <w:rsid w:val="00A0417F"/>
    <w:rsid w:val="00A04446"/>
    <w:rsid w:val="00A04837"/>
    <w:rsid w:val="00A049E1"/>
    <w:rsid w:val="00A04A2F"/>
    <w:rsid w:val="00A04BEA"/>
    <w:rsid w:val="00A04F27"/>
    <w:rsid w:val="00A05915"/>
    <w:rsid w:val="00A067B2"/>
    <w:rsid w:val="00A06BD1"/>
    <w:rsid w:val="00A06EBB"/>
    <w:rsid w:val="00A0704C"/>
    <w:rsid w:val="00A070E0"/>
    <w:rsid w:val="00A0735E"/>
    <w:rsid w:val="00A07968"/>
    <w:rsid w:val="00A07C74"/>
    <w:rsid w:val="00A07D63"/>
    <w:rsid w:val="00A07E6E"/>
    <w:rsid w:val="00A07F14"/>
    <w:rsid w:val="00A1002A"/>
    <w:rsid w:val="00A10A75"/>
    <w:rsid w:val="00A10FB4"/>
    <w:rsid w:val="00A11178"/>
    <w:rsid w:val="00A11434"/>
    <w:rsid w:val="00A11A6C"/>
    <w:rsid w:val="00A11C4C"/>
    <w:rsid w:val="00A1202A"/>
    <w:rsid w:val="00A1229F"/>
    <w:rsid w:val="00A124E6"/>
    <w:rsid w:val="00A124E7"/>
    <w:rsid w:val="00A12CFE"/>
    <w:rsid w:val="00A12D79"/>
    <w:rsid w:val="00A12FDE"/>
    <w:rsid w:val="00A135BE"/>
    <w:rsid w:val="00A13697"/>
    <w:rsid w:val="00A13811"/>
    <w:rsid w:val="00A1390E"/>
    <w:rsid w:val="00A13A0C"/>
    <w:rsid w:val="00A13B78"/>
    <w:rsid w:val="00A13DD4"/>
    <w:rsid w:val="00A13E41"/>
    <w:rsid w:val="00A140A1"/>
    <w:rsid w:val="00A142FD"/>
    <w:rsid w:val="00A14D73"/>
    <w:rsid w:val="00A15454"/>
    <w:rsid w:val="00A154FF"/>
    <w:rsid w:val="00A15DBB"/>
    <w:rsid w:val="00A16080"/>
    <w:rsid w:val="00A160EF"/>
    <w:rsid w:val="00A16351"/>
    <w:rsid w:val="00A16752"/>
    <w:rsid w:val="00A16D67"/>
    <w:rsid w:val="00A17037"/>
    <w:rsid w:val="00A171AE"/>
    <w:rsid w:val="00A172DE"/>
    <w:rsid w:val="00A172EF"/>
    <w:rsid w:val="00A173A8"/>
    <w:rsid w:val="00A176BA"/>
    <w:rsid w:val="00A178FD"/>
    <w:rsid w:val="00A179DD"/>
    <w:rsid w:val="00A17C96"/>
    <w:rsid w:val="00A17EA0"/>
    <w:rsid w:val="00A17F50"/>
    <w:rsid w:val="00A20278"/>
    <w:rsid w:val="00A202F8"/>
    <w:rsid w:val="00A208D1"/>
    <w:rsid w:val="00A20903"/>
    <w:rsid w:val="00A20B6E"/>
    <w:rsid w:val="00A20E4F"/>
    <w:rsid w:val="00A215CD"/>
    <w:rsid w:val="00A218E6"/>
    <w:rsid w:val="00A21960"/>
    <w:rsid w:val="00A21B10"/>
    <w:rsid w:val="00A21CEB"/>
    <w:rsid w:val="00A2261B"/>
    <w:rsid w:val="00A22AC6"/>
    <w:rsid w:val="00A22DA0"/>
    <w:rsid w:val="00A22E16"/>
    <w:rsid w:val="00A232F4"/>
    <w:rsid w:val="00A237B5"/>
    <w:rsid w:val="00A237BE"/>
    <w:rsid w:val="00A238E0"/>
    <w:rsid w:val="00A241BE"/>
    <w:rsid w:val="00A244D5"/>
    <w:rsid w:val="00A2453F"/>
    <w:rsid w:val="00A24E2D"/>
    <w:rsid w:val="00A251A9"/>
    <w:rsid w:val="00A253D2"/>
    <w:rsid w:val="00A25851"/>
    <w:rsid w:val="00A25944"/>
    <w:rsid w:val="00A25A36"/>
    <w:rsid w:val="00A25BF4"/>
    <w:rsid w:val="00A25C12"/>
    <w:rsid w:val="00A25CE6"/>
    <w:rsid w:val="00A26295"/>
    <w:rsid w:val="00A262A3"/>
    <w:rsid w:val="00A26425"/>
    <w:rsid w:val="00A264D2"/>
    <w:rsid w:val="00A266C9"/>
    <w:rsid w:val="00A267AF"/>
    <w:rsid w:val="00A268B1"/>
    <w:rsid w:val="00A26E15"/>
    <w:rsid w:val="00A274CE"/>
    <w:rsid w:val="00A27534"/>
    <w:rsid w:val="00A2765D"/>
    <w:rsid w:val="00A276E8"/>
    <w:rsid w:val="00A27715"/>
    <w:rsid w:val="00A2771D"/>
    <w:rsid w:val="00A277E1"/>
    <w:rsid w:val="00A279E4"/>
    <w:rsid w:val="00A27B09"/>
    <w:rsid w:val="00A30205"/>
    <w:rsid w:val="00A30E55"/>
    <w:rsid w:val="00A310B7"/>
    <w:rsid w:val="00A310C3"/>
    <w:rsid w:val="00A315EA"/>
    <w:rsid w:val="00A3168F"/>
    <w:rsid w:val="00A3199A"/>
    <w:rsid w:val="00A31BF2"/>
    <w:rsid w:val="00A31D6D"/>
    <w:rsid w:val="00A31DCC"/>
    <w:rsid w:val="00A31F5A"/>
    <w:rsid w:val="00A3205C"/>
    <w:rsid w:val="00A32235"/>
    <w:rsid w:val="00A322D4"/>
    <w:rsid w:val="00A322D6"/>
    <w:rsid w:val="00A326B2"/>
    <w:rsid w:val="00A326EC"/>
    <w:rsid w:val="00A328BE"/>
    <w:rsid w:val="00A32A6E"/>
    <w:rsid w:val="00A32C52"/>
    <w:rsid w:val="00A32E0C"/>
    <w:rsid w:val="00A32FFD"/>
    <w:rsid w:val="00A33217"/>
    <w:rsid w:val="00A332C0"/>
    <w:rsid w:val="00A33A73"/>
    <w:rsid w:val="00A33E9D"/>
    <w:rsid w:val="00A342AC"/>
    <w:rsid w:val="00A3464D"/>
    <w:rsid w:val="00A34883"/>
    <w:rsid w:val="00A34A18"/>
    <w:rsid w:val="00A34C21"/>
    <w:rsid w:val="00A34CC8"/>
    <w:rsid w:val="00A352C2"/>
    <w:rsid w:val="00A35369"/>
    <w:rsid w:val="00A3594A"/>
    <w:rsid w:val="00A35AC3"/>
    <w:rsid w:val="00A35F88"/>
    <w:rsid w:val="00A3610D"/>
    <w:rsid w:val="00A3617B"/>
    <w:rsid w:val="00A36425"/>
    <w:rsid w:val="00A36479"/>
    <w:rsid w:val="00A365F4"/>
    <w:rsid w:val="00A366C1"/>
    <w:rsid w:val="00A369B5"/>
    <w:rsid w:val="00A36E11"/>
    <w:rsid w:val="00A3716C"/>
    <w:rsid w:val="00A37232"/>
    <w:rsid w:val="00A3730C"/>
    <w:rsid w:val="00A3773D"/>
    <w:rsid w:val="00A37A30"/>
    <w:rsid w:val="00A37A58"/>
    <w:rsid w:val="00A40039"/>
    <w:rsid w:val="00A402EA"/>
    <w:rsid w:val="00A40551"/>
    <w:rsid w:val="00A406CA"/>
    <w:rsid w:val="00A41214"/>
    <w:rsid w:val="00A41B3C"/>
    <w:rsid w:val="00A41D13"/>
    <w:rsid w:val="00A41F40"/>
    <w:rsid w:val="00A41F85"/>
    <w:rsid w:val="00A4213A"/>
    <w:rsid w:val="00A42203"/>
    <w:rsid w:val="00A42391"/>
    <w:rsid w:val="00A42722"/>
    <w:rsid w:val="00A4289B"/>
    <w:rsid w:val="00A42A95"/>
    <w:rsid w:val="00A42AE3"/>
    <w:rsid w:val="00A42D36"/>
    <w:rsid w:val="00A42D49"/>
    <w:rsid w:val="00A42E80"/>
    <w:rsid w:val="00A43059"/>
    <w:rsid w:val="00A433D9"/>
    <w:rsid w:val="00A437BF"/>
    <w:rsid w:val="00A438E0"/>
    <w:rsid w:val="00A438E2"/>
    <w:rsid w:val="00A438F3"/>
    <w:rsid w:val="00A43B8E"/>
    <w:rsid w:val="00A43CE4"/>
    <w:rsid w:val="00A43FEF"/>
    <w:rsid w:val="00A440A8"/>
    <w:rsid w:val="00A443CE"/>
    <w:rsid w:val="00A443EF"/>
    <w:rsid w:val="00A4461E"/>
    <w:rsid w:val="00A44664"/>
    <w:rsid w:val="00A455EC"/>
    <w:rsid w:val="00A456F6"/>
    <w:rsid w:val="00A459EF"/>
    <w:rsid w:val="00A45CB1"/>
    <w:rsid w:val="00A45D70"/>
    <w:rsid w:val="00A45F3A"/>
    <w:rsid w:val="00A46062"/>
    <w:rsid w:val="00A462D9"/>
    <w:rsid w:val="00A464B9"/>
    <w:rsid w:val="00A46628"/>
    <w:rsid w:val="00A46716"/>
    <w:rsid w:val="00A472B8"/>
    <w:rsid w:val="00A473D5"/>
    <w:rsid w:val="00A47423"/>
    <w:rsid w:val="00A475EB"/>
    <w:rsid w:val="00A475F5"/>
    <w:rsid w:val="00A4781C"/>
    <w:rsid w:val="00A47EBF"/>
    <w:rsid w:val="00A50041"/>
    <w:rsid w:val="00A500CE"/>
    <w:rsid w:val="00A5022F"/>
    <w:rsid w:val="00A50362"/>
    <w:rsid w:val="00A50449"/>
    <w:rsid w:val="00A50470"/>
    <w:rsid w:val="00A5062E"/>
    <w:rsid w:val="00A506C6"/>
    <w:rsid w:val="00A50B4C"/>
    <w:rsid w:val="00A513BF"/>
    <w:rsid w:val="00A514E3"/>
    <w:rsid w:val="00A5180F"/>
    <w:rsid w:val="00A52281"/>
    <w:rsid w:val="00A522DB"/>
    <w:rsid w:val="00A524C1"/>
    <w:rsid w:val="00A526BE"/>
    <w:rsid w:val="00A526C8"/>
    <w:rsid w:val="00A52805"/>
    <w:rsid w:val="00A528B9"/>
    <w:rsid w:val="00A52908"/>
    <w:rsid w:val="00A533F6"/>
    <w:rsid w:val="00A539B8"/>
    <w:rsid w:val="00A53D5E"/>
    <w:rsid w:val="00A540D7"/>
    <w:rsid w:val="00A54281"/>
    <w:rsid w:val="00A543DB"/>
    <w:rsid w:val="00A54634"/>
    <w:rsid w:val="00A54898"/>
    <w:rsid w:val="00A550F7"/>
    <w:rsid w:val="00A551C8"/>
    <w:rsid w:val="00A55266"/>
    <w:rsid w:val="00A554E8"/>
    <w:rsid w:val="00A5552A"/>
    <w:rsid w:val="00A555DD"/>
    <w:rsid w:val="00A556AB"/>
    <w:rsid w:val="00A556C4"/>
    <w:rsid w:val="00A55B0C"/>
    <w:rsid w:val="00A55CA8"/>
    <w:rsid w:val="00A560EE"/>
    <w:rsid w:val="00A56100"/>
    <w:rsid w:val="00A562AE"/>
    <w:rsid w:val="00A56B7E"/>
    <w:rsid w:val="00A56BE4"/>
    <w:rsid w:val="00A56C86"/>
    <w:rsid w:val="00A56D80"/>
    <w:rsid w:val="00A56EDC"/>
    <w:rsid w:val="00A57212"/>
    <w:rsid w:val="00A57213"/>
    <w:rsid w:val="00A6004B"/>
    <w:rsid w:val="00A60093"/>
    <w:rsid w:val="00A605C5"/>
    <w:rsid w:val="00A605E9"/>
    <w:rsid w:val="00A606A3"/>
    <w:rsid w:val="00A6077F"/>
    <w:rsid w:val="00A607A1"/>
    <w:rsid w:val="00A608DD"/>
    <w:rsid w:val="00A60B7B"/>
    <w:rsid w:val="00A60BCD"/>
    <w:rsid w:val="00A60F76"/>
    <w:rsid w:val="00A612BE"/>
    <w:rsid w:val="00A6165D"/>
    <w:rsid w:val="00A617AB"/>
    <w:rsid w:val="00A61A82"/>
    <w:rsid w:val="00A61B7D"/>
    <w:rsid w:val="00A61E37"/>
    <w:rsid w:val="00A61FC1"/>
    <w:rsid w:val="00A621D3"/>
    <w:rsid w:val="00A626A7"/>
    <w:rsid w:val="00A62DA2"/>
    <w:rsid w:val="00A62FB4"/>
    <w:rsid w:val="00A633BA"/>
    <w:rsid w:val="00A6359A"/>
    <w:rsid w:val="00A636E2"/>
    <w:rsid w:val="00A6372D"/>
    <w:rsid w:val="00A63AE8"/>
    <w:rsid w:val="00A64309"/>
    <w:rsid w:val="00A6433D"/>
    <w:rsid w:val="00A643A9"/>
    <w:rsid w:val="00A6442F"/>
    <w:rsid w:val="00A647A2"/>
    <w:rsid w:val="00A648B7"/>
    <w:rsid w:val="00A64977"/>
    <w:rsid w:val="00A64E25"/>
    <w:rsid w:val="00A6516B"/>
    <w:rsid w:val="00A65639"/>
    <w:rsid w:val="00A6573A"/>
    <w:rsid w:val="00A660AB"/>
    <w:rsid w:val="00A660BF"/>
    <w:rsid w:val="00A66247"/>
    <w:rsid w:val="00A6663A"/>
    <w:rsid w:val="00A666AB"/>
    <w:rsid w:val="00A66AE4"/>
    <w:rsid w:val="00A670A5"/>
    <w:rsid w:val="00A674A3"/>
    <w:rsid w:val="00A6778D"/>
    <w:rsid w:val="00A677C9"/>
    <w:rsid w:val="00A678A7"/>
    <w:rsid w:val="00A67DF9"/>
    <w:rsid w:val="00A67F0F"/>
    <w:rsid w:val="00A67F1A"/>
    <w:rsid w:val="00A70062"/>
    <w:rsid w:val="00A7038B"/>
    <w:rsid w:val="00A70654"/>
    <w:rsid w:val="00A707C7"/>
    <w:rsid w:val="00A709B8"/>
    <w:rsid w:val="00A7116C"/>
    <w:rsid w:val="00A71257"/>
    <w:rsid w:val="00A7129A"/>
    <w:rsid w:val="00A71C00"/>
    <w:rsid w:val="00A71D08"/>
    <w:rsid w:val="00A71EF9"/>
    <w:rsid w:val="00A7224D"/>
    <w:rsid w:val="00A723FD"/>
    <w:rsid w:val="00A7252F"/>
    <w:rsid w:val="00A72533"/>
    <w:rsid w:val="00A72752"/>
    <w:rsid w:val="00A72A39"/>
    <w:rsid w:val="00A72A78"/>
    <w:rsid w:val="00A72AE3"/>
    <w:rsid w:val="00A72C8E"/>
    <w:rsid w:val="00A733C3"/>
    <w:rsid w:val="00A7365A"/>
    <w:rsid w:val="00A73C95"/>
    <w:rsid w:val="00A73D9F"/>
    <w:rsid w:val="00A740A3"/>
    <w:rsid w:val="00A74713"/>
    <w:rsid w:val="00A747FF"/>
    <w:rsid w:val="00A74814"/>
    <w:rsid w:val="00A74940"/>
    <w:rsid w:val="00A74B29"/>
    <w:rsid w:val="00A74C71"/>
    <w:rsid w:val="00A74D26"/>
    <w:rsid w:val="00A74ECB"/>
    <w:rsid w:val="00A74FF7"/>
    <w:rsid w:val="00A75915"/>
    <w:rsid w:val="00A75BF6"/>
    <w:rsid w:val="00A75C0C"/>
    <w:rsid w:val="00A75F23"/>
    <w:rsid w:val="00A76333"/>
    <w:rsid w:val="00A765B9"/>
    <w:rsid w:val="00A7664F"/>
    <w:rsid w:val="00A76EDF"/>
    <w:rsid w:val="00A770BC"/>
    <w:rsid w:val="00A7751D"/>
    <w:rsid w:val="00A77657"/>
    <w:rsid w:val="00A77793"/>
    <w:rsid w:val="00A7789B"/>
    <w:rsid w:val="00A77944"/>
    <w:rsid w:val="00A77C2A"/>
    <w:rsid w:val="00A801E9"/>
    <w:rsid w:val="00A80389"/>
    <w:rsid w:val="00A8062B"/>
    <w:rsid w:val="00A80818"/>
    <w:rsid w:val="00A8094C"/>
    <w:rsid w:val="00A80981"/>
    <w:rsid w:val="00A80CBF"/>
    <w:rsid w:val="00A81832"/>
    <w:rsid w:val="00A818E5"/>
    <w:rsid w:val="00A8190A"/>
    <w:rsid w:val="00A81AA7"/>
    <w:rsid w:val="00A82064"/>
    <w:rsid w:val="00A8214C"/>
    <w:rsid w:val="00A821AF"/>
    <w:rsid w:val="00A82272"/>
    <w:rsid w:val="00A82394"/>
    <w:rsid w:val="00A824EE"/>
    <w:rsid w:val="00A825D8"/>
    <w:rsid w:val="00A83082"/>
    <w:rsid w:val="00A8362B"/>
    <w:rsid w:val="00A837C4"/>
    <w:rsid w:val="00A83859"/>
    <w:rsid w:val="00A83957"/>
    <w:rsid w:val="00A83B02"/>
    <w:rsid w:val="00A83BB5"/>
    <w:rsid w:val="00A83BFE"/>
    <w:rsid w:val="00A83C4F"/>
    <w:rsid w:val="00A84005"/>
    <w:rsid w:val="00A84101"/>
    <w:rsid w:val="00A8461E"/>
    <w:rsid w:val="00A84651"/>
    <w:rsid w:val="00A848EE"/>
    <w:rsid w:val="00A84CC5"/>
    <w:rsid w:val="00A84D0B"/>
    <w:rsid w:val="00A84F6C"/>
    <w:rsid w:val="00A8505A"/>
    <w:rsid w:val="00A85236"/>
    <w:rsid w:val="00A854CF"/>
    <w:rsid w:val="00A85EC8"/>
    <w:rsid w:val="00A85F67"/>
    <w:rsid w:val="00A85FDC"/>
    <w:rsid w:val="00A862E6"/>
    <w:rsid w:val="00A86386"/>
    <w:rsid w:val="00A86474"/>
    <w:rsid w:val="00A8650C"/>
    <w:rsid w:val="00A866AB"/>
    <w:rsid w:val="00A86791"/>
    <w:rsid w:val="00A86F7F"/>
    <w:rsid w:val="00A87410"/>
    <w:rsid w:val="00A8757E"/>
    <w:rsid w:val="00A877A5"/>
    <w:rsid w:val="00A878AA"/>
    <w:rsid w:val="00A87A1E"/>
    <w:rsid w:val="00A87ACD"/>
    <w:rsid w:val="00A87EE7"/>
    <w:rsid w:val="00A87FED"/>
    <w:rsid w:val="00A900EB"/>
    <w:rsid w:val="00A900EC"/>
    <w:rsid w:val="00A901F3"/>
    <w:rsid w:val="00A90378"/>
    <w:rsid w:val="00A9041E"/>
    <w:rsid w:val="00A9066F"/>
    <w:rsid w:val="00A90BD5"/>
    <w:rsid w:val="00A90D68"/>
    <w:rsid w:val="00A90D6E"/>
    <w:rsid w:val="00A90F6A"/>
    <w:rsid w:val="00A91123"/>
    <w:rsid w:val="00A916B5"/>
    <w:rsid w:val="00A917EF"/>
    <w:rsid w:val="00A9180E"/>
    <w:rsid w:val="00A9183E"/>
    <w:rsid w:val="00A91AA6"/>
    <w:rsid w:val="00A91C42"/>
    <w:rsid w:val="00A91DB5"/>
    <w:rsid w:val="00A91E5A"/>
    <w:rsid w:val="00A9211B"/>
    <w:rsid w:val="00A9228F"/>
    <w:rsid w:val="00A92C47"/>
    <w:rsid w:val="00A92D2D"/>
    <w:rsid w:val="00A92E74"/>
    <w:rsid w:val="00A934EE"/>
    <w:rsid w:val="00A9397F"/>
    <w:rsid w:val="00A93C29"/>
    <w:rsid w:val="00A93C47"/>
    <w:rsid w:val="00A93D4F"/>
    <w:rsid w:val="00A940FA"/>
    <w:rsid w:val="00A94BCF"/>
    <w:rsid w:val="00A94DC0"/>
    <w:rsid w:val="00A94FD7"/>
    <w:rsid w:val="00A9514A"/>
    <w:rsid w:val="00A951EB"/>
    <w:rsid w:val="00A9520E"/>
    <w:rsid w:val="00A9572A"/>
    <w:rsid w:val="00A95A10"/>
    <w:rsid w:val="00A95AC7"/>
    <w:rsid w:val="00A95AF2"/>
    <w:rsid w:val="00A95F11"/>
    <w:rsid w:val="00A96179"/>
    <w:rsid w:val="00A96CD5"/>
    <w:rsid w:val="00A96D7B"/>
    <w:rsid w:val="00A96DB7"/>
    <w:rsid w:val="00A97152"/>
    <w:rsid w:val="00A971B4"/>
    <w:rsid w:val="00A975D5"/>
    <w:rsid w:val="00A97798"/>
    <w:rsid w:val="00A97AB0"/>
    <w:rsid w:val="00A97BCE"/>
    <w:rsid w:val="00A97BFC"/>
    <w:rsid w:val="00A97C8E"/>
    <w:rsid w:val="00A97F1B"/>
    <w:rsid w:val="00A97F1C"/>
    <w:rsid w:val="00A97F62"/>
    <w:rsid w:val="00AA042F"/>
    <w:rsid w:val="00AA045D"/>
    <w:rsid w:val="00AA04E5"/>
    <w:rsid w:val="00AA058D"/>
    <w:rsid w:val="00AA0609"/>
    <w:rsid w:val="00AA0708"/>
    <w:rsid w:val="00AA07F4"/>
    <w:rsid w:val="00AA0E88"/>
    <w:rsid w:val="00AA130B"/>
    <w:rsid w:val="00AA19FA"/>
    <w:rsid w:val="00AA1A85"/>
    <w:rsid w:val="00AA1B62"/>
    <w:rsid w:val="00AA1C69"/>
    <w:rsid w:val="00AA20B2"/>
    <w:rsid w:val="00AA24DC"/>
    <w:rsid w:val="00AA25C8"/>
    <w:rsid w:val="00AA28A4"/>
    <w:rsid w:val="00AA298B"/>
    <w:rsid w:val="00AA2C86"/>
    <w:rsid w:val="00AA2D56"/>
    <w:rsid w:val="00AA2E29"/>
    <w:rsid w:val="00AA3767"/>
    <w:rsid w:val="00AA37E7"/>
    <w:rsid w:val="00AA394A"/>
    <w:rsid w:val="00AA3976"/>
    <w:rsid w:val="00AA3A07"/>
    <w:rsid w:val="00AA3F3C"/>
    <w:rsid w:val="00AA4222"/>
    <w:rsid w:val="00AA42EB"/>
    <w:rsid w:val="00AA4326"/>
    <w:rsid w:val="00AA4594"/>
    <w:rsid w:val="00AA45DD"/>
    <w:rsid w:val="00AA464B"/>
    <w:rsid w:val="00AA4846"/>
    <w:rsid w:val="00AA4970"/>
    <w:rsid w:val="00AA4A4D"/>
    <w:rsid w:val="00AA4C86"/>
    <w:rsid w:val="00AA5139"/>
    <w:rsid w:val="00AA5291"/>
    <w:rsid w:val="00AA5370"/>
    <w:rsid w:val="00AA57CC"/>
    <w:rsid w:val="00AA583F"/>
    <w:rsid w:val="00AA5939"/>
    <w:rsid w:val="00AA5AC0"/>
    <w:rsid w:val="00AA5D5F"/>
    <w:rsid w:val="00AA5DF6"/>
    <w:rsid w:val="00AA5FEB"/>
    <w:rsid w:val="00AA601D"/>
    <w:rsid w:val="00AA6233"/>
    <w:rsid w:val="00AA6443"/>
    <w:rsid w:val="00AA64AA"/>
    <w:rsid w:val="00AA6552"/>
    <w:rsid w:val="00AA676D"/>
    <w:rsid w:val="00AA67B1"/>
    <w:rsid w:val="00AA6C68"/>
    <w:rsid w:val="00AA6E32"/>
    <w:rsid w:val="00AA72F3"/>
    <w:rsid w:val="00AA7386"/>
    <w:rsid w:val="00AA74D0"/>
    <w:rsid w:val="00AA7B4F"/>
    <w:rsid w:val="00AA7B55"/>
    <w:rsid w:val="00AA7CD8"/>
    <w:rsid w:val="00AA7FCF"/>
    <w:rsid w:val="00AB04BA"/>
    <w:rsid w:val="00AB0C10"/>
    <w:rsid w:val="00AB0F3A"/>
    <w:rsid w:val="00AB0F93"/>
    <w:rsid w:val="00AB10BD"/>
    <w:rsid w:val="00AB15EC"/>
    <w:rsid w:val="00AB1909"/>
    <w:rsid w:val="00AB19B0"/>
    <w:rsid w:val="00AB19E6"/>
    <w:rsid w:val="00AB1B5E"/>
    <w:rsid w:val="00AB1B7E"/>
    <w:rsid w:val="00AB1C71"/>
    <w:rsid w:val="00AB2733"/>
    <w:rsid w:val="00AB2847"/>
    <w:rsid w:val="00AB2930"/>
    <w:rsid w:val="00AB2956"/>
    <w:rsid w:val="00AB2973"/>
    <w:rsid w:val="00AB2AEB"/>
    <w:rsid w:val="00AB2C50"/>
    <w:rsid w:val="00AB2C5B"/>
    <w:rsid w:val="00AB2E35"/>
    <w:rsid w:val="00AB328A"/>
    <w:rsid w:val="00AB3315"/>
    <w:rsid w:val="00AB349A"/>
    <w:rsid w:val="00AB34A4"/>
    <w:rsid w:val="00AB376A"/>
    <w:rsid w:val="00AB39F8"/>
    <w:rsid w:val="00AB3BEF"/>
    <w:rsid w:val="00AB3EB0"/>
    <w:rsid w:val="00AB3EC0"/>
    <w:rsid w:val="00AB3F6C"/>
    <w:rsid w:val="00AB4070"/>
    <w:rsid w:val="00AB5313"/>
    <w:rsid w:val="00AB5394"/>
    <w:rsid w:val="00AB53C2"/>
    <w:rsid w:val="00AB593A"/>
    <w:rsid w:val="00AB5BB5"/>
    <w:rsid w:val="00AB6224"/>
    <w:rsid w:val="00AB68C7"/>
    <w:rsid w:val="00AB68E0"/>
    <w:rsid w:val="00AB6AEB"/>
    <w:rsid w:val="00AB713B"/>
    <w:rsid w:val="00AB71AE"/>
    <w:rsid w:val="00AB7264"/>
    <w:rsid w:val="00AB74D8"/>
    <w:rsid w:val="00AB7734"/>
    <w:rsid w:val="00AB7F14"/>
    <w:rsid w:val="00AB7F69"/>
    <w:rsid w:val="00AC00C1"/>
    <w:rsid w:val="00AC0457"/>
    <w:rsid w:val="00AC06AF"/>
    <w:rsid w:val="00AC0807"/>
    <w:rsid w:val="00AC0910"/>
    <w:rsid w:val="00AC0D0B"/>
    <w:rsid w:val="00AC0D69"/>
    <w:rsid w:val="00AC1036"/>
    <w:rsid w:val="00AC1475"/>
    <w:rsid w:val="00AC14D3"/>
    <w:rsid w:val="00AC1559"/>
    <w:rsid w:val="00AC19E4"/>
    <w:rsid w:val="00AC2313"/>
    <w:rsid w:val="00AC25FF"/>
    <w:rsid w:val="00AC2879"/>
    <w:rsid w:val="00AC28E7"/>
    <w:rsid w:val="00AC29CF"/>
    <w:rsid w:val="00AC30A6"/>
    <w:rsid w:val="00AC31EE"/>
    <w:rsid w:val="00AC3223"/>
    <w:rsid w:val="00AC324F"/>
    <w:rsid w:val="00AC32CB"/>
    <w:rsid w:val="00AC3504"/>
    <w:rsid w:val="00AC3623"/>
    <w:rsid w:val="00AC36F7"/>
    <w:rsid w:val="00AC3874"/>
    <w:rsid w:val="00AC38B6"/>
    <w:rsid w:val="00AC38C1"/>
    <w:rsid w:val="00AC394C"/>
    <w:rsid w:val="00AC3BED"/>
    <w:rsid w:val="00AC3EA7"/>
    <w:rsid w:val="00AC49A4"/>
    <w:rsid w:val="00AC50C2"/>
    <w:rsid w:val="00AC527A"/>
    <w:rsid w:val="00AC53E4"/>
    <w:rsid w:val="00AC54B3"/>
    <w:rsid w:val="00AC5597"/>
    <w:rsid w:val="00AC57FA"/>
    <w:rsid w:val="00AC62D9"/>
    <w:rsid w:val="00AC651E"/>
    <w:rsid w:val="00AC6546"/>
    <w:rsid w:val="00AC65B2"/>
    <w:rsid w:val="00AC6AD2"/>
    <w:rsid w:val="00AC7285"/>
    <w:rsid w:val="00AC7336"/>
    <w:rsid w:val="00AC743C"/>
    <w:rsid w:val="00AC78EF"/>
    <w:rsid w:val="00AC7BC0"/>
    <w:rsid w:val="00AD01F0"/>
    <w:rsid w:val="00AD0435"/>
    <w:rsid w:val="00AD06A8"/>
    <w:rsid w:val="00AD07B7"/>
    <w:rsid w:val="00AD08CA"/>
    <w:rsid w:val="00AD0BD5"/>
    <w:rsid w:val="00AD10F7"/>
    <w:rsid w:val="00AD111D"/>
    <w:rsid w:val="00AD1241"/>
    <w:rsid w:val="00AD127F"/>
    <w:rsid w:val="00AD1377"/>
    <w:rsid w:val="00AD13BE"/>
    <w:rsid w:val="00AD15BF"/>
    <w:rsid w:val="00AD1918"/>
    <w:rsid w:val="00AD1ABE"/>
    <w:rsid w:val="00AD1E77"/>
    <w:rsid w:val="00AD25F8"/>
    <w:rsid w:val="00AD2819"/>
    <w:rsid w:val="00AD2AC9"/>
    <w:rsid w:val="00AD2C76"/>
    <w:rsid w:val="00AD2FFA"/>
    <w:rsid w:val="00AD31D7"/>
    <w:rsid w:val="00AD3A36"/>
    <w:rsid w:val="00AD41EC"/>
    <w:rsid w:val="00AD424C"/>
    <w:rsid w:val="00AD4409"/>
    <w:rsid w:val="00AD45DA"/>
    <w:rsid w:val="00AD4663"/>
    <w:rsid w:val="00AD5123"/>
    <w:rsid w:val="00AD521B"/>
    <w:rsid w:val="00AD5355"/>
    <w:rsid w:val="00AD585F"/>
    <w:rsid w:val="00AD591C"/>
    <w:rsid w:val="00AD59B4"/>
    <w:rsid w:val="00AD59BE"/>
    <w:rsid w:val="00AD5AD4"/>
    <w:rsid w:val="00AD5F56"/>
    <w:rsid w:val="00AD62C9"/>
    <w:rsid w:val="00AD64D5"/>
    <w:rsid w:val="00AD64FD"/>
    <w:rsid w:val="00AD67FD"/>
    <w:rsid w:val="00AD68E9"/>
    <w:rsid w:val="00AD6C8A"/>
    <w:rsid w:val="00AD6D80"/>
    <w:rsid w:val="00AD6DC7"/>
    <w:rsid w:val="00AD704A"/>
    <w:rsid w:val="00AD7594"/>
    <w:rsid w:val="00AD7A13"/>
    <w:rsid w:val="00AD7A22"/>
    <w:rsid w:val="00AD7C8A"/>
    <w:rsid w:val="00AD7DF1"/>
    <w:rsid w:val="00AE07E8"/>
    <w:rsid w:val="00AE0D1D"/>
    <w:rsid w:val="00AE0EB8"/>
    <w:rsid w:val="00AE15C2"/>
    <w:rsid w:val="00AE167C"/>
    <w:rsid w:val="00AE1767"/>
    <w:rsid w:val="00AE1AD1"/>
    <w:rsid w:val="00AE20CA"/>
    <w:rsid w:val="00AE24A4"/>
    <w:rsid w:val="00AE25FC"/>
    <w:rsid w:val="00AE282C"/>
    <w:rsid w:val="00AE31E2"/>
    <w:rsid w:val="00AE323A"/>
    <w:rsid w:val="00AE3405"/>
    <w:rsid w:val="00AE340E"/>
    <w:rsid w:val="00AE3A1C"/>
    <w:rsid w:val="00AE3CBA"/>
    <w:rsid w:val="00AE45AC"/>
    <w:rsid w:val="00AE45B9"/>
    <w:rsid w:val="00AE4984"/>
    <w:rsid w:val="00AE4C93"/>
    <w:rsid w:val="00AE4C98"/>
    <w:rsid w:val="00AE4E47"/>
    <w:rsid w:val="00AE4EAE"/>
    <w:rsid w:val="00AE5941"/>
    <w:rsid w:val="00AE5BB6"/>
    <w:rsid w:val="00AE6127"/>
    <w:rsid w:val="00AE65A6"/>
    <w:rsid w:val="00AE6695"/>
    <w:rsid w:val="00AE6E6A"/>
    <w:rsid w:val="00AE707E"/>
    <w:rsid w:val="00AE72B3"/>
    <w:rsid w:val="00AE74CF"/>
    <w:rsid w:val="00AE7785"/>
    <w:rsid w:val="00AE7807"/>
    <w:rsid w:val="00AE7D27"/>
    <w:rsid w:val="00AF0377"/>
    <w:rsid w:val="00AF0445"/>
    <w:rsid w:val="00AF05BE"/>
    <w:rsid w:val="00AF0748"/>
    <w:rsid w:val="00AF07EE"/>
    <w:rsid w:val="00AF0B81"/>
    <w:rsid w:val="00AF0C2B"/>
    <w:rsid w:val="00AF0EBD"/>
    <w:rsid w:val="00AF0FC3"/>
    <w:rsid w:val="00AF144B"/>
    <w:rsid w:val="00AF1715"/>
    <w:rsid w:val="00AF17CD"/>
    <w:rsid w:val="00AF17ED"/>
    <w:rsid w:val="00AF1857"/>
    <w:rsid w:val="00AF189D"/>
    <w:rsid w:val="00AF1D82"/>
    <w:rsid w:val="00AF1E93"/>
    <w:rsid w:val="00AF1F59"/>
    <w:rsid w:val="00AF20AC"/>
    <w:rsid w:val="00AF22AC"/>
    <w:rsid w:val="00AF2591"/>
    <w:rsid w:val="00AF293E"/>
    <w:rsid w:val="00AF2954"/>
    <w:rsid w:val="00AF2D36"/>
    <w:rsid w:val="00AF2D58"/>
    <w:rsid w:val="00AF31F3"/>
    <w:rsid w:val="00AF31FF"/>
    <w:rsid w:val="00AF349D"/>
    <w:rsid w:val="00AF3585"/>
    <w:rsid w:val="00AF3CC0"/>
    <w:rsid w:val="00AF412C"/>
    <w:rsid w:val="00AF41E4"/>
    <w:rsid w:val="00AF423E"/>
    <w:rsid w:val="00AF4396"/>
    <w:rsid w:val="00AF43EC"/>
    <w:rsid w:val="00AF4637"/>
    <w:rsid w:val="00AF494E"/>
    <w:rsid w:val="00AF4983"/>
    <w:rsid w:val="00AF4BB2"/>
    <w:rsid w:val="00AF4E11"/>
    <w:rsid w:val="00AF4E47"/>
    <w:rsid w:val="00AF577B"/>
    <w:rsid w:val="00AF5830"/>
    <w:rsid w:val="00AF58D1"/>
    <w:rsid w:val="00AF5B6F"/>
    <w:rsid w:val="00AF5FEE"/>
    <w:rsid w:val="00AF6C47"/>
    <w:rsid w:val="00AF70C0"/>
    <w:rsid w:val="00AF7148"/>
    <w:rsid w:val="00AF7942"/>
    <w:rsid w:val="00AF7A70"/>
    <w:rsid w:val="00AF7AAD"/>
    <w:rsid w:val="00AF7FD1"/>
    <w:rsid w:val="00B00030"/>
    <w:rsid w:val="00B00059"/>
    <w:rsid w:val="00B0077D"/>
    <w:rsid w:val="00B007FF"/>
    <w:rsid w:val="00B00A42"/>
    <w:rsid w:val="00B00D0F"/>
    <w:rsid w:val="00B00D9F"/>
    <w:rsid w:val="00B00F74"/>
    <w:rsid w:val="00B0148B"/>
    <w:rsid w:val="00B01546"/>
    <w:rsid w:val="00B01663"/>
    <w:rsid w:val="00B01906"/>
    <w:rsid w:val="00B019D8"/>
    <w:rsid w:val="00B01AE5"/>
    <w:rsid w:val="00B01C26"/>
    <w:rsid w:val="00B0201E"/>
    <w:rsid w:val="00B023CD"/>
    <w:rsid w:val="00B02A46"/>
    <w:rsid w:val="00B02AC0"/>
    <w:rsid w:val="00B02C43"/>
    <w:rsid w:val="00B02F4C"/>
    <w:rsid w:val="00B030BB"/>
    <w:rsid w:val="00B03242"/>
    <w:rsid w:val="00B0344F"/>
    <w:rsid w:val="00B03679"/>
    <w:rsid w:val="00B03B58"/>
    <w:rsid w:val="00B03C55"/>
    <w:rsid w:val="00B03CB9"/>
    <w:rsid w:val="00B03CEB"/>
    <w:rsid w:val="00B03E1A"/>
    <w:rsid w:val="00B03FDD"/>
    <w:rsid w:val="00B04286"/>
    <w:rsid w:val="00B04643"/>
    <w:rsid w:val="00B04BBC"/>
    <w:rsid w:val="00B04D70"/>
    <w:rsid w:val="00B052F5"/>
    <w:rsid w:val="00B053AA"/>
    <w:rsid w:val="00B053CD"/>
    <w:rsid w:val="00B05AF5"/>
    <w:rsid w:val="00B05D6B"/>
    <w:rsid w:val="00B05F89"/>
    <w:rsid w:val="00B0633B"/>
    <w:rsid w:val="00B068A9"/>
    <w:rsid w:val="00B068C6"/>
    <w:rsid w:val="00B068EF"/>
    <w:rsid w:val="00B06CCB"/>
    <w:rsid w:val="00B074C5"/>
    <w:rsid w:val="00B074EE"/>
    <w:rsid w:val="00B0751D"/>
    <w:rsid w:val="00B0765B"/>
    <w:rsid w:val="00B0771B"/>
    <w:rsid w:val="00B077E1"/>
    <w:rsid w:val="00B0786C"/>
    <w:rsid w:val="00B078A4"/>
    <w:rsid w:val="00B07B6C"/>
    <w:rsid w:val="00B07E2A"/>
    <w:rsid w:val="00B10321"/>
    <w:rsid w:val="00B10411"/>
    <w:rsid w:val="00B104E6"/>
    <w:rsid w:val="00B10678"/>
    <w:rsid w:val="00B10EEE"/>
    <w:rsid w:val="00B11378"/>
    <w:rsid w:val="00B1151F"/>
    <w:rsid w:val="00B117B4"/>
    <w:rsid w:val="00B12484"/>
    <w:rsid w:val="00B128B0"/>
    <w:rsid w:val="00B12CAC"/>
    <w:rsid w:val="00B12D93"/>
    <w:rsid w:val="00B12E93"/>
    <w:rsid w:val="00B12FF2"/>
    <w:rsid w:val="00B13451"/>
    <w:rsid w:val="00B13637"/>
    <w:rsid w:val="00B13ADF"/>
    <w:rsid w:val="00B13D10"/>
    <w:rsid w:val="00B13FBE"/>
    <w:rsid w:val="00B14121"/>
    <w:rsid w:val="00B1416D"/>
    <w:rsid w:val="00B1432C"/>
    <w:rsid w:val="00B143ED"/>
    <w:rsid w:val="00B14762"/>
    <w:rsid w:val="00B14BE2"/>
    <w:rsid w:val="00B14CAB"/>
    <w:rsid w:val="00B14F99"/>
    <w:rsid w:val="00B151F4"/>
    <w:rsid w:val="00B15214"/>
    <w:rsid w:val="00B152DA"/>
    <w:rsid w:val="00B1577A"/>
    <w:rsid w:val="00B158CF"/>
    <w:rsid w:val="00B15CEF"/>
    <w:rsid w:val="00B15D4C"/>
    <w:rsid w:val="00B15FD8"/>
    <w:rsid w:val="00B16231"/>
    <w:rsid w:val="00B16539"/>
    <w:rsid w:val="00B165C6"/>
    <w:rsid w:val="00B1661A"/>
    <w:rsid w:val="00B167C9"/>
    <w:rsid w:val="00B167E7"/>
    <w:rsid w:val="00B16810"/>
    <w:rsid w:val="00B16BEF"/>
    <w:rsid w:val="00B16DB0"/>
    <w:rsid w:val="00B16F4F"/>
    <w:rsid w:val="00B17023"/>
    <w:rsid w:val="00B174A2"/>
    <w:rsid w:val="00B175D1"/>
    <w:rsid w:val="00B1788C"/>
    <w:rsid w:val="00B17CB3"/>
    <w:rsid w:val="00B20E36"/>
    <w:rsid w:val="00B21297"/>
    <w:rsid w:val="00B212D4"/>
    <w:rsid w:val="00B213E1"/>
    <w:rsid w:val="00B2148C"/>
    <w:rsid w:val="00B21528"/>
    <w:rsid w:val="00B21571"/>
    <w:rsid w:val="00B2198A"/>
    <w:rsid w:val="00B21AC6"/>
    <w:rsid w:val="00B21F60"/>
    <w:rsid w:val="00B2202B"/>
    <w:rsid w:val="00B2211B"/>
    <w:rsid w:val="00B2224B"/>
    <w:rsid w:val="00B22364"/>
    <w:rsid w:val="00B228D5"/>
    <w:rsid w:val="00B22B10"/>
    <w:rsid w:val="00B22C13"/>
    <w:rsid w:val="00B233BD"/>
    <w:rsid w:val="00B23714"/>
    <w:rsid w:val="00B23E60"/>
    <w:rsid w:val="00B23F8F"/>
    <w:rsid w:val="00B245DC"/>
    <w:rsid w:val="00B2461A"/>
    <w:rsid w:val="00B2464F"/>
    <w:rsid w:val="00B246E6"/>
    <w:rsid w:val="00B24871"/>
    <w:rsid w:val="00B24D06"/>
    <w:rsid w:val="00B25139"/>
    <w:rsid w:val="00B258C9"/>
    <w:rsid w:val="00B25DF8"/>
    <w:rsid w:val="00B263A2"/>
    <w:rsid w:val="00B263B1"/>
    <w:rsid w:val="00B26850"/>
    <w:rsid w:val="00B26979"/>
    <w:rsid w:val="00B26CE6"/>
    <w:rsid w:val="00B26D8D"/>
    <w:rsid w:val="00B26DF2"/>
    <w:rsid w:val="00B27174"/>
    <w:rsid w:val="00B271ED"/>
    <w:rsid w:val="00B2732A"/>
    <w:rsid w:val="00B27401"/>
    <w:rsid w:val="00B2741F"/>
    <w:rsid w:val="00B27FB1"/>
    <w:rsid w:val="00B3069B"/>
    <w:rsid w:val="00B30769"/>
    <w:rsid w:val="00B30A49"/>
    <w:rsid w:val="00B30AE2"/>
    <w:rsid w:val="00B30AF9"/>
    <w:rsid w:val="00B30F6D"/>
    <w:rsid w:val="00B31277"/>
    <w:rsid w:val="00B31402"/>
    <w:rsid w:val="00B3158E"/>
    <w:rsid w:val="00B31991"/>
    <w:rsid w:val="00B31CF3"/>
    <w:rsid w:val="00B320AE"/>
    <w:rsid w:val="00B3214B"/>
    <w:rsid w:val="00B3294D"/>
    <w:rsid w:val="00B32B52"/>
    <w:rsid w:val="00B33C6F"/>
    <w:rsid w:val="00B33EFC"/>
    <w:rsid w:val="00B342DD"/>
    <w:rsid w:val="00B34695"/>
    <w:rsid w:val="00B3515C"/>
    <w:rsid w:val="00B353A5"/>
    <w:rsid w:val="00B355B9"/>
    <w:rsid w:val="00B35635"/>
    <w:rsid w:val="00B35867"/>
    <w:rsid w:val="00B35D76"/>
    <w:rsid w:val="00B35D8E"/>
    <w:rsid w:val="00B360C1"/>
    <w:rsid w:val="00B36258"/>
    <w:rsid w:val="00B36357"/>
    <w:rsid w:val="00B3637E"/>
    <w:rsid w:val="00B36BFB"/>
    <w:rsid w:val="00B36C4C"/>
    <w:rsid w:val="00B36D3F"/>
    <w:rsid w:val="00B36E6C"/>
    <w:rsid w:val="00B3707A"/>
    <w:rsid w:val="00B373F3"/>
    <w:rsid w:val="00B37590"/>
    <w:rsid w:val="00B37730"/>
    <w:rsid w:val="00B3776D"/>
    <w:rsid w:val="00B3777B"/>
    <w:rsid w:val="00B37CA9"/>
    <w:rsid w:val="00B37D4B"/>
    <w:rsid w:val="00B4004D"/>
    <w:rsid w:val="00B40057"/>
    <w:rsid w:val="00B40335"/>
    <w:rsid w:val="00B404FC"/>
    <w:rsid w:val="00B40507"/>
    <w:rsid w:val="00B405B4"/>
    <w:rsid w:val="00B40B74"/>
    <w:rsid w:val="00B40EA4"/>
    <w:rsid w:val="00B40FA0"/>
    <w:rsid w:val="00B41084"/>
    <w:rsid w:val="00B4146B"/>
    <w:rsid w:val="00B41497"/>
    <w:rsid w:val="00B41529"/>
    <w:rsid w:val="00B415E4"/>
    <w:rsid w:val="00B416E9"/>
    <w:rsid w:val="00B417BC"/>
    <w:rsid w:val="00B41E81"/>
    <w:rsid w:val="00B42385"/>
    <w:rsid w:val="00B427B4"/>
    <w:rsid w:val="00B4285C"/>
    <w:rsid w:val="00B42BEC"/>
    <w:rsid w:val="00B42E34"/>
    <w:rsid w:val="00B43389"/>
    <w:rsid w:val="00B43651"/>
    <w:rsid w:val="00B436D2"/>
    <w:rsid w:val="00B43BBE"/>
    <w:rsid w:val="00B43EFB"/>
    <w:rsid w:val="00B43F38"/>
    <w:rsid w:val="00B44234"/>
    <w:rsid w:val="00B4456A"/>
    <w:rsid w:val="00B44609"/>
    <w:rsid w:val="00B44630"/>
    <w:rsid w:val="00B44650"/>
    <w:rsid w:val="00B446CD"/>
    <w:rsid w:val="00B44AD1"/>
    <w:rsid w:val="00B44B37"/>
    <w:rsid w:val="00B45C13"/>
    <w:rsid w:val="00B45D0E"/>
    <w:rsid w:val="00B46471"/>
    <w:rsid w:val="00B465D6"/>
    <w:rsid w:val="00B466C6"/>
    <w:rsid w:val="00B468FE"/>
    <w:rsid w:val="00B46925"/>
    <w:rsid w:val="00B46D45"/>
    <w:rsid w:val="00B46E06"/>
    <w:rsid w:val="00B4703D"/>
    <w:rsid w:val="00B470F8"/>
    <w:rsid w:val="00B47C1F"/>
    <w:rsid w:val="00B5005A"/>
    <w:rsid w:val="00B506F0"/>
    <w:rsid w:val="00B5092B"/>
    <w:rsid w:val="00B50A48"/>
    <w:rsid w:val="00B510EA"/>
    <w:rsid w:val="00B514D2"/>
    <w:rsid w:val="00B51692"/>
    <w:rsid w:val="00B51B04"/>
    <w:rsid w:val="00B51F83"/>
    <w:rsid w:val="00B522E4"/>
    <w:rsid w:val="00B5237F"/>
    <w:rsid w:val="00B52531"/>
    <w:rsid w:val="00B52B44"/>
    <w:rsid w:val="00B52B75"/>
    <w:rsid w:val="00B52BC2"/>
    <w:rsid w:val="00B52E16"/>
    <w:rsid w:val="00B5319E"/>
    <w:rsid w:val="00B53714"/>
    <w:rsid w:val="00B538E1"/>
    <w:rsid w:val="00B539B5"/>
    <w:rsid w:val="00B53CD4"/>
    <w:rsid w:val="00B53CD8"/>
    <w:rsid w:val="00B53FC4"/>
    <w:rsid w:val="00B5425F"/>
    <w:rsid w:val="00B543E2"/>
    <w:rsid w:val="00B544B1"/>
    <w:rsid w:val="00B54AFD"/>
    <w:rsid w:val="00B54D95"/>
    <w:rsid w:val="00B555A5"/>
    <w:rsid w:val="00B55C47"/>
    <w:rsid w:val="00B55E2A"/>
    <w:rsid w:val="00B55F6D"/>
    <w:rsid w:val="00B5612A"/>
    <w:rsid w:val="00B56982"/>
    <w:rsid w:val="00B571E2"/>
    <w:rsid w:val="00B577AF"/>
    <w:rsid w:val="00B578FF"/>
    <w:rsid w:val="00B60573"/>
    <w:rsid w:val="00B60881"/>
    <w:rsid w:val="00B6098C"/>
    <w:rsid w:val="00B60AC5"/>
    <w:rsid w:val="00B60BB5"/>
    <w:rsid w:val="00B60BF9"/>
    <w:rsid w:val="00B6130D"/>
    <w:rsid w:val="00B613E3"/>
    <w:rsid w:val="00B61AAB"/>
    <w:rsid w:val="00B61C24"/>
    <w:rsid w:val="00B61C2A"/>
    <w:rsid w:val="00B61C7B"/>
    <w:rsid w:val="00B6203B"/>
    <w:rsid w:val="00B621D7"/>
    <w:rsid w:val="00B62451"/>
    <w:rsid w:val="00B628F3"/>
    <w:rsid w:val="00B62911"/>
    <w:rsid w:val="00B62B80"/>
    <w:rsid w:val="00B631B0"/>
    <w:rsid w:val="00B63445"/>
    <w:rsid w:val="00B634E6"/>
    <w:rsid w:val="00B6366F"/>
    <w:rsid w:val="00B63673"/>
    <w:rsid w:val="00B63675"/>
    <w:rsid w:val="00B639DD"/>
    <w:rsid w:val="00B63B92"/>
    <w:rsid w:val="00B63BC8"/>
    <w:rsid w:val="00B63F9F"/>
    <w:rsid w:val="00B64158"/>
    <w:rsid w:val="00B64244"/>
    <w:rsid w:val="00B6486C"/>
    <w:rsid w:val="00B6490D"/>
    <w:rsid w:val="00B6524E"/>
    <w:rsid w:val="00B6537B"/>
    <w:rsid w:val="00B659B9"/>
    <w:rsid w:val="00B65E80"/>
    <w:rsid w:val="00B6640C"/>
    <w:rsid w:val="00B66552"/>
    <w:rsid w:val="00B66ECA"/>
    <w:rsid w:val="00B670FF"/>
    <w:rsid w:val="00B67617"/>
    <w:rsid w:val="00B67802"/>
    <w:rsid w:val="00B678EE"/>
    <w:rsid w:val="00B67A32"/>
    <w:rsid w:val="00B67D33"/>
    <w:rsid w:val="00B67D66"/>
    <w:rsid w:val="00B67F69"/>
    <w:rsid w:val="00B67FA7"/>
    <w:rsid w:val="00B702E5"/>
    <w:rsid w:val="00B70415"/>
    <w:rsid w:val="00B7055A"/>
    <w:rsid w:val="00B70E76"/>
    <w:rsid w:val="00B711FF"/>
    <w:rsid w:val="00B71889"/>
    <w:rsid w:val="00B71E83"/>
    <w:rsid w:val="00B72562"/>
    <w:rsid w:val="00B72584"/>
    <w:rsid w:val="00B72ED2"/>
    <w:rsid w:val="00B73591"/>
    <w:rsid w:val="00B73710"/>
    <w:rsid w:val="00B7374D"/>
    <w:rsid w:val="00B739D9"/>
    <w:rsid w:val="00B73CDE"/>
    <w:rsid w:val="00B741B9"/>
    <w:rsid w:val="00B7443A"/>
    <w:rsid w:val="00B74A6A"/>
    <w:rsid w:val="00B74FA6"/>
    <w:rsid w:val="00B75227"/>
    <w:rsid w:val="00B7537A"/>
    <w:rsid w:val="00B75A1E"/>
    <w:rsid w:val="00B75A71"/>
    <w:rsid w:val="00B75B20"/>
    <w:rsid w:val="00B76738"/>
    <w:rsid w:val="00B76937"/>
    <w:rsid w:val="00B76B67"/>
    <w:rsid w:val="00B76F66"/>
    <w:rsid w:val="00B77273"/>
    <w:rsid w:val="00B778C3"/>
    <w:rsid w:val="00B77E68"/>
    <w:rsid w:val="00B803E6"/>
    <w:rsid w:val="00B80786"/>
    <w:rsid w:val="00B808A4"/>
    <w:rsid w:val="00B808CE"/>
    <w:rsid w:val="00B80B23"/>
    <w:rsid w:val="00B80C95"/>
    <w:rsid w:val="00B81057"/>
    <w:rsid w:val="00B815BF"/>
    <w:rsid w:val="00B81B85"/>
    <w:rsid w:val="00B81D03"/>
    <w:rsid w:val="00B81FE3"/>
    <w:rsid w:val="00B8236A"/>
    <w:rsid w:val="00B8255F"/>
    <w:rsid w:val="00B826F2"/>
    <w:rsid w:val="00B82818"/>
    <w:rsid w:val="00B82E73"/>
    <w:rsid w:val="00B831B4"/>
    <w:rsid w:val="00B833B2"/>
    <w:rsid w:val="00B836D3"/>
    <w:rsid w:val="00B8383B"/>
    <w:rsid w:val="00B839B7"/>
    <w:rsid w:val="00B83CAC"/>
    <w:rsid w:val="00B8415F"/>
    <w:rsid w:val="00B84D1B"/>
    <w:rsid w:val="00B84D2F"/>
    <w:rsid w:val="00B84EDB"/>
    <w:rsid w:val="00B84F62"/>
    <w:rsid w:val="00B8512E"/>
    <w:rsid w:val="00B85184"/>
    <w:rsid w:val="00B85CF1"/>
    <w:rsid w:val="00B862D6"/>
    <w:rsid w:val="00B862E4"/>
    <w:rsid w:val="00B865E4"/>
    <w:rsid w:val="00B866B4"/>
    <w:rsid w:val="00B8691E"/>
    <w:rsid w:val="00B86E7B"/>
    <w:rsid w:val="00B86F3E"/>
    <w:rsid w:val="00B878CA"/>
    <w:rsid w:val="00B8797D"/>
    <w:rsid w:val="00B879BB"/>
    <w:rsid w:val="00B90052"/>
    <w:rsid w:val="00B906E0"/>
    <w:rsid w:val="00B90731"/>
    <w:rsid w:val="00B90738"/>
    <w:rsid w:val="00B90CDB"/>
    <w:rsid w:val="00B90D0D"/>
    <w:rsid w:val="00B90D5A"/>
    <w:rsid w:val="00B90E20"/>
    <w:rsid w:val="00B91274"/>
    <w:rsid w:val="00B913AD"/>
    <w:rsid w:val="00B917C9"/>
    <w:rsid w:val="00B9197F"/>
    <w:rsid w:val="00B919BC"/>
    <w:rsid w:val="00B91A0C"/>
    <w:rsid w:val="00B91B05"/>
    <w:rsid w:val="00B91CF2"/>
    <w:rsid w:val="00B91DA9"/>
    <w:rsid w:val="00B9213A"/>
    <w:rsid w:val="00B92142"/>
    <w:rsid w:val="00B9214F"/>
    <w:rsid w:val="00B92838"/>
    <w:rsid w:val="00B9286E"/>
    <w:rsid w:val="00B92982"/>
    <w:rsid w:val="00B92B43"/>
    <w:rsid w:val="00B931A6"/>
    <w:rsid w:val="00B93358"/>
    <w:rsid w:val="00B933B8"/>
    <w:rsid w:val="00B93405"/>
    <w:rsid w:val="00B9364D"/>
    <w:rsid w:val="00B93938"/>
    <w:rsid w:val="00B93D36"/>
    <w:rsid w:val="00B93E2E"/>
    <w:rsid w:val="00B93FA1"/>
    <w:rsid w:val="00B93FB9"/>
    <w:rsid w:val="00B93FF7"/>
    <w:rsid w:val="00B940DF"/>
    <w:rsid w:val="00B949D2"/>
    <w:rsid w:val="00B95119"/>
    <w:rsid w:val="00B95121"/>
    <w:rsid w:val="00B95203"/>
    <w:rsid w:val="00B95C80"/>
    <w:rsid w:val="00B95D31"/>
    <w:rsid w:val="00B96064"/>
    <w:rsid w:val="00B960F0"/>
    <w:rsid w:val="00B961A0"/>
    <w:rsid w:val="00B964CD"/>
    <w:rsid w:val="00B964EE"/>
    <w:rsid w:val="00B9650F"/>
    <w:rsid w:val="00B96562"/>
    <w:rsid w:val="00B96B12"/>
    <w:rsid w:val="00B970A9"/>
    <w:rsid w:val="00B970F8"/>
    <w:rsid w:val="00B97A1F"/>
    <w:rsid w:val="00B97CC3"/>
    <w:rsid w:val="00B97D2B"/>
    <w:rsid w:val="00B97DB0"/>
    <w:rsid w:val="00BA025D"/>
    <w:rsid w:val="00BA071D"/>
    <w:rsid w:val="00BA0B74"/>
    <w:rsid w:val="00BA0EA4"/>
    <w:rsid w:val="00BA0EB3"/>
    <w:rsid w:val="00BA0F60"/>
    <w:rsid w:val="00BA12DC"/>
    <w:rsid w:val="00BA1661"/>
    <w:rsid w:val="00BA16FE"/>
    <w:rsid w:val="00BA1B58"/>
    <w:rsid w:val="00BA1E8C"/>
    <w:rsid w:val="00BA22FD"/>
    <w:rsid w:val="00BA23EB"/>
    <w:rsid w:val="00BA24CF"/>
    <w:rsid w:val="00BA29D5"/>
    <w:rsid w:val="00BA2A0B"/>
    <w:rsid w:val="00BA2C68"/>
    <w:rsid w:val="00BA3151"/>
    <w:rsid w:val="00BA3382"/>
    <w:rsid w:val="00BA35F5"/>
    <w:rsid w:val="00BA3692"/>
    <w:rsid w:val="00BA391A"/>
    <w:rsid w:val="00BA3969"/>
    <w:rsid w:val="00BA3A9B"/>
    <w:rsid w:val="00BA3C36"/>
    <w:rsid w:val="00BA3EB6"/>
    <w:rsid w:val="00BA3F26"/>
    <w:rsid w:val="00BA4184"/>
    <w:rsid w:val="00BA44BA"/>
    <w:rsid w:val="00BA453F"/>
    <w:rsid w:val="00BA4BCE"/>
    <w:rsid w:val="00BA4C3E"/>
    <w:rsid w:val="00BA4C65"/>
    <w:rsid w:val="00BA544E"/>
    <w:rsid w:val="00BA54C0"/>
    <w:rsid w:val="00BA5886"/>
    <w:rsid w:val="00BA58FA"/>
    <w:rsid w:val="00BA5A45"/>
    <w:rsid w:val="00BA5ADA"/>
    <w:rsid w:val="00BA5BBC"/>
    <w:rsid w:val="00BA5D85"/>
    <w:rsid w:val="00BA5F40"/>
    <w:rsid w:val="00BA6001"/>
    <w:rsid w:val="00BA6607"/>
    <w:rsid w:val="00BA67A1"/>
    <w:rsid w:val="00BA6CBD"/>
    <w:rsid w:val="00BA6E06"/>
    <w:rsid w:val="00BA7268"/>
    <w:rsid w:val="00BA72D2"/>
    <w:rsid w:val="00BA78AD"/>
    <w:rsid w:val="00BA7A05"/>
    <w:rsid w:val="00BA7BDE"/>
    <w:rsid w:val="00BA7C3A"/>
    <w:rsid w:val="00BB0032"/>
    <w:rsid w:val="00BB0252"/>
    <w:rsid w:val="00BB0276"/>
    <w:rsid w:val="00BB0285"/>
    <w:rsid w:val="00BB0314"/>
    <w:rsid w:val="00BB0459"/>
    <w:rsid w:val="00BB0906"/>
    <w:rsid w:val="00BB0956"/>
    <w:rsid w:val="00BB0D7F"/>
    <w:rsid w:val="00BB101E"/>
    <w:rsid w:val="00BB1239"/>
    <w:rsid w:val="00BB1364"/>
    <w:rsid w:val="00BB1367"/>
    <w:rsid w:val="00BB1541"/>
    <w:rsid w:val="00BB1792"/>
    <w:rsid w:val="00BB183A"/>
    <w:rsid w:val="00BB1D42"/>
    <w:rsid w:val="00BB1EFC"/>
    <w:rsid w:val="00BB2412"/>
    <w:rsid w:val="00BB2475"/>
    <w:rsid w:val="00BB2543"/>
    <w:rsid w:val="00BB2955"/>
    <w:rsid w:val="00BB29A7"/>
    <w:rsid w:val="00BB2B46"/>
    <w:rsid w:val="00BB2E16"/>
    <w:rsid w:val="00BB38C0"/>
    <w:rsid w:val="00BB3A95"/>
    <w:rsid w:val="00BB4171"/>
    <w:rsid w:val="00BB46C8"/>
    <w:rsid w:val="00BB4BAE"/>
    <w:rsid w:val="00BB4C11"/>
    <w:rsid w:val="00BB4DB1"/>
    <w:rsid w:val="00BB53DC"/>
    <w:rsid w:val="00BB58A6"/>
    <w:rsid w:val="00BB5AF3"/>
    <w:rsid w:val="00BB5AFB"/>
    <w:rsid w:val="00BB5F09"/>
    <w:rsid w:val="00BB65DF"/>
    <w:rsid w:val="00BB663E"/>
    <w:rsid w:val="00BB6888"/>
    <w:rsid w:val="00BB6E71"/>
    <w:rsid w:val="00BB7030"/>
    <w:rsid w:val="00BB7355"/>
    <w:rsid w:val="00BB73B5"/>
    <w:rsid w:val="00BB73DD"/>
    <w:rsid w:val="00BB75D1"/>
    <w:rsid w:val="00BB75D5"/>
    <w:rsid w:val="00BB7B6B"/>
    <w:rsid w:val="00BC0718"/>
    <w:rsid w:val="00BC07FE"/>
    <w:rsid w:val="00BC0878"/>
    <w:rsid w:val="00BC08E8"/>
    <w:rsid w:val="00BC0A74"/>
    <w:rsid w:val="00BC0C04"/>
    <w:rsid w:val="00BC0C8E"/>
    <w:rsid w:val="00BC0D27"/>
    <w:rsid w:val="00BC118B"/>
    <w:rsid w:val="00BC16A5"/>
    <w:rsid w:val="00BC16EF"/>
    <w:rsid w:val="00BC1960"/>
    <w:rsid w:val="00BC1A8B"/>
    <w:rsid w:val="00BC1CAD"/>
    <w:rsid w:val="00BC20AD"/>
    <w:rsid w:val="00BC2B40"/>
    <w:rsid w:val="00BC2B85"/>
    <w:rsid w:val="00BC2F57"/>
    <w:rsid w:val="00BC33D8"/>
    <w:rsid w:val="00BC3410"/>
    <w:rsid w:val="00BC3656"/>
    <w:rsid w:val="00BC3666"/>
    <w:rsid w:val="00BC381A"/>
    <w:rsid w:val="00BC3B19"/>
    <w:rsid w:val="00BC3B34"/>
    <w:rsid w:val="00BC3B6C"/>
    <w:rsid w:val="00BC4040"/>
    <w:rsid w:val="00BC4065"/>
    <w:rsid w:val="00BC4083"/>
    <w:rsid w:val="00BC4418"/>
    <w:rsid w:val="00BC4703"/>
    <w:rsid w:val="00BC490D"/>
    <w:rsid w:val="00BC49F9"/>
    <w:rsid w:val="00BC53DA"/>
    <w:rsid w:val="00BC540F"/>
    <w:rsid w:val="00BC559A"/>
    <w:rsid w:val="00BC5861"/>
    <w:rsid w:val="00BC58A4"/>
    <w:rsid w:val="00BC5F4E"/>
    <w:rsid w:val="00BC6477"/>
    <w:rsid w:val="00BC69BA"/>
    <w:rsid w:val="00BC69CF"/>
    <w:rsid w:val="00BC6CC5"/>
    <w:rsid w:val="00BC7138"/>
    <w:rsid w:val="00BC7180"/>
    <w:rsid w:val="00BC7362"/>
    <w:rsid w:val="00BC750C"/>
    <w:rsid w:val="00BC7F50"/>
    <w:rsid w:val="00BD0008"/>
    <w:rsid w:val="00BD01FE"/>
    <w:rsid w:val="00BD0663"/>
    <w:rsid w:val="00BD06BD"/>
    <w:rsid w:val="00BD07AA"/>
    <w:rsid w:val="00BD0889"/>
    <w:rsid w:val="00BD08A3"/>
    <w:rsid w:val="00BD091D"/>
    <w:rsid w:val="00BD095D"/>
    <w:rsid w:val="00BD0AF6"/>
    <w:rsid w:val="00BD0E0A"/>
    <w:rsid w:val="00BD0EE3"/>
    <w:rsid w:val="00BD1401"/>
    <w:rsid w:val="00BD147C"/>
    <w:rsid w:val="00BD15CF"/>
    <w:rsid w:val="00BD16FB"/>
    <w:rsid w:val="00BD1E2C"/>
    <w:rsid w:val="00BD20E1"/>
    <w:rsid w:val="00BD220C"/>
    <w:rsid w:val="00BD24BD"/>
    <w:rsid w:val="00BD252E"/>
    <w:rsid w:val="00BD2AD3"/>
    <w:rsid w:val="00BD2E0F"/>
    <w:rsid w:val="00BD3414"/>
    <w:rsid w:val="00BD37FF"/>
    <w:rsid w:val="00BD38E6"/>
    <w:rsid w:val="00BD3C7D"/>
    <w:rsid w:val="00BD3D8C"/>
    <w:rsid w:val="00BD42B6"/>
    <w:rsid w:val="00BD4698"/>
    <w:rsid w:val="00BD4A06"/>
    <w:rsid w:val="00BD4BA5"/>
    <w:rsid w:val="00BD4D6D"/>
    <w:rsid w:val="00BD4EE4"/>
    <w:rsid w:val="00BD51CA"/>
    <w:rsid w:val="00BD5419"/>
    <w:rsid w:val="00BD5424"/>
    <w:rsid w:val="00BD588C"/>
    <w:rsid w:val="00BD5A68"/>
    <w:rsid w:val="00BD5BE4"/>
    <w:rsid w:val="00BD5F7A"/>
    <w:rsid w:val="00BD62FF"/>
    <w:rsid w:val="00BD65AC"/>
    <w:rsid w:val="00BD6AE9"/>
    <w:rsid w:val="00BD6C50"/>
    <w:rsid w:val="00BD6D36"/>
    <w:rsid w:val="00BD703A"/>
    <w:rsid w:val="00BD7097"/>
    <w:rsid w:val="00BD7305"/>
    <w:rsid w:val="00BD79CF"/>
    <w:rsid w:val="00BE00F9"/>
    <w:rsid w:val="00BE0159"/>
    <w:rsid w:val="00BE0FD5"/>
    <w:rsid w:val="00BE1042"/>
    <w:rsid w:val="00BE128A"/>
    <w:rsid w:val="00BE189B"/>
    <w:rsid w:val="00BE1A1B"/>
    <w:rsid w:val="00BE1A4F"/>
    <w:rsid w:val="00BE1AC3"/>
    <w:rsid w:val="00BE1B5A"/>
    <w:rsid w:val="00BE1C5D"/>
    <w:rsid w:val="00BE1FFC"/>
    <w:rsid w:val="00BE20A0"/>
    <w:rsid w:val="00BE241C"/>
    <w:rsid w:val="00BE2777"/>
    <w:rsid w:val="00BE2C83"/>
    <w:rsid w:val="00BE33AB"/>
    <w:rsid w:val="00BE374F"/>
    <w:rsid w:val="00BE37F1"/>
    <w:rsid w:val="00BE386E"/>
    <w:rsid w:val="00BE3E4B"/>
    <w:rsid w:val="00BE3FC2"/>
    <w:rsid w:val="00BE4166"/>
    <w:rsid w:val="00BE43E2"/>
    <w:rsid w:val="00BE4999"/>
    <w:rsid w:val="00BE4AA4"/>
    <w:rsid w:val="00BE4EF9"/>
    <w:rsid w:val="00BE50B5"/>
    <w:rsid w:val="00BE5345"/>
    <w:rsid w:val="00BE538F"/>
    <w:rsid w:val="00BE5414"/>
    <w:rsid w:val="00BE54FA"/>
    <w:rsid w:val="00BE56B7"/>
    <w:rsid w:val="00BE5734"/>
    <w:rsid w:val="00BE579F"/>
    <w:rsid w:val="00BE5832"/>
    <w:rsid w:val="00BE585D"/>
    <w:rsid w:val="00BE5C37"/>
    <w:rsid w:val="00BE5DD5"/>
    <w:rsid w:val="00BE5ECF"/>
    <w:rsid w:val="00BE62EF"/>
    <w:rsid w:val="00BE66EB"/>
    <w:rsid w:val="00BE6742"/>
    <w:rsid w:val="00BE6B61"/>
    <w:rsid w:val="00BE6C38"/>
    <w:rsid w:val="00BE739B"/>
    <w:rsid w:val="00BE790C"/>
    <w:rsid w:val="00BE7D26"/>
    <w:rsid w:val="00BE7DA5"/>
    <w:rsid w:val="00BF011E"/>
    <w:rsid w:val="00BF043B"/>
    <w:rsid w:val="00BF043C"/>
    <w:rsid w:val="00BF0A86"/>
    <w:rsid w:val="00BF0BC8"/>
    <w:rsid w:val="00BF12BA"/>
    <w:rsid w:val="00BF1368"/>
    <w:rsid w:val="00BF1507"/>
    <w:rsid w:val="00BF17D4"/>
    <w:rsid w:val="00BF1B03"/>
    <w:rsid w:val="00BF1C3E"/>
    <w:rsid w:val="00BF1D1B"/>
    <w:rsid w:val="00BF2155"/>
    <w:rsid w:val="00BF25E1"/>
    <w:rsid w:val="00BF280B"/>
    <w:rsid w:val="00BF28C2"/>
    <w:rsid w:val="00BF2C03"/>
    <w:rsid w:val="00BF2DF6"/>
    <w:rsid w:val="00BF3290"/>
    <w:rsid w:val="00BF329D"/>
    <w:rsid w:val="00BF32C7"/>
    <w:rsid w:val="00BF33D8"/>
    <w:rsid w:val="00BF3412"/>
    <w:rsid w:val="00BF3544"/>
    <w:rsid w:val="00BF3A56"/>
    <w:rsid w:val="00BF3CFE"/>
    <w:rsid w:val="00BF408A"/>
    <w:rsid w:val="00BF40B4"/>
    <w:rsid w:val="00BF4106"/>
    <w:rsid w:val="00BF4194"/>
    <w:rsid w:val="00BF421F"/>
    <w:rsid w:val="00BF42D3"/>
    <w:rsid w:val="00BF459D"/>
    <w:rsid w:val="00BF4DE7"/>
    <w:rsid w:val="00BF4FCD"/>
    <w:rsid w:val="00BF5319"/>
    <w:rsid w:val="00BF5414"/>
    <w:rsid w:val="00BF5601"/>
    <w:rsid w:val="00BF56B0"/>
    <w:rsid w:val="00BF6411"/>
    <w:rsid w:val="00BF64AD"/>
    <w:rsid w:val="00BF6B83"/>
    <w:rsid w:val="00BF6BC6"/>
    <w:rsid w:val="00BF6C00"/>
    <w:rsid w:val="00BF6C58"/>
    <w:rsid w:val="00BF6CE9"/>
    <w:rsid w:val="00BF71A0"/>
    <w:rsid w:val="00BF73C7"/>
    <w:rsid w:val="00BF75D2"/>
    <w:rsid w:val="00BF7676"/>
    <w:rsid w:val="00BF787F"/>
    <w:rsid w:val="00BF7B9D"/>
    <w:rsid w:val="00BF7E5E"/>
    <w:rsid w:val="00C00152"/>
    <w:rsid w:val="00C003F2"/>
    <w:rsid w:val="00C0057A"/>
    <w:rsid w:val="00C005D5"/>
    <w:rsid w:val="00C00632"/>
    <w:rsid w:val="00C0081E"/>
    <w:rsid w:val="00C0141B"/>
    <w:rsid w:val="00C01741"/>
    <w:rsid w:val="00C01C20"/>
    <w:rsid w:val="00C01C79"/>
    <w:rsid w:val="00C01CE0"/>
    <w:rsid w:val="00C01CEA"/>
    <w:rsid w:val="00C01E56"/>
    <w:rsid w:val="00C01F60"/>
    <w:rsid w:val="00C01FDF"/>
    <w:rsid w:val="00C0224B"/>
    <w:rsid w:val="00C022FA"/>
    <w:rsid w:val="00C0249F"/>
    <w:rsid w:val="00C02566"/>
    <w:rsid w:val="00C02AE9"/>
    <w:rsid w:val="00C02AEE"/>
    <w:rsid w:val="00C02B4A"/>
    <w:rsid w:val="00C02C23"/>
    <w:rsid w:val="00C02C42"/>
    <w:rsid w:val="00C03393"/>
    <w:rsid w:val="00C03663"/>
    <w:rsid w:val="00C0367A"/>
    <w:rsid w:val="00C03828"/>
    <w:rsid w:val="00C03CAA"/>
    <w:rsid w:val="00C0410C"/>
    <w:rsid w:val="00C047F1"/>
    <w:rsid w:val="00C04D31"/>
    <w:rsid w:val="00C04E82"/>
    <w:rsid w:val="00C04F16"/>
    <w:rsid w:val="00C051F8"/>
    <w:rsid w:val="00C05397"/>
    <w:rsid w:val="00C05402"/>
    <w:rsid w:val="00C05483"/>
    <w:rsid w:val="00C057DB"/>
    <w:rsid w:val="00C057F1"/>
    <w:rsid w:val="00C05A14"/>
    <w:rsid w:val="00C05B7A"/>
    <w:rsid w:val="00C05FBF"/>
    <w:rsid w:val="00C0614F"/>
    <w:rsid w:val="00C06159"/>
    <w:rsid w:val="00C064BF"/>
    <w:rsid w:val="00C065CD"/>
    <w:rsid w:val="00C06663"/>
    <w:rsid w:val="00C0675D"/>
    <w:rsid w:val="00C068C9"/>
    <w:rsid w:val="00C06AFE"/>
    <w:rsid w:val="00C06CE2"/>
    <w:rsid w:val="00C07395"/>
    <w:rsid w:val="00C077E7"/>
    <w:rsid w:val="00C079B2"/>
    <w:rsid w:val="00C07D84"/>
    <w:rsid w:val="00C102BB"/>
    <w:rsid w:val="00C10426"/>
    <w:rsid w:val="00C10677"/>
    <w:rsid w:val="00C1071C"/>
    <w:rsid w:val="00C10B46"/>
    <w:rsid w:val="00C11355"/>
    <w:rsid w:val="00C11B7C"/>
    <w:rsid w:val="00C12056"/>
    <w:rsid w:val="00C12066"/>
    <w:rsid w:val="00C12908"/>
    <w:rsid w:val="00C12BF3"/>
    <w:rsid w:val="00C12C91"/>
    <w:rsid w:val="00C130E6"/>
    <w:rsid w:val="00C13580"/>
    <w:rsid w:val="00C13895"/>
    <w:rsid w:val="00C14177"/>
    <w:rsid w:val="00C142BB"/>
    <w:rsid w:val="00C14BE9"/>
    <w:rsid w:val="00C1501D"/>
    <w:rsid w:val="00C150A5"/>
    <w:rsid w:val="00C150FE"/>
    <w:rsid w:val="00C15AEA"/>
    <w:rsid w:val="00C16183"/>
    <w:rsid w:val="00C16522"/>
    <w:rsid w:val="00C16798"/>
    <w:rsid w:val="00C1719F"/>
    <w:rsid w:val="00C1733A"/>
    <w:rsid w:val="00C17829"/>
    <w:rsid w:val="00C17C01"/>
    <w:rsid w:val="00C17DD0"/>
    <w:rsid w:val="00C20001"/>
    <w:rsid w:val="00C2005E"/>
    <w:rsid w:val="00C20332"/>
    <w:rsid w:val="00C203A1"/>
    <w:rsid w:val="00C20564"/>
    <w:rsid w:val="00C20AC7"/>
    <w:rsid w:val="00C20D45"/>
    <w:rsid w:val="00C20E35"/>
    <w:rsid w:val="00C2112B"/>
    <w:rsid w:val="00C21370"/>
    <w:rsid w:val="00C214CD"/>
    <w:rsid w:val="00C21721"/>
    <w:rsid w:val="00C21B8D"/>
    <w:rsid w:val="00C21ECA"/>
    <w:rsid w:val="00C22260"/>
    <w:rsid w:val="00C2239F"/>
    <w:rsid w:val="00C224C9"/>
    <w:rsid w:val="00C22581"/>
    <w:rsid w:val="00C226BA"/>
    <w:rsid w:val="00C22AE7"/>
    <w:rsid w:val="00C22B90"/>
    <w:rsid w:val="00C22D06"/>
    <w:rsid w:val="00C230BD"/>
    <w:rsid w:val="00C23233"/>
    <w:rsid w:val="00C23254"/>
    <w:rsid w:val="00C23329"/>
    <w:rsid w:val="00C23352"/>
    <w:rsid w:val="00C234AF"/>
    <w:rsid w:val="00C23AD4"/>
    <w:rsid w:val="00C23B4F"/>
    <w:rsid w:val="00C23E10"/>
    <w:rsid w:val="00C23F97"/>
    <w:rsid w:val="00C242C0"/>
    <w:rsid w:val="00C24ADC"/>
    <w:rsid w:val="00C25185"/>
    <w:rsid w:val="00C2539C"/>
    <w:rsid w:val="00C2544A"/>
    <w:rsid w:val="00C25514"/>
    <w:rsid w:val="00C256BF"/>
    <w:rsid w:val="00C258D5"/>
    <w:rsid w:val="00C25D80"/>
    <w:rsid w:val="00C26162"/>
    <w:rsid w:val="00C26818"/>
    <w:rsid w:val="00C26847"/>
    <w:rsid w:val="00C26967"/>
    <w:rsid w:val="00C26A18"/>
    <w:rsid w:val="00C26D35"/>
    <w:rsid w:val="00C27030"/>
    <w:rsid w:val="00C27494"/>
    <w:rsid w:val="00C278CF"/>
    <w:rsid w:val="00C27945"/>
    <w:rsid w:val="00C27FC7"/>
    <w:rsid w:val="00C301D1"/>
    <w:rsid w:val="00C30B54"/>
    <w:rsid w:val="00C30C8E"/>
    <w:rsid w:val="00C313F6"/>
    <w:rsid w:val="00C3142B"/>
    <w:rsid w:val="00C317E3"/>
    <w:rsid w:val="00C31CCE"/>
    <w:rsid w:val="00C31D26"/>
    <w:rsid w:val="00C32788"/>
    <w:rsid w:val="00C327F9"/>
    <w:rsid w:val="00C3313D"/>
    <w:rsid w:val="00C336D6"/>
    <w:rsid w:val="00C33773"/>
    <w:rsid w:val="00C3390C"/>
    <w:rsid w:val="00C33C9F"/>
    <w:rsid w:val="00C33FFF"/>
    <w:rsid w:val="00C3433B"/>
    <w:rsid w:val="00C343D4"/>
    <w:rsid w:val="00C345E5"/>
    <w:rsid w:val="00C34797"/>
    <w:rsid w:val="00C34F09"/>
    <w:rsid w:val="00C35029"/>
    <w:rsid w:val="00C35258"/>
    <w:rsid w:val="00C35396"/>
    <w:rsid w:val="00C355F3"/>
    <w:rsid w:val="00C359E3"/>
    <w:rsid w:val="00C35CC8"/>
    <w:rsid w:val="00C35E1F"/>
    <w:rsid w:val="00C35E76"/>
    <w:rsid w:val="00C35F4A"/>
    <w:rsid w:val="00C36022"/>
    <w:rsid w:val="00C360C3"/>
    <w:rsid w:val="00C36338"/>
    <w:rsid w:val="00C363DF"/>
    <w:rsid w:val="00C36672"/>
    <w:rsid w:val="00C3670F"/>
    <w:rsid w:val="00C36C49"/>
    <w:rsid w:val="00C36CF3"/>
    <w:rsid w:val="00C36D36"/>
    <w:rsid w:val="00C36DA1"/>
    <w:rsid w:val="00C36E5F"/>
    <w:rsid w:val="00C3719B"/>
    <w:rsid w:val="00C37278"/>
    <w:rsid w:val="00C375BD"/>
    <w:rsid w:val="00C37604"/>
    <w:rsid w:val="00C376A5"/>
    <w:rsid w:val="00C377E0"/>
    <w:rsid w:val="00C37853"/>
    <w:rsid w:val="00C37D2F"/>
    <w:rsid w:val="00C40274"/>
    <w:rsid w:val="00C4028B"/>
    <w:rsid w:val="00C405F4"/>
    <w:rsid w:val="00C406E3"/>
    <w:rsid w:val="00C40710"/>
    <w:rsid w:val="00C4085D"/>
    <w:rsid w:val="00C40D73"/>
    <w:rsid w:val="00C40D8B"/>
    <w:rsid w:val="00C40E99"/>
    <w:rsid w:val="00C412E2"/>
    <w:rsid w:val="00C41316"/>
    <w:rsid w:val="00C4131A"/>
    <w:rsid w:val="00C41366"/>
    <w:rsid w:val="00C4164F"/>
    <w:rsid w:val="00C41699"/>
    <w:rsid w:val="00C4190A"/>
    <w:rsid w:val="00C41921"/>
    <w:rsid w:val="00C41A86"/>
    <w:rsid w:val="00C41C52"/>
    <w:rsid w:val="00C4208E"/>
    <w:rsid w:val="00C4212E"/>
    <w:rsid w:val="00C4230C"/>
    <w:rsid w:val="00C42566"/>
    <w:rsid w:val="00C4262B"/>
    <w:rsid w:val="00C427C3"/>
    <w:rsid w:val="00C42AFF"/>
    <w:rsid w:val="00C42C25"/>
    <w:rsid w:val="00C42C3A"/>
    <w:rsid w:val="00C42DE9"/>
    <w:rsid w:val="00C42F26"/>
    <w:rsid w:val="00C42F75"/>
    <w:rsid w:val="00C43FC3"/>
    <w:rsid w:val="00C4417C"/>
    <w:rsid w:val="00C44E44"/>
    <w:rsid w:val="00C4512A"/>
    <w:rsid w:val="00C451EA"/>
    <w:rsid w:val="00C45235"/>
    <w:rsid w:val="00C456C9"/>
    <w:rsid w:val="00C457CC"/>
    <w:rsid w:val="00C45A83"/>
    <w:rsid w:val="00C46108"/>
    <w:rsid w:val="00C46B86"/>
    <w:rsid w:val="00C47191"/>
    <w:rsid w:val="00C472CE"/>
    <w:rsid w:val="00C4738B"/>
    <w:rsid w:val="00C474D2"/>
    <w:rsid w:val="00C478EB"/>
    <w:rsid w:val="00C479C9"/>
    <w:rsid w:val="00C47A45"/>
    <w:rsid w:val="00C47B9A"/>
    <w:rsid w:val="00C47C42"/>
    <w:rsid w:val="00C5037A"/>
    <w:rsid w:val="00C50BE0"/>
    <w:rsid w:val="00C50C7B"/>
    <w:rsid w:val="00C50C9F"/>
    <w:rsid w:val="00C50D21"/>
    <w:rsid w:val="00C51094"/>
    <w:rsid w:val="00C51280"/>
    <w:rsid w:val="00C5135C"/>
    <w:rsid w:val="00C515B8"/>
    <w:rsid w:val="00C5165F"/>
    <w:rsid w:val="00C5187F"/>
    <w:rsid w:val="00C518AC"/>
    <w:rsid w:val="00C51B53"/>
    <w:rsid w:val="00C51E80"/>
    <w:rsid w:val="00C51E9D"/>
    <w:rsid w:val="00C52025"/>
    <w:rsid w:val="00C52547"/>
    <w:rsid w:val="00C5258A"/>
    <w:rsid w:val="00C52E02"/>
    <w:rsid w:val="00C52F43"/>
    <w:rsid w:val="00C53070"/>
    <w:rsid w:val="00C53177"/>
    <w:rsid w:val="00C53C33"/>
    <w:rsid w:val="00C53F82"/>
    <w:rsid w:val="00C541F0"/>
    <w:rsid w:val="00C542AE"/>
    <w:rsid w:val="00C546C1"/>
    <w:rsid w:val="00C54C0F"/>
    <w:rsid w:val="00C54C39"/>
    <w:rsid w:val="00C54ECF"/>
    <w:rsid w:val="00C54F5A"/>
    <w:rsid w:val="00C55399"/>
    <w:rsid w:val="00C55688"/>
    <w:rsid w:val="00C5591F"/>
    <w:rsid w:val="00C55C37"/>
    <w:rsid w:val="00C55C3F"/>
    <w:rsid w:val="00C561E0"/>
    <w:rsid w:val="00C56206"/>
    <w:rsid w:val="00C5675C"/>
    <w:rsid w:val="00C56B5C"/>
    <w:rsid w:val="00C56D52"/>
    <w:rsid w:val="00C573D9"/>
    <w:rsid w:val="00C574AC"/>
    <w:rsid w:val="00C57553"/>
    <w:rsid w:val="00C57AFA"/>
    <w:rsid w:val="00C57C3A"/>
    <w:rsid w:val="00C60366"/>
    <w:rsid w:val="00C603A5"/>
    <w:rsid w:val="00C603DD"/>
    <w:rsid w:val="00C603EB"/>
    <w:rsid w:val="00C60637"/>
    <w:rsid w:val="00C60795"/>
    <w:rsid w:val="00C609B6"/>
    <w:rsid w:val="00C60A4C"/>
    <w:rsid w:val="00C60D48"/>
    <w:rsid w:val="00C60DA1"/>
    <w:rsid w:val="00C60E2B"/>
    <w:rsid w:val="00C60F3C"/>
    <w:rsid w:val="00C61A0F"/>
    <w:rsid w:val="00C61AE0"/>
    <w:rsid w:val="00C61B5D"/>
    <w:rsid w:val="00C61DDF"/>
    <w:rsid w:val="00C621AD"/>
    <w:rsid w:val="00C621B5"/>
    <w:rsid w:val="00C6286F"/>
    <w:rsid w:val="00C628A4"/>
    <w:rsid w:val="00C629BD"/>
    <w:rsid w:val="00C62EEB"/>
    <w:rsid w:val="00C62FF0"/>
    <w:rsid w:val="00C6307E"/>
    <w:rsid w:val="00C63591"/>
    <w:rsid w:val="00C636EC"/>
    <w:rsid w:val="00C640BD"/>
    <w:rsid w:val="00C643B8"/>
    <w:rsid w:val="00C64D3D"/>
    <w:rsid w:val="00C64D81"/>
    <w:rsid w:val="00C64F5D"/>
    <w:rsid w:val="00C651B8"/>
    <w:rsid w:val="00C6541B"/>
    <w:rsid w:val="00C65883"/>
    <w:rsid w:val="00C65DD9"/>
    <w:rsid w:val="00C65EF2"/>
    <w:rsid w:val="00C660EE"/>
    <w:rsid w:val="00C661B9"/>
    <w:rsid w:val="00C66A41"/>
    <w:rsid w:val="00C66AA6"/>
    <w:rsid w:val="00C66CFB"/>
    <w:rsid w:val="00C66D37"/>
    <w:rsid w:val="00C671EA"/>
    <w:rsid w:val="00C671FC"/>
    <w:rsid w:val="00C6767B"/>
    <w:rsid w:val="00C67C5F"/>
    <w:rsid w:val="00C67EBE"/>
    <w:rsid w:val="00C7007F"/>
    <w:rsid w:val="00C700BB"/>
    <w:rsid w:val="00C702BD"/>
    <w:rsid w:val="00C70339"/>
    <w:rsid w:val="00C70651"/>
    <w:rsid w:val="00C706FA"/>
    <w:rsid w:val="00C70971"/>
    <w:rsid w:val="00C70BC0"/>
    <w:rsid w:val="00C70BCF"/>
    <w:rsid w:val="00C70DD8"/>
    <w:rsid w:val="00C70F77"/>
    <w:rsid w:val="00C710CE"/>
    <w:rsid w:val="00C7128E"/>
    <w:rsid w:val="00C71696"/>
    <w:rsid w:val="00C71B51"/>
    <w:rsid w:val="00C71EAF"/>
    <w:rsid w:val="00C7261E"/>
    <w:rsid w:val="00C726C6"/>
    <w:rsid w:val="00C72A7A"/>
    <w:rsid w:val="00C72B30"/>
    <w:rsid w:val="00C72B38"/>
    <w:rsid w:val="00C731BA"/>
    <w:rsid w:val="00C73646"/>
    <w:rsid w:val="00C738B3"/>
    <w:rsid w:val="00C738D0"/>
    <w:rsid w:val="00C738D2"/>
    <w:rsid w:val="00C73C2E"/>
    <w:rsid w:val="00C73E01"/>
    <w:rsid w:val="00C73F76"/>
    <w:rsid w:val="00C74199"/>
    <w:rsid w:val="00C74449"/>
    <w:rsid w:val="00C7447E"/>
    <w:rsid w:val="00C74498"/>
    <w:rsid w:val="00C745DF"/>
    <w:rsid w:val="00C74694"/>
    <w:rsid w:val="00C7488C"/>
    <w:rsid w:val="00C74E1E"/>
    <w:rsid w:val="00C74EE0"/>
    <w:rsid w:val="00C750EE"/>
    <w:rsid w:val="00C7522F"/>
    <w:rsid w:val="00C754AD"/>
    <w:rsid w:val="00C75A2F"/>
    <w:rsid w:val="00C75C5C"/>
    <w:rsid w:val="00C75D99"/>
    <w:rsid w:val="00C75DBC"/>
    <w:rsid w:val="00C7614F"/>
    <w:rsid w:val="00C761CC"/>
    <w:rsid w:val="00C761E2"/>
    <w:rsid w:val="00C76221"/>
    <w:rsid w:val="00C76340"/>
    <w:rsid w:val="00C767A9"/>
    <w:rsid w:val="00C76867"/>
    <w:rsid w:val="00C76897"/>
    <w:rsid w:val="00C769ED"/>
    <w:rsid w:val="00C76A62"/>
    <w:rsid w:val="00C76ED1"/>
    <w:rsid w:val="00C76F71"/>
    <w:rsid w:val="00C7746E"/>
    <w:rsid w:val="00C775C0"/>
    <w:rsid w:val="00C77AB8"/>
    <w:rsid w:val="00C77CB6"/>
    <w:rsid w:val="00C77FD6"/>
    <w:rsid w:val="00C801E1"/>
    <w:rsid w:val="00C802CB"/>
    <w:rsid w:val="00C80389"/>
    <w:rsid w:val="00C807CA"/>
    <w:rsid w:val="00C80C11"/>
    <w:rsid w:val="00C80D2C"/>
    <w:rsid w:val="00C8105C"/>
    <w:rsid w:val="00C81373"/>
    <w:rsid w:val="00C813B5"/>
    <w:rsid w:val="00C8153A"/>
    <w:rsid w:val="00C81851"/>
    <w:rsid w:val="00C8190F"/>
    <w:rsid w:val="00C81B5F"/>
    <w:rsid w:val="00C81B92"/>
    <w:rsid w:val="00C81CB3"/>
    <w:rsid w:val="00C82802"/>
    <w:rsid w:val="00C82977"/>
    <w:rsid w:val="00C82BB4"/>
    <w:rsid w:val="00C830D5"/>
    <w:rsid w:val="00C83380"/>
    <w:rsid w:val="00C83927"/>
    <w:rsid w:val="00C839BD"/>
    <w:rsid w:val="00C83B2E"/>
    <w:rsid w:val="00C83DFF"/>
    <w:rsid w:val="00C84625"/>
    <w:rsid w:val="00C8476D"/>
    <w:rsid w:val="00C84CF5"/>
    <w:rsid w:val="00C84E71"/>
    <w:rsid w:val="00C85240"/>
    <w:rsid w:val="00C85756"/>
    <w:rsid w:val="00C85B74"/>
    <w:rsid w:val="00C85F2B"/>
    <w:rsid w:val="00C85F5C"/>
    <w:rsid w:val="00C86473"/>
    <w:rsid w:val="00C8675A"/>
    <w:rsid w:val="00C86787"/>
    <w:rsid w:val="00C870FC"/>
    <w:rsid w:val="00C8725B"/>
    <w:rsid w:val="00C87275"/>
    <w:rsid w:val="00C87A5D"/>
    <w:rsid w:val="00C87B57"/>
    <w:rsid w:val="00C87CAA"/>
    <w:rsid w:val="00C87D71"/>
    <w:rsid w:val="00C87E0A"/>
    <w:rsid w:val="00C90081"/>
    <w:rsid w:val="00C90655"/>
    <w:rsid w:val="00C908BB"/>
    <w:rsid w:val="00C9099A"/>
    <w:rsid w:val="00C909C9"/>
    <w:rsid w:val="00C90D7F"/>
    <w:rsid w:val="00C90FBA"/>
    <w:rsid w:val="00C910DA"/>
    <w:rsid w:val="00C911BE"/>
    <w:rsid w:val="00C91334"/>
    <w:rsid w:val="00C9133A"/>
    <w:rsid w:val="00C9153D"/>
    <w:rsid w:val="00C91A7E"/>
    <w:rsid w:val="00C91E78"/>
    <w:rsid w:val="00C91F80"/>
    <w:rsid w:val="00C921CC"/>
    <w:rsid w:val="00C9280E"/>
    <w:rsid w:val="00C92AD9"/>
    <w:rsid w:val="00C92EB7"/>
    <w:rsid w:val="00C93403"/>
    <w:rsid w:val="00C935A5"/>
    <w:rsid w:val="00C9371D"/>
    <w:rsid w:val="00C93F82"/>
    <w:rsid w:val="00C9440F"/>
    <w:rsid w:val="00C9449D"/>
    <w:rsid w:val="00C94600"/>
    <w:rsid w:val="00C947C5"/>
    <w:rsid w:val="00C94CD6"/>
    <w:rsid w:val="00C94EE5"/>
    <w:rsid w:val="00C95300"/>
    <w:rsid w:val="00C955D9"/>
    <w:rsid w:val="00C961BF"/>
    <w:rsid w:val="00C9621E"/>
    <w:rsid w:val="00C96373"/>
    <w:rsid w:val="00C968A2"/>
    <w:rsid w:val="00C968F7"/>
    <w:rsid w:val="00C96B60"/>
    <w:rsid w:val="00C97584"/>
    <w:rsid w:val="00C97835"/>
    <w:rsid w:val="00C978BB"/>
    <w:rsid w:val="00C97AFC"/>
    <w:rsid w:val="00C97C2A"/>
    <w:rsid w:val="00CA007E"/>
    <w:rsid w:val="00CA0402"/>
    <w:rsid w:val="00CA0480"/>
    <w:rsid w:val="00CA04CF"/>
    <w:rsid w:val="00CA0597"/>
    <w:rsid w:val="00CA05DC"/>
    <w:rsid w:val="00CA075A"/>
    <w:rsid w:val="00CA0B52"/>
    <w:rsid w:val="00CA0B7A"/>
    <w:rsid w:val="00CA0D49"/>
    <w:rsid w:val="00CA0E4B"/>
    <w:rsid w:val="00CA1136"/>
    <w:rsid w:val="00CA12C4"/>
    <w:rsid w:val="00CA18D1"/>
    <w:rsid w:val="00CA18DB"/>
    <w:rsid w:val="00CA1A0E"/>
    <w:rsid w:val="00CA1BFA"/>
    <w:rsid w:val="00CA20A9"/>
    <w:rsid w:val="00CA22ED"/>
    <w:rsid w:val="00CA2A60"/>
    <w:rsid w:val="00CA2B9C"/>
    <w:rsid w:val="00CA2C3A"/>
    <w:rsid w:val="00CA2ED4"/>
    <w:rsid w:val="00CA316C"/>
    <w:rsid w:val="00CA3B9B"/>
    <w:rsid w:val="00CA3E95"/>
    <w:rsid w:val="00CA400B"/>
    <w:rsid w:val="00CA4492"/>
    <w:rsid w:val="00CA4651"/>
    <w:rsid w:val="00CA4876"/>
    <w:rsid w:val="00CA49A1"/>
    <w:rsid w:val="00CA49D3"/>
    <w:rsid w:val="00CA4AF4"/>
    <w:rsid w:val="00CA4C8F"/>
    <w:rsid w:val="00CA4CE8"/>
    <w:rsid w:val="00CA4F97"/>
    <w:rsid w:val="00CA541C"/>
    <w:rsid w:val="00CA5B6F"/>
    <w:rsid w:val="00CA6007"/>
    <w:rsid w:val="00CA6953"/>
    <w:rsid w:val="00CA6AB0"/>
    <w:rsid w:val="00CA6B7E"/>
    <w:rsid w:val="00CA6DBA"/>
    <w:rsid w:val="00CA6E5D"/>
    <w:rsid w:val="00CA72A5"/>
    <w:rsid w:val="00CA7753"/>
    <w:rsid w:val="00CA797A"/>
    <w:rsid w:val="00CA7A06"/>
    <w:rsid w:val="00CA7FF5"/>
    <w:rsid w:val="00CB01DA"/>
    <w:rsid w:val="00CB0336"/>
    <w:rsid w:val="00CB0A11"/>
    <w:rsid w:val="00CB0E3B"/>
    <w:rsid w:val="00CB112A"/>
    <w:rsid w:val="00CB11E1"/>
    <w:rsid w:val="00CB14BD"/>
    <w:rsid w:val="00CB16C9"/>
    <w:rsid w:val="00CB1A44"/>
    <w:rsid w:val="00CB1E48"/>
    <w:rsid w:val="00CB2145"/>
    <w:rsid w:val="00CB2767"/>
    <w:rsid w:val="00CB29A6"/>
    <w:rsid w:val="00CB2CE4"/>
    <w:rsid w:val="00CB2D8F"/>
    <w:rsid w:val="00CB3030"/>
    <w:rsid w:val="00CB31A9"/>
    <w:rsid w:val="00CB327C"/>
    <w:rsid w:val="00CB339C"/>
    <w:rsid w:val="00CB3792"/>
    <w:rsid w:val="00CB37E2"/>
    <w:rsid w:val="00CB383A"/>
    <w:rsid w:val="00CB3CC1"/>
    <w:rsid w:val="00CB3DCE"/>
    <w:rsid w:val="00CB3EE2"/>
    <w:rsid w:val="00CB3F73"/>
    <w:rsid w:val="00CB4252"/>
    <w:rsid w:val="00CB47EF"/>
    <w:rsid w:val="00CB4935"/>
    <w:rsid w:val="00CB4BF1"/>
    <w:rsid w:val="00CB4CED"/>
    <w:rsid w:val="00CB4FBD"/>
    <w:rsid w:val="00CB5654"/>
    <w:rsid w:val="00CB5818"/>
    <w:rsid w:val="00CB58E3"/>
    <w:rsid w:val="00CB5BE3"/>
    <w:rsid w:val="00CB5F5A"/>
    <w:rsid w:val="00CB6065"/>
    <w:rsid w:val="00CB62EA"/>
    <w:rsid w:val="00CB67A7"/>
    <w:rsid w:val="00CB6DE2"/>
    <w:rsid w:val="00CB7047"/>
    <w:rsid w:val="00CB7D14"/>
    <w:rsid w:val="00CB7F44"/>
    <w:rsid w:val="00CC01CF"/>
    <w:rsid w:val="00CC0203"/>
    <w:rsid w:val="00CC02AF"/>
    <w:rsid w:val="00CC03AF"/>
    <w:rsid w:val="00CC044A"/>
    <w:rsid w:val="00CC0CCB"/>
    <w:rsid w:val="00CC1309"/>
    <w:rsid w:val="00CC14EF"/>
    <w:rsid w:val="00CC1596"/>
    <w:rsid w:val="00CC17C1"/>
    <w:rsid w:val="00CC196D"/>
    <w:rsid w:val="00CC1AEB"/>
    <w:rsid w:val="00CC1BC3"/>
    <w:rsid w:val="00CC1E97"/>
    <w:rsid w:val="00CC1FA3"/>
    <w:rsid w:val="00CC275A"/>
    <w:rsid w:val="00CC2778"/>
    <w:rsid w:val="00CC2ED6"/>
    <w:rsid w:val="00CC2FED"/>
    <w:rsid w:val="00CC3053"/>
    <w:rsid w:val="00CC3202"/>
    <w:rsid w:val="00CC3842"/>
    <w:rsid w:val="00CC384D"/>
    <w:rsid w:val="00CC3894"/>
    <w:rsid w:val="00CC3B2B"/>
    <w:rsid w:val="00CC425B"/>
    <w:rsid w:val="00CC46E1"/>
    <w:rsid w:val="00CC4844"/>
    <w:rsid w:val="00CC49AE"/>
    <w:rsid w:val="00CC524D"/>
    <w:rsid w:val="00CC5393"/>
    <w:rsid w:val="00CC5471"/>
    <w:rsid w:val="00CC548D"/>
    <w:rsid w:val="00CC57AD"/>
    <w:rsid w:val="00CC57C3"/>
    <w:rsid w:val="00CC59B2"/>
    <w:rsid w:val="00CC5C52"/>
    <w:rsid w:val="00CC5EF1"/>
    <w:rsid w:val="00CC5FF2"/>
    <w:rsid w:val="00CC6329"/>
    <w:rsid w:val="00CC65A4"/>
    <w:rsid w:val="00CC6C1D"/>
    <w:rsid w:val="00CC6C7A"/>
    <w:rsid w:val="00CC6DD8"/>
    <w:rsid w:val="00CC6F15"/>
    <w:rsid w:val="00CC6FE6"/>
    <w:rsid w:val="00CC70A1"/>
    <w:rsid w:val="00CC7515"/>
    <w:rsid w:val="00CC7B9F"/>
    <w:rsid w:val="00CC7BD0"/>
    <w:rsid w:val="00CC7F38"/>
    <w:rsid w:val="00CC7FED"/>
    <w:rsid w:val="00CD0294"/>
    <w:rsid w:val="00CD035C"/>
    <w:rsid w:val="00CD043A"/>
    <w:rsid w:val="00CD046A"/>
    <w:rsid w:val="00CD0BAB"/>
    <w:rsid w:val="00CD0D6D"/>
    <w:rsid w:val="00CD0EB5"/>
    <w:rsid w:val="00CD0ECC"/>
    <w:rsid w:val="00CD1372"/>
    <w:rsid w:val="00CD1498"/>
    <w:rsid w:val="00CD157B"/>
    <w:rsid w:val="00CD1AA6"/>
    <w:rsid w:val="00CD1EC4"/>
    <w:rsid w:val="00CD2244"/>
    <w:rsid w:val="00CD2D3F"/>
    <w:rsid w:val="00CD2DF0"/>
    <w:rsid w:val="00CD3025"/>
    <w:rsid w:val="00CD31A9"/>
    <w:rsid w:val="00CD34A7"/>
    <w:rsid w:val="00CD34C7"/>
    <w:rsid w:val="00CD3747"/>
    <w:rsid w:val="00CD3A5B"/>
    <w:rsid w:val="00CD3E36"/>
    <w:rsid w:val="00CD4697"/>
    <w:rsid w:val="00CD46EE"/>
    <w:rsid w:val="00CD4716"/>
    <w:rsid w:val="00CD497D"/>
    <w:rsid w:val="00CD4C64"/>
    <w:rsid w:val="00CD518C"/>
    <w:rsid w:val="00CD51BD"/>
    <w:rsid w:val="00CD54E4"/>
    <w:rsid w:val="00CD55F3"/>
    <w:rsid w:val="00CD5614"/>
    <w:rsid w:val="00CD593F"/>
    <w:rsid w:val="00CD5F17"/>
    <w:rsid w:val="00CD625D"/>
    <w:rsid w:val="00CD6369"/>
    <w:rsid w:val="00CD6469"/>
    <w:rsid w:val="00CD6485"/>
    <w:rsid w:val="00CD6638"/>
    <w:rsid w:val="00CD6A24"/>
    <w:rsid w:val="00CD6F82"/>
    <w:rsid w:val="00CD6FBB"/>
    <w:rsid w:val="00CD72D9"/>
    <w:rsid w:val="00CD747D"/>
    <w:rsid w:val="00CD78F9"/>
    <w:rsid w:val="00CE0343"/>
    <w:rsid w:val="00CE04A1"/>
    <w:rsid w:val="00CE1566"/>
    <w:rsid w:val="00CE15FB"/>
    <w:rsid w:val="00CE20B7"/>
    <w:rsid w:val="00CE21B4"/>
    <w:rsid w:val="00CE24EF"/>
    <w:rsid w:val="00CE27C1"/>
    <w:rsid w:val="00CE290A"/>
    <w:rsid w:val="00CE2A93"/>
    <w:rsid w:val="00CE2D20"/>
    <w:rsid w:val="00CE2E3A"/>
    <w:rsid w:val="00CE2E8A"/>
    <w:rsid w:val="00CE3018"/>
    <w:rsid w:val="00CE30BC"/>
    <w:rsid w:val="00CE321A"/>
    <w:rsid w:val="00CE32FC"/>
    <w:rsid w:val="00CE3620"/>
    <w:rsid w:val="00CE3999"/>
    <w:rsid w:val="00CE3B96"/>
    <w:rsid w:val="00CE3C3D"/>
    <w:rsid w:val="00CE3C8D"/>
    <w:rsid w:val="00CE4392"/>
    <w:rsid w:val="00CE455C"/>
    <w:rsid w:val="00CE4D04"/>
    <w:rsid w:val="00CE4D64"/>
    <w:rsid w:val="00CE564A"/>
    <w:rsid w:val="00CE59A5"/>
    <w:rsid w:val="00CE59F8"/>
    <w:rsid w:val="00CE5B82"/>
    <w:rsid w:val="00CE5D5A"/>
    <w:rsid w:val="00CE6483"/>
    <w:rsid w:val="00CE6560"/>
    <w:rsid w:val="00CE676C"/>
    <w:rsid w:val="00CE686A"/>
    <w:rsid w:val="00CE6C42"/>
    <w:rsid w:val="00CE6C8C"/>
    <w:rsid w:val="00CE6D59"/>
    <w:rsid w:val="00CE6E98"/>
    <w:rsid w:val="00CE7421"/>
    <w:rsid w:val="00CE75B1"/>
    <w:rsid w:val="00CE76C3"/>
    <w:rsid w:val="00CE7A8A"/>
    <w:rsid w:val="00CE7E94"/>
    <w:rsid w:val="00CF003C"/>
    <w:rsid w:val="00CF023C"/>
    <w:rsid w:val="00CF0294"/>
    <w:rsid w:val="00CF04AC"/>
    <w:rsid w:val="00CF0639"/>
    <w:rsid w:val="00CF08C7"/>
    <w:rsid w:val="00CF08CC"/>
    <w:rsid w:val="00CF08ED"/>
    <w:rsid w:val="00CF0B88"/>
    <w:rsid w:val="00CF0CA7"/>
    <w:rsid w:val="00CF11D6"/>
    <w:rsid w:val="00CF1434"/>
    <w:rsid w:val="00CF15AC"/>
    <w:rsid w:val="00CF1724"/>
    <w:rsid w:val="00CF262F"/>
    <w:rsid w:val="00CF2661"/>
    <w:rsid w:val="00CF26A3"/>
    <w:rsid w:val="00CF2910"/>
    <w:rsid w:val="00CF2C03"/>
    <w:rsid w:val="00CF2E8F"/>
    <w:rsid w:val="00CF32C7"/>
    <w:rsid w:val="00CF339F"/>
    <w:rsid w:val="00CF3904"/>
    <w:rsid w:val="00CF3AE7"/>
    <w:rsid w:val="00CF3B4F"/>
    <w:rsid w:val="00CF3C52"/>
    <w:rsid w:val="00CF43CD"/>
    <w:rsid w:val="00CF4682"/>
    <w:rsid w:val="00CF47F7"/>
    <w:rsid w:val="00CF4829"/>
    <w:rsid w:val="00CF484F"/>
    <w:rsid w:val="00CF4B0B"/>
    <w:rsid w:val="00CF4BDD"/>
    <w:rsid w:val="00CF4D82"/>
    <w:rsid w:val="00CF50AC"/>
    <w:rsid w:val="00CF5357"/>
    <w:rsid w:val="00CF5477"/>
    <w:rsid w:val="00CF55B6"/>
    <w:rsid w:val="00CF5F53"/>
    <w:rsid w:val="00CF6124"/>
    <w:rsid w:val="00CF6328"/>
    <w:rsid w:val="00CF6345"/>
    <w:rsid w:val="00CF675E"/>
    <w:rsid w:val="00CF681E"/>
    <w:rsid w:val="00CF685D"/>
    <w:rsid w:val="00CF6C4D"/>
    <w:rsid w:val="00CF6C7B"/>
    <w:rsid w:val="00CF71D6"/>
    <w:rsid w:val="00CF72CA"/>
    <w:rsid w:val="00CF72F8"/>
    <w:rsid w:val="00CF74F3"/>
    <w:rsid w:val="00CF7656"/>
    <w:rsid w:val="00CF76E8"/>
    <w:rsid w:val="00CF7E6D"/>
    <w:rsid w:val="00CF7F06"/>
    <w:rsid w:val="00D006EE"/>
    <w:rsid w:val="00D00B00"/>
    <w:rsid w:val="00D00C1B"/>
    <w:rsid w:val="00D00E46"/>
    <w:rsid w:val="00D00FA5"/>
    <w:rsid w:val="00D01B95"/>
    <w:rsid w:val="00D01C7A"/>
    <w:rsid w:val="00D01E05"/>
    <w:rsid w:val="00D0209B"/>
    <w:rsid w:val="00D023A7"/>
    <w:rsid w:val="00D02CE4"/>
    <w:rsid w:val="00D02EB8"/>
    <w:rsid w:val="00D03026"/>
    <w:rsid w:val="00D0307E"/>
    <w:rsid w:val="00D035CE"/>
    <w:rsid w:val="00D036FE"/>
    <w:rsid w:val="00D037B5"/>
    <w:rsid w:val="00D0387F"/>
    <w:rsid w:val="00D03B9C"/>
    <w:rsid w:val="00D03EEB"/>
    <w:rsid w:val="00D03EFD"/>
    <w:rsid w:val="00D041AE"/>
    <w:rsid w:val="00D042F4"/>
    <w:rsid w:val="00D04594"/>
    <w:rsid w:val="00D045D1"/>
    <w:rsid w:val="00D04891"/>
    <w:rsid w:val="00D048EF"/>
    <w:rsid w:val="00D04A2B"/>
    <w:rsid w:val="00D04DBA"/>
    <w:rsid w:val="00D050E4"/>
    <w:rsid w:val="00D05379"/>
    <w:rsid w:val="00D056E4"/>
    <w:rsid w:val="00D05713"/>
    <w:rsid w:val="00D05765"/>
    <w:rsid w:val="00D05AD2"/>
    <w:rsid w:val="00D05D0A"/>
    <w:rsid w:val="00D05D18"/>
    <w:rsid w:val="00D060D7"/>
    <w:rsid w:val="00D06107"/>
    <w:rsid w:val="00D061B4"/>
    <w:rsid w:val="00D061BC"/>
    <w:rsid w:val="00D06410"/>
    <w:rsid w:val="00D066C2"/>
    <w:rsid w:val="00D06B12"/>
    <w:rsid w:val="00D06FC9"/>
    <w:rsid w:val="00D079CE"/>
    <w:rsid w:val="00D07A8D"/>
    <w:rsid w:val="00D07B65"/>
    <w:rsid w:val="00D07DB3"/>
    <w:rsid w:val="00D10376"/>
    <w:rsid w:val="00D1062C"/>
    <w:rsid w:val="00D10663"/>
    <w:rsid w:val="00D10675"/>
    <w:rsid w:val="00D10778"/>
    <w:rsid w:val="00D1090E"/>
    <w:rsid w:val="00D10D6D"/>
    <w:rsid w:val="00D11626"/>
    <w:rsid w:val="00D11EE5"/>
    <w:rsid w:val="00D1211C"/>
    <w:rsid w:val="00D12256"/>
    <w:rsid w:val="00D12668"/>
    <w:rsid w:val="00D128C9"/>
    <w:rsid w:val="00D12983"/>
    <w:rsid w:val="00D12B46"/>
    <w:rsid w:val="00D12C07"/>
    <w:rsid w:val="00D12FA5"/>
    <w:rsid w:val="00D13056"/>
    <w:rsid w:val="00D133CB"/>
    <w:rsid w:val="00D137AC"/>
    <w:rsid w:val="00D138EE"/>
    <w:rsid w:val="00D13E72"/>
    <w:rsid w:val="00D14077"/>
    <w:rsid w:val="00D141C5"/>
    <w:rsid w:val="00D14453"/>
    <w:rsid w:val="00D14555"/>
    <w:rsid w:val="00D157BC"/>
    <w:rsid w:val="00D15827"/>
    <w:rsid w:val="00D15B38"/>
    <w:rsid w:val="00D15B65"/>
    <w:rsid w:val="00D15C27"/>
    <w:rsid w:val="00D15C7A"/>
    <w:rsid w:val="00D162A9"/>
    <w:rsid w:val="00D166EB"/>
    <w:rsid w:val="00D167C7"/>
    <w:rsid w:val="00D17102"/>
    <w:rsid w:val="00D17B15"/>
    <w:rsid w:val="00D17B17"/>
    <w:rsid w:val="00D17B58"/>
    <w:rsid w:val="00D17CE3"/>
    <w:rsid w:val="00D17D44"/>
    <w:rsid w:val="00D17F70"/>
    <w:rsid w:val="00D201CC"/>
    <w:rsid w:val="00D203A7"/>
    <w:rsid w:val="00D205BF"/>
    <w:rsid w:val="00D2087F"/>
    <w:rsid w:val="00D21662"/>
    <w:rsid w:val="00D21754"/>
    <w:rsid w:val="00D2178B"/>
    <w:rsid w:val="00D218B5"/>
    <w:rsid w:val="00D21CDF"/>
    <w:rsid w:val="00D21FFA"/>
    <w:rsid w:val="00D2227C"/>
    <w:rsid w:val="00D223B0"/>
    <w:rsid w:val="00D224CA"/>
    <w:rsid w:val="00D22865"/>
    <w:rsid w:val="00D22C75"/>
    <w:rsid w:val="00D22EAF"/>
    <w:rsid w:val="00D22EDF"/>
    <w:rsid w:val="00D23187"/>
    <w:rsid w:val="00D2349A"/>
    <w:rsid w:val="00D23711"/>
    <w:rsid w:val="00D23807"/>
    <w:rsid w:val="00D238DB"/>
    <w:rsid w:val="00D23CFB"/>
    <w:rsid w:val="00D2417F"/>
    <w:rsid w:val="00D24371"/>
    <w:rsid w:val="00D24420"/>
    <w:rsid w:val="00D24854"/>
    <w:rsid w:val="00D249FA"/>
    <w:rsid w:val="00D24BC1"/>
    <w:rsid w:val="00D2544C"/>
    <w:rsid w:val="00D254F2"/>
    <w:rsid w:val="00D255F4"/>
    <w:rsid w:val="00D257B7"/>
    <w:rsid w:val="00D258A1"/>
    <w:rsid w:val="00D25A11"/>
    <w:rsid w:val="00D25E9B"/>
    <w:rsid w:val="00D25F7C"/>
    <w:rsid w:val="00D2611C"/>
    <w:rsid w:val="00D261C6"/>
    <w:rsid w:val="00D262C6"/>
    <w:rsid w:val="00D262CA"/>
    <w:rsid w:val="00D26AC8"/>
    <w:rsid w:val="00D26C3D"/>
    <w:rsid w:val="00D26D7D"/>
    <w:rsid w:val="00D26FF2"/>
    <w:rsid w:val="00D2727A"/>
    <w:rsid w:val="00D27696"/>
    <w:rsid w:val="00D27DCF"/>
    <w:rsid w:val="00D27F0C"/>
    <w:rsid w:val="00D27F1C"/>
    <w:rsid w:val="00D27FEB"/>
    <w:rsid w:val="00D30080"/>
    <w:rsid w:val="00D302EB"/>
    <w:rsid w:val="00D303A1"/>
    <w:rsid w:val="00D304E1"/>
    <w:rsid w:val="00D30621"/>
    <w:rsid w:val="00D30789"/>
    <w:rsid w:val="00D309B5"/>
    <w:rsid w:val="00D30DC5"/>
    <w:rsid w:val="00D30E3E"/>
    <w:rsid w:val="00D311E1"/>
    <w:rsid w:val="00D314BE"/>
    <w:rsid w:val="00D314C1"/>
    <w:rsid w:val="00D31804"/>
    <w:rsid w:val="00D318B7"/>
    <w:rsid w:val="00D31AF1"/>
    <w:rsid w:val="00D31E1A"/>
    <w:rsid w:val="00D3206D"/>
    <w:rsid w:val="00D3207D"/>
    <w:rsid w:val="00D3217A"/>
    <w:rsid w:val="00D322B7"/>
    <w:rsid w:val="00D322EB"/>
    <w:rsid w:val="00D323D5"/>
    <w:rsid w:val="00D3254C"/>
    <w:rsid w:val="00D326D0"/>
    <w:rsid w:val="00D32A8B"/>
    <w:rsid w:val="00D32CF7"/>
    <w:rsid w:val="00D32D97"/>
    <w:rsid w:val="00D32DEC"/>
    <w:rsid w:val="00D33126"/>
    <w:rsid w:val="00D33484"/>
    <w:rsid w:val="00D33654"/>
    <w:rsid w:val="00D336DD"/>
    <w:rsid w:val="00D33A03"/>
    <w:rsid w:val="00D33ACE"/>
    <w:rsid w:val="00D33AD3"/>
    <w:rsid w:val="00D33C23"/>
    <w:rsid w:val="00D34296"/>
    <w:rsid w:val="00D34335"/>
    <w:rsid w:val="00D345A6"/>
    <w:rsid w:val="00D346F5"/>
    <w:rsid w:val="00D3498C"/>
    <w:rsid w:val="00D34A7B"/>
    <w:rsid w:val="00D34AF1"/>
    <w:rsid w:val="00D34E02"/>
    <w:rsid w:val="00D34F4F"/>
    <w:rsid w:val="00D34F70"/>
    <w:rsid w:val="00D351F2"/>
    <w:rsid w:val="00D3521A"/>
    <w:rsid w:val="00D3552E"/>
    <w:rsid w:val="00D358CB"/>
    <w:rsid w:val="00D35D65"/>
    <w:rsid w:val="00D35DB6"/>
    <w:rsid w:val="00D36380"/>
    <w:rsid w:val="00D3651A"/>
    <w:rsid w:val="00D365F1"/>
    <w:rsid w:val="00D36784"/>
    <w:rsid w:val="00D3678B"/>
    <w:rsid w:val="00D36C3E"/>
    <w:rsid w:val="00D36E86"/>
    <w:rsid w:val="00D36F60"/>
    <w:rsid w:val="00D37174"/>
    <w:rsid w:val="00D37337"/>
    <w:rsid w:val="00D37708"/>
    <w:rsid w:val="00D3794F"/>
    <w:rsid w:val="00D37C12"/>
    <w:rsid w:val="00D37F6E"/>
    <w:rsid w:val="00D37FC7"/>
    <w:rsid w:val="00D402E5"/>
    <w:rsid w:val="00D4036D"/>
    <w:rsid w:val="00D40370"/>
    <w:rsid w:val="00D40503"/>
    <w:rsid w:val="00D408BF"/>
    <w:rsid w:val="00D40CE3"/>
    <w:rsid w:val="00D40D7F"/>
    <w:rsid w:val="00D40FDE"/>
    <w:rsid w:val="00D41276"/>
    <w:rsid w:val="00D41671"/>
    <w:rsid w:val="00D41A2E"/>
    <w:rsid w:val="00D41AF8"/>
    <w:rsid w:val="00D41C43"/>
    <w:rsid w:val="00D41E52"/>
    <w:rsid w:val="00D42220"/>
    <w:rsid w:val="00D42825"/>
    <w:rsid w:val="00D4287C"/>
    <w:rsid w:val="00D42912"/>
    <w:rsid w:val="00D429E2"/>
    <w:rsid w:val="00D42A1A"/>
    <w:rsid w:val="00D42B68"/>
    <w:rsid w:val="00D42C18"/>
    <w:rsid w:val="00D42E9F"/>
    <w:rsid w:val="00D43097"/>
    <w:rsid w:val="00D43375"/>
    <w:rsid w:val="00D43680"/>
    <w:rsid w:val="00D4388F"/>
    <w:rsid w:val="00D4391A"/>
    <w:rsid w:val="00D43F7E"/>
    <w:rsid w:val="00D44322"/>
    <w:rsid w:val="00D4432A"/>
    <w:rsid w:val="00D44F18"/>
    <w:rsid w:val="00D45015"/>
    <w:rsid w:val="00D451D7"/>
    <w:rsid w:val="00D4525F"/>
    <w:rsid w:val="00D458AC"/>
    <w:rsid w:val="00D45B14"/>
    <w:rsid w:val="00D45BD0"/>
    <w:rsid w:val="00D46029"/>
    <w:rsid w:val="00D46650"/>
    <w:rsid w:val="00D46952"/>
    <w:rsid w:val="00D46966"/>
    <w:rsid w:val="00D46A0C"/>
    <w:rsid w:val="00D46AA9"/>
    <w:rsid w:val="00D46D2A"/>
    <w:rsid w:val="00D46E7A"/>
    <w:rsid w:val="00D47076"/>
    <w:rsid w:val="00D473BF"/>
    <w:rsid w:val="00D4749C"/>
    <w:rsid w:val="00D4775F"/>
    <w:rsid w:val="00D50790"/>
    <w:rsid w:val="00D508B4"/>
    <w:rsid w:val="00D50B52"/>
    <w:rsid w:val="00D510FD"/>
    <w:rsid w:val="00D512F8"/>
    <w:rsid w:val="00D515A9"/>
    <w:rsid w:val="00D5164D"/>
    <w:rsid w:val="00D5166C"/>
    <w:rsid w:val="00D516D6"/>
    <w:rsid w:val="00D51997"/>
    <w:rsid w:val="00D51A14"/>
    <w:rsid w:val="00D51DF7"/>
    <w:rsid w:val="00D522B4"/>
    <w:rsid w:val="00D525C1"/>
    <w:rsid w:val="00D52665"/>
    <w:rsid w:val="00D52DED"/>
    <w:rsid w:val="00D531F3"/>
    <w:rsid w:val="00D53386"/>
    <w:rsid w:val="00D53CFF"/>
    <w:rsid w:val="00D53DF9"/>
    <w:rsid w:val="00D5413F"/>
    <w:rsid w:val="00D541C1"/>
    <w:rsid w:val="00D54861"/>
    <w:rsid w:val="00D54E69"/>
    <w:rsid w:val="00D54F13"/>
    <w:rsid w:val="00D550A8"/>
    <w:rsid w:val="00D55507"/>
    <w:rsid w:val="00D556C7"/>
    <w:rsid w:val="00D556E4"/>
    <w:rsid w:val="00D55837"/>
    <w:rsid w:val="00D55A3F"/>
    <w:rsid w:val="00D55C28"/>
    <w:rsid w:val="00D56343"/>
    <w:rsid w:val="00D56498"/>
    <w:rsid w:val="00D5665D"/>
    <w:rsid w:val="00D566F1"/>
    <w:rsid w:val="00D5687D"/>
    <w:rsid w:val="00D56DEC"/>
    <w:rsid w:val="00D57A63"/>
    <w:rsid w:val="00D57C50"/>
    <w:rsid w:val="00D57D24"/>
    <w:rsid w:val="00D60219"/>
    <w:rsid w:val="00D6055D"/>
    <w:rsid w:val="00D60565"/>
    <w:rsid w:val="00D60633"/>
    <w:rsid w:val="00D60793"/>
    <w:rsid w:val="00D60A61"/>
    <w:rsid w:val="00D60BEE"/>
    <w:rsid w:val="00D60C98"/>
    <w:rsid w:val="00D60CEE"/>
    <w:rsid w:val="00D6116E"/>
    <w:rsid w:val="00D612B5"/>
    <w:rsid w:val="00D61394"/>
    <w:rsid w:val="00D616CD"/>
    <w:rsid w:val="00D61C30"/>
    <w:rsid w:val="00D61C92"/>
    <w:rsid w:val="00D61D0A"/>
    <w:rsid w:val="00D620E8"/>
    <w:rsid w:val="00D628DD"/>
    <w:rsid w:val="00D6343E"/>
    <w:rsid w:val="00D63BCC"/>
    <w:rsid w:val="00D63C51"/>
    <w:rsid w:val="00D63F48"/>
    <w:rsid w:val="00D6407B"/>
    <w:rsid w:val="00D643E0"/>
    <w:rsid w:val="00D644B9"/>
    <w:rsid w:val="00D64CF5"/>
    <w:rsid w:val="00D64D5A"/>
    <w:rsid w:val="00D64E7E"/>
    <w:rsid w:val="00D65042"/>
    <w:rsid w:val="00D65BD4"/>
    <w:rsid w:val="00D65C3B"/>
    <w:rsid w:val="00D65CB6"/>
    <w:rsid w:val="00D65E05"/>
    <w:rsid w:val="00D66058"/>
    <w:rsid w:val="00D66110"/>
    <w:rsid w:val="00D665C0"/>
    <w:rsid w:val="00D6689D"/>
    <w:rsid w:val="00D66DCF"/>
    <w:rsid w:val="00D67371"/>
    <w:rsid w:val="00D674AD"/>
    <w:rsid w:val="00D6751C"/>
    <w:rsid w:val="00D67606"/>
    <w:rsid w:val="00D676EC"/>
    <w:rsid w:val="00D67794"/>
    <w:rsid w:val="00D67B2B"/>
    <w:rsid w:val="00D7018F"/>
    <w:rsid w:val="00D705A8"/>
    <w:rsid w:val="00D707E0"/>
    <w:rsid w:val="00D70B38"/>
    <w:rsid w:val="00D711CE"/>
    <w:rsid w:val="00D7127D"/>
    <w:rsid w:val="00D7165A"/>
    <w:rsid w:val="00D71AAA"/>
    <w:rsid w:val="00D71AD6"/>
    <w:rsid w:val="00D71BBB"/>
    <w:rsid w:val="00D71C29"/>
    <w:rsid w:val="00D71CE1"/>
    <w:rsid w:val="00D71F80"/>
    <w:rsid w:val="00D72A12"/>
    <w:rsid w:val="00D7392D"/>
    <w:rsid w:val="00D73C24"/>
    <w:rsid w:val="00D73DF9"/>
    <w:rsid w:val="00D73FA6"/>
    <w:rsid w:val="00D74368"/>
    <w:rsid w:val="00D74432"/>
    <w:rsid w:val="00D746BF"/>
    <w:rsid w:val="00D7476E"/>
    <w:rsid w:val="00D74C21"/>
    <w:rsid w:val="00D74ED1"/>
    <w:rsid w:val="00D75052"/>
    <w:rsid w:val="00D75462"/>
    <w:rsid w:val="00D754E4"/>
    <w:rsid w:val="00D75651"/>
    <w:rsid w:val="00D759A2"/>
    <w:rsid w:val="00D75DDB"/>
    <w:rsid w:val="00D761E6"/>
    <w:rsid w:val="00D765FC"/>
    <w:rsid w:val="00D76B34"/>
    <w:rsid w:val="00D77017"/>
    <w:rsid w:val="00D77575"/>
    <w:rsid w:val="00D7761D"/>
    <w:rsid w:val="00D7765C"/>
    <w:rsid w:val="00D778E0"/>
    <w:rsid w:val="00D77A94"/>
    <w:rsid w:val="00D77AF7"/>
    <w:rsid w:val="00D77E72"/>
    <w:rsid w:val="00D80407"/>
    <w:rsid w:val="00D804FB"/>
    <w:rsid w:val="00D80634"/>
    <w:rsid w:val="00D806FF"/>
    <w:rsid w:val="00D80C97"/>
    <w:rsid w:val="00D80F89"/>
    <w:rsid w:val="00D811A3"/>
    <w:rsid w:val="00D81274"/>
    <w:rsid w:val="00D81300"/>
    <w:rsid w:val="00D8170A"/>
    <w:rsid w:val="00D819F9"/>
    <w:rsid w:val="00D81EB7"/>
    <w:rsid w:val="00D82495"/>
    <w:rsid w:val="00D828D1"/>
    <w:rsid w:val="00D82A1C"/>
    <w:rsid w:val="00D82A6B"/>
    <w:rsid w:val="00D83163"/>
    <w:rsid w:val="00D83522"/>
    <w:rsid w:val="00D8368B"/>
    <w:rsid w:val="00D8397B"/>
    <w:rsid w:val="00D83D56"/>
    <w:rsid w:val="00D83F54"/>
    <w:rsid w:val="00D84307"/>
    <w:rsid w:val="00D8443C"/>
    <w:rsid w:val="00D84571"/>
    <w:rsid w:val="00D84993"/>
    <w:rsid w:val="00D84D00"/>
    <w:rsid w:val="00D852B8"/>
    <w:rsid w:val="00D85778"/>
    <w:rsid w:val="00D858A4"/>
    <w:rsid w:val="00D86334"/>
    <w:rsid w:val="00D863A9"/>
    <w:rsid w:val="00D8655D"/>
    <w:rsid w:val="00D8693E"/>
    <w:rsid w:val="00D86B2C"/>
    <w:rsid w:val="00D86DF2"/>
    <w:rsid w:val="00D874B7"/>
    <w:rsid w:val="00D87A85"/>
    <w:rsid w:val="00D87BBA"/>
    <w:rsid w:val="00D87C85"/>
    <w:rsid w:val="00D87CEB"/>
    <w:rsid w:val="00D90114"/>
    <w:rsid w:val="00D9051A"/>
    <w:rsid w:val="00D90788"/>
    <w:rsid w:val="00D90995"/>
    <w:rsid w:val="00D90BC9"/>
    <w:rsid w:val="00D90C02"/>
    <w:rsid w:val="00D90D54"/>
    <w:rsid w:val="00D90E96"/>
    <w:rsid w:val="00D911AF"/>
    <w:rsid w:val="00D9125C"/>
    <w:rsid w:val="00D913E7"/>
    <w:rsid w:val="00D914E6"/>
    <w:rsid w:val="00D91959"/>
    <w:rsid w:val="00D91BCB"/>
    <w:rsid w:val="00D9212B"/>
    <w:rsid w:val="00D9234E"/>
    <w:rsid w:val="00D923DE"/>
    <w:rsid w:val="00D926D3"/>
    <w:rsid w:val="00D92994"/>
    <w:rsid w:val="00D929CF"/>
    <w:rsid w:val="00D929EA"/>
    <w:rsid w:val="00D92A84"/>
    <w:rsid w:val="00D92E72"/>
    <w:rsid w:val="00D93081"/>
    <w:rsid w:val="00D932B7"/>
    <w:rsid w:val="00D9337E"/>
    <w:rsid w:val="00D9338F"/>
    <w:rsid w:val="00D93A6F"/>
    <w:rsid w:val="00D93D85"/>
    <w:rsid w:val="00D946A8"/>
    <w:rsid w:val="00D948EA"/>
    <w:rsid w:val="00D949CD"/>
    <w:rsid w:val="00D94BBF"/>
    <w:rsid w:val="00D94D19"/>
    <w:rsid w:val="00D94D65"/>
    <w:rsid w:val="00D95186"/>
    <w:rsid w:val="00D95520"/>
    <w:rsid w:val="00D95943"/>
    <w:rsid w:val="00D95960"/>
    <w:rsid w:val="00D95E6D"/>
    <w:rsid w:val="00D95EBD"/>
    <w:rsid w:val="00D962CB"/>
    <w:rsid w:val="00D96620"/>
    <w:rsid w:val="00D96AC7"/>
    <w:rsid w:val="00D96E0C"/>
    <w:rsid w:val="00D970C1"/>
    <w:rsid w:val="00D970DB"/>
    <w:rsid w:val="00D9710F"/>
    <w:rsid w:val="00D9774B"/>
    <w:rsid w:val="00D9791B"/>
    <w:rsid w:val="00D979D9"/>
    <w:rsid w:val="00D97A74"/>
    <w:rsid w:val="00D97D5E"/>
    <w:rsid w:val="00D97EA7"/>
    <w:rsid w:val="00DA0253"/>
    <w:rsid w:val="00DA0323"/>
    <w:rsid w:val="00DA04F7"/>
    <w:rsid w:val="00DA050D"/>
    <w:rsid w:val="00DA070E"/>
    <w:rsid w:val="00DA079E"/>
    <w:rsid w:val="00DA08B7"/>
    <w:rsid w:val="00DA0AFA"/>
    <w:rsid w:val="00DA0B29"/>
    <w:rsid w:val="00DA0D60"/>
    <w:rsid w:val="00DA0D9A"/>
    <w:rsid w:val="00DA1212"/>
    <w:rsid w:val="00DA12BE"/>
    <w:rsid w:val="00DA1565"/>
    <w:rsid w:val="00DA18C5"/>
    <w:rsid w:val="00DA1DCA"/>
    <w:rsid w:val="00DA23AA"/>
    <w:rsid w:val="00DA23E8"/>
    <w:rsid w:val="00DA2725"/>
    <w:rsid w:val="00DA2825"/>
    <w:rsid w:val="00DA2A91"/>
    <w:rsid w:val="00DA334B"/>
    <w:rsid w:val="00DA3422"/>
    <w:rsid w:val="00DA3554"/>
    <w:rsid w:val="00DA386E"/>
    <w:rsid w:val="00DA38F5"/>
    <w:rsid w:val="00DA3EFA"/>
    <w:rsid w:val="00DA4183"/>
    <w:rsid w:val="00DA4818"/>
    <w:rsid w:val="00DA4952"/>
    <w:rsid w:val="00DA4D02"/>
    <w:rsid w:val="00DA4D73"/>
    <w:rsid w:val="00DA5210"/>
    <w:rsid w:val="00DA5253"/>
    <w:rsid w:val="00DA52C0"/>
    <w:rsid w:val="00DA5723"/>
    <w:rsid w:val="00DA5A00"/>
    <w:rsid w:val="00DA5BCF"/>
    <w:rsid w:val="00DA5D24"/>
    <w:rsid w:val="00DA66BE"/>
    <w:rsid w:val="00DA66F9"/>
    <w:rsid w:val="00DA6783"/>
    <w:rsid w:val="00DA67CF"/>
    <w:rsid w:val="00DA69A2"/>
    <w:rsid w:val="00DA6F6E"/>
    <w:rsid w:val="00DA709B"/>
    <w:rsid w:val="00DA7269"/>
    <w:rsid w:val="00DA7450"/>
    <w:rsid w:val="00DA74FC"/>
    <w:rsid w:val="00DA7621"/>
    <w:rsid w:val="00DA7622"/>
    <w:rsid w:val="00DA76A3"/>
    <w:rsid w:val="00DA7FA0"/>
    <w:rsid w:val="00DB09F1"/>
    <w:rsid w:val="00DB0D0E"/>
    <w:rsid w:val="00DB14C7"/>
    <w:rsid w:val="00DB1861"/>
    <w:rsid w:val="00DB1937"/>
    <w:rsid w:val="00DB19FD"/>
    <w:rsid w:val="00DB1B0E"/>
    <w:rsid w:val="00DB1CB3"/>
    <w:rsid w:val="00DB23D9"/>
    <w:rsid w:val="00DB2644"/>
    <w:rsid w:val="00DB26A4"/>
    <w:rsid w:val="00DB2B73"/>
    <w:rsid w:val="00DB2D9B"/>
    <w:rsid w:val="00DB2F6C"/>
    <w:rsid w:val="00DB3685"/>
    <w:rsid w:val="00DB36FC"/>
    <w:rsid w:val="00DB3BDE"/>
    <w:rsid w:val="00DB44D8"/>
    <w:rsid w:val="00DB4903"/>
    <w:rsid w:val="00DB49A6"/>
    <w:rsid w:val="00DB4BA4"/>
    <w:rsid w:val="00DB4C63"/>
    <w:rsid w:val="00DB4D12"/>
    <w:rsid w:val="00DB4F01"/>
    <w:rsid w:val="00DB51FC"/>
    <w:rsid w:val="00DB5218"/>
    <w:rsid w:val="00DB52DD"/>
    <w:rsid w:val="00DB55B4"/>
    <w:rsid w:val="00DB589B"/>
    <w:rsid w:val="00DB5A22"/>
    <w:rsid w:val="00DB5A4B"/>
    <w:rsid w:val="00DB5C24"/>
    <w:rsid w:val="00DB5D05"/>
    <w:rsid w:val="00DB5E00"/>
    <w:rsid w:val="00DB61F3"/>
    <w:rsid w:val="00DB66C4"/>
    <w:rsid w:val="00DB6DF1"/>
    <w:rsid w:val="00DB6E99"/>
    <w:rsid w:val="00DB730D"/>
    <w:rsid w:val="00DB7418"/>
    <w:rsid w:val="00DB7587"/>
    <w:rsid w:val="00DB7732"/>
    <w:rsid w:val="00DB79B5"/>
    <w:rsid w:val="00DB7A98"/>
    <w:rsid w:val="00DB7B18"/>
    <w:rsid w:val="00DB7C6F"/>
    <w:rsid w:val="00DC013C"/>
    <w:rsid w:val="00DC052A"/>
    <w:rsid w:val="00DC083D"/>
    <w:rsid w:val="00DC0A5B"/>
    <w:rsid w:val="00DC0A6A"/>
    <w:rsid w:val="00DC0ADE"/>
    <w:rsid w:val="00DC0B39"/>
    <w:rsid w:val="00DC0CAB"/>
    <w:rsid w:val="00DC1649"/>
    <w:rsid w:val="00DC1712"/>
    <w:rsid w:val="00DC1794"/>
    <w:rsid w:val="00DC1A51"/>
    <w:rsid w:val="00DC1E4B"/>
    <w:rsid w:val="00DC1EE2"/>
    <w:rsid w:val="00DC1F3E"/>
    <w:rsid w:val="00DC1F61"/>
    <w:rsid w:val="00DC2326"/>
    <w:rsid w:val="00DC2944"/>
    <w:rsid w:val="00DC309E"/>
    <w:rsid w:val="00DC31E0"/>
    <w:rsid w:val="00DC3329"/>
    <w:rsid w:val="00DC34C2"/>
    <w:rsid w:val="00DC35D6"/>
    <w:rsid w:val="00DC3782"/>
    <w:rsid w:val="00DC38AB"/>
    <w:rsid w:val="00DC39BC"/>
    <w:rsid w:val="00DC39D3"/>
    <w:rsid w:val="00DC3E09"/>
    <w:rsid w:val="00DC4206"/>
    <w:rsid w:val="00DC450E"/>
    <w:rsid w:val="00DC4B11"/>
    <w:rsid w:val="00DC4CCB"/>
    <w:rsid w:val="00DC4CFC"/>
    <w:rsid w:val="00DC4F21"/>
    <w:rsid w:val="00DC52CA"/>
    <w:rsid w:val="00DC5390"/>
    <w:rsid w:val="00DC54D8"/>
    <w:rsid w:val="00DC55BD"/>
    <w:rsid w:val="00DC6036"/>
    <w:rsid w:val="00DC632F"/>
    <w:rsid w:val="00DC64EE"/>
    <w:rsid w:val="00DC66A1"/>
    <w:rsid w:val="00DC66D3"/>
    <w:rsid w:val="00DC6C2F"/>
    <w:rsid w:val="00DC6D14"/>
    <w:rsid w:val="00DC6D1C"/>
    <w:rsid w:val="00DC6F1F"/>
    <w:rsid w:val="00DC717E"/>
    <w:rsid w:val="00DC71F1"/>
    <w:rsid w:val="00DC7644"/>
    <w:rsid w:val="00DC76D0"/>
    <w:rsid w:val="00DC79AF"/>
    <w:rsid w:val="00DC7D63"/>
    <w:rsid w:val="00DC7E5A"/>
    <w:rsid w:val="00DD030C"/>
    <w:rsid w:val="00DD060C"/>
    <w:rsid w:val="00DD0871"/>
    <w:rsid w:val="00DD0CA5"/>
    <w:rsid w:val="00DD0E03"/>
    <w:rsid w:val="00DD110F"/>
    <w:rsid w:val="00DD1169"/>
    <w:rsid w:val="00DD1176"/>
    <w:rsid w:val="00DD11FF"/>
    <w:rsid w:val="00DD1341"/>
    <w:rsid w:val="00DD174E"/>
    <w:rsid w:val="00DD183C"/>
    <w:rsid w:val="00DD19F8"/>
    <w:rsid w:val="00DD1BD8"/>
    <w:rsid w:val="00DD1E09"/>
    <w:rsid w:val="00DD27D7"/>
    <w:rsid w:val="00DD2A6B"/>
    <w:rsid w:val="00DD2D74"/>
    <w:rsid w:val="00DD30C2"/>
    <w:rsid w:val="00DD3461"/>
    <w:rsid w:val="00DD3952"/>
    <w:rsid w:val="00DD3D14"/>
    <w:rsid w:val="00DD3DD5"/>
    <w:rsid w:val="00DD428D"/>
    <w:rsid w:val="00DD42E7"/>
    <w:rsid w:val="00DD442D"/>
    <w:rsid w:val="00DD4441"/>
    <w:rsid w:val="00DD4543"/>
    <w:rsid w:val="00DD46E4"/>
    <w:rsid w:val="00DD4754"/>
    <w:rsid w:val="00DD4C30"/>
    <w:rsid w:val="00DD5431"/>
    <w:rsid w:val="00DD5981"/>
    <w:rsid w:val="00DD5A68"/>
    <w:rsid w:val="00DD5AA3"/>
    <w:rsid w:val="00DD5E5C"/>
    <w:rsid w:val="00DD615D"/>
    <w:rsid w:val="00DD66FD"/>
    <w:rsid w:val="00DD68F1"/>
    <w:rsid w:val="00DD69EE"/>
    <w:rsid w:val="00DD6BE0"/>
    <w:rsid w:val="00DD6D06"/>
    <w:rsid w:val="00DD707F"/>
    <w:rsid w:val="00DD7223"/>
    <w:rsid w:val="00DD7424"/>
    <w:rsid w:val="00DD74D4"/>
    <w:rsid w:val="00DD768D"/>
    <w:rsid w:val="00DD79F6"/>
    <w:rsid w:val="00DD7A3E"/>
    <w:rsid w:val="00DD7B16"/>
    <w:rsid w:val="00DD7B70"/>
    <w:rsid w:val="00DD7D99"/>
    <w:rsid w:val="00DE006F"/>
    <w:rsid w:val="00DE0334"/>
    <w:rsid w:val="00DE0572"/>
    <w:rsid w:val="00DE05EF"/>
    <w:rsid w:val="00DE090D"/>
    <w:rsid w:val="00DE0C4F"/>
    <w:rsid w:val="00DE0C5C"/>
    <w:rsid w:val="00DE0CB6"/>
    <w:rsid w:val="00DE0CD2"/>
    <w:rsid w:val="00DE0E8B"/>
    <w:rsid w:val="00DE10F1"/>
    <w:rsid w:val="00DE1102"/>
    <w:rsid w:val="00DE122E"/>
    <w:rsid w:val="00DE1386"/>
    <w:rsid w:val="00DE1391"/>
    <w:rsid w:val="00DE1BB7"/>
    <w:rsid w:val="00DE1C61"/>
    <w:rsid w:val="00DE1CBB"/>
    <w:rsid w:val="00DE23F3"/>
    <w:rsid w:val="00DE2620"/>
    <w:rsid w:val="00DE2B45"/>
    <w:rsid w:val="00DE2C12"/>
    <w:rsid w:val="00DE2C80"/>
    <w:rsid w:val="00DE2DD2"/>
    <w:rsid w:val="00DE2DE4"/>
    <w:rsid w:val="00DE3060"/>
    <w:rsid w:val="00DE3120"/>
    <w:rsid w:val="00DE3A62"/>
    <w:rsid w:val="00DE3D1A"/>
    <w:rsid w:val="00DE4038"/>
    <w:rsid w:val="00DE447A"/>
    <w:rsid w:val="00DE4AEB"/>
    <w:rsid w:val="00DE52BE"/>
    <w:rsid w:val="00DE546B"/>
    <w:rsid w:val="00DE5694"/>
    <w:rsid w:val="00DE57B5"/>
    <w:rsid w:val="00DE5A93"/>
    <w:rsid w:val="00DE5C76"/>
    <w:rsid w:val="00DE5CF7"/>
    <w:rsid w:val="00DE5E20"/>
    <w:rsid w:val="00DE5F2C"/>
    <w:rsid w:val="00DE66F9"/>
    <w:rsid w:val="00DE6A90"/>
    <w:rsid w:val="00DE6B2E"/>
    <w:rsid w:val="00DE6B7B"/>
    <w:rsid w:val="00DE6B97"/>
    <w:rsid w:val="00DE6C8F"/>
    <w:rsid w:val="00DE6CC4"/>
    <w:rsid w:val="00DE6E01"/>
    <w:rsid w:val="00DE6E53"/>
    <w:rsid w:val="00DE701A"/>
    <w:rsid w:val="00DE710A"/>
    <w:rsid w:val="00DE7413"/>
    <w:rsid w:val="00DE786E"/>
    <w:rsid w:val="00DE78C7"/>
    <w:rsid w:val="00DE798D"/>
    <w:rsid w:val="00DE7B43"/>
    <w:rsid w:val="00DE7F60"/>
    <w:rsid w:val="00DF0369"/>
    <w:rsid w:val="00DF0493"/>
    <w:rsid w:val="00DF0F3F"/>
    <w:rsid w:val="00DF103A"/>
    <w:rsid w:val="00DF1163"/>
    <w:rsid w:val="00DF131C"/>
    <w:rsid w:val="00DF1471"/>
    <w:rsid w:val="00DF16CC"/>
    <w:rsid w:val="00DF16EB"/>
    <w:rsid w:val="00DF179F"/>
    <w:rsid w:val="00DF18B9"/>
    <w:rsid w:val="00DF1B55"/>
    <w:rsid w:val="00DF1C55"/>
    <w:rsid w:val="00DF1EEE"/>
    <w:rsid w:val="00DF20AC"/>
    <w:rsid w:val="00DF211F"/>
    <w:rsid w:val="00DF244D"/>
    <w:rsid w:val="00DF2850"/>
    <w:rsid w:val="00DF2C58"/>
    <w:rsid w:val="00DF3384"/>
    <w:rsid w:val="00DF35A6"/>
    <w:rsid w:val="00DF3BA6"/>
    <w:rsid w:val="00DF406B"/>
    <w:rsid w:val="00DF4103"/>
    <w:rsid w:val="00DF44EB"/>
    <w:rsid w:val="00DF4572"/>
    <w:rsid w:val="00DF47A9"/>
    <w:rsid w:val="00DF4915"/>
    <w:rsid w:val="00DF4A98"/>
    <w:rsid w:val="00DF4E47"/>
    <w:rsid w:val="00DF50EB"/>
    <w:rsid w:val="00DF5756"/>
    <w:rsid w:val="00DF60A1"/>
    <w:rsid w:val="00DF62E7"/>
    <w:rsid w:val="00DF632A"/>
    <w:rsid w:val="00DF6B10"/>
    <w:rsid w:val="00DF6B48"/>
    <w:rsid w:val="00DF6CEE"/>
    <w:rsid w:val="00DF74DD"/>
    <w:rsid w:val="00DF7568"/>
    <w:rsid w:val="00DF781C"/>
    <w:rsid w:val="00DF7D60"/>
    <w:rsid w:val="00DF7FA3"/>
    <w:rsid w:val="00E00613"/>
    <w:rsid w:val="00E00772"/>
    <w:rsid w:val="00E00786"/>
    <w:rsid w:val="00E00933"/>
    <w:rsid w:val="00E00E66"/>
    <w:rsid w:val="00E00FD5"/>
    <w:rsid w:val="00E01794"/>
    <w:rsid w:val="00E017CF"/>
    <w:rsid w:val="00E01892"/>
    <w:rsid w:val="00E01BAB"/>
    <w:rsid w:val="00E01BCD"/>
    <w:rsid w:val="00E01CBE"/>
    <w:rsid w:val="00E02294"/>
    <w:rsid w:val="00E02490"/>
    <w:rsid w:val="00E026CA"/>
    <w:rsid w:val="00E028CB"/>
    <w:rsid w:val="00E028D7"/>
    <w:rsid w:val="00E02C30"/>
    <w:rsid w:val="00E02C42"/>
    <w:rsid w:val="00E02F56"/>
    <w:rsid w:val="00E0305F"/>
    <w:rsid w:val="00E03366"/>
    <w:rsid w:val="00E03469"/>
    <w:rsid w:val="00E035E9"/>
    <w:rsid w:val="00E035F1"/>
    <w:rsid w:val="00E03690"/>
    <w:rsid w:val="00E037A9"/>
    <w:rsid w:val="00E037EF"/>
    <w:rsid w:val="00E039AD"/>
    <w:rsid w:val="00E03DF2"/>
    <w:rsid w:val="00E0410F"/>
    <w:rsid w:val="00E04254"/>
    <w:rsid w:val="00E043BD"/>
    <w:rsid w:val="00E04A1E"/>
    <w:rsid w:val="00E04AB9"/>
    <w:rsid w:val="00E051BC"/>
    <w:rsid w:val="00E051DD"/>
    <w:rsid w:val="00E05218"/>
    <w:rsid w:val="00E05400"/>
    <w:rsid w:val="00E05503"/>
    <w:rsid w:val="00E05B57"/>
    <w:rsid w:val="00E05BC9"/>
    <w:rsid w:val="00E05E22"/>
    <w:rsid w:val="00E065AB"/>
    <w:rsid w:val="00E067E6"/>
    <w:rsid w:val="00E069B3"/>
    <w:rsid w:val="00E06F14"/>
    <w:rsid w:val="00E074E7"/>
    <w:rsid w:val="00E0757B"/>
    <w:rsid w:val="00E079E7"/>
    <w:rsid w:val="00E07ACD"/>
    <w:rsid w:val="00E10211"/>
    <w:rsid w:val="00E10309"/>
    <w:rsid w:val="00E10395"/>
    <w:rsid w:val="00E10432"/>
    <w:rsid w:val="00E10706"/>
    <w:rsid w:val="00E11062"/>
    <w:rsid w:val="00E11174"/>
    <w:rsid w:val="00E1177F"/>
    <w:rsid w:val="00E11A2F"/>
    <w:rsid w:val="00E11AF2"/>
    <w:rsid w:val="00E11D40"/>
    <w:rsid w:val="00E11D9B"/>
    <w:rsid w:val="00E123B4"/>
    <w:rsid w:val="00E1243C"/>
    <w:rsid w:val="00E12717"/>
    <w:rsid w:val="00E12D7B"/>
    <w:rsid w:val="00E12F8F"/>
    <w:rsid w:val="00E1314C"/>
    <w:rsid w:val="00E132CC"/>
    <w:rsid w:val="00E13AF7"/>
    <w:rsid w:val="00E13BAA"/>
    <w:rsid w:val="00E13D54"/>
    <w:rsid w:val="00E13EA0"/>
    <w:rsid w:val="00E1413B"/>
    <w:rsid w:val="00E1470E"/>
    <w:rsid w:val="00E14735"/>
    <w:rsid w:val="00E148C4"/>
    <w:rsid w:val="00E14D72"/>
    <w:rsid w:val="00E14F64"/>
    <w:rsid w:val="00E152F8"/>
    <w:rsid w:val="00E15693"/>
    <w:rsid w:val="00E156D8"/>
    <w:rsid w:val="00E159B0"/>
    <w:rsid w:val="00E15B07"/>
    <w:rsid w:val="00E15CC5"/>
    <w:rsid w:val="00E15ECC"/>
    <w:rsid w:val="00E15F17"/>
    <w:rsid w:val="00E16842"/>
    <w:rsid w:val="00E16912"/>
    <w:rsid w:val="00E16ABB"/>
    <w:rsid w:val="00E16BFD"/>
    <w:rsid w:val="00E16D57"/>
    <w:rsid w:val="00E16F5E"/>
    <w:rsid w:val="00E16F8C"/>
    <w:rsid w:val="00E16FEB"/>
    <w:rsid w:val="00E171E5"/>
    <w:rsid w:val="00E177A4"/>
    <w:rsid w:val="00E1795D"/>
    <w:rsid w:val="00E17DB9"/>
    <w:rsid w:val="00E17E58"/>
    <w:rsid w:val="00E17ED6"/>
    <w:rsid w:val="00E17EF4"/>
    <w:rsid w:val="00E2017E"/>
    <w:rsid w:val="00E20852"/>
    <w:rsid w:val="00E20C2B"/>
    <w:rsid w:val="00E20CAC"/>
    <w:rsid w:val="00E20CF9"/>
    <w:rsid w:val="00E211FE"/>
    <w:rsid w:val="00E2136B"/>
    <w:rsid w:val="00E21383"/>
    <w:rsid w:val="00E216BB"/>
    <w:rsid w:val="00E2171B"/>
    <w:rsid w:val="00E21744"/>
    <w:rsid w:val="00E2222D"/>
    <w:rsid w:val="00E22381"/>
    <w:rsid w:val="00E227FB"/>
    <w:rsid w:val="00E22843"/>
    <w:rsid w:val="00E2298B"/>
    <w:rsid w:val="00E22BBD"/>
    <w:rsid w:val="00E22DE3"/>
    <w:rsid w:val="00E230FC"/>
    <w:rsid w:val="00E23297"/>
    <w:rsid w:val="00E23361"/>
    <w:rsid w:val="00E2358A"/>
    <w:rsid w:val="00E2379E"/>
    <w:rsid w:val="00E237F8"/>
    <w:rsid w:val="00E238A9"/>
    <w:rsid w:val="00E23AE5"/>
    <w:rsid w:val="00E23F31"/>
    <w:rsid w:val="00E24267"/>
    <w:rsid w:val="00E244E4"/>
    <w:rsid w:val="00E24543"/>
    <w:rsid w:val="00E24D44"/>
    <w:rsid w:val="00E24EF3"/>
    <w:rsid w:val="00E253C2"/>
    <w:rsid w:val="00E2572A"/>
    <w:rsid w:val="00E2583F"/>
    <w:rsid w:val="00E2592D"/>
    <w:rsid w:val="00E25DD9"/>
    <w:rsid w:val="00E260B5"/>
    <w:rsid w:val="00E26168"/>
    <w:rsid w:val="00E2658E"/>
    <w:rsid w:val="00E265B3"/>
    <w:rsid w:val="00E26687"/>
    <w:rsid w:val="00E268FB"/>
    <w:rsid w:val="00E26CD6"/>
    <w:rsid w:val="00E27276"/>
    <w:rsid w:val="00E27535"/>
    <w:rsid w:val="00E275B5"/>
    <w:rsid w:val="00E27653"/>
    <w:rsid w:val="00E277D5"/>
    <w:rsid w:val="00E277F9"/>
    <w:rsid w:val="00E27BB5"/>
    <w:rsid w:val="00E27CEA"/>
    <w:rsid w:val="00E27EE3"/>
    <w:rsid w:val="00E27FD7"/>
    <w:rsid w:val="00E30037"/>
    <w:rsid w:val="00E30255"/>
    <w:rsid w:val="00E302A1"/>
    <w:rsid w:val="00E30588"/>
    <w:rsid w:val="00E305B9"/>
    <w:rsid w:val="00E307C6"/>
    <w:rsid w:val="00E3089D"/>
    <w:rsid w:val="00E30A35"/>
    <w:rsid w:val="00E30B84"/>
    <w:rsid w:val="00E30EB2"/>
    <w:rsid w:val="00E314EF"/>
    <w:rsid w:val="00E31973"/>
    <w:rsid w:val="00E31BD3"/>
    <w:rsid w:val="00E31E7D"/>
    <w:rsid w:val="00E3245D"/>
    <w:rsid w:val="00E32714"/>
    <w:rsid w:val="00E32923"/>
    <w:rsid w:val="00E329F2"/>
    <w:rsid w:val="00E32B6E"/>
    <w:rsid w:val="00E32C73"/>
    <w:rsid w:val="00E32C94"/>
    <w:rsid w:val="00E32E88"/>
    <w:rsid w:val="00E3370C"/>
    <w:rsid w:val="00E338F5"/>
    <w:rsid w:val="00E33AE4"/>
    <w:rsid w:val="00E33C24"/>
    <w:rsid w:val="00E33C4B"/>
    <w:rsid w:val="00E33C5A"/>
    <w:rsid w:val="00E33CA5"/>
    <w:rsid w:val="00E3407B"/>
    <w:rsid w:val="00E34467"/>
    <w:rsid w:val="00E34550"/>
    <w:rsid w:val="00E347F0"/>
    <w:rsid w:val="00E34A70"/>
    <w:rsid w:val="00E34DDF"/>
    <w:rsid w:val="00E34F57"/>
    <w:rsid w:val="00E35251"/>
    <w:rsid w:val="00E357BB"/>
    <w:rsid w:val="00E357D7"/>
    <w:rsid w:val="00E3580C"/>
    <w:rsid w:val="00E35826"/>
    <w:rsid w:val="00E35975"/>
    <w:rsid w:val="00E35A3C"/>
    <w:rsid w:val="00E36306"/>
    <w:rsid w:val="00E3634C"/>
    <w:rsid w:val="00E36C7A"/>
    <w:rsid w:val="00E36E8E"/>
    <w:rsid w:val="00E370B1"/>
    <w:rsid w:val="00E37310"/>
    <w:rsid w:val="00E373B4"/>
    <w:rsid w:val="00E37526"/>
    <w:rsid w:val="00E376D8"/>
    <w:rsid w:val="00E37722"/>
    <w:rsid w:val="00E37F03"/>
    <w:rsid w:val="00E400FC"/>
    <w:rsid w:val="00E40293"/>
    <w:rsid w:val="00E40691"/>
    <w:rsid w:val="00E4072A"/>
    <w:rsid w:val="00E40738"/>
    <w:rsid w:val="00E40961"/>
    <w:rsid w:val="00E40ACE"/>
    <w:rsid w:val="00E41352"/>
    <w:rsid w:val="00E415D9"/>
    <w:rsid w:val="00E41693"/>
    <w:rsid w:val="00E41AC3"/>
    <w:rsid w:val="00E41D6D"/>
    <w:rsid w:val="00E42513"/>
    <w:rsid w:val="00E42712"/>
    <w:rsid w:val="00E4307F"/>
    <w:rsid w:val="00E4338C"/>
    <w:rsid w:val="00E43503"/>
    <w:rsid w:val="00E43593"/>
    <w:rsid w:val="00E435C3"/>
    <w:rsid w:val="00E4390A"/>
    <w:rsid w:val="00E43BBA"/>
    <w:rsid w:val="00E43F97"/>
    <w:rsid w:val="00E442D8"/>
    <w:rsid w:val="00E44324"/>
    <w:rsid w:val="00E443E0"/>
    <w:rsid w:val="00E4472B"/>
    <w:rsid w:val="00E4499A"/>
    <w:rsid w:val="00E44D65"/>
    <w:rsid w:val="00E4500F"/>
    <w:rsid w:val="00E4507C"/>
    <w:rsid w:val="00E45293"/>
    <w:rsid w:val="00E45D80"/>
    <w:rsid w:val="00E45F5A"/>
    <w:rsid w:val="00E466D3"/>
    <w:rsid w:val="00E46751"/>
    <w:rsid w:val="00E468C4"/>
    <w:rsid w:val="00E46C30"/>
    <w:rsid w:val="00E46D0B"/>
    <w:rsid w:val="00E46D69"/>
    <w:rsid w:val="00E46E92"/>
    <w:rsid w:val="00E46F7B"/>
    <w:rsid w:val="00E4716D"/>
    <w:rsid w:val="00E4717D"/>
    <w:rsid w:val="00E475CB"/>
    <w:rsid w:val="00E47D41"/>
    <w:rsid w:val="00E47E07"/>
    <w:rsid w:val="00E47E22"/>
    <w:rsid w:val="00E47F30"/>
    <w:rsid w:val="00E501EC"/>
    <w:rsid w:val="00E502C0"/>
    <w:rsid w:val="00E50531"/>
    <w:rsid w:val="00E505B5"/>
    <w:rsid w:val="00E50720"/>
    <w:rsid w:val="00E50782"/>
    <w:rsid w:val="00E507D3"/>
    <w:rsid w:val="00E51139"/>
    <w:rsid w:val="00E51470"/>
    <w:rsid w:val="00E514B0"/>
    <w:rsid w:val="00E514FB"/>
    <w:rsid w:val="00E517C3"/>
    <w:rsid w:val="00E51A3A"/>
    <w:rsid w:val="00E51A9B"/>
    <w:rsid w:val="00E51B59"/>
    <w:rsid w:val="00E52218"/>
    <w:rsid w:val="00E5248C"/>
    <w:rsid w:val="00E52629"/>
    <w:rsid w:val="00E5267E"/>
    <w:rsid w:val="00E5279B"/>
    <w:rsid w:val="00E527B1"/>
    <w:rsid w:val="00E52965"/>
    <w:rsid w:val="00E52B23"/>
    <w:rsid w:val="00E52B75"/>
    <w:rsid w:val="00E52C46"/>
    <w:rsid w:val="00E5337F"/>
    <w:rsid w:val="00E53961"/>
    <w:rsid w:val="00E53D83"/>
    <w:rsid w:val="00E54003"/>
    <w:rsid w:val="00E54179"/>
    <w:rsid w:val="00E5463F"/>
    <w:rsid w:val="00E54787"/>
    <w:rsid w:val="00E54819"/>
    <w:rsid w:val="00E54F4B"/>
    <w:rsid w:val="00E55038"/>
    <w:rsid w:val="00E55328"/>
    <w:rsid w:val="00E553B3"/>
    <w:rsid w:val="00E55489"/>
    <w:rsid w:val="00E555B0"/>
    <w:rsid w:val="00E55763"/>
    <w:rsid w:val="00E55A58"/>
    <w:rsid w:val="00E55CAB"/>
    <w:rsid w:val="00E55FF6"/>
    <w:rsid w:val="00E561B1"/>
    <w:rsid w:val="00E56508"/>
    <w:rsid w:val="00E56606"/>
    <w:rsid w:val="00E566F0"/>
    <w:rsid w:val="00E56E40"/>
    <w:rsid w:val="00E56F85"/>
    <w:rsid w:val="00E5704C"/>
    <w:rsid w:val="00E57099"/>
    <w:rsid w:val="00E5722D"/>
    <w:rsid w:val="00E5751E"/>
    <w:rsid w:val="00E576BD"/>
    <w:rsid w:val="00E57921"/>
    <w:rsid w:val="00E57956"/>
    <w:rsid w:val="00E57C14"/>
    <w:rsid w:val="00E57F1D"/>
    <w:rsid w:val="00E602C1"/>
    <w:rsid w:val="00E603E7"/>
    <w:rsid w:val="00E607EB"/>
    <w:rsid w:val="00E60D0B"/>
    <w:rsid w:val="00E6114D"/>
    <w:rsid w:val="00E6135F"/>
    <w:rsid w:val="00E61745"/>
    <w:rsid w:val="00E6201C"/>
    <w:rsid w:val="00E623FF"/>
    <w:rsid w:val="00E6287B"/>
    <w:rsid w:val="00E628DB"/>
    <w:rsid w:val="00E63251"/>
    <w:rsid w:val="00E6370D"/>
    <w:rsid w:val="00E638F7"/>
    <w:rsid w:val="00E639C7"/>
    <w:rsid w:val="00E63A71"/>
    <w:rsid w:val="00E63AD0"/>
    <w:rsid w:val="00E6422E"/>
    <w:rsid w:val="00E64405"/>
    <w:rsid w:val="00E64F20"/>
    <w:rsid w:val="00E65097"/>
    <w:rsid w:val="00E652C5"/>
    <w:rsid w:val="00E656D3"/>
    <w:rsid w:val="00E657B1"/>
    <w:rsid w:val="00E657FB"/>
    <w:rsid w:val="00E658CE"/>
    <w:rsid w:val="00E6593D"/>
    <w:rsid w:val="00E65CCF"/>
    <w:rsid w:val="00E66059"/>
    <w:rsid w:val="00E661C2"/>
    <w:rsid w:val="00E66369"/>
    <w:rsid w:val="00E6659B"/>
    <w:rsid w:val="00E6679A"/>
    <w:rsid w:val="00E667AE"/>
    <w:rsid w:val="00E66862"/>
    <w:rsid w:val="00E6725B"/>
    <w:rsid w:val="00E672CC"/>
    <w:rsid w:val="00E674A0"/>
    <w:rsid w:val="00E67534"/>
    <w:rsid w:val="00E6796C"/>
    <w:rsid w:val="00E679C5"/>
    <w:rsid w:val="00E67A2C"/>
    <w:rsid w:val="00E67C64"/>
    <w:rsid w:val="00E67D40"/>
    <w:rsid w:val="00E67E47"/>
    <w:rsid w:val="00E70326"/>
    <w:rsid w:val="00E70424"/>
    <w:rsid w:val="00E704D6"/>
    <w:rsid w:val="00E706A8"/>
    <w:rsid w:val="00E70C9E"/>
    <w:rsid w:val="00E70D85"/>
    <w:rsid w:val="00E70E1D"/>
    <w:rsid w:val="00E71344"/>
    <w:rsid w:val="00E71398"/>
    <w:rsid w:val="00E716A2"/>
    <w:rsid w:val="00E718A7"/>
    <w:rsid w:val="00E71BB4"/>
    <w:rsid w:val="00E71C57"/>
    <w:rsid w:val="00E71CBF"/>
    <w:rsid w:val="00E71FCA"/>
    <w:rsid w:val="00E7219C"/>
    <w:rsid w:val="00E721D2"/>
    <w:rsid w:val="00E72A57"/>
    <w:rsid w:val="00E72E07"/>
    <w:rsid w:val="00E72F8C"/>
    <w:rsid w:val="00E72F9C"/>
    <w:rsid w:val="00E73151"/>
    <w:rsid w:val="00E732A6"/>
    <w:rsid w:val="00E733DA"/>
    <w:rsid w:val="00E737A7"/>
    <w:rsid w:val="00E73870"/>
    <w:rsid w:val="00E7395D"/>
    <w:rsid w:val="00E73B64"/>
    <w:rsid w:val="00E73D91"/>
    <w:rsid w:val="00E73F84"/>
    <w:rsid w:val="00E74167"/>
    <w:rsid w:val="00E742AF"/>
    <w:rsid w:val="00E744E8"/>
    <w:rsid w:val="00E74522"/>
    <w:rsid w:val="00E7457F"/>
    <w:rsid w:val="00E7508D"/>
    <w:rsid w:val="00E75095"/>
    <w:rsid w:val="00E7550B"/>
    <w:rsid w:val="00E756D4"/>
    <w:rsid w:val="00E757C7"/>
    <w:rsid w:val="00E758CD"/>
    <w:rsid w:val="00E75F5F"/>
    <w:rsid w:val="00E76093"/>
    <w:rsid w:val="00E76725"/>
    <w:rsid w:val="00E76971"/>
    <w:rsid w:val="00E76C8D"/>
    <w:rsid w:val="00E77110"/>
    <w:rsid w:val="00E771FD"/>
    <w:rsid w:val="00E772FD"/>
    <w:rsid w:val="00E7799A"/>
    <w:rsid w:val="00E77AD5"/>
    <w:rsid w:val="00E77D78"/>
    <w:rsid w:val="00E77E73"/>
    <w:rsid w:val="00E80B0D"/>
    <w:rsid w:val="00E80B7C"/>
    <w:rsid w:val="00E81076"/>
    <w:rsid w:val="00E8163C"/>
    <w:rsid w:val="00E816B1"/>
    <w:rsid w:val="00E81744"/>
    <w:rsid w:val="00E8179B"/>
    <w:rsid w:val="00E81976"/>
    <w:rsid w:val="00E81BC1"/>
    <w:rsid w:val="00E81E19"/>
    <w:rsid w:val="00E820DE"/>
    <w:rsid w:val="00E829C2"/>
    <w:rsid w:val="00E82DAF"/>
    <w:rsid w:val="00E82EF4"/>
    <w:rsid w:val="00E8309B"/>
    <w:rsid w:val="00E83667"/>
    <w:rsid w:val="00E83747"/>
    <w:rsid w:val="00E83D51"/>
    <w:rsid w:val="00E83F06"/>
    <w:rsid w:val="00E841FB"/>
    <w:rsid w:val="00E843B9"/>
    <w:rsid w:val="00E843C5"/>
    <w:rsid w:val="00E8466C"/>
    <w:rsid w:val="00E84CD0"/>
    <w:rsid w:val="00E84CE6"/>
    <w:rsid w:val="00E84ECA"/>
    <w:rsid w:val="00E85268"/>
    <w:rsid w:val="00E855F1"/>
    <w:rsid w:val="00E85629"/>
    <w:rsid w:val="00E856E3"/>
    <w:rsid w:val="00E85983"/>
    <w:rsid w:val="00E85D9C"/>
    <w:rsid w:val="00E85E1D"/>
    <w:rsid w:val="00E86241"/>
    <w:rsid w:val="00E86687"/>
    <w:rsid w:val="00E86857"/>
    <w:rsid w:val="00E86866"/>
    <w:rsid w:val="00E86DDE"/>
    <w:rsid w:val="00E86FF4"/>
    <w:rsid w:val="00E86FFD"/>
    <w:rsid w:val="00E8704F"/>
    <w:rsid w:val="00E872C5"/>
    <w:rsid w:val="00E87309"/>
    <w:rsid w:val="00E87592"/>
    <w:rsid w:val="00E876AB"/>
    <w:rsid w:val="00E8780C"/>
    <w:rsid w:val="00E879EF"/>
    <w:rsid w:val="00E87AD5"/>
    <w:rsid w:val="00E87C16"/>
    <w:rsid w:val="00E87C2B"/>
    <w:rsid w:val="00E87D82"/>
    <w:rsid w:val="00E902E8"/>
    <w:rsid w:val="00E906FB"/>
    <w:rsid w:val="00E90C2A"/>
    <w:rsid w:val="00E910E6"/>
    <w:rsid w:val="00E91191"/>
    <w:rsid w:val="00E913F1"/>
    <w:rsid w:val="00E91609"/>
    <w:rsid w:val="00E918AB"/>
    <w:rsid w:val="00E91A56"/>
    <w:rsid w:val="00E91CBC"/>
    <w:rsid w:val="00E91E48"/>
    <w:rsid w:val="00E9211C"/>
    <w:rsid w:val="00E921E3"/>
    <w:rsid w:val="00E921E9"/>
    <w:rsid w:val="00E928A1"/>
    <w:rsid w:val="00E932B2"/>
    <w:rsid w:val="00E93847"/>
    <w:rsid w:val="00E93DB8"/>
    <w:rsid w:val="00E93F16"/>
    <w:rsid w:val="00E93FCA"/>
    <w:rsid w:val="00E9411A"/>
    <w:rsid w:val="00E9442B"/>
    <w:rsid w:val="00E94AA0"/>
    <w:rsid w:val="00E94E6A"/>
    <w:rsid w:val="00E95005"/>
    <w:rsid w:val="00E9551F"/>
    <w:rsid w:val="00E9558E"/>
    <w:rsid w:val="00E95CA1"/>
    <w:rsid w:val="00E96142"/>
    <w:rsid w:val="00E96179"/>
    <w:rsid w:val="00E963FA"/>
    <w:rsid w:val="00E964F6"/>
    <w:rsid w:val="00E96525"/>
    <w:rsid w:val="00E96595"/>
    <w:rsid w:val="00E96ABE"/>
    <w:rsid w:val="00E96C6C"/>
    <w:rsid w:val="00E97582"/>
    <w:rsid w:val="00E97A11"/>
    <w:rsid w:val="00E97AB7"/>
    <w:rsid w:val="00E97AD2"/>
    <w:rsid w:val="00E97B6F"/>
    <w:rsid w:val="00E97CB8"/>
    <w:rsid w:val="00EA04E1"/>
    <w:rsid w:val="00EA0534"/>
    <w:rsid w:val="00EA072D"/>
    <w:rsid w:val="00EA085C"/>
    <w:rsid w:val="00EA0D31"/>
    <w:rsid w:val="00EA0DB6"/>
    <w:rsid w:val="00EA1468"/>
    <w:rsid w:val="00EA1656"/>
    <w:rsid w:val="00EA16AE"/>
    <w:rsid w:val="00EA177B"/>
    <w:rsid w:val="00EA1782"/>
    <w:rsid w:val="00EA18E6"/>
    <w:rsid w:val="00EA197D"/>
    <w:rsid w:val="00EA1B24"/>
    <w:rsid w:val="00EA1E50"/>
    <w:rsid w:val="00EA1F17"/>
    <w:rsid w:val="00EA1FF8"/>
    <w:rsid w:val="00EA2828"/>
    <w:rsid w:val="00EA2D95"/>
    <w:rsid w:val="00EA2F95"/>
    <w:rsid w:val="00EA3028"/>
    <w:rsid w:val="00EA30B5"/>
    <w:rsid w:val="00EA3116"/>
    <w:rsid w:val="00EA32FC"/>
    <w:rsid w:val="00EA3A56"/>
    <w:rsid w:val="00EA3AAB"/>
    <w:rsid w:val="00EA406B"/>
    <w:rsid w:val="00EA4236"/>
    <w:rsid w:val="00EA4614"/>
    <w:rsid w:val="00EA480D"/>
    <w:rsid w:val="00EA499C"/>
    <w:rsid w:val="00EA4BB0"/>
    <w:rsid w:val="00EA4BCD"/>
    <w:rsid w:val="00EA4BE8"/>
    <w:rsid w:val="00EA4CE6"/>
    <w:rsid w:val="00EA4E75"/>
    <w:rsid w:val="00EA5384"/>
    <w:rsid w:val="00EA545F"/>
    <w:rsid w:val="00EA5946"/>
    <w:rsid w:val="00EA5A82"/>
    <w:rsid w:val="00EA5C5B"/>
    <w:rsid w:val="00EA5F33"/>
    <w:rsid w:val="00EA6392"/>
    <w:rsid w:val="00EA66ED"/>
    <w:rsid w:val="00EA6835"/>
    <w:rsid w:val="00EA6849"/>
    <w:rsid w:val="00EA695A"/>
    <w:rsid w:val="00EA6D7A"/>
    <w:rsid w:val="00EA6EAA"/>
    <w:rsid w:val="00EA75A5"/>
    <w:rsid w:val="00EA77A9"/>
    <w:rsid w:val="00EA7914"/>
    <w:rsid w:val="00EA7C5A"/>
    <w:rsid w:val="00EA7D10"/>
    <w:rsid w:val="00EA7DEB"/>
    <w:rsid w:val="00EA7EB1"/>
    <w:rsid w:val="00EA7EF0"/>
    <w:rsid w:val="00EB003B"/>
    <w:rsid w:val="00EB0138"/>
    <w:rsid w:val="00EB076D"/>
    <w:rsid w:val="00EB091F"/>
    <w:rsid w:val="00EB0995"/>
    <w:rsid w:val="00EB10CD"/>
    <w:rsid w:val="00EB1C9D"/>
    <w:rsid w:val="00EB23DF"/>
    <w:rsid w:val="00EB259B"/>
    <w:rsid w:val="00EB26A1"/>
    <w:rsid w:val="00EB26AA"/>
    <w:rsid w:val="00EB2710"/>
    <w:rsid w:val="00EB27D2"/>
    <w:rsid w:val="00EB2921"/>
    <w:rsid w:val="00EB2C6B"/>
    <w:rsid w:val="00EB2E7F"/>
    <w:rsid w:val="00EB32CD"/>
    <w:rsid w:val="00EB33BF"/>
    <w:rsid w:val="00EB34A7"/>
    <w:rsid w:val="00EB35F4"/>
    <w:rsid w:val="00EB3787"/>
    <w:rsid w:val="00EB3B66"/>
    <w:rsid w:val="00EB3C4D"/>
    <w:rsid w:val="00EB40FE"/>
    <w:rsid w:val="00EB4426"/>
    <w:rsid w:val="00EB47AF"/>
    <w:rsid w:val="00EB494A"/>
    <w:rsid w:val="00EB4ECB"/>
    <w:rsid w:val="00EB534A"/>
    <w:rsid w:val="00EB53C9"/>
    <w:rsid w:val="00EB5661"/>
    <w:rsid w:val="00EB5983"/>
    <w:rsid w:val="00EB599D"/>
    <w:rsid w:val="00EB5A72"/>
    <w:rsid w:val="00EB5D6E"/>
    <w:rsid w:val="00EB6100"/>
    <w:rsid w:val="00EB61CD"/>
    <w:rsid w:val="00EB63CF"/>
    <w:rsid w:val="00EB671E"/>
    <w:rsid w:val="00EB6B50"/>
    <w:rsid w:val="00EB6E46"/>
    <w:rsid w:val="00EB6FA0"/>
    <w:rsid w:val="00EB70E2"/>
    <w:rsid w:val="00EB7499"/>
    <w:rsid w:val="00EB7C2E"/>
    <w:rsid w:val="00EB7DC7"/>
    <w:rsid w:val="00EB7E30"/>
    <w:rsid w:val="00EB7F3A"/>
    <w:rsid w:val="00EC0146"/>
    <w:rsid w:val="00EC014C"/>
    <w:rsid w:val="00EC048B"/>
    <w:rsid w:val="00EC0622"/>
    <w:rsid w:val="00EC06C3"/>
    <w:rsid w:val="00EC070A"/>
    <w:rsid w:val="00EC08BC"/>
    <w:rsid w:val="00EC0DE3"/>
    <w:rsid w:val="00EC0F30"/>
    <w:rsid w:val="00EC1428"/>
    <w:rsid w:val="00EC162E"/>
    <w:rsid w:val="00EC165A"/>
    <w:rsid w:val="00EC1A4E"/>
    <w:rsid w:val="00EC1A97"/>
    <w:rsid w:val="00EC1F7D"/>
    <w:rsid w:val="00EC21BD"/>
    <w:rsid w:val="00EC299F"/>
    <w:rsid w:val="00EC2CA6"/>
    <w:rsid w:val="00EC2F20"/>
    <w:rsid w:val="00EC307D"/>
    <w:rsid w:val="00EC3081"/>
    <w:rsid w:val="00EC3162"/>
    <w:rsid w:val="00EC3858"/>
    <w:rsid w:val="00EC3B15"/>
    <w:rsid w:val="00EC3D3C"/>
    <w:rsid w:val="00EC446E"/>
    <w:rsid w:val="00EC4C75"/>
    <w:rsid w:val="00EC4E77"/>
    <w:rsid w:val="00EC507A"/>
    <w:rsid w:val="00EC5192"/>
    <w:rsid w:val="00EC51B2"/>
    <w:rsid w:val="00EC5505"/>
    <w:rsid w:val="00EC5751"/>
    <w:rsid w:val="00EC57BF"/>
    <w:rsid w:val="00EC598C"/>
    <w:rsid w:val="00EC5A45"/>
    <w:rsid w:val="00EC5ABF"/>
    <w:rsid w:val="00EC5ACD"/>
    <w:rsid w:val="00EC5B4D"/>
    <w:rsid w:val="00EC5E33"/>
    <w:rsid w:val="00EC6393"/>
    <w:rsid w:val="00EC63EC"/>
    <w:rsid w:val="00EC66CE"/>
    <w:rsid w:val="00EC66FE"/>
    <w:rsid w:val="00EC67C6"/>
    <w:rsid w:val="00EC696A"/>
    <w:rsid w:val="00EC6BB9"/>
    <w:rsid w:val="00EC6E32"/>
    <w:rsid w:val="00EC6E47"/>
    <w:rsid w:val="00EC7501"/>
    <w:rsid w:val="00EC75F4"/>
    <w:rsid w:val="00EC76CD"/>
    <w:rsid w:val="00EC7727"/>
    <w:rsid w:val="00EC7E9C"/>
    <w:rsid w:val="00EC7FB0"/>
    <w:rsid w:val="00ED0260"/>
    <w:rsid w:val="00ED02F9"/>
    <w:rsid w:val="00ED06C1"/>
    <w:rsid w:val="00ED0713"/>
    <w:rsid w:val="00ED07DB"/>
    <w:rsid w:val="00ED0B76"/>
    <w:rsid w:val="00ED0C86"/>
    <w:rsid w:val="00ED0E4B"/>
    <w:rsid w:val="00ED0FBD"/>
    <w:rsid w:val="00ED1245"/>
    <w:rsid w:val="00ED12E4"/>
    <w:rsid w:val="00ED1304"/>
    <w:rsid w:val="00ED1820"/>
    <w:rsid w:val="00ED187B"/>
    <w:rsid w:val="00ED19AC"/>
    <w:rsid w:val="00ED1B52"/>
    <w:rsid w:val="00ED1BAA"/>
    <w:rsid w:val="00ED1C51"/>
    <w:rsid w:val="00ED2062"/>
    <w:rsid w:val="00ED21E1"/>
    <w:rsid w:val="00ED2200"/>
    <w:rsid w:val="00ED2AB5"/>
    <w:rsid w:val="00ED2BE3"/>
    <w:rsid w:val="00ED31A2"/>
    <w:rsid w:val="00ED328B"/>
    <w:rsid w:val="00ED3562"/>
    <w:rsid w:val="00ED3862"/>
    <w:rsid w:val="00ED3D9D"/>
    <w:rsid w:val="00ED4000"/>
    <w:rsid w:val="00ED4126"/>
    <w:rsid w:val="00ED419A"/>
    <w:rsid w:val="00ED47D3"/>
    <w:rsid w:val="00ED4A6D"/>
    <w:rsid w:val="00ED4B91"/>
    <w:rsid w:val="00ED4D59"/>
    <w:rsid w:val="00ED4DCC"/>
    <w:rsid w:val="00ED4E98"/>
    <w:rsid w:val="00ED4F7B"/>
    <w:rsid w:val="00ED50E4"/>
    <w:rsid w:val="00ED520E"/>
    <w:rsid w:val="00ED53EE"/>
    <w:rsid w:val="00ED5622"/>
    <w:rsid w:val="00ED57A1"/>
    <w:rsid w:val="00ED5C02"/>
    <w:rsid w:val="00ED6090"/>
    <w:rsid w:val="00ED60EF"/>
    <w:rsid w:val="00ED637C"/>
    <w:rsid w:val="00ED65AA"/>
    <w:rsid w:val="00ED6628"/>
    <w:rsid w:val="00ED682F"/>
    <w:rsid w:val="00ED696B"/>
    <w:rsid w:val="00ED6B17"/>
    <w:rsid w:val="00ED6C2C"/>
    <w:rsid w:val="00ED6C33"/>
    <w:rsid w:val="00ED6CCE"/>
    <w:rsid w:val="00ED6FC1"/>
    <w:rsid w:val="00ED711C"/>
    <w:rsid w:val="00ED7183"/>
    <w:rsid w:val="00ED729E"/>
    <w:rsid w:val="00ED72CB"/>
    <w:rsid w:val="00ED736D"/>
    <w:rsid w:val="00ED74C9"/>
    <w:rsid w:val="00ED760C"/>
    <w:rsid w:val="00ED7D35"/>
    <w:rsid w:val="00ED7D6B"/>
    <w:rsid w:val="00ED7D9C"/>
    <w:rsid w:val="00EE0055"/>
    <w:rsid w:val="00EE01DF"/>
    <w:rsid w:val="00EE0237"/>
    <w:rsid w:val="00EE0943"/>
    <w:rsid w:val="00EE094A"/>
    <w:rsid w:val="00EE0A1B"/>
    <w:rsid w:val="00EE0A2C"/>
    <w:rsid w:val="00EE0A7D"/>
    <w:rsid w:val="00EE0C03"/>
    <w:rsid w:val="00EE0C5E"/>
    <w:rsid w:val="00EE0D7E"/>
    <w:rsid w:val="00EE1280"/>
    <w:rsid w:val="00EE145F"/>
    <w:rsid w:val="00EE18E9"/>
    <w:rsid w:val="00EE190C"/>
    <w:rsid w:val="00EE1B4B"/>
    <w:rsid w:val="00EE1F3B"/>
    <w:rsid w:val="00EE22B0"/>
    <w:rsid w:val="00EE232F"/>
    <w:rsid w:val="00EE2921"/>
    <w:rsid w:val="00EE2931"/>
    <w:rsid w:val="00EE2F2D"/>
    <w:rsid w:val="00EE2F47"/>
    <w:rsid w:val="00EE30D8"/>
    <w:rsid w:val="00EE3121"/>
    <w:rsid w:val="00EE3825"/>
    <w:rsid w:val="00EE3BED"/>
    <w:rsid w:val="00EE410D"/>
    <w:rsid w:val="00EE4426"/>
    <w:rsid w:val="00EE46E4"/>
    <w:rsid w:val="00EE4803"/>
    <w:rsid w:val="00EE4888"/>
    <w:rsid w:val="00EE4975"/>
    <w:rsid w:val="00EE4B1F"/>
    <w:rsid w:val="00EE51FF"/>
    <w:rsid w:val="00EE5299"/>
    <w:rsid w:val="00EE5554"/>
    <w:rsid w:val="00EE575D"/>
    <w:rsid w:val="00EE5821"/>
    <w:rsid w:val="00EE5A4F"/>
    <w:rsid w:val="00EE5A9B"/>
    <w:rsid w:val="00EE5D5C"/>
    <w:rsid w:val="00EE6314"/>
    <w:rsid w:val="00EE6376"/>
    <w:rsid w:val="00EE66E7"/>
    <w:rsid w:val="00EE6E27"/>
    <w:rsid w:val="00EE6F28"/>
    <w:rsid w:val="00EE71B2"/>
    <w:rsid w:val="00EE796A"/>
    <w:rsid w:val="00EE7A80"/>
    <w:rsid w:val="00EE7F9D"/>
    <w:rsid w:val="00EF0B2D"/>
    <w:rsid w:val="00EF0CA4"/>
    <w:rsid w:val="00EF0E46"/>
    <w:rsid w:val="00EF103C"/>
    <w:rsid w:val="00EF209F"/>
    <w:rsid w:val="00EF214B"/>
    <w:rsid w:val="00EF2C29"/>
    <w:rsid w:val="00EF2F62"/>
    <w:rsid w:val="00EF2FC6"/>
    <w:rsid w:val="00EF30C7"/>
    <w:rsid w:val="00EF328F"/>
    <w:rsid w:val="00EF33B7"/>
    <w:rsid w:val="00EF3586"/>
    <w:rsid w:val="00EF3802"/>
    <w:rsid w:val="00EF382B"/>
    <w:rsid w:val="00EF3BAF"/>
    <w:rsid w:val="00EF3DAD"/>
    <w:rsid w:val="00EF3E5F"/>
    <w:rsid w:val="00EF45C2"/>
    <w:rsid w:val="00EF46EC"/>
    <w:rsid w:val="00EF4830"/>
    <w:rsid w:val="00EF51E2"/>
    <w:rsid w:val="00EF5479"/>
    <w:rsid w:val="00EF561C"/>
    <w:rsid w:val="00EF5891"/>
    <w:rsid w:val="00EF61C7"/>
    <w:rsid w:val="00EF6604"/>
    <w:rsid w:val="00EF6766"/>
    <w:rsid w:val="00EF6E44"/>
    <w:rsid w:val="00EF6FA0"/>
    <w:rsid w:val="00EF6FDE"/>
    <w:rsid w:val="00EF730D"/>
    <w:rsid w:val="00EF731D"/>
    <w:rsid w:val="00EF7D99"/>
    <w:rsid w:val="00EF7E2E"/>
    <w:rsid w:val="00EF7FCF"/>
    <w:rsid w:val="00F0035B"/>
    <w:rsid w:val="00F00634"/>
    <w:rsid w:val="00F007EE"/>
    <w:rsid w:val="00F008ED"/>
    <w:rsid w:val="00F00C0F"/>
    <w:rsid w:val="00F015C9"/>
    <w:rsid w:val="00F0185A"/>
    <w:rsid w:val="00F01C5D"/>
    <w:rsid w:val="00F022B2"/>
    <w:rsid w:val="00F023BE"/>
    <w:rsid w:val="00F025E4"/>
    <w:rsid w:val="00F02858"/>
    <w:rsid w:val="00F02A9B"/>
    <w:rsid w:val="00F02E4D"/>
    <w:rsid w:val="00F0315B"/>
    <w:rsid w:val="00F035EF"/>
    <w:rsid w:val="00F0365D"/>
    <w:rsid w:val="00F03AAA"/>
    <w:rsid w:val="00F03ACD"/>
    <w:rsid w:val="00F03CC0"/>
    <w:rsid w:val="00F03D47"/>
    <w:rsid w:val="00F03FC3"/>
    <w:rsid w:val="00F043C0"/>
    <w:rsid w:val="00F044CE"/>
    <w:rsid w:val="00F044FF"/>
    <w:rsid w:val="00F049B4"/>
    <w:rsid w:val="00F04A33"/>
    <w:rsid w:val="00F04B73"/>
    <w:rsid w:val="00F04BBA"/>
    <w:rsid w:val="00F04E08"/>
    <w:rsid w:val="00F04EC6"/>
    <w:rsid w:val="00F04FD1"/>
    <w:rsid w:val="00F052F0"/>
    <w:rsid w:val="00F0548E"/>
    <w:rsid w:val="00F0598F"/>
    <w:rsid w:val="00F059A9"/>
    <w:rsid w:val="00F05ABD"/>
    <w:rsid w:val="00F05E01"/>
    <w:rsid w:val="00F06609"/>
    <w:rsid w:val="00F06644"/>
    <w:rsid w:val="00F068B4"/>
    <w:rsid w:val="00F068C8"/>
    <w:rsid w:val="00F06A90"/>
    <w:rsid w:val="00F06BF1"/>
    <w:rsid w:val="00F06C47"/>
    <w:rsid w:val="00F06CDD"/>
    <w:rsid w:val="00F06D9D"/>
    <w:rsid w:val="00F06E17"/>
    <w:rsid w:val="00F06EEA"/>
    <w:rsid w:val="00F06FC0"/>
    <w:rsid w:val="00F06FD1"/>
    <w:rsid w:val="00F07183"/>
    <w:rsid w:val="00F0731E"/>
    <w:rsid w:val="00F07624"/>
    <w:rsid w:val="00F07735"/>
    <w:rsid w:val="00F07B24"/>
    <w:rsid w:val="00F07BFC"/>
    <w:rsid w:val="00F07E8A"/>
    <w:rsid w:val="00F07ECD"/>
    <w:rsid w:val="00F1013A"/>
    <w:rsid w:val="00F10298"/>
    <w:rsid w:val="00F104A5"/>
    <w:rsid w:val="00F10602"/>
    <w:rsid w:val="00F10635"/>
    <w:rsid w:val="00F10994"/>
    <w:rsid w:val="00F10AB7"/>
    <w:rsid w:val="00F10D70"/>
    <w:rsid w:val="00F10E48"/>
    <w:rsid w:val="00F110EE"/>
    <w:rsid w:val="00F111B1"/>
    <w:rsid w:val="00F111ED"/>
    <w:rsid w:val="00F1173D"/>
    <w:rsid w:val="00F117D6"/>
    <w:rsid w:val="00F1185F"/>
    <w:rsid w:val="00F11894"/>
    <w:rsid w:val="00F11D54"/>
    <w:rsid w:val="00F12128"/>
    <w:rsid w:val="00F12146"/>
    <w:rsid w:val="00F12205"/>
    <w:rsid w:val="00F1258D"/>
    <w:rsid w:val="00F125CE"/>
    <w:rsid w:val="00F12618"/>
    <w:rsid w:val="00F126BD"/>
    <w:rsid w:val="00F12A59"/>
    <w:rsid w:val="00F12C20"/>
    <w:rsid w:val="00F12C4B"/>
    <w:rsid w:val="00F13290"/>
    <w:rsid w:val="00F136A3"/>
    <w:rsid w:val="00F13A5F"/>
    <w:rsid w:val="00F13BD8"/>
    <w:rsid w:val="00F13CB6"/>
    <w:rsid w:val="00F13EC5"/>
    <w:rsid w:val="00F14154"/>
    <w:rsid w:val="00F144A8"/>
    <w:rsid w:val="00F14696"/>
    <w:rsid w:val="00F1482E"/>
    <w:rsid w:val="00F14891"/>
    <w:rsid w:val="00F14EFD"/>
    <w:rsid w:val="00F1500B"/>
    <w:rsid w:val="00F1504B"/>
    <w:rsid w:val="00F152C5"/>
    <w:rsid w:val="00F1540A"/>
    <w:rsid w:val="00F15520"/>
    <w:rsid w:val="00F15AF3"/>
    <w:rsid w:val="00F15E67"/>
    <w:rsid w:val="00F15F43"/>
    <w:rsid w:val="00F163B4"/>
    <w:rsid w:val="00F16897"/>
    <w:rsid w:val="00F16B8F"/>
    <w:rsid w:val="00F16D30"/>
    <w:rsid w:val="00F170C2"/>
    <w:rsid w:val="00F17341"/>
    <w:rsid w:val="00F173B4"/>
    <w:rsid w:val="00F17B6D"/>
    <w:rsid w:val="00F17E03"/>
    <w:rsid w:val="00F203E8"/>
    <w:rsid w:val="00F20589"/>
    <w:rsid w:val="00F20741"/>
    <w:rsid w:val="00F207E8"/>
    <w:rsid w:val="00F2083F"/>
    <w:rsid w:val="00F2108A"/>
    <w:rsid w:val="00F211B3"/>
    <w:rsid w:val="00F2126F"/>
    <w:rsid w:val="00F2142F"/>
    <w:rsid w:val="00F215B8"/>
    <w:rsid w:val="00F21B90"/>
    <w:rsid w:val="00F2200A"/>
    <w:rsid w:val="00F222A7"/>
    <w:rsid w:val="00F2232A"/>
    <w:rsid w:val="00F22511"/>
    <w:rsid w:val="00F22CFA"/>
    <w:rsid w:val="00F22E9E"/>
    <w:rsid w:val="00F23775"/>
    <w:rsid w:val="00F23C66"/>
    <w:rsid w:val="00F23DBC"/>
    <w:rsid w:val="00F23FBE"/>
    <w:rsid w:val="00F2403C"/>
    <w:rsid w:val="00F24277"/>
    <w:rsid w:val="00F2460E"/>
    <w:rsid w:val="00F2498D"/>
    <w:rsid w:val="00F249B2"/>
    <w:rsid w:val="00F24A49"/>
    <w:rsid w:val="00F24F64"/>
    <w:rsid w:val="00F25332"/>
    <w:rsid w:val="00F253F6"/>
    <w:rsid w:val="00F255BD"/>
    <w:rsid w:val="00F25A21"/>
    <w:rsid w:val="00F25E02"/>
    <w:rsid w:val="00F25FEA"/>
    <w:rsid w:val="00F2607B"/>
    <w:rsid w:val="00F260F1"/>
    <w:rsid w:val="00F2650D"/>
    <w:rsid w:val="00F265A9"/>
    <w:rsid w:val="00F26661"/>
    <w:rsid w:val="00F26772"/>
    <w:rsid w:val="00F26A9A"/>
    <w:rsid w:val="00F2776F"/>
    <w:rsid w:val="00F279DB"/>
    <w:rsid w:val="00F27AB5"/>
    <w:rsid w:val="00F27CFD"/>
    <w:rsid w:val="00F304B9"/>
    <w:rsid w:val="00F30AEF"/>
    <w:rsid w:val="00F30CCC"/>
    <w:rsid w:val="00F30EAE"/>
    <w:rsid w:val="00F30F05"/>
    <w:rsid w:val="00F3144A"/>
    <w:rsid w:val="00F31574"/>
    <w:rsid w:val="00F3178E"/>
    <w:rsid w:val="00F31BB3"/>
    <w:rsid w:val="00F31BC0"/>
    <w:rsid w:val="00F31C78"/>
    <w:rsid w:val="00F31D54"/>
    <w:rsid w:val="00F3207F"/>
    <w:rsid w:val="00F32291"/>
    <w:rsid w:val="00F32397"/>
    <w:rsid w:val="00F328CE"/>
    <w:rsid w:val="00F33110"/>
    <w:rsid w:val="00F333BD"/>
    <w:rsid w:val="00F336A4"/>
    <w:rsid w:val="00F33A36"/>
    <w:rsid w:val="00F33B5E"/>
    <w:rsid w:val="00F33B73"/>
    <w:rsid w:val="00F33C0B"/>
    <w:rsid w:val="00F33CFC"/>
    <w:rsid w:val="00F33DAB"/>
    <w:rsid w:val="00F33EB3"/>
    <w:rsid w:val="00F3418E"/>
    <w:rsid w:val="00F341E2"/>
    <w:rsid w:val="00F34534"/>
    <w:rsid w:val="00F34EC9"/>
    <w:rsid w:val="00F35033"/>
    <w:rsid w:val="00F3638A"/>
    <w:rsid w:val="00F363F0"/>
    <w:rsid w:val="00F364BF"/>
    <w:rsid w:val="00F36867"/>
    <w:rsid w:val="00F371F6"/>
    <w:rsid w:val="00F37BEB"/>
    <w:rsid w:val="00F37FA3"/>
    <w:rsid w:val="00F404DF"/>
    <w:rsid w:val="00F40757"/>
    <w:rsid w:val="00F40B06"/>
    <w:rsid w:val="00F40C13"/>
    <w:rsid w:val="00F40DBF"/>
    <w:rsid w:val="00F40FD9"/>
    <w:rsid w:val="00F40FE0"/>
    <w:rsid w:val="00F414FD"/>
    <w:rsid w:val="00F41F6D"/>
    <w:rsid w:val="00F41F70"/>
    <w:rsid w:val="00F42026"/>
    <w:rsid w:val="00F421D7"/>
    <w:rsid w:val="00F42749"/>
    <w:rsid w:val="00F4276F"/>
    <w:rsid w:val="00F42831"/>
    <w:rsid w:val="00F428FB"/>
    <w:rsid w:val="00F4363B"/>
    <w:rsid w:val="00F437A7"/>
    <w:rsid w:val="00F43D66"/>
    <w:rsid w:val="00F43F70"/>
    <w:rsid w:val="00F44259"/>
    <w:rsid w:val="00F44513"/>
    <w:rsid w:val="00F445A5"/>
    <w:rsid w:val="00F447C2"/>
    <w:rsid w:val="00F44966"/>
    <w:rsid w:val="00F44CCC"/>
    <w:rsid w:val="00F4508F"/>
    <w:rsid w:val="00F450D2"/>
    <w:rsid w:val="00F451E4"/>
    <w:rsid w:val="00F4596D"/>
    <w:rsid w:val="00F45986"/>
    <w:rsid w:val="00F45ACC"/>
    <w:rsid w:val="00F45D6F"/>
    <w:rsid w:val="00F46241"/>
    <w:rsid w:val="00F4632B"/>
    <w:rsid w:val="00F46435"/>
    <w:rsid w:val="00F46830"/>
    <w:rsid w:val="00F468F2"/>
    <w:rsid w:val="00F46A5B"/>
    <w:rsid w:val="00F47581"/>
    <w:rsid w:val="00F4760C"/>
    <w:rsid w:val="00F47D80"/>
    <w:rsid w:val="00F47FC0"/>
    <w:rsid w:val="00F5000C"/>
    <w:rsid w:val="00F50302"/>
    <w:rsid w:val="00F50466"/>
    <w:rsid w:val="00F50D9D"/>
    <w:rsid w:val="00F5107E"/>
    <w:rsid w:val="00F5134A"/>
    <w:rsid w:val="00F5136C"/>
    <w:rsid w:val="00F51552"/>
    <w:rsid w:val="00F51A76"/>
    <w:rsid w:val="00F51C6B"/>
    <w:rsid w:val="00F51CE1"/>
    <w:rsid w:val="00F52231"/>
    <w:rsid w:val="00F5247A"/>
    <w:rsid w:val="00F52FE4"/>
    <w:rsid w:val="00F53119"/>
    <w:rsid w:val="00F53361"/>
    <w:rsid w:val="00F53E1F"/>
    <w:rsid w:val="00F53EB6"/>
    <w:rsid w:val="00F53F21"/>
    <w:rsid w:val="00F53F55"/>
    <w:rsid w:val="00F542C1"/>
    <w:rsid w:val="00F54641"/>
    <w:rsid w:val="00F54809"/>
    <w:rsid w:val="00F54829"/>
    <w:rsid w:val="00F5493C"/>
    <w:rsid w:val="00F54A45"/>
    <w:rsid w:val="00F54AE9"/>
    <w:rsid w:val="00F54F18"/>
    <w:rsid w:val="00F553A6"/>
    <w:rsid w:val="00F5547A"/>
    <w:rsid w:val="00F55B90"/>
    <w:rsid w:val="00F55EAB"/>
    <w:rsid w:val="00F566A6"/>
    <w:rsid w:val="00F567D6"/>
    <w:rsid w:val="00F56A2B"/>
    <w:rsid w:val="00F56BAF"/>
    <w:rsid w:val="00F56CD3"/>
    <w:rsid w:val="00F570CB"/>
    <w:rsid w:val="00F573E6"/>
    <w:rsid w:val="00F57530"/>
    <w:rsid w:val="00F578D2"/>
    <w:rsid w:val="00F57AFC"/>
    <w:rsid w:val="00F57B2C"/>
    <w:rsid w:val="00F57D0A"/>
    <w:rsid w:val="00F602F4"/>
    <w:rsid w:val="00F60450"/>
    <w:rsid w:val="00F60577"/>
    <w:rsid w:val="00F608C5"/>
    <w:rsid w:val="00F60963"/>
    <w:rsid w:val="00F60981"/>
    <w:rsid w:val="00F60D74"/>
    <w:rsid w:val="00F60E03"/>
    <w:rsid w:val="00F60EF7"/>
    <w:rsid w:val="00F60F9C"/>
    <w:rsid w:val="00F6138B"/>
    <w:rsid w:val="00F6140A"/>
    <w:rsid w:val="00F6168D"/>
    <w:rsid w:val="00F6177D"/>
    <w:rsid w:val="00F617AC"/>
    <w:rsid w:val="00F61A26"/>
    <w:rsid w:val="00F61A54"/>
    <w:rsid w:val="00F61C83"/>
    <w:rsid w:val="00F62088"/>
    <w:rsid w:val="00F622D2"/>
    <w:rsid w:val="00F62334"/>
    <w:rsid w:val="00F624D0"/>
    <w:rsid w:val="00F62A72"/>
    <w:rsid w:val="00F62E5A"/>
    <w:rsid w:val="00F63C46"/>
    <w:rsid w:val="00F6419A"/>
    <w:rsid w:val="00F64259"/>
    <w:rsid w:val="00F6458E"/>
    <w:rsid w:val="00F645BA"/>
    <w:rsid w:val="00F6494E"/>
    <w:rsid w:val="00F64A14"/>
    <w:rsid w:val="00F64B79"/>
    <w:rsid w:val="00F64F16"/>
    <w:rsid w:val="00F651E9"/>
    <w:rsid w:val="00F65A7E"/>
    <w:rsid w:val="00F660A3"/>
    <w:rsid w:val="00F660A8"/>
    <w:rsid w:val="00F665AF"/>
    <w:rsid w:val="00F665D0"/>
    <w:rsid w:val="00F66730"/>
    <w:rsid w:val="00F66A99"/>
    <w:rsid w:val="00F66BF0"/>
    <w:rsid w:val="00F670CD"/>
    <w:rsid w:val="00F673DF"/>
    <w:rsid w:val="00F673E7"/>
    <w:rsid w:val="00F6758B"/>
    <w:rsid w:val="00F67603"/>
    <w:rsid w:val="00F70946"/>
    <w:rsid w:val="00F70E4B"/>
    <w:rsid w:val="00F70EC0"/>
    <w:rsid w:val="00F70FD4"/>
    <w:rsid w:val="00F7159A"/>
    <w:rsid w:val="00F71B03"/>
    <w:rsid w:val="00F71D1D"/>
    <w:rsid w:val="00F71F8D"/>
    <w:rsid w:val="00F723A9"/>
    <w:rsid w:val="00F72CE5"/>
    <w:rsid w:val="00F731FE"/>
    <w:rsid w:val="00F73273"/>
    <w:rsid w:val="00F73853"/>
    <w:rsid w:val="00F73AF8"/>
    <w:rsid w:val="00F73B73"/>
    <w:rsid w:val="00F73E9B"/>
    <w:rsid w:val="00F7415A"/>
    <w:rsid w:val="00F7479C"/>
    <w:rsid w:val="00F74C4F"/>
    <w:rsid w:val="00F74DBC"/>
    <w:rsid w:val="00F75312"/>
    <w:rsid w:val="00F7546D"/>
    <w:rsid w:val="00F75488"/>
    <w:rsid w:val="00F75713"/>
    <w:rsid w:val="00F757B7"/>
    <w:rsid w:val="00F758AE"/>
    <w:rsid w:val="00F75A17"/>
    <w:rsid w:val="00F75E17"/>
    <w:rsid w:val="00F75F42"/>
    <w:rsid w:val="00F75F57"/>
    <w:rsid w:val="00F7630F"/>
    <w:rsid w:val="00F76AB2"/>
    <w:rsid w:val="00F76B7D"/>
    <w:rsid w:val="00F76E74"/>
    <w:rsid w:val="00F771BD"/>
    <w:rsid w:val="00F77674"/>
    <w:rsid w:val="00F776B9"/>
    <w:rsid w:val="00F77C53"/>
    <w:rsid w:val="00F800F9"/>
    <w:rsid w:val="00F80155"/>
    <w:rsid w:val="00F803B5"/>
    <w:rsid w:val="00F803F6"/>
    <w:rsid w:val="00F80A8E"/>
    <w:rsid w:val="00F812BC"/>
    <w:rsid w:val="00F817F6"/>
    <w:rsid w:val="00F81B1D"/>
    <w:rsid w:val="00F81CE6"/>
    <w:rsid w:val="00F81DB3"/>
    <w:rsid w:val="00F81DE5"/>
    <w:rsid w:val="00F81F95"/>
    <w:rsid w:val="00F820A1"/>
    <w:rsid w:val="00F820B5"/>
    <w:rsid w:val="00F821B5"/>
    <w:rsid w:val="00F8251E"/>
    <w:rsid w:val="00F826A9"/>
    <w:rsid w:val="00F8275E"/>
    <w:rsid w:val="00F82A0A"/>
    <w:rsid w:val="00F82D92"/>
    <w:rsid w:val="00F82E54"/>
    <w:rsid w:val="00F82FE8"/>
    <w:rsid w:val="00F83034"/>
    <w:rsid w:val="00F830A7"/>
    <w:rsid w:val="00F83109"/>
    <w:rsid w:val="00F83561"/>
    <w:rsid w:val="00F8396B"/>
    <w:rsid w:val="00F83B39"/>
    <w:rsid w:val="00F83BD8"/>
    <w:rsid w:val="00F83D89"/>
    <w:rsid w:val="00F841F0"/>
    <w:rsid w:val="00F8427F"/>
    <w:rsid w:val="00F842D0"/>
    <w:rsid w:val="00F84991"/>
    <w:rsid w:val="00F849E4"/>
    <w:rsid w:val="00F84E04"/>
    <w:rsid w:val="00F858A7"/>
    <w:rsid w:val="00F8597D"/>
    <w:rsid w:val="00F85B6D"/>
    <w:rsid w:val="00F85CDF"/>
    <w:rsid w:val="00F85D37"/>
    <w:rsid w:val="00F85F2A"/>
    <w:rsid w:val="00F861C2"/>
    <w:rsid w:val="00F86388"/>
    <w:rsid w:val="00F86412"/>
    <w:rsid w:val="00F8660B"/>
    <w:rsid w:val="00F86622"/>
    <w:rsid w:val="00F86715"/>
    <w:rsid w:val="00F86903"/>
    <w:rsid w:val="00F86ACA"/>
    <w:rsid w:val="00F875E1"/>
    <w:rsid w:val="00F875F8"/>
    <w:rsid w:val="00F87B62"/>
    <w:rsid w:val="00F87BE3"/>
    <w:rsid w:val="00F87E35"/>
    <w:rsid w:val="00F87E4A"/>
    <w:rsid w:val="00F87FE8"/>
    <w:rsid w:val="00F87FEF"/>
    <w:rsid w:val="00F9012A"/>
    <w:rsid w:val="00F901A9"/>
    <w:rsid w:val="00F90247"/>
    <w:rsid w:val="00F9029D"/>
    <w:rsid w:val="00F90335"/>
    <w:rsid w:val="00F90700"/>
    <w:rsid w:val="00F908E8"/>
    <w:rsid w:val="00F90DB2"/>
    <w:rsid w:val="00F91488"/>
    <w:rsid w:val="00F91A87"/>
    <w:rsid w:val="00F91DFA"/>
    <w:rsid w:val="00F92778"/>
    <w:rsid w:val="00F92961"/>
    <w:rsid w:val="00F92B8D"/>
    <w:rsid w:val="00F92BFA"/>
    <w:rsid w:val="00F92D01"/>
    <w:rsid w:val="00F92FF7"/>
    <w:rsid w:val="00F930C2"/>
    <w:rsid w:val="00F933DA"/>
    <w:rsid w:val="00F93897"/>
    <w:rsid w:val="00F93B54"/>
    <w:rsid w:val="00F93BCD"/>
    <w:rsid w:val="00F93C44"/>
    <w:rsid w:val="00F93CEF"/>
    <w:rsid w:val="00F94272"/>
    <w:rsid w:val="00F94390"/>
    <w:rsid w:val="00F94608"/>
    <w:rsid w:val="00F9464E"/>
    <w:rsid w:val="00F947FD"/>
    <w:rsid w:val="00F9493E"/>
    <w:rsid w:val="00F94B9B"/>
    <w:rsid w:val="00F94F1E"/>
    <w:rsid w:val="00F94FD3"/>
    <w:rsid w:val="00F95352"/>
    <w:rsid w:val="00F955CC"/>
    <w:rsid w:val="00F956D3"/>
    <w:rsid w:val="00F959ED"/>
    <w:rsid w:val="00F95A6E"/>
    <w:rsid w:val="00F95B5C"/>
    <w:rsid w:val="00F9602D"/>
    <w:rsid w:val="00F9623E"/>
    <w:rsid w:val="00F96782"/>
    <w:rsid w:val="00F968E3"/>
    <w:rsid w:val="00F97015"/>
    <w:rsid w:val="00F971A6"/>
    <w:rsid w:val="00F9724C"/>
    <w:rsid w:val="00F97448"/>
    <w:rsid w:val="00F976BE"/>
    <w:rsid w:val="00F97C17"/>
    <w:rsid w:val="00F97C8F"/>
    <w:rsid w:val="00F97CEB"/>
    <w:rsid w:val="00FA00DB"/>
    <w:rsid w:val="00FA0862"/>
    <w:rsid w:val="00FA09FA"/>
    <w:rsid w:val="00FA0A26"/>
    <w:rsid w:val="00FA0D06"/>
    <w:rsid w:val="00FA0D31"/>
    <w:rsid w:val="00FA1105"/>
    <w:rsid w:val="00FA13AB"/>
    <w:rsid w:val="00FA1472"/>
    <w:rsid w:val="00FA1536"/>
    <w:rsid w:val="00FA155E"/>
    <w:rsid w:val="00FA15C6"/>
    <w:rsid w:val="00FA1DAE"/>
    <w:rsid w:val="00FA1F6B"/>
    <w:rsid w:val="00FA1F70"/>
    <w:rsid w:val="00FA210E"/>
    <w:rsid w:val="00FA2AE1"/>
    <w:rsid w:val="00FA2C74"/>
    <w:rsid w:val="00FA2E24"/>
    <w:rsid w:val="00FA32BE"/>
    <w:rsid w:val="00FA331A"/>
    <w:rsid w:val="00FA3344"/>
    <w:rsid w:val="00FA33D2"/>
    <w:rsid w:val="00FA371B"/>
    <w:rsid w:val="00FA38CE"/>
    <w:rsid w:val="00FA3952"/>
    <w:rsid w:val="00FA4106"/>
    <w:rsid w:val="00FA466B"/>
    <w:rsid w:val="00FA4D15"/>
    <w:rsid w:val="00FA4E1F"/>
    <w:rsid w:val="00FA52DA"/>
    <w:rsid w:val="00FA52E1"/>
    <w:rsid w:val="00FA53EE"/>
    <w:rsid w:val="00FA5401"/>
    <w:rsid w:val="00FA54A6"/>
    <w:rsid w:val="00FA5615"/>
    <w:rsid w:val="00FA563D"/>
    <w:rsid w:val="00FA58EB"/>
    <w:rsid w:val="00FA5C36"/>
    <w:rsid w:val="00FA61AC"/>
    <w:rsid w:val="00FA620C"/>
    <w:rsid w:val="00FA6339"/>
    <w:rsid w:val="00FA6627"/>
    <w:rsid w:val="00FA68B6"/>
    <w:rsid w:val="00FA6A0A"/>
    <w:rsid w:val="00FA6AC0"/>
    <w:rsid w:val="00FA6B9A"/>
    <w:rsid w:val="00FA6D96"/>
    <w:rsid w:val="00FA6DFA"/>
    <w:rsid w:val="00FA6EF0"/>
    <w:rsid w:val="00FA6FBF"/>
    <w:rsid w:val="00FA6FD9"/>
    <w:rsid w:val="00FA7175"/>
    <w:rsid w:val="00FA7214"/>
    <w:rsid w:val="00FA7363"/>
    <w:rsid w:val="00FA75C9"/>
    <w:rsid w:val="00FA76DA"/>
    <w:rsid w:val="00FA791D"/>
    <w:rsid w:val="00FA7947"/>
    <w:rsid w:val="00FA79B0"/>
    <w:rsid w:val="00FA7C38"/>
    <w:rsid w:val="00FB0133"/>
    <w:rsid w:val="00FB0293"/>
    <w:rsid w:val="00FB03F8"/>
    <w:rsid w:val="00FB044D"/>
    <w:rsid w:val="00FB0466"/>
    <w:rsid w:val="00FB0481"/>
    <w:rsid w:val="00FB05BC"/>
    <w:rsid w:val="00FB0618"/>
    <w:rsid w:val="00FB07D5"/>
    <w:rsid w:val="00FB09EF"/>
    <w:rsid w:val="00FB1082"/>
    <w:rsid w:val="00FB120A"/>
    <w:rsid w:val="00FB1240"/>
    <w:rsid w:val="00FB1730"/>
    <w:rsid w:val="00FB17E3"/>
    <w:rsid w:val="00FB17EA"/>
    <w:rsid w:val="00FB1C77"/>
    <w:rsid w:val="00FB1D08"/>
    <w:rsid w:val="00FB1DA2"/>
    <w:rsid w:val="00FB1EBF"/>
    <w:rsid w:val="00FB203B"/>
    <w:rsid w:val="00FB22B9"/>
    <w:rsid w:val="00FB2602"/>
    <w:rsid w:val="00FB2975"/>
    <w:rsid w:val="00FB2BE2"/>
    <w:rsid w:val="00FB2CE8"/>
    <w:rsid w:val="00FB32FC"/>
    <w:rsid w:val="00FB3381"/>
    <w:rsid w:val="00FB36E5"/>
    <w:rsid w:val="00FB38F3"/>
    <w:rsid w:val="00FB3A0A"/>
    <w:rsid w:val="00FB3E12"/>
    <w:rsid w:val="00FB3FD7"/>
    <w:rsid w:val="00FB458F"/>
    <w:rsid w:val="00FB4891"/>
    <w:rsid w:val="00FB4B8C"/>
    <w:rsid w:val="00FB4D7F"/>
    <w:rsid w:val="00FB4F11"/>
    <w:rsid w:val="00FB566C"/>
    <w:rsid w:val="00FB5C55"/>
    <w:rsid w:val="00FB5F5D"/>
    <w:rsid w:val="00FB634E"/>
    <w:rsid w:val="00FB668A"/>
    <w:rsid w:val="00FB690D"/>
    <w:rsid w:val="00FB7432"/>
    <w:rsid w:val="00FB747D"/>
    <w:rsid w:val="00FB7485"/>
    <w:rsid w:val="00FB76F3"/>
    <w:rsid w:val="00FB7A37"/>
    <w:rsid w:val="00FB7AB0"/>
    <w:rsid w:val="00FB7DA6"/>
    <w:rsid w:val="00FB7F76"/>
    <w:rsid w:val="00FB7FD5"/>
    <w:rsid w:val="00FC0E64"/>
    <w:rsid w:val="00FC13B1"/>
    <w:rsid w:val="00FC1497"/>
    <w:rsid w:val="00FC16E9"/>
    <w:rsid w:val="00FC18E6"/>
    <w:rsid w:val="00FC1D99"/>
    <w:rsid w:val="00FC1DA0"/>
    <w:rsid w:val="00FC22BA"/>
    <w:rsid w:val="00FC2364"/>
    <w:rsid w:val="00FC2486"/>
    <w:rsid w:val="00FC25B8"/>
    <w:rsid w:val="00FC2851"/>
    <w:rsid w:val="00FC2B9F"/>
    <w:rsid w:val="00FC2BC8"/>
    <w:rsid w:val="00FC2E69"/>
    <w:rsid w:val="00FC305C"/>
    <w:rsid w:val="00FC32C5"/>
    <w:rsid w:val="00FC3C74"/>
    <w:rsid w:val="00FC3FC3"/>
    <w:rsid w:val="00FC40AC"/>
    <w:rsid w:val="00FC4398"/>
    <w:rsid w:val="00FC477B"/>
    <w:rsid w:val="00FC4A0C"/>
    <w:rsid w:val="00FC52C0"/>
    <w:rsid w:val="00FC544E"/>
    <w:rsid w:val="00FC5557"/>
    <w:rsid w:val="00FC562D"/>
    <w:rsid w:val="00FC5B61"/>
    <w:rsid w:val="00FC5F85"/>
    <w:rsid w:val="00FC5F87"/>
    <w:rsid w:val="00FC6000"/>
    <w:rsid w:val="00FC63BF"/>
    <w:rsid w:val="00FC6479"/>
    <w:rsid w:val="00FC6610"/>
    <w:rsid w:val="00FC6BFB"/>
    <w:rsid w:val="00FC6D5C"/>
    <w:rsid w:val="00FC6F94"/>
    <w:rsid w:val="00FC7022"/>
    <w:rsid w:val="00FC710E"/>
    <w:rsid w:val="00FC7156"/>
    <w:rsid w:val="00FC741E"/>
    <w:rsid w:val="00FC76D5"/>
    <w:rsid w:val="00FC77EA"/>
    <w:rsid w:val="00FC78C9"/>
    <w:rsid w:val="00FC7A52"/>
    <w:rsid w:val="00FC7BE9"/>
    <w:rsid w:val="00FC7FD9"/>
    <w:rsid w:val="00FD035A"/>
    <w:rsid w:val="00FD04C2"/>
    <w:rsid w:val="00FD0732"/>
    <w:rsid w:val="00FD0F9A"/>
    <w:rsid w:val="00FD11D0"/>
    <w:rsid w:val="00FD1266"/>
    <w:rsid w:val="00FD13B8"/>
    <w:rsid w:val="00FD14D0"/>
    <w:rsid w:val="00FD15B1"/>
    <w:rsid w:val="00FD16BA"/>
    <w:rsid w:val="00FD190D"/>
    <w:rsid w:val="00FD1956"/>
    <w:rsid w:val="00FD19E5"/>
    <w:rsid w:val="00FD1B92"/>
    <w:rsid w:val="00FD1EF2"/>
    <w:rsid w:val="00FD220F"/>
    <w:rsid w:val="00FD232B"/>
    <w:rsid w:val="00FD25A4"/>
    <w:rsid w:val="00FD2745"/>
    <w:rsid w:val="00FD2AB8"/>
    <w:rsid w:val="00FD2D37"/>
    <w:rsid w:val="00FD301B"/>
    <w:rsid w:val="00FD310A"/>
    <w:rsid w:val="00FD31E6"/>
    <w:rsid w:val="00FD3399"/>
    <w:rsid w:val="00FD33E2"/>
    <w:rsid w:val="00FD3456"/>
    <w:rsid w:val="00FD34D8"/>
    <w:rsid w:val="00FD36F1"/>
    <w:rsid w:val="00FD3836"/>
    <w:rsid w:val="00FD3A8E"/>
    <w:rsid w:val="00FD3B96"/>
    <w:rsid w:val="00FD3CB7"/>
    <w:rsid w:val="00FD4109"/>
    <w:rsid w:val="00FD41BA"/>
    <w:rsid w:val="00FD4336"/>
    <w:rsid w:val="00FD496D"/>
    <w:rsid w:val="00FD4972"/>
    <w:rsid w:val="00FD4A38"/>
    <w:rsid w:val="00FD4F29"/>
    <w:rsid w:val="00FD4F93"/>
    <w:rsid w:val="00FD5290"/>
    <w:rsid w:val="00FD5317"/>
    <w:rsid w:val="00FD5525"/>
    <w:rsid w:val="00FD5A1A"/>
    <w:rsid w:val="00FD5B3D"/>
    <w:rsid w:val="00FD5FC7"/>
    <w:rsid w:val="00FD62A3"/>
    <w:rsid w:val="00FD62D4"/>
    <w:rsid w:val="00FD65D2"/>
    <w:rsid w:val="00FD65F5"/>
    <w:rsid w:val="00FD68B0"/>
    <w:rsid w:val="00FD6925"/>
    <w:rsid w:val="00FD6A3B"/>
    <w:rsid w:val="00FD6C37"/>
    <w:rsid w:val="00FD6EE5"/>
    <w:rsid w:val="00FD6EF8"/>
    <w:rsid w:val="00FD7253"/>
    <w:rsid w:val="00FD7709"/>
    <w:rsid w:val="00FD770C"/>
    <w:rsid w:val="00FD7722"/>
    <w:rsid w:val="00FD7A5A"/>
    <w:rsid w:val="00FD7A8E"/>
    <w:rsid w:val="00FD7ABC"/>
    <w:rsid w:val="00FD7D73"/>
    <w:rsid w:val="00FD7E35"/>
    <w:rsid w:val="00FD7FBF"/>
    <w:rsid w:val="00FE01E3"/>
    <w:rsid w:val="00FE0685"/>
    <w:rsid w:val="00FE088F"/>
    <w:rsid w:val="00FE092D"/>
    <w:rsid w:val="00FE09A5"/>
    <w:rsid w:val="00FE0A6E"/>
    <w:rsid w:val="00FE103A"/>
    <w:rsid w:val="00FE1070"/>
    <w:rsid w:val="00FE1271"/>
    <w:rsid w:val="00FE1400"/>
    <w:rsid w:val="00FE1411"/>
    <w:rsid w:val="00FE1627"/>
    <w:rsid w:val="00FE19AC"/>
    <w:rsid w:val="00FE1A24"/>
    <w:rsid w:val="00FE1A74"/>
    <w:rsid w:val="00FE1C56"/>
    <w:rsid w:val="00FE2014"/>
    <w:rsid w:val="00FE25E2"/>
    <w:rsid w:val="00FE3505"/>
    <w:rsid w:val="00FE36A2"/>
    <w:rsid w:val="00FE3A26"/>
    <w:rsid w:val="00FE3ACC"/>
    <w:rsid w:val="00FE3ADC"/>
    <w:rsid w:val="00FE3F0E"/>
    <w:rsid w:val="00FE4829"/>
    <w:rsid w:val="00FE4FE0"/>
    <w:rsid w:val="00FE5023"/>
    <w:rsid w:val="00FE5392"/>
    <w:rsid w:val="00FE600F"/>
    <w:rsid w:val="00FE6072"/>
    <w:rsid w:val="00FE6161"/>
    <w:rsid w:val="00FE61FC"/>
    <w:rsid w:val="00FE6372"/>
    <w:rsid w:val="00FE6A0E"/>
    <w:rsid w:val="00FE6AB5"/>
    <w:rsid w:val="00FE6B15"/>
    <w:rsid w:val="00FE6D8C"/>
    <w:rsid w:val="00FE70BC"/>
    <w:rsid w:val="00FE712D"/>
    <w:rsid w:val="00FE7ABF"/>
    <w:rsid w:val="00FE7D64"/>
    <w:rsid w:val="00FF0507"/>
    <w:rsid w:val="00FF0EF7"/>
    <w:rsid w:val="00FF0F85"/>
    <w:rsid w:val="00FF105F"/>
    <w:rsid w:val="00FF115E"/>
    <w:rsid w:val="00FF15D6"/>
    <w:rsid w:val="00FF18E3"/>
    <w:rsid w:val="00FF1989"/>
    <w:rsid w:val="00FF1B0C"/>
    <w:rsid w:val="00FF1B45"/>
    <w:rsid w:val="00FF1EDA"/>
    <w:rsid w:val="00FF280B"/>
    <w:rsid w:val="00FF2CFD"/>
    <w:rsid w:val="00FF32DB"/>
    <w:rsid w:val="00FF35CF"/>
    <w:rsid w:val="00FF375D"/>
    <w:rsid w:val="00FF379E"/>
    <w:rsid w:val="00FF3BA2"/>
    <w:rsid w:val="00FF3E4E"/>
    <w:rsid w:val="00FF4111"/>
    <w:rsid w:val="00FF418B"/>
    <w:rsid w:val="00FF41D8"/>
    <w:rsid w:val="00FF4227"/>
    <w:rsid w:val="00FF50AA"/>
    <w:rsid w:val="00FF527F"/>
    <w:rsid w:val="00FF5BFC"/>
    <w:rsid w:val="00FF5C5E"/>
    <w:rsid w:val="00FF5CE5"/>
    <w:rsid w:val="00FF5D99"/>
    <w:rsid w:val="00FF5E81"/>
    <w:rsid w:val="00FF5F4E"/>
    <w:rsid w:val="00FF61EA"/>
    <w:rsid w:val="00FF64EB"/>
    <w:rsid w:val="00FF6595"/>
    <w:rsid w:val="00FF66F3"/>
    <w:rsid w:val="00FF6B27"/>
    <w:rsid w:val="00FF6CC5"/>
    <w:rsid w:val="00FF6E4E"/>
    <w:rsid w:val="00FF76AD"/>
    <w:rsid w:val="00FF79C6"/>
    <w:rsid w:val="00FF7A0D"/>
    <w:rsid w:val="00FF7E4C"/>
    <w:rsid w:val="00FF7EBE"/>
    <w:rsid w:val="02A25463"/>
    <w:rsid w:val="030CFBEF"/>
    <w:rsid w:val="06FE3967"/>
    <w:rsid w:val="0707C26E"/>
    <w:rsid w:val="08B0C118"/>
    <w:rsid w:val="09E51279"/>
    <w:rsid w:val="0E1D104A"/>
    <w:rsid w:val="0EBD0AA5"/>
    <w:rsid w:val="0F97D0F0"/>
    <w:rsid w:val="109CC991"/>
    <w:rsid w:val="11DA6DB7"/>
    <w:rsid w:val="158E0AF9"/>
    <w:rsid w:val="17895872"/>
    <w:rsid w:val="1CC45A89"/>
    <w:rsid w:val="1CE664AF"/>
    <w:rsid w:val="1F332061"/>
    <w:rsid w:val="1FD330CD"/>
    <w:rsid w:val="21AFF6C1"/>
    <w:rsid w:val="241C1529"/>
    <w:rsid w:val="25B395D6"/>
    <w:rsid w:val="2738276E"/>
    <w:rsid w:val="277079DB"/>
    <w:rsid w:val="279047AA"/>
    <w:rsid w:val="296CEB50"/>
    <w:rsid w:val="2A67F962"/>
    <w:rsid w:val="2B5FD587"/>
    <w:rsid w:val="2BE8CDF1"/>
    <w:rsid w:val="2E359C1F"/>
    <w:rsid w:val="2F6CDCB4"/>
    <w:rsid w:val="32ABE99E"/>
    <w:rsid w:val="338E104B"/>
    <w:rsid w:val="3452565A"/>
    <w:rsid w:val="3657212F"/>
    <w:rsid w:val="385B5719"/>
    <w:rsid w:val="39117722"/>
    <w:rsid w:val="39AD1233"/>
    <w:rsid w:val="39CA3C76"/>
    <w:rsid w:val="3A2FE9E4"/>
    <w:rsid w:val="3BA5216D"/>
    <w:rsid w:val="3C0FF296"/>
    <w:rsid w:val="3DB2C88F"/>
    <w:rsid w:val="3F4ED499"/>
    <w:rsid w:val="447E70C6"/>
    <w:rsid w:val="478540CD"/>
    <w:rsid w:val="47D4AB37"/>
    <w:rsid w:val="4A01EE20"/>
    <w:rsid w:val="4BFB0A30"/>
    <w:rsid w:val="4C8B88A9"/>
    <w:rsid w:val="51F9577D"/>
    <w:rsid w:val="53AE04AE"/>
    <w:rsid w:val="5421BD76"/>
    <w:rsid w:val="5528A565"/>
    <w:rsid w:val="55306729"/>
    <w:rsid w:val="5570B643"/>
    <w:rsid w:val="557A94E1"/>
    <w:rsid w:val="56F3DC34"/>
    <w:rsid w:val="5912B83E"/>
    <w:rsid w:val="595515FA"/>
    <w:rsid w:val="59903C1D"/>
    <w:rsid w:val="5991B0EC"/>
    <w:rsid w:val="5AAA02EC"/>
    <w:rsid w:val="5BC92216"/>
    <w:rsid w:val="5C162830"/>
    <w:rsid w:val="60C36CB9"/>
    <w:rsid w:val="61804EB7"/>
    <w:rsid w:val="61EE4F60"/>
    <w:rsid w:val="62842EB7"/>
    <w:rsid w:val="635D38E6"/>
    <w:rsid w:val="648C1F58"/>
    <w:rsid w:val="64D04076"/>
    <w:rsid w:val="67FBED6B"/>
    <w:rsid w:val="6C08B1D1"/>
    <w:rsid w:val="6E38F9F2"/>
    <w:rsid w:val="6E8716E5"/>
    <w:rsid w:val="6FEC984E"/>
    <w:rsid w:val="703B9822"/>
    <w:rsid w:val="71469D13"/>
    <w:rsid w:val="71600201"/>
    <w:rsid w:val="72C15BEC"/>
    <w:rsid w:val="75D4DEAD"/>
    <w:rsid w:val="77F4B899"/>
    <w:rsid w:val="788FD9AF"/>
    <w:rsid w:val="7A73BC35"/>
    <w:rsid w:val="7D764F72"/>
    <w:rsid w:val="7ED3EE54"/>
    <w:rsid w:val="7ED731EA"/>
    <w:rsid w:val="7FD53E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F93"/>
  <w15:docId w15:val="{32D99343-2715-435C-A3D2-F845FE12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4"/>
  </w:style>
  <w:style w:type="paragraph" w:styleId="Heading1">
    <w:name w:val="heading 1"/>
    <w:basedOn w:val="Normal"/>
    <w:next w:val="Normal"/>
    <w:link w:val="Heading1Char"/>
    <w:uiPriority w:val="9"/>
    <w:qFormat/>
    <w:rsid w:val="0015319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4">
    <w:name w:val="heading 4"/>
    <w:basedOn w:val="Normal"/>
    <w:next w:val="Normal"/>
    <w:link w:val="Heading4Char"/>
    <w:qFormat/>
    <w:rsid w:val="003E4270"/>
    <w:pPr>
      <w:keepNext/>
      <w:spacing w:after="0" w:line="240" w:lineRule="auto"/>
      <w:outlineLvl w:val="3"/>
    </w:pPr>
    <w:rPr>
      <w:rFonts w:ascii="Tahoma" w:eastAsia="Times New Roman" w:hAnsi="Tahoma" w:cs="Tahoma"/>
      <w:b/>
      <w:bCs/>
      <w:sz w:val="24"/>
      <w:szCs w:val="24"/>
    </w:rPr>
  </w:style>
  <w:style w:type="paragraph" w:styleId="Heading5">
    <w:name w:val="heading 5"/>
    <w:basedOn w:val="Normal"/>
    <w:next w:val="Normal"/>
    <w:link w:val="Heading5Char"/>
    <w:uiPriority w:val="9"/>
    <w:unhideWhenUsed/>
    <w:qFormat/>
    <w:rsid w:val="00C769E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20DA1"/>
    <w:pPr>
      <w:keepNext/>
      <w:spacing w:after="0" w:line="240" w:lineRule="auto"/>
      <w:outlineLvl w:val="5"/>
    </w:pPr>
    <w:rPr>
      <w:rFonts w:ascii="Tahoma" w:eastAsia="Times New Roman" w:hAnsi="Tahoma" w:cs="Tahoma"/>
      <w:b/>
      <w:bCs/>
      <w:sz w:val="20"/>
      <w:szCs w:val="24"/>
    </w:rPr>
  </w:style>
  <w:style w:type="paragraph" w:styleId="Heading7">
    <w:name w:val="heading 7"/>
    <w:basedOn w:val="Normal"/>
    <w:next w:val="Normal"/>
    <w:link w:val="Heading7Char"/>
    <w:uiPriority w:val="9"/>
    <w:unhideWhenUsed/>
    <w:qFormat/>
    <w:rsid w:val="00C769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94"/>
  </w:style>
  <w:style w:type="paragraph" w:styleId="Footer">
    <w:name w:val="footer"/>
    <w:basedOn w:val="Normal"/>
    <w:link w:val="FooterChar"/>
    <w:uiPriority w:val="99"/>
    <w:unhideWhenUsed/>
    <w:rsid w:val="00110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94"/>
  </w:style>
  <w:style w:type="paragraph" w:styleId="BalloonText">
    <w:name w:val="Balloon Text"/>
    <w:basedOn w:val="Normal"/>
    <w:link w:val="BalloonTextChar"/>
    <w:uiPriority w:val="99"/>
    <w:semiHidden/>
    <w:unhideWhenUsed/>
    <w:rsid w:val="0011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94"/>
    <w:rPr>
      <w:rFonts w:ascii="Tahoma" w:hAnsi="Tahoma" w:cs="Tahoma"/>
      <w:sz w:val="16"/>
      <w:szCs w:val="16"/>
    </w:rPr>
  </w:style>
  <w:style w:type="character" w:customStyle="1" w:styleId="Heading1Char">
    <w:name w:val="Heading 1 Char"/>
    <w:basedOn w:val="DefaultParagraphFont"/>
    <w:link w:val="Heading1"/>
    <w:uiPriority w:val="9"/>
    <w:rsid w:val="0015319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rsid w:val="001D1F90"/>
    <w:pPr>
      <w:spacing w:after="0" w:line="240" w:lineRule="auto"/>
    </w:pPr>
    <w:rPr>
      <w:rFonts w:ascii="Tahoma" w:eastAsia="Times New Roman" w:hAnsi="Tahoma" w:cs="Tahoma"/>
      <w:b/>
      <w:bCs/>
      <w:sz w:val="24"/>
      <w:szCs w:val="24"/>
    </w:rPr>
  </w:style>
  <w:style w:type="character" w:customStyle="1" w:styleId="BodyTextChar">
    <w:name w:val="Body Text Char"/>
    <w:basedOn w:val="DefaultParagraphFont"/>
    <w:link w:val="BodyText"/>
    <w:rsid w:val="001D1F90"/>
    <w:rPr>
      <w:rFonts w:ascii="Tahoma" w:eastAsia="Times New Roman" w:hAnsi="Tahoma" w:cs="Tahoma"/>
      <w:b/>
      <w:bCs/>
      <w:sz w:val="24"/>
      <w:szCs w:val="24"/>
    </w:rPr>
  </w:style>
  <w:style w:type="table" w:styleId="TableGrid">
    <w:name w:val="Table Grid"/>
    <w:basedOn w:val="TableNormal"/>
    <w:uiPriority w:val="39"/>
    <w:rsid w:val="00F8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A3A90"/>
    <w:pPr>
      <w:spacing w:before="120" w:after="120" w:line="240" w:lineRule="auto"/>
      <w:ind w:left="720"/>
    </w:pPr>
  </w:style>
  <w:style w:type="character" w:customStyle="1" w:styleId="Heading6Char">
    <w:name w:val="Heading 6 Char"/>
    <w:basedOn w:val="DefaultParagraphFont"/>
    <w:link w:val="Heading6"/>
    <w:rsid w:val="00620DA1"/>
    <w:rPr>
      <w:rFonts w:ascii="Tahoma" w:eastAsia="Times New Roman" w:hAnsi="Tahoma" w:cs="Tahoma"/>
      <w:b/>
      <w:bCs/>
      <w:sz w:val="20"/>
      <w:szCs w:val="24"/>
    </w:rPr>
  </w:style>
  <w:style w:type="paragraph" w:styleId="FootnoteText">
    <w:name w:val="footnote text"/>
    <w:basedOn w:val="Normal"/>
    <w:link w:val="FootnoteTextChar"/>
    <w:uiPriority w:val="99"/>
    <w:rsid w:val="00620D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0DA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0DA1"/>
    <w:rPr>
      <w:vertAlign w:val="superscript"/>
    </w:rPr>
  </w:style>
  <w:style w:type="character" w:styleId="Hyperlink">
    <w:name w:val="Hyperlink"/>
    <w:uiPriority w:val="99"/>
    <w:rsid w:val="00620DA1"/>
    <w:rPr>
      <w:color w:val="0000FF"/>
      <w:u w:val="single"/>
    </w:rPr>
  </w:style>
  <w:style w:type="character" w:customStyle="1" w:styleId="apple-converted-space">
    <w:name w:val="apple-converted-space"/>
    <w:basedOn w:val="DefaultParagraphFont"/>
    <w:rsid w:val="00620DA1"/>
  </w:style>
  <w:style w:type="character" w:customStyle="1" w:styleId="CommentTextChar">
    <w:name w:val="Comment Text Char"/>
    <w:basedOn w:val="DefaultParagraphFont"/>
    <w:link w:val="CommentText"/>
    <w:uiPriority w:val="99"/>
    <w:rsid w:val="00620DA1"/>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620DA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620DA1"/>
    <w:rPr>
      <w:sz w:val="20"/>
      <w:szCs w:val="20"/>
    </w:rPr>
  </w:style>
  <w:style w:type="character" w:customStyle="1" w:styleId="CommentSubjectChar">
    <w:name w:val="Comment Subject Char"/>
    <w:basedOn w:val="CommentTextChar"/>
    <w:link w:val="CommentSubject"/>
    <w:uiPriority w:val="99"/>
    <w:semiHidden/>
    <w:rsid w:val="00620DA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20DA1"/>
    <w:rPr>
      <w:b/>
      <w:bCs/>
    </w:rPr>
  </w:style>
  <w:style w:type="character" w:customStyle="1" w:styleId="CommentSubjectChar1">
    <w:name w:val="Comment Subject Char1"/>
    <w:basedOn w:val="CommentTextChar1"/>
    <w:uiPriority w:val="99"/>
    <w:semiHidden/>
    <w:rsid w:val="00620DA1"/>
    <w:rPr>
      <w:b/>
      <w:bCs/>
      <w:sz w:val="20"/>
      <w:szCs w:val="20"/>
    </w:rPr>
  </w:style>
  <w:style w:type="character" w:styleId="FollowedHyperlink">
    <w:name w:val="FollowedHyperlink"/>
    <w:basedOn w:val="DefaultParagraphFont"/>
    <w:uiPriority w:val="99"/>
    <w:semiHidden/>
    <w:unhideWhenUsed/>
    <w:rsid w:val="00620DA1"/>
    <w:rPr>
      <w:color w:val="800080" w:themeColor="followedHyperlink"/>
      <w:u w:val="single"/>
    </w:rPr>
  </w:style>
  <w:style w:type="paragraph" w:styleId="NoSpacing">
    <w:name w:val="No Spacing"/>
    <w:link w:val="NoSpacingChar"/>
    <w:uiPriority w:val="1"/>
    <w:qFormat/>
    <w:rsid w:val="00620DA1"/>
    <w:pPr>
      <w:spacing w:after="0" w:line="240" w:lineRule="auto"/>
    </w:pPr>
  </w:style>
  <w:style w:type="paragraph" w:customStyle="1" w:styleId="inlinenormal">
    <w:name w:val="inlinenormal"/>
    <w:basedOn w:val="Normal"/>
    <w:rsid w:val="00620DA1"/>
    <w:pPr>
      <w:autoSpaceDN w:val="0"/>
      <w:spacing w:before="120" w:after="60" w:line="264" w:lineRule="auto"/>
    </w:pPr>
    <w:rPr>
      <w:rFonts w:ascii="Arial" w:eastAsia="Times New Roman" w:hAnsi="Arial" w:cs="Arial"/>
      <w:sz w:val="24"/>
      <w:szCs w:val="24"/>
      <w:lang w:eastAsia="en-GB"/>
    </w:rPr>
  </w:style>
  <w:style w:type="character" w:styleId="Strong">
    <w:name w:val="Strong"/>
    <w:basedOn w:val="DefaultParagraphFont"/>
    <w:qFormat/>
    <w:rsid w:val="00620DA1"/>
    <w:rPr>
      <w:b/>
      <w:bCs/>
    </w:rPr>
  </w:style>
  <w:style w:type="character" w:styleId="Emphasis">
    <w:name w:val="Emphasis"/>
    <w:basedOn w:val="DefaultParagraphFont"/>
    <w:qFormat/>
    <w:rsid w:val="00620DA1"/>
    <w:rPr>
      <w:i/>
      <w:iCs/>
    </w:rPr>
  </w:style>
  <w:style w:type="paragraph" w:styleId="BodyTextIndent">
    <w:name w:val="Body Text Indent"/>
    <w:basedOn w:val="Normal"/>
    <w:link w:val="BodyTextIndentChar"/>
    <w:rsid w:val="005A3BDC"/>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5A3BDC"/>
    <w:rPr>
      <w:rFonts w:ascii="Tahoma" w:eastAsia="Times New Roman" w:hAnsi="Tahoma" w:cs="Tahoma"/>
      <w:sz w:val="20"/>
      <w:szCs w:val="24"/>
    </w:rPr>
  </w:style>
  <w:style w:type="character" w:customStyle="1" w:styleId="Heading4Char">
    <w:name w:val="Heading 4 Char"/>
    <w:basedOn w:val="DefaultParagraphFont"/>
    <w:link w:val="Heading4"/>
    <w:rsid w:val="003E4270"/>
    <w:rPr>
      <w:rFonts w:ascii="Tahoma" w:eastAsia="Times New Roman" w:hAnsi="Tahoma" w:cs="Tahoma"/>
      <w:b/>
      <w:bCs/>
      <w:sz w:val="24"/>
      <w:szCs w:val="24"/>
    </w:rPr>
  </w:style>
  <w:style w:type="paragraph" w:styleId="BodyText2">
    <w:name w:val="Body Text 2"/>
    <w:basedOn w:val="Normal"/>
    <w:link w:val="BodyText2Char"/>
    <w:rsid w:val="003E4270"/>
    <w:pPr>
      <w:spacing w:after="0" w:line="240" w:lineRule="auto"/>
    </w:pPr>
    <w:rPr>
      <w:rFonts w:ascii="Tahoma" w:eastAsia="Times New Roman" w:hAnsi="Tahoma" w:cs="Tahoma"/>
      <w:sz w:val="20"/>
      <w:szCs w:val="24"/>
    </w:rPr>
  </w:style>
  <w:style w:type="character" w:customStyle="1" w:styleId="BodyText2Char">
    <w:name w:val="Body Text 2 Char"/>
    <w:basedOn w:val="DefaultParagraphFont"/>
    <w:link w:val="BodyText2"/>
    <w:rsid w:val="003E4270"/>
    <w:rPr>
      <w:rFonts w:ascii="Tahoma" w:eastAsia="Times New Roman" w:hAnsi="Tahoma" w:cs="Tahoma"/>
      <w:sz w:val="20"/>
      <w:szCs w:val="24"/>
    </w:rPr>
  </w:style>
  <w:style w:type="character" w:customStyle="1" w:styleId="italic1">
    <w:name w:val="italic1"/>
    <w:rsid w:val="003E4270"/>
    <w:rPr>
      <w:i/>
      <w:iCs/>
    </w:rPr>
  </w:style>
  <w:style w:type="paragraph" w:customStyle="1" w:styleId="xl29">
    <w:name w:val="xl29"/>
    <w:basedOn w:val="Normal"/>
    <w:rsid w:val="003E4270"/>
    <w:pPr>
      <w:widowControl w:val="0"/>
      <w:autoSpaceDE w:val="0"/>
      <w:autoSpaceDN w:val="0"/>
      <w:adjustRightInd w:val="0"/>
      <w:spacing w:before="100" w:after="100" w:line="256" w:lineRule="auto"/>
    </w:pPr>
    <w:rPr>
      <w:rFonts w:ascii="Arial Unicode MS" w:eastAsia="Times New Roman" w:hAnsi="Arial Unicode MS" w:cs="Arial Unicode MS"/>
      <w:b/>
      <w:bCs/>
      <w:sz w:val="20"/>
      <w:szCs w:val="20"/>
      <w:lang w:val="en-US" w:eastAsia="en-GB"/>
    </w:rPr>
  </w:style>
  <w:style w:type="paragraph" w:customStyle="1" w:styleId="Default">
    <w:name w:val="Default"/>
    <w:rsid w:val="003E4270"/>
    <w:pPr>
      <w:autoSpaceDE w:val="0"/>
      <w:autoSpaceDN w:val="0"/>
      <w:adjustRightInd w:val="0"/>
      <w:spacing w:after="0" w:line="240" w:lineRule="auto"/>
    </w:pPr>
    <w:rPr>
      <w:rFonts w:ascii="Trebuchet MS" w:hAnsi="Trebuchet MS" w:cs="Trebuchet MS"/>
      <w:color w:val="000000"/>
      <w:sz w:val="24"/>
      <w:szCs w:val="24"/>
    </w:rPr>
  </w:style>
  <w:style w:type="paragraph" w:customStyle="1" w:styleId="bullets">
    <w:name w:val="bullets"/>
    <w:basedOn w:val="Normal"/>
    <w:rsid w:val="003E4270"/>
    <w:pPr>
      <w:spacing w:after="100" w:afterAutospacing="1" w:line="240" w:lineRule="auto"/>
    </w:pPr>
    <w:rPr>
      <w:rFonts w:ascii="Verdana" w:eastAsia="Arial Unicode MS" w:hAnsi="Verdana" w:cs="Arial Unicode MS"/>
      <w:color w:val="000000"/>
      <w:sz w:val="18"/>
      <w:szCs w:val="18"/>
    </w:rPr>
  </w:style>
  <w:style w:type="paragraph" w:styleId="NormalWeb">
    <w:name w:val="Normal (Web)"/>
    <w:basedOn w:val="Normal"/>
    <w:uiPriority w:val="99"/>
    <w:rsid w:val="003E42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
    <w:name w:val="st"/>
    <w:basedOn w:val="DefaultParagraphFont"/>
    <w:rsid w:val="001E560A"/>
  </w:style>
  <w:style w:type="character" w:styleId="CommentReference">
    <w:name w:val="annotation reference"/>
    <w:basedOn w:val="DefaultParagraphFont"/>
    <w:uiPriority w:val="99"/>
    <w:semiHidden/>
    <w:unhideWhenUsed/>
    <w:rsid w:val="009C1EDC"/>
    <w:rPr>
      <w:sz w:val="16"/>
      <w:szCs w:val="16"/>
    </w:rPr>
  </w:style>
  <w:style w:type="paragraph" w:styleId="Revision">
    <w:name w:val="Revision"/>
    <w:hidden/>
    <w:uiPriority w:val="99"/>
    <w:semiHidden/>
    <w:rsid w:val="00435B69"/>
    <w:pPr>
      <w:spacing w:after="0" w:line="240" w:lineRule="auto"/>
    </w:pPr>
  </w:style>
  <w:style w:type="character" w:customStyle="1" w:styleId="NoSpacingChar">
    <w:name w:val="No Spacing Char"/>
    <w:basedOn w:val="DefaultParagraphFont"/>
    <w:link w:val="NoSpacing"/>
    <w:uiPriority w:val="1"/>
    <w:rsid w:val="00617CA7"/>
  </w:style>
  <w:style w:type="character" w:customStyle="1" w:styleId="Heading5Char">
    <w:name w:val="Heading 5 Char"/>
    <w:basedOn w:val="DefaultParagraphFont"/>
    <w:link w:val="Heading5"/>
    <w:uiPriority w:val="9"/>
    <w:rsid w:val="00C769E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C769ED"/>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A3A90"/>
  </w:style>
  <w:style w:type="character" w:styleId="UnresolvedMention">
    <w:name w:val="Unresolved Mention"/>
    <w:basedOn w:val="DefaultParagraphFont"/>
    <w:uiPriority w:val="99"/>
    <w:unhideWhenUsed/>
    <w:rsid w:val="0015697D"/>
    <w:rPr>
      <w:color w:val="605E5C"/>
      <w:shd w:val="clear" w:color="auto" w:fill="E1DFDD"/>
    </w:rPr>
  </w:style>
  <w:style w:type="character" w:styleId="Mention">
    <w:name w:val="Mention"/>
    <w:basedOn w:val="DefaultParagraphFont"/>
    <w:uiPriority w:val="99"/>
    <w:unhideWhenUsed/>
    <w:rsid w:val="0015697D"/>
    <w:rPr>
      <w:color w:val="2B579A"/>
      <w:shd w:val="clear" w:color="auto" w:fill="E1DFDD"/>
    </w:rPr>
  </w:style>
  <w:style w:type="character" w:customStyle="1" w:styleId="ui-provider">
    <w:name w:val="ui-provider"/>
    <w:basedOn w:val="DefaultParagraphFont"/>
    <w:rsid w:val="0004574F"/>
  </w:style>
  <w:style w:type="paragraph" w:customStyle="1" w:styleId="MonHeading">
    <w:name w:val="Mon Heading"/>
    <w:basedOn w:val="Normal"/>
    <w:link w:val="MonHeadingChar"/>
    <w:qFormat/>
    <w:rsid w:val="00BF5319"/>
    <w:pPr>
      <w:keepNext/>
      <w:keepLines/>
      <w:spacing w:before="240" w:after="240" w:line="240" w:lineRule="auto"/>
      <w:outlineLvl w:val="0"/>
    </w:pPr>
    <w:rPr>
      <w:rFonts w:ascii="Tahoma" w:eastAsia="Times New Roman" w:hAnsi="Tahoma" w:cs="Times New Roman"/>
      <w:b/>
      <w:sz w:val="28"/>
      <w:szCs w:val="28"/>
      <w:lang w:eastAsia="en-GB"/>
    </w:rPr>
  </w:style>
  <w:style w:type="paragraph" w:customStyle="1" w:styleId="MonBodyText">
    <w:name w:val="Mon Body Text"/>
    <w:basedOn w:val="Normal"/>
    <w:link w:val="MonBodyTextChar"/>
    <w:qFormat/>
    <w:rsid w:val="00BF5319"/>
    <w:pPr>
      <w:keepNext/>
      <w:keepLines/>
      <w:spacing w:before="120" w:after="120" w:line="240" w:lineRule="auto"/>
      <w:outlineLvl w:val="1"/>
    </w:pPr>
    <w:rPr>
      <w:rFonts w:ascii="Tahoma" w:eastAsia="Times New Roman" w:hAnsi="Tahoma" w:cs="Times New Roman"/>
      <w:sz w:val="24"/>
      <w:szCs w:val="24"/>
      <w:lang w:eastAsia="en-GB"/>
    </w:rPr>
  </w:style>
  <w:style w:type="character" w:customStyle="1" w:styleId="MonBodyTextChar">
    <w:name w:val="Mon Body Text Char"/>
    <w:basedOn w:val="DefaultParagraphFont"/>
    <w:link w:val="MonBodyText"/>
    <w:rsid w:val="00BF5319"/>
    <w:rPr>
      <w:rFonts w:ascii="Tahoma" w:eastAsia="Times New Roman" w:hAnsi="Tahoma" w:cs="Times New Roman"/>
      <w:sz w:val="24"/>
      <w:szCs w:val="24"/>
      <w:lang w:eastAsia="en-GB"/>
    </w:rPr>
  </w:style>
  <w:style w:type="character" w:customStyle="1" w:styleId="MonHeadingChar">
    <w:name w:val="Mon Heading Char"/>
    <w:basedOn w:val="DefaultParagraphFont"/>
    <w:link w:val="MonHeading"/>
    <w:rsid w:val="00BF5319"/>
    <w:rPr>
      <w:rFonts w:ascii="Tahoma" w:eastAsia="Times New Roman" w:hAnsi="Tahoma" w:cs="Times New Roman"/>
      <w:b/>
      <w:sz w:val="28"/>
      <w:szCs w:val="28"/>
      <w:lang w:eastAsia="en-GB"/>
    </w:rPr>
  </w:style>
  <w:style w:type="paragraph" w:customStyle="1" w:styleId="msonormal0">
    <w:name w:val="msonormal"/>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03F63"/>
    <w:pPr>
      <w:spacing w:before="100" w:beforeAutospacing="1" w:after="100" w:afterAutospacing="1" w:line="240" w:lineRule="auto"/>
    </w:pPr>
    <w:rPr>
      <w:rFonts w:ascii="Calibri" w:eastAsia="Times New Roman" w:hAnsi="Calibri" w:cs="Calibri"/>
      <w:b/>
      <w:bCs/>
      <w:color w:val="000000"/>
      <w:lang w:eastAsia="en-GB"/>
    </w:rPr>
  </w:style>
  <w:style w:type="paragraph" w:customStyle="1" w:styleId="font6">
    <w:name w:val="font6"/>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7">
    <w:name w:val="font7"/>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203F63"/>
    <w:pPr>
      <w:spacing w:before="100" w:beforeAutospacing="1" w:after="100" w:afterAutospacing="1" w:line="240" w:lineRule="auto"/>
    </w:pPr>
    <w:rPr>
      <w:rFonts w:ascii="Calibri" w:eastAsia="Times New Roman" w:hAnsi="Calibri" w:cs="Calibri"/>
      <w:b/>
      <w:bCs/>
      <w:color w:val="FF0000"/>
      <w:lang w:eastAsia="en-GB"/>
    </w:rPr>
  </w:style>
  <w:style w:type="paragraph" w:customStyle="1" w:styleId="font9">
    <w:name w:val="font9"/>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10">
    <w:name w:val="font10"/>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203F63"/>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8">
    <w:name w:val="xl78"/>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203F63"/>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5">
    <w:name w:val="xl85"/>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6">
    <w:name w:val="xl86"/>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203F63"/>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3">
    <w:name w:val="xl93"/>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4">
    <w:name w:val="xl94"/>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5">
    <w:name w:val="xl95"/>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6">
    <w:name w:val="xl96"/>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8">
    <w:name w:val="xl98"/>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9">
    <w:name w:val="xl9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4">
    <w:name w:val="xl104"/>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203F6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9">
    <w:name w:val="xl109"/>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0">
    <w:name w:val="xl110"/>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203F63"/>
    <w:pPr>
      <w:pBdr>
        <w:top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203F63"/>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3">
    <w:name w:val="xl113"/>
    <w:basedOn w:val="Normal"/>
    <w:rsid w:val="00203F63"/>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4">
    <w:name w:val="xl114"/>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5">
    <w:name w:val="xl115"/>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6">
    <w:name w:val="xl116"/>
    <w:basedOn w:val="Normal"/>
    <w:rsid w:val="00203F63"/>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8">
    <w:name w:val="xl118"/>
    <w:basedOn w:val="Normal"/>
    <w:rsid w:val="00203F63"/>
    <w:pPr>
      <w:pBdr>
        <w:top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9">
    <w:name w:val="xl119"/>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0">
    <w:name w:val="xl120"/>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1">
    <w:name w:val="xl121"/>
    <w:basedOn w:val="Normal"/>
    <w:rsid w:val="00203F63"/>
    <w:pPr>
      <w:pBdr>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3">
    <w:name w:val="xl123"/>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7">
    <w:name w:val="xl127"/>
    <w:basedOn w:val="Normal"/>
    <w:rsid w:val="00203F63"/>
    <w:pPr>
      <w:pBdr>
        <w:top w:val="single" w:sz="8" w:space="0" w:color="auto"/>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28">
    <w:name w:val="xl128"/>
    <w:basedOn w:val="Normal"/>
    <w:rsid w:val="00203F63"/>
    <w:pPr>
      <w:pBdr>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29">
    <w:name w:val="xl129"/>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0">
    <w:name w:val="xl130"/>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31">
    <w:name w:val="xl131"/>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2">
    <w:name w:val="xl132"/>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4">
    <w:name w:val="xl134"/>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5">
    <w:name w:val="xl135"/>
    <w:basedOn w:val="Normal"/>
    <w:rsid w:val="00203F63"/>
    <w:pPr>
      <w:pBdr>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7">
    <w:name w:val="xl137"/>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38">
    <w:name w:val="xl138"/>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9">
    <w:name w:val="xl13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0">
    <w:name w:val="xl140"/>
    <w:basedOn w:val="Normal"/>
    <w:rsid w:val="00203F63"/>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1">
    <w:name w:val="xl141"/>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2">
    <w:name w:val="xl142"/>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3">
    <w:name w:val="xl143"/>
    <w:basedOn w:val="Normal"/>
    <w:rsid w:val="00203F63"/>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4">
    <w:name w:val="xl144"/>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45">
    <w:name w:val="xl145"/>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7">
    <w:name w:val="xl147"/>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8">
    <w:name w:val="xl148"/>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9">
    <w:name w:val="xl149"/>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0">
    <w:name w:val="xl150"/>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1">
    <w:name w:val="xl151"/>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2">
    <w:name w:val="xl152"/>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3">
    <w:name w:val="xl153"/>
    <w:basedOn w:val="Normal"/>
    <w:rsid w:val="00203F6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4">
    <w:name w:val="xl154"/>
    <w:basedOn w:val="Normal"/>
    <w:rsid w:val="00203F63"/>
    <w:pPr>
      <w:pBdr>
        <w:top w:val="single" w:sz="8"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5">
    <w:name w:val="xl155"/>
    <w:basedOn w:val="Normal"/>
    <w:rsid w:val="00203F63"/>
    <w:pPr>
      <w:pBdr>
        <w:top w:val="single" w:sz="8"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6">
    <w:name w:val="xl156"/>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57">
    <w:name w:val="xl15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8">
    <w:name w:val="xl158"/>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9">
    <w:name w:val="xl159"/>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0">
    <w:name w:val="xl160"/>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1">
    <w:name w:val="xl161"/>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2">
    <w:name w:val="xl162"/>
    <w:basedOn w:val="Normal"/>
    <w:rsid w:val="00203F6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3">
    <w:name w:val="xl163"/>
    <w:basedOn w:val="Normal"/>
    <w:rsid w:val="00203F6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4">
    <w:name w:val="xl164"/>
    <w:basedOn w:val="Normal"/>
    <w:rsid w:val="00203F6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65">
    <w:name w:val="xl165"/>
    <w:basedOn w:val="Normal"/>
    <w:rsid w:val="00203F63"/>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66">
    <w:name w:val="xl166"/>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7">
    <w:name w:val="xl167"/>
    <w:basedOn w:val="Normal"/>
    <w:rsid w:val="00203F63"/>
    <w:pPr>
      <w:pBdr>
        <w:top w:val="single" w:sz="4" w:space="0" w:color="auto"/>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8">
    <w:name w:val="xl168"/>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9">
    <w:name w:val="xl169"/>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0">
    <w:name w:val="xl170"/>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1">
    <w:name w:val="xl171"/>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2">
    <w:name w:val="xl172"/>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3">
    <w:name w:val="xl17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4">
    <w:name w:val="xl17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5">
    <w:name w:val="xl175"/>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6">
    <w:name w:val="xl17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7">
    <w:name w:val="xl177"/>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78">
    <w:name w:val="xl178"/>
    <w:basedOn w:val="Normal"/>
    <w:rsid w:val="00203F63"/>
    <w:pPr>
      <w:pBdr>
        <w:top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79">
    <w:name w:val="xl179"/>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1">
    <w:name w:val="xl181"/>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2">
    <w:name w:val="xl182"/>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3">
    <w:name w:val="xl183"/>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4">
    <w:name w:val="xl18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5">
    <w:name w:val="xl185"/>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6">
    <w:name w:val="xl186"/>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7">
    <w:name w:val="xl187"/>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8">
    <w:name w:val="xl188"/>
    <w:basedOn w:val="Normal"/>
    <w:rsid w:val="00203F63"/>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9">
    <w:name w:val="xl189"/>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0">
    <w:name w:val="xl190"/>
    <w:basedOn w:val="Normal"/>
    <w:rsid w:val="00203F63"/>
    <w:pPr>
      <w:pBdr>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1">
    <w:name w:val="xl191"/>
    <w:basedOn w:val="Normal"/>
    <w:rsid w:val="00203F63"/>
    <w:pPr>
      <w:pBdr>
        <w:top w:val="single" w:sz="4" w:space="0" w:color="auto"/>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2">
    <w:name w:val="xl192"/>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3">
    <w:name w:val="xl193"/>
    <w:basedOn w:val="Normal"/>
    <w:rsid w:val="00203F63"/>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5">
    <w:name w:val="xl195"/>
    <w:basedOn w:val="Normal"/>
    <w:rsid w:val="00203F63"/>
    <w:pPr>
      <w:pBdr>
        <w:top w:val="single" w:sz="4"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6">
    <w:name w:val="xl196"/>
    <w:basedOn w:val="Normal"/>
    <w:rsid w:val="00203F63"/>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97">
    <w:name w:val="xl197"/>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8">
    <w:name w:val="xl198"/>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9">
    <w:name w:val="xl199"/>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0">
    <w:name w:val="xl200"/>
    <w:basedOn w:val="Normal"/>
    <w:rsid w:val="00203F63"/>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2">
    <w:name w:val="xl202"/>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3">
    <w:name w:val="xl203"/>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4">
    <w:name w:val="xl204"/>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5">
    <w:name w:val="xl205"/>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6">
    <w:name w:val="xl206"/>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7">
    <w:name w:val="xl207"/>
    <w:basedOn w:val="Normal"/>
    <w:rsid w:val="00203F63"/>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8">
    <w:name w:val="xl208"/>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9">
    <w:name w:val="xl209"/>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0">
    <w:name w:val="xl210"/>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1">
    <w:name w:val="xl211"/>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2">
    <w:name w:val="xl212"/>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3">
    <w:name w:val="xl213"/>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4">
    <w:name w:val="xl214"/>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5">
    <w:name w:val="xl215"/>
    <w:basedOn w:val="Normal"/>
    <w:rsid w:val="00203F63"/>
    <w:pPr>
      <w:pBdr>
        <w:top w:val="single" w:sz="8"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6">
    <w:name w:val="xl216"/>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7">
    <w:name w:val="xl217"/>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8">
    <w:name w:val="xl218"/>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9">
    <w:name w:val="xl219"/>
    <w:basedOn w:val="Normal"/>
    <w:rsid w:val="00203F63"/>
    <w:pPr>
      <w:pBdr>
        <w:top w:val="single" w:sz="4"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20">
    <w:name w:val="xl220"/>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1">
    <w:name w:val="xl221"/>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2">
    <w:name w:val="xl222"/>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3">
    <w:name w:val="xl223"/>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4">
    <w:name w:val="xl224"/>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5">
    <w:name w:val="xl225"/>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6">
    <w:name w:val="xl226"/>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7">
    <w:name w:val="xl227"/>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8">
    <w:name w:val="xl228"/>
    <w:basedOn w:val="Normal"/>
    <w:rsid w:val="00203F63"/>
    <w:pPr>
      <w:pBdr>
        <w:top w:val="single" w:sz="4" w:space="0" w:color="auto"/>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9">
    <w:name w:val="xl229"/>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30">
    <w:name w:val="xl230"/>
    <w:basedOn w:val="Normal"/>
    <w:rsid w:val="00203F63"/>
    <w:pPr>
      <w:pBdr>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31">
    <w:name w:val="xl231"/>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2">
    <w:name w:val="xl232"/>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3">
    <w:name w:val="xl233"/>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3">
    <w:name w:val="xl63"/>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64">
    <w:name w:val="xl64"/>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6">
    <w:name w:val="xl136"/>
    <w:basedOn w:val="Normal"/>
    <w:rsid w:val="00203F63"/>
    <w:pPr>
      <w:pBdr>
        <w:left w:val="double" w:sz="6"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GBCReportBodyText">
    <w:name w:val="GBC Report Body Text"/>
    <w:basedOn w:val="Normal"/>
    <w:link w:val="GBCReportBodyTextChar"/>
    <w:rsid w:val="00203F63"/>
    <w:pPr>
      <w:spacing w:line="240" w:lineRule="auto"/>
      <w:outlineLvl w:val="1"/>
    </w:pPr>
    <w:rPr>
      <w:rFonts w:ascii="Arial" w:eastAsia="Times New Roman" w:hAnsi="Arial" w:cs="Times New Roman"/>
      <w:szCs w:val="20"/>
      <w:lang w:eastAsia="en-GB"/>
    </w:rPr>
  </w:style>
  <w:style w:type="character" w:customStyle="1" w:styleId="GBCReportBodyTextChar">
    <w:name w:val="GBC Report Body Text Char"/>
    <w:basedOn w:val="DefaultParagraphFont"/>
    <w:link w:val="GBCReportBodyText"/>
    <w:rsid w:val="00203F63"/>
    <w:rPr>
      <w:rFonts w:ascii="Arial" w:eastAsia="Times New Roman" w:hAnsi="Arial" w:cs="Times New Roman"/>
      <w:szCs w:val="20"/>
      <w:lang w:eastAsia="en-GB"/>
    </w:rPr>
  </w:style>
  <w:style w:type="paragraph" w:customStyle="1" w:styleId="GBCReportBodyHeading">
    <w:name w:val="GBC Report Body Heading"/>
    <w:basedOn w:val="Normal"/>
    <w:next w:val="GBCReportBodyText"/>
    <w:rsid w:val="00306D28"/>
    <w:pPr>
      <w:keepNext/>
      <w:tabs>
        <w:tab w:val="num" w:pos="360"/>
      </w:tabs>
      <w:spacing w:after="240" w:line="240" w:lineRule="auto"/>
      <w:ind w:left="360" w:hanging="360"/>
      <w:outlineLvl w:val="0"/>
    </w:pPr>
    <w:rPr>
      <w:rFonts w:ascii="Arial" w:eastAsia="Times New Roman" w:hAnsi="Arial" w:cs="Times New Roman"/>
      <w:b/>
      <w:lang w:eastAsia="en-GB"/>
    </w:rPr>
  </w:style>
  <w:style w:type="paragraph" w:customStyle="1" w:styleId="H1outturn">
    <w:name w:val="H1 outturn"/>
    <w:basedOn w:val="Normal"/>
    <w:link w:val="H1outturnChar"/>
    <w:qFormat/>
    <w:rsid w:val="005A3A90"/>
    <w:pPr>
      <w:keepNext/>
      <w:numPr>
        <w:numId w:val="7"/>
      </w:numPr>
      <w:spacing w:before="240" w:after="240" w:line="240" w:lineRule="auto"/>
      <w:outlineLvl w:val="1"/>
    </w:pPr>
    <w:rPr>
      <w:rFonts w:ascii="Calibri" w:eastAsia="Times New Roman" w:hAnsi="Calibri" w:cs="Arial"/>
      <w:b/>
      <w:sz w:val="28"/>
      <w:szCs w:val="24"/>
      <w:lang w:eastAsia="en-GB"/>
    </w:rPr>
  </w:style>
  <w:style w:type="character" w:customStyle="1" w:styleId="H1outturnChar">
    <w:name w:val="H1 outturn Char"/>
    <w:basedOn w:val="DefaultParagraphFont"/>
    <w:link w:val="H1outturn"/>
    <w:rsid w:val="005A3A90"/>
    <w:rPr>
      <w:rFonts w:ascii="Calibri" w:eastAsia="Times New Roman" w:hAnsi="Calibri" w:cs="Arial"/>
      <w:b/>
      <w:sz w:val="28"/>
      <w:szCs w:val="24"/>
      <w:lang w:eastAsia="en-GB"/>
    </w:rPr>
  </w:style>
  <w:style w:type="paragraph" w:customStyle="1" w:styleId="H2Outturn">
    <w:name w:val="H2 Outturn"/>
    <w:basedOn w:val="Normal"/>
    <w:link w:val="H2OutturnChar"/>
    <w:qFormat/>
    <w:rsid w:val="00620453"/>
    <w:pPr>
      <w:numPr>
        <w:ilvl w:val="1"/>
        <w:numId w:val="7"/>
      </w:numPr>
      <w:tabs>
        <w:tab w:val="num" w:pos="709"/>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620453"/>
    <w:rPr>
      <w:rFonts w:ascii="Calibri" w:eastAsia="Times New Roman" w:hAnsi="Calibri" w:cs="Arial"/>
      <w:szCs w:val="24"/>
      <w:lang w:eastAsia="en-GB"/>
    </w:rPr>
  </w:style>
  <w:style w:type="character" w:customStyle="1" w:styleId="normaltextrun">
    <w:name w:val="normaltextrun"/>
    <w:basedOn w:val="DefaultParagraphFont"/>
    <w:rsid w:val="006F1C94"/>
  </w:style>
  <w:style w:type="character" w:customStyle="1" w:styleId="eop">
    <w:name w:val="eop"/>
    <w:basedOn w:val="DefaultParagraphFont"/>
    <w:rsid w:val="006F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58">
      <w:bodyDiv w:val="1"/>
      <w:marLeft w:val="0"/>
      <w:marRight w:val="0"/>
      <w:marTop w:val="0"/>
      <w:marBottom w:val="0"/>
      <w:divBdr>
        <w:top w:val="none" w:sz="0" w:space="0" w:color="auto"/>
        <w:left w:val="none" w:sz="0" w:space="0" w:color="auto"/>
        <w:bottom w:val="none" w:sz="0" w:space="0" w:color="auto"/>
        <w:right w:val="none" w:sz="0" w:space="0" w:color="auto"/>
      </w:divBdr>
    </w:div>
    <w:div w:id="2244102">
      <w:bodyDiv w:val="1"/>
      <w:marLeft w:val="0"/>
      <w:marRight w:val="0"/>
      <w:marTop w:val="0"/>
      <w:marBottom w:val="0"/>
      <w:divBdr>
        <w:top w:val="none" w:sz="0" w:space="0" w:color="auto"/>
        <w:left w:val="none" w:sz="0" w:space="0" w:color="auto"/>
        <w:bottom w:val="none" w:sz="0" w:space="0" w:color="auto"/>
        <w:right w:val="none" w:sz="0" w:space="0" w:color="auto"/>
      </w:divBdr>
    </w:div>
    <w:div w:id="2779893">
      <w:bodyDiv w:val="1"/>
      <w:marLeft w:val="0"/>
      <w:marRight w:val="0"/>
      <w:marTop w:val="0"/>
      <w:marBottom w:val="0"/>
      <w:divBdr>
        <w:top w:val="none" w:sz="0" w:space="0" w:color="auto"/>
        <w:left w:val="none" w:sz="0" w:space="0" w:color="auto"/>
        <w:bottom w:val="none" w:sz="0" w:space="0" w:color="auto"/>
        <w:right w:val="none" w:sz="0" w:space="0" w:color="auto"/>
      </w:divBdr>
    </w:div>
    <w:div w:id="3286029">
      <w:bodyDiv w:val="1"/>
      <w:marLeft w:val="0"/>
      <w:marRight w:val="0"/>
      <w:marTop w:val="0"/>
      <w:marBottom w:val="0"/>
      <w:divBdr>
        <w:top w:val="none" w:sz="0" w:space="0" w:color="auto"/>
        <w:left w:val="none" w:sz="0" w:space="0" w:color="auto"/>
        <w:bottom w:val="none" w:sz="0" w:space="0" w:color="auto"/>
        <w:right w:val="none" w:sz="0" w:space="0" w:color="auto"/>
      </w:divBdr>
    </w:div>
    <w:div w:id="4022191">
      <w:bodyDiv w:val="1"/>
      <w:marLeft w:val="0"/>
      <w:marRight w:val="0"/>
      <w:marTop w:val="0"/>
      <w:marBottom w:val="0"/>
      <w:divBdr>
        <w:top w:val="none" w:sz="0" w:space="0" w:color="auto"/>
        <w:left w:val="none" w:sz="0" w:space="0" w:color="auto"/>
        <w:bottom w:val="none" w:sz="0" w:space="0" w:color="auto"/>
        <w:right w:val="none" w:sz="0" w:space="0" w:color="auto"/>
      </w:divBdr>
    </w:div>
    <w:div w:id="4292355">
      <w:bodyDiv w:val="1"/>
      <w:marLeft w:val="0"/>
      <w:marRight w:val="0"/>
      <w:marTop w:val="0"/>
      <w:marBottom w:val="0"/>
      <w:divBdr>
        <w:top w:val="none" w:sz="0" w:space="0" w:color="auto"/>
        <w:left w:val="none" w:sz="0" w:space="0" w:color="auto"/>
        <w:bottom w:val="none" w:sz="0" w:space="0" w:color="auto"/>
        <w:right w:val="none" w:sz="0" w:space="0" w:color="auto"/>
      </w:divBdr>
    </w:div>
    <w:div w:id="4524294">
      <w:bodyDiv w:val="1"/>
      <w:marLeft w:val="0"/>
      <w:marRight w:val="0"/>
      <w:marTop w:val="0"/>
      <w:marBottom w:val="0"/>
      <w:divBdr>
        <w:top w:val="none" w:sz="0" w:space="0" w:color="auto"/>
        <w:left w:val="none" w:sz="0" w:space="0" w:color="auto"/>
        <w:bottom w:val="none" w:sz="0" w:space="0" w:color="auto"/>
        <w:right w:val="none" w:sz="0" w:space="0" w:color="auto"/>
      </w:divBdr>
    </w:div>
    <w:div w:id="4596160">
      <w:bodyDiv w:val="1"/>
      <w:marLeft w:val="0"/>
      <w:marRight w:val="0"/>
      <w:marTop w:val="0"/>
      <w:marBottom w:val="0"/>
      <w:divBdr>
        <w:top w:val="none" w:sz="0" w:space="0" w:color="auto"/>
        <w:left w:val="none" w:sz="0" w:space="0" w:color="auto"/>
        <w:bottom w:val="none" w:sz="0" w:space="0" w:color="auto"/>
        <w:right w:val="none" w:sz="0" w:space="0" w:color="auto"/>
      </w:divBdr>
    </w:div>
    <w:div w:id="6252643">
      <w:bodyDiv w:val="1"/>
      <w:marLeft w:val="0"/>
      <w:marRight w:val="0"/>
      <w:marTop w:val="0"/>
      <w:marBottom w:val="0"/>
      <w:divBdr>
        <w:top w:val="none" w:sz="0" w:space="0" w:color="auto"/>
        <w:left w:val="none" w:sz="0" w:space="0" w:color="auto"/>
        <w:bottom w:val="none" w:sz="0" w:space="0" w:color="auto"/>
        <w:right w:val="none" w:sz="0" w:space="0" w:color="auto"/>
      </w:divBdr>
    </w:div>
    <w:div w:id="7218599">
      <w:bodyDiv w:val="1"/>
      <w:marLeft w:val="0"/>
      <w:marRight w:val="0"/>
      <w:marTop w:val="0"/>
      <w:marBottom w:val="0"/>
      <w:divBdr>
        <w:top w:val="none" w:sz="0" w:space="0" w:color="auto"/>
        <w:left w:val="none" w:sz="0" w:space="0" w:color="auto"/>
        <w:bottom w:val="none" w:sz="0" w:space="0" w:color="auto"/>
        <w:right w:val="none" w:sz="0" w:space="0" w:color="auto"/>
      </w:divBdr>
    </w:div>
    <w:div w:id="7761125">
      <w:bodyDiv w:val="1"/>
      <w:marLeft w:val="0"/>
      <w:marRight w:val="0"/>
      <w:marTop w:val="0"/>
      <w:marBottom w:val="0"/>
      <w:divBdr>
        <w:top w:val="none" w:sz="0" w:space="0" w:color="auto"/>
        <w:left w:val="none" w:sz="0" w:space="0" w:color="auto"/>
        <w:bottom w:val="none" w:sz="0" w:space="0" w:color="auto"/>
        <w:right w:val="none" w:sz="0" w:space="0" w:color="auto"/>
      </w:divBdr>
    </w:div>
    <w:div w:id="8064963">
      <w:bodyDiv w:val="1"/>
      <w:marLeft w:val="0"/>
      <w:marRight w:val="0"/>
      <w:marTop w:val="0"/>
      <w:marBottom w:val="0"/>
      <w:divBdr>
        <w:top w:val="none" w:sz="0" w:space="0" w:color="auto"/>
        <w:left w:val="none" w:sz="0" w:space="0" w:color="auto"/>
        <w:bottom w:val="none" w:sz="0" w:space="0" w:color="auto"/>
        <w:right w:val="none" w:sz="0" w:space="0" w:color="auto"/>
      </w:divBdr>
    </w:div>
    <w:div w:id="9067209">
      <w:bodyDiv w:val="1"/>
      <w:marLeft w:val="0"/>
      <w:marRight w:val="0"/>
      <w:marTop w:val="0"/>
      <w:marBottom w:val="0"/>
      <w:divBdr>
        <w:top w:val="none" w:sz="0" w:space="0" w:color="auto"/>
        <w:left w:val="none" w:sz="0" w:space="0" w:color="auto"/>
        <w:bottom w:val="none" w:sz="0" w:space="0" w:color="auto"/>
        <w:right w:val="none" w:sz="0" w:space="0" w:color="auto"/>
      </w:divBdr>
    </w:div>
    <w:div w:id="11033632">
      <w:bodyDiv w:val="1"/>
      <w:marLeft w:val="0"/>
      <w:marRight w:val="0"/>
      <w:marTop w:val="0"/>
      <w:marBottom w:val="0"/>
      <w:divBdr>
        <w:top w:val="none" w:sz="0" w:space="0" w:color="auto"/>
        <w:left w:val="none" w:sz="0" w:space="0" w:color="auto"/>
        <w:bottom w:val="none" w:sz="0" w:space="0" w:color="auto"/>
        <w:right w:val="none" w:sz="0" w:space="0" w:color="auto"/>
      </w:divBdr>
    </w:div>
    <w:div w:id="12609898">
      <w:bodyDiv w:val="1"/>
      <w:marLeft w:val="0"/>
      <w:marRight w:val="0"/>
      <w:marTop w:val="0"/>
      <w:marBottom w:val="0"/>
      <w:divBdr>
        <w:top w:val="none" w:sz="0" w:space="0" w:color="auto"/>
        <w:left w:val="none" w:sz="0" w:space="0" w:color="auto"/>
        <w:bottom w:val="none" w:sz="0" w:space="0" w:color="auto"/>
        <w:right w:val="none" w:sz="0" w:space="0" w:color="auto"/>
      </w:divBdr>
    </w:div>
    <w:div w:id="14812072">
      <w:bodyDiv w:val="1"/>
      <w:marLeft w:val="0"/>
      <w:marRight w:val="0"/>
      <w:marTop w:val="0"/>
      <w:marBottom w:val="0"/>
      <w:divBdr>
        <w:top w:val="none" w:sz="0" w:space="0" w:color="auto"/>
        <w:left w:val="none" w:sz="0" w:space="0" w:color="auto"/>
        <w:bottom w:val="none" w:sz="0" w:space="0" w:color="auto"/>
        <w:right w:val="none" w:sz="0" w:space="0" w:color="auto"/>
      </w:divBdr>
    </w:div>
    <w:div w:id="15035543">
      <w:bodyDiv w:val="1"/>
      <w:marLeft w:val="0"/>
      <w:marRight w:val="0"/>
      <w:marTop w:val="0"/>
      <w:marBottom w:val="0"/>
      <w:divBdr>
        <w:top w:val="none" w:sz="0" w:space="0" w:color="auto"/>
        <w:left w:val="none" w:sz="0" w:space="0" w:color="auto"/>
        <w:bottom w:val="none" w:sz="0" w:space="0" w:color="auto"/>
        <w:right w:val="none" w:sz="0" w:space="0" w:color="auto"/>
      </w:divBdr>
    </w:div>
    <w:div w:id="16077922">
      <w:bodyDiv w:val="1"/>
      <w:marLeft w:val="0"/>
      <w:marRight w:val="0"/>
      <w:marTop w:val="0"/>
      <w:marBottom w:val="0"/>
      <w:divBdr>
        <w:top w:val="none" w:sz="0" w:space="0" w:color="auto"/>
        <w:left w:val="none" w:sz="0" w:space="0" w:color="auto"/>
        <w:bottom w:val="none" w:sz="0" w:space="0" w:color="auto"/>
        <w:right w:val="none" w:sz="0" w:space="0" w:color="auto"/>
      </w:divBdr>
    </w:div>
    <w:div w:id="16275325">
      <w:bodyDiv w:val="1"/>
      <w:marLeft w:val="0"/>
      <w:marRight w:val="0"/>
      <w:marTop w:val="0"/>
      <w:marBottom w:val="0"/>
      <w:divBdr>
        <w:top w:val="none" w:sz="0" w:space="0" w:color="auto"/>
        <w:left w:val="none" w:sz="0" w:space="0" w:color="auto"/>
        <w:bottom w:val="none" w:sz="0" w:space="0" w:color="auto"/>
        <w:right w:val="none" w:sz="0" w:space="0" w:color="auto"/>
      </w:divBdr>
    </w:div>
    <w:div w:id="18438242">
      <w:bodyDiv w:val="1"/>
      <w:marLeft w:val="0"/>
      <w:marRight w:val="0"/>
      <w:marTop w:val="0"/>
      <w:marBottom w:val="0"/>
      <w:divBdr>
        <w:top w:val="none" w:sz="0" w:space="0" w:color="auto"/>
        <w:left w:val="none" w:sz="0" w:space="0" w:color="auto"/>
        <w:bottom w:val="none" w:sz="0" w:space="0" w:color="auto"/>
        <w:right w:val="none" w:sz="0" w:space="0" w:color="auto"/>
      </w:divBdr>
    </w:div>
    <w:div w:id="20860095">
      <w:bodyDiv w:val="1"/>
      <w:marLeft w:val="0"/>
      <w:marRight w:val="0"/>
      <w:marTop w:val="0"/>
      <w:marBottom w:val="0"/>
      <w:divBdr>
        <w:top w:val="none" w:sz="0" w:space="0" w:color="auto"/>
        <w:left w:val="none" w:sz="0" w:space="0" w:color="auto"/>
        <w:bottom w:val="none" w:sz="0" w:space="0" w:color="auto"/>
        <w:right w:val="none" w:sz="0" w:space="0" w:color="auto"/>
      </w:divBdr>
    </w:div>
    <w:div w:id="20909268">
      <w:bodyDiv w:val="1"/>
      <w:marLeft w:val="0"/>
      <w:marRight w:val="0"/>
      <w:marTop w:val="0"/>
      <w:marBottom w:val="0"/>
      <w:divBdr>
        <w:top w:val="none" w:sz="0" w:space="0" w:color="auto"/>
        <w:left w:val="none" w:sz="0" w:space="0" w:color="auto"/>
        <w:bottom w:val="none" w:sz="0" w:space="0" w:color="auto"/>
        <w:right w:val="none" w:sz="0" w:space="0" w:color="auto"/>
      </w:divBdr>
    </w:div>
    <w:div w:id="21178236">
      <w:bodyDiv w:val="1"/>
      <w:marLeft w:val="0"/>
      <w:marRight w:val="0"/>
      <w:marTop w:val="0"/>
      <w:marBottom w:val="0"/>
      <w:divBdr>
        <w:top w:val="none" w:sz="0" w:space="0" w:color="auto"/>
        <w:left w:val="none" w:sz="0" w:space="0" w:color="auto"/>
        <w:bottom w:val="none" w:sz="0" w:space="0" w:color="auto"/>
        <w:right w:val="none" w:sz="0" w:space="0" w:color="auto"/>
      </w:divBdr>
    </w:div>
    <w:div w:id="21246566">
      <w:bodyDiv w:val="1"/>
      <w:marLeft w:val="0"/>
      <w:marRight w:val="0"/>
      <w:marTop w:val="0"/>
      <w:marBottom w:val="0"/>
      <w:divBdr>
        <w:top w:val="none" w:sz="0" w:space="0" w:color="auto"/>
        <w:left w:val="none" w:sz="0" w:space="0" w:color="auto"/>
        <w:bottom w:val="none" w:sz="0" w:space="0" w:color="auto"/>
        <w:right w:val="none" w:sz="0" w:space="0" w:color="auto"/>
      </w:divBdr>
    </w:div>
    <w:div w:id="21445666">
      <w:bodyDiv w:val="1"/>
      <w:marLeft w:val="0"/>
      <w:marRight w:val="0"/>
      <w:marTop w:val="0"/>
      <w:marBottom w:val="0"/>
      <w:divBdr>
        <w:top w:val="none" w:sz="0" w:space="0" w:color="auto"/>
        <w:left w:val="none" w:sz="0" w:space="0" w:color="auto"/>
        <w:bottom w:val="none" w:sz="0" w:space="0" w:color="auto"/>
        <w:right w:val="none" w:sz="0" w:space="0" w:color="auto"/>
      </w:divBdr>
    </w:div>
    <w:div w:id="21513657">
      <w:bodyDiv w:val="1"/>
      <w:marLeft w:val="0"/>
      <w:marRight w:val="0"/>
      <w:marTop w:val="0"/>
      <w:marBottom w:val="0"/>
      <w:divBdr>
        <w:top w:val="none" w:sz="0" w:space="0" w:color="auto"/>
        <w:left w:val="none" w:sz="0" w:space="0" w:color="auto"/>
        <w:bottom w:val="none" w:sz="0" w:space="0" w:color="auto"/>
        <w:right w:val="none" w:sz="0" w:space="0" w:color="auto"/>
      </w:divBdr>
    </w:div>
    <w:div w:id="21519034">
      <w:bodyDiv w:val="1"/>
      <w:marLeft w:val="0"/>
      <w:marRight w:val="0"/>
      <w:marTop w:val="0"/>
      <w:marBottom w:val="0"/>
      <w:divBdr>
        <w:top w:val="none" w:sz="0" w:space="0" w:color="auto"/>
        <w:left w:val="none" w:sz="0" w:space="0" w:color="auto"/>
        <w:bottom w:val="none" w:sz="0" w:space="0" w:color="auto"/>
        <w:right w:val="none" w:sz="0" w:space="0" w:color="auto"/>
      </w:divBdr>
    </w:div>
    <w:div w:id="22095159">
      <w:bodyDiv w:val="1"/>
      <w:marLeft w:val="0"/>
      <w:marRight w:val="0"/>
      <w:marTop w:val="0"/>
      <w:marBottom w:val="0"/>
      <w:divBdr>
        <w:top w:val="none" w:sz="0" w:space="0" w:color="auto"/>
        <w:left w:val="none" w:sz="0" w:space="0" w:color="auto"/>
        <w:bottom w:val="none" w:sz="0" w:space="0" w:color="auto"/>
        <w:right w:val="none" w:sz="0" w:space="0" w:color="auto"/>
      </w:divBdr>
    </w:div>
    <w:div w:id="22220225">
      <w:bodyDiv w:val="1"/>
      <w:marLeft w:val="0"/>
      <w:marRight w:val="0"/>
      <w:marTop w:val="0"/>
      <w:marBottom w:val="0"/>
      <w:divBdr>
        <w:top w:val="none" w:sz="0" w:space="0" w:color="auto"/>
        <w:left w:val="none" w:sz="0" w:space="0" w:color="auto"/>
        <w:bottom w:val="none" w:sz="0" w:space="0" w:color="auto"/>
        <w:right w:val="none" w:sz="0" w:space="0" w:color="auto"/>
      </w:divBdr>
    </w:div>
    <w:div w:id="23674661">
      <w:bodyDiv w:val="1"/>
      <w:marLeft w:val="0"/>
      <w:marRight w:val="0"/>
      <w:marTop w:val="0"/>
      <w:marBottom w:val="0"/>
      <w:divBdr>
        <w:top w:val="none" w:sz="0" w:space="0" w:color="auto"/>
        <w:left w:val="none" w:sz="0" w:space="0" w:color="auto"/>
        <w:bottom w:val="none" w:sz="0" w:space="0" w:color="auto"/>
        <w:right w:val="none" w:sz="0" w:space="0" w:color="auto"/>
      </w:divBdr>
    </w:div>
    <w:div w:id="25647430">
      <w:bodyDiv w:val="1"/>
      <w:marLeft w:val="0"/>
      <w:marRight w:val="0"/>
      <w:marTop w:val="0"/>
      <w:marBottom w:val="0"/>
      <w:divBdr>
        <w:top w:val="none" w:sz="0" w:space="0" w:color="auto"/>
        <w:left w:val="none" w:sz="0" w:space="0" w:color="auto"/>
        <w:bottom w:val="none" w:sz="0" w:space="0" w:color="auto"/>
        <w:right w:val="none" w:sz="0" w:space="0" w:color="auto"/>
      </w:divBdr>
    </w:div>
    <w:div w:id="25911636">
      <w:bodyDiv w:val="1"/>
      <w:marLeft w:val="0"/>
      <w:marRight w:val="0"/>
      <w:marTop w:val="0"/>
      <w:marBottom w:val="0"/>
      <w:divBdr>
        <w:top w:val="none" w:sz="0" w:space="0" w:color="auto"/>
        <w:left w:val="none" w:sz="0" w:space="0" w:color="auto"/>
        <w:bottom w:val="none" w:sz="0" w:space="0" w:color="auto"/>
        <w:right w:val="none" w:sz="0" w:space="0" w:color="auto"/>
      </w:divBdr>
    </w:div>
    <w:div w:id="26150798">
      <w:bodyDiv w:val="1"/>
      <w:marLeft w:val="0"/>
      <w:marRight w:val="0"/>
      <w:marTop w:val="0"/>
      <w:marBottom w:val="0"/>
      <w:divBdr>
        <w:top w:val="none" w:sz="0" w:space="0" w:color="auto"/>
        <w:left w:val="none" w:sz="0" w:space="0" w:color="auto"/>
        <w:bottom w:val="none" w:sz="0" w:space="0" w:color="auto"/>
        <w:right w:val="none" w:sz="0" w:space="0" w:color="auto"/>
      </w:divBdr>
    </w:div>
    <w:div w:id="27072485">
      <w:bodyDiv w:val="1"/>
      <w:marLeft w:val="0"/>
      <w:marRight w:val="0"/>
      <w:marTop w:val="0"/>
      <w:marBottom w:val="0"/>
      <w:divBdr>
        <w:top w:val="none" w:sz="0" w:space="0" w:color="auto"/>
        <w:left w:val="none" w:sz="0" w:space="0" w:color="auto"/>
        <w:bottom w:val="none" w:sz="0" w:space="0" w:color="auto"/>
        <w:right w:val="none" w:sz="0" w:space="0" w:color="auto"/>
      </w:divBdr>
    </w:div>
    <w:div w:id="28575636">
      <w:bodyDiv w:val="1"/>
      <w:marLeft w:val="0"/>
      <w:marRight w:val="0"/>
      <w:marTop w:val="0"/>
      <w:marBottom w:val="0"/>
      <w:divBdr>
        <w:top w:val="none" w:sz="0" w:space="0" w:color="auto"/>
        <w:left w:val="none" w:sz="0" w:space="0" w:color="auto"/>
        <w:bottom w:val="none" w:sz="0" w:space="0" w:color="auto"/>
        <w:right w:val="none" w:sz="0" w:space="0" w:color="auto"/>
      </w:divBdr>
    </w:div>
    <w:div w:id="30150478">
      <w:bodyDiv w:val="1"/>
      <w:marLeft w:val="0"/>
      <w:marRight w:val="0"/>
      <w:marTop w:val="0"/>
      <w:marBottom w:val="0"/>
      <w:divBdr>
        <w:top w:val="none" w:sz="0" w:space="0" w:color="auto"/>
        <w:left w:val="none" w:sz="0" w:space="0" w:color="auto"/>
        <w:bottom w:val="none" w:sz="0" w:space="0" w:color="auto"/>
        <w:right w:val="none" w:sz="0" w:space="0" w:color="auto"/>
      </w:divBdr>
    </w:div>
    <w:div w:id="30350694">
      <w:bodyDiv w:val="1"/>
      <w:marLeft w:val="0"/>
      <w:marRight w:val="0"/>
      <w:marTop w:val="0"/>
      <w:marBottom w:val="0"/>
      <w:divBdr>
        <w:top w:val="none" w:sz="0" w:space="0" w:color="auto"/>
        <w:left w:val="none" w:sz="0" w:space="0" w:color="auto"/>
        <w:bottom w:val="none" w:sz="0" w:space="0" w:color="auto"/>
        <w:right w:val="none" w:sz="0" w:space="0" w:color="auto"/>
      </w:divBdr>
    </w:div>
    <w:div w:id="30807886">
      <w:bodyDiv w:val="1"/>
      <w:marLeft w:val="0"/>
      <w:marRight w:val="0"/>
      <w:marTop w:val="0"/>
      <w:marBottom w:val="0"/>
      <w:divBdr>
        <w:top w:val="none" w:sz="0" w:space="0" w:color="auto"/>
        <w:left w:val="none" w:sz="0" w:space="0" w:color="auto"/>
        <w:bottom w:val="none" w:sz="0" w:space="0" w:color="auto"/>
        <w:right w:val="none" w:sz="0" w:space="0" w:color="auto"/>
      </w:divBdr>
    </w:div>
    <w:div w:id="31156934">
      <w:bodyDiv w:val="1"/>
      <w:marLeft w:val="0"/>
      <w:marRight w:val="0"/>
      <w:marTop w:val="0"/>
      <w:marBottom w:val="0"/>
      <w:divBdr>
        <w:top w:val="none" w:sz="0" w:space="0" w:color="auto"/>
        <w:left w:val="none" w:sz="0" w:space="0" w:color="auto"/>
        <w:bottom w:val="none" w:sz="0" w:space="0" w:color="auto"/>
        <w:right w:val="none" w:sz="0" w:space="0" w:color="auto"/>
      </w:divBdr>
    </w:div>
    <w:div w:id="31268167">
      <w:bodyDiv w:val="1"/>
      <w:marLeft w:val="0"/>
      <w:marRight w:val="0"/>
      <w:marTop w:val="0"/>
      <w:marBottom w:val="0"/>
      <w:divBdr>
        <w:top w:val="none" w:sz="0" w:space="0" w:color="auto"/>
        <w:left w:val="none" w:sz="0" w:space="0" w:color="auto"/>
        <w:bottom w:val="none" w:sz="0" w:space="0" w:color="auto"/>
        <w:right w:val="none" w:sz="0" w:space="0" w:color="auto"/>
      </w:divBdr>
    </w:div>
    <w:div w:id="34890411">
      <w:bodyDiv w:val="1"/>
      <w:marLeft w:val="0"/>
      <w:marRight w:val="0"/>
      <w:marTop w:val="0"/>
      <w:marBottom w:val="0"/>
      <w:divBdr>
        <w:top w:val="none" w:sz="0" w:space="0" w:color="auto"/>
        <w:left w:val="none" w:sz="0" w:space="0" w:color="auto"/>
        <w:bottom w:val="none" w:sz="0" w:space="0" w:color="auto"/>
        <w:right w:val="none" w:sz="0" w:space="0" w:color="auto"/>
      </w:divBdr>
    </w:div>
    <w:div w:id="35661694">
      <w:bodyDiv w:val="1"/>
      <w:marLeft w:val="0"/>
      <w:marRight w:val="0"/>
      <w:marTop w:val="0"/>
      <w:marBottom w:val="0"/>
      <w:divBdr>
        <w:top w:val="none" w:sz="0" w:space="0" w:color="auto"/>
        <w:left w:val="none" w:sz="0" w:space="0" w:color="auto"/>
        <w:bottom w:val="none" w:sz="0" w:space="0" w:color="auto"/>
        <w:right w:val="none" w:sz="0" w:space="0" w:color="auto"/>
      </w:divBdr>
    </w:div>
    <w:div w:id="36248742">
      <w:bodyDiv w:val="1"/>
      <w:marLeft w:val="0"/>
      <w:marRight w:val="0"/>
      <w:marTop w:val="0"/>
      <w:marBottom w:val="0"/>
      <w:divBdr>
        <w:top w:val="none" w:sz="0" w:space="0" w:color="auto"/>
        <w:left w:val="none" w:sz="0" w:space="0" w:color="auto"/>
        <w:bottom w:val="none" w:sz="0" w:space="0" w:color="auto"/>
        <w:right w:val="none" w:sz="0" w:space="0" w:color="auto"/>
      </w:divBdr>
    </w:div>
    <w:div w:id="38743492">
      <w:bodyDiv w:val="1"/>
      <w:marLeft w:val="0"/>
      <w:marRight w:val="0"/>
      <w:marTop w:val="0"/>
      <w:marBottom w:val="0"/>
      <w:divBdr>
        <w:top w:val="none" w:sz="0" w:space="0" w:color="auto"/>
        <w:left w:val="none" w:sz="0" w:space="0" w:color="auto"/>
        <w:bottom w:val="none" w:sz="0" w:space="0" w:color="auto"/>
        <w:right w:val="none" w:sz="0" w:space="0" w:color="auto"/>
      </w:divBdr>
    </w:div>
    <w:div w:id="38825146">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90017">
      <w:bodyDiv w:val="1"/>
      <w:marLeft w:val="0"/>
      <w:marRight w:val="0"/>
      <w:marTop w:val="0"/>
      <w:marBottom w:val="0"/>
      <w:divBdr>
        <w:top w:val="none" w:sz="0" w:space="0" w:color="auto"/>
        <w:left w:val="none" w:sz="0" w:space="0" w:color="auto"/>
        <w:bottom w:val="none" w:sz="0" w:space="0" w:color="auto"/>
        <w:right w:val="none" w:sz="0" w:space="0" w:color="auto"/>
      </w:divBdr>
    </w:div>
    <w:div w:id="39938245">
      <w:bodyDiv w:val="1"/>
      <w:marLeft w:val="0"/>
      <w:marRight w:val="0"/>
      <w:marTop w:val="0"/>
      <w:marBottom w:val="0"/>
      <w:divBdr>
        <w:top w:val="none" w:sz="0" w:space="0" w:color="auto"/>
        <w:left w:val="none" w:sz="0" w:space="0" w:color="auto"/>
        <w:bottom w:val="none" w:sz="0" w:space="0" w:color="auto"/>
        <w:right w:val="none" w:sz="0" w:space="0" w:color="auto"/>
      </w:divBdr>
    </w:div>
    <w:div w:id="39985939">
      <w:bodyDiv w:val="1"/>
      <w:marLeft w:val="0"/>
      <w:marRight w:val="0"/>
      <w:marTop w:val="0"/>
      <w:marBottom w:val="0"/>
      <w:divBdr>
        <w:top w:val="none" w:sz="0" w:space="0" w:color="auto"/>
        <w:left w:val="none" w:sz="0" w:space="0" w:color="auto"/>
        <w:bottom w:val="none" w:sz="0" w:space="0" w:color="auto"/>
        <w:right w:val="none" w:sz="0" w:space="0" w:color="auto"/>
      </w:divBdr>
    </w:div>
    <w:div w:id="41485962">
      <w:bodyDiv w:val="1"/>
      <w:marLeft w:val="0"/>
      <w:marRight w:val="0"/>
      <w:marTop w:val="0"/>
      <w:marBottom w:val="0"/>
      <w:divBdr>
        <w:top w:val="none" w:sz="0" w:space="0" w:color="auto"/>
        <w:left w:val="none" w:sz="0" w:space="0" w:color="auto"/>
        <w:bottom w:val="none" w:sz="0" w:space="0" w:color="auto"/>
        <w:right w:val="none" w:sz="0" w:space="0" w:color="auto"/>
      </w:divBdr>
    </w:div>
    <w:div w:id="42096468">
      <w:bodyDiv w:val="1"/>
      <w:marLeft w:val="0"/>
      <w:marRight w:val="0"/>
      <w:marTop w:val="0"/>
      <w:marBottom w:val="0"/>
      <w:divBdr>
        <w:top w:val="none" w:sz="0" w:space="0" w:color="auto"/>
        <w:left w:val="none" w:sz="0" w:space="0" w:color="auto"/>
        <w:bottom w:val="none" w:sz="0" w:space="0" w:color="auto"/>
        <w:right w:val="none" w:sz="0" w:space="0" w:color="auto"/>
      </w:divBdr>
    </w:div>
    <w:div w:id="42295643">
      <w:bodyDiv w:val="1"/>
      <w:marLeft w:val="0"/>
      <w:marRight w:val="0"/>
      <w:marTop w:val="0"/>
      <w:marBottom w:val="0"/>
      <w:divBdr>
        <w:top w:val="none" w:sz="0" w:space="0" w:color="auto"/>
        <w:left w:val="none" w:sz="0" w:space="0" w:color="auto"/>
        <w:bottom w:val="none" w:sz="0" w:space="0" w:color="auto"/>
        <w:right w:val="none" w:sz="0" w:space="0" w:color="auto"/>
      </w:divBdr>
    </w:div>
    <w:div w:id="43061791">
      <w:bodyDiv w:val="1"/>
      <w:marLeft w:val="0"/>
      <w:marRight w:val="0"/>
      <w:marTop w:val="0"/>
      <w:marBottom w:val="0"/>
      <w:divBdr>
        <w:top w:val="none" w:sz="0" w:space="0" w:color="auto"/>
        <w:left w:val="none" w:sz="0" w:space="0" w:color="auto"/>
        <w:bottom w:val="none" w:sz="0" w:space="0" w:color="auto"/>
        <w:right w:val="none" w:sz="0" w:space="0" w:color="auto"/>
      </w:divBdr>
    </w:div>
    <w:div w:id="43648305">
      <w:bodyDiv w:val="1"/>
      <w:marLeft w:val="0"/>
      <w:marRight w:val="0"/>
      <w:marTop w:val="0"/>
      <w:marBottom w:val="0"/>
      <w:divBdr>
        <w:top w:val="none" w:sz="0" w:space="0" w:color="auto"/>
        <w:left w:val="none" w:sz="0" w:space="0" w:color="auto"/>
        <w:bottom w:val="none" w:sz="0" w:space="0" w:color="auto"/>
        <w:right w:val="none" w:sz="0" w:space="0" w:color="auto"/>
      </w:divBdr>
    </w:div>
    <w:div w:id="44136849">
      <w:bodyDiv w:val="1"/>
      <w:marLeft w:val="0"/>
      <w:marRight w:val="0"/>
      <w:marTop w:val="0"/>
      <w:marBottom w:val="0"/>
      <w:divBdr>
        <w:top w:val="none" w:sz="0" w:space="0" w:color="auto"/>
        <w:left w:val="none" w:sz="0" w:space="0" w:color="auto"/>
        <w:bottom w:val="none" w:sz="0" w:space="0" w:color="auto"/>
        <w:right w:val="none" w:sz="0" w:space="0" w:color="auto"/>
      </w:divBdr>
    </w:div>
    <w:div w:id="44372077">
      <w:bodyDiv w:val="1"/>
      <w:marLeft w:val="0"/>
      <w:marRight w:val="0"/>
      <w:marTop w:val="0"/>
      <w:marBottom w:val="0"/>
      <w:divBdr>
        <w:top w:val="none" w:sz="0" w:space="0" w:color="auto"/>
        <w:left w:val="none" w:sz="0" w:space="0" w:color="auto"/>
        <w:bottom w:val="none" w:sz="0" w:space="0" w:color="auto"/>
        <w:right w:val="none" w:sz="0" w:space="0" w:color="auto"/>
      </w:divBdr>
    </w:div>
    <w:div w:id="48844622">
      <w:bodyDiv w:val="1"/>
      <w:marLeft w:val="0"/>
      <w:marRight w:val="0"/>
      <w:marTop w:val="0"/>
      <w:marBottom w:val="0"/>
      <w:divBdr>
        <w:top w:val="none" w:sz="0" w:space="0" w:color="auto"/>
        <w:left w:val="none" w:sz="0" w:space="0" w:color="auto"/>
        <w:bottom w:val="none" w:sz="0" w:space="0" w:color="auto"/>
        <w:right w:val="none" w:sz="0" w:space="0" w:color="auto"/>
      </w:divBdr>
    </w:div>
    <w:div w:id="49038554">
      <w:bodyDiv w:val="1"/>
      <w:marLeft w:val="0"/>
      <w:marRight w:val="0"/>
      <w:marTop w:val="0"/>
      <w:marBottom w:val="0"/>
      <w:divBdr>
        <w:top w:val="none" w:sz="0" w:space="0" w:color="auto"/>
        <w:left w:val="none" w:sz="0" w:space="0" w:color="auto"/>
        <w:bottom w:val="none" w:sz="0" w:space="0" w:color="auto"/>
        <w:right w:val="none" w:sz="0" w:space="0" w:color="auto"/>
      </w:divBdr>
    </w:div>
    <w:div w:id="49111071">
      <w:bodyDiv w:val="1"/>
      <w:marLeft w:val="0"/>
      <w:marRight w:val="0"/>
      <w:marTop w:val="0"/>
      <w:marBottom w:val="0"/>
      <w:divBdr>
        <w:top w:val="none" w:sz="0" w:space="0" w:color="auto"/>
        <w:left w:val="none" w:sz="0" w:space="0" w:color="auto"/>
        <w:bottom w:val="none" w:sz="0" w:space="0" w:color="auto"/>
        <w:right w:val="none" w:sz="0" w:space="0" w:color="auto"/>
      </w:divBdr>
    </w:div>
    <w:div w:id="49765659">
      <w:bodyDiv w:val="1"/>
      <w:marLeft w:val="0"/>
      <w:marRight w:val="0"/>
      <w:marTop w:val="0"/>
      <w:marBottom w:val="0"/>
      <w:divBdr>
        <w:top w:val="none" w:sz="0" w:space="0" w:color="auto"/>
        <w:left w:val="none" w:sz="0" w:space="0" w:color="auto"/>
        <w:bottom w:val="none" w:sz="0" w:space="0" w:color="auto"/>
        <w:right w:val="none" w:sz="0" w:space="0" w:color="auto"/>
      </w:divBdr>
    </w:div>
    <w:div w:id="50273668">
      <w:bodyDiv w:val="1"/>
      <w:marLeft w:val="0"/>
      <w:marRight w:val="0"/>
      <w:marTop w:val="0"/>
      <w:marBottom w:val="0"/>
      <w:divBdr>
        <w:top w:val="none" w:sz="0" w:space="0" w:color="auto"/>
        <w:left w:val="none" w:sz="0" w:space="0" w:color="auto"/>
        <w:bottom w:val="none" w:sz="0" w:space="0" w:color="auto"/>
        <w:right w:val="none" w:sz="0" w:space="0" w:color="auto"/>
      </w:divBdr>
    </w:div>
    <w:div w:id="51514151">
      <w:bodyDiv w:val="1"/>
      <w:marLeft w:val="0"/>
      <w:marRight w:val="0"/>
      <w:marTop w:val="0"/>
      <w:marBottom w:val="0"/>
      <w:divBdr>
        <w:top w:val="none" w:sz="0" w:space="0" w:color="auto"/>
        <w:left w:val="none" w:sz="0" w:space="0" w:color="auto"/>
        <w:bottom w:val="none" w:sz="0" w:space="0" w:color="auto"/>
        <w:right w:val="none" w:sz="0" w:space="0" w:color="auto"/>
      </w:divBdr>
    </w:div>
    <w:div w:id="52392979">
      <w:bodyDiv w:val="1"/>
      <w:marLeft w:val="0"/>
      <w:marRight w:val="0"/>
      <w:marTop w:val="0"/>
      <w:marBottom w:val="0"/>
      <w:divBdr>
        <w:top w:val="none" w:sz="0" w:space="0" w:color="auto"/>
        <w:left w:val="none" w:sz="0" w:space="0" w:color="auto"/>
        <w:bottom w:val="none" w:sz="0" w:space="0" w:color="auto"/>
        <w:right w:val="none" w:sz="0" w:space="0" w:color="auto"/>
      </w:divBdr>
    </w:div>
    <w:div w:id="53623136">
      <w:bodyDiv w:val="1"/>
      <w:marLeft w:val="0"/>
      <w:marRight w:val="0"/>
      <w:marTop w:val="0"/>
      <w:marBottom w:val="0"/>
      <w:divBdr>
        <w:top w:val="none" w:sz="0" w:space="0" w:color="auto"/>
        <w:left w:val="none" w:sz="0" w:space="0" w:color="auto"/>
        <w:bottom w:val="none" w:sz="0" w:space="0" w:color="auto"/>
        <w:right w:val="none" w:sz="0" w:space="0" w:color="auto"/>
      </w:divBdr>
    </w:div>
    <w:div w:id="54351679">
      <w:bodyDiv w:val="1"/>
      <w:marLeft w:val="0"/>
      <w:marRight w:val="0"/>
      <w:marTop w:val="0"/>
      <w:marBottom w:val="0"/>
      <w:divBdr>
        <w:top w:val="none" w:sz="0" w:space="0" w:color="auto"/>
        <w:left w:val="none" w:sz="0" w:space="0" w:color="auto"/>
        <w:bottom w:val="none" w:sz="0" w:space="0" w:color="auto"/>
        <w:right w:val="none" w:sz="0" w:space="0" w:color="auto"/>
      </w:divBdr>
    </w:div>
    <w:div w:id="54593780">
      <w:bodyDiv w:val="1"/>
      <w:marLeft w:val="0"/>
      <w:marRight w:val="0"/>
      <w:marTop w:val="0"/>
      <w:marBottom w:val="0"/>
      <w:divBdr>
        <w:top w:val="none" w:sz="0" w:space="0" w:color="auto"/>
        <w:left w:val="none" w:sz="0" w:space="0" w:color="auto"/>
        <w:bottom w:val="none" w:sz="0" w:space="0" w:color="auto"/>
        <w:right w:val="none" w:sz="0" w:space="0" w:color="auto"/>
      </w:divBdr>
    </w:div>
    <w:div w:id="55251307">
      <w:bodyDiv w:val="1"/>
      <w:marLeft w:val="0"/>
      <w:marRight w:val="0"/>
      <w:marTop w:val="0"/>
      <w:marBottom w:val="0"/>
      <w:divBdr>
        <w:top w:val="none" w:sz="0" w:space="0" w:color="auto"/>
        <w:left w:val="none" w:sz="0" w:space="0" w:color="auto"/>
        <w:bottom w:val="none" w:sz="0" w:space="0" w:color="auto"/>
        <w:right w:val="none" w:sz="0" w:space="0" w:color="auto"/>
      </w:divBdr>
    </w:div>
    <w:div w:id="57097536">
      <w:bodyDiv w:val="1"/>
      <w:marLeft w:val="0"/>
      <w:marRight w:val="0"/>
      <w:marTop w:val="0"/>
      <w:marBottom w:val="0"/>
      <w:divBdr>
        <w:top w:val="none" w:sz="0" w:space="0" w:color="auto"/>
        <w:left w:val="none" w:sz="0" w:space="0" w:color="auto"/>
        <w:bottom w:val="none" w:sz="0" w:space="0" w:color="auto"/>
        <w:right w:val="none" w:sz="0" w:space="0" w:color="auto"/>
      </w:divBdr>
    </w:div>
    <w:div w:id="57366947">
      <w:bodyDiv w:val="1"/>
      <w:marLeft w:val="0"/>
      <w:marRight w:val="0"/>
      <w:marTop w:val="0"/>
      <w:marBottom w:val="0"/>
      <w:divBdr>
        <w:top w:val="none" w:sz="0" w:space="0" w:color="auto"/>
        <w:left w:val="none" w:sz="0" w:space="0" w:color="auto"/>
        <w:bottom w:val="none" w:sz="0" w:space="0" w:color="auto"/>
        <w:right w:val="none" w:sz="0" w:space="0" w:color="auto"/>
      </w:divBdr>
    </w:div>
    <w:div w:id="57900762">
      <w:bodyDiv w:val="1"/>
      <w:marLeft w:val="0"/>
      <w:marRight w:val="0"/>
      <w:marTop w:val="0"/>
      <w:marBottom w:val="0"/>
      <w:divBdr>
        <w:top w:val="none" w:sz="0" w:space="0" w:color="auto"/>
        <w:left w:val="none" w:sz="0" w:space="0" w:color="auto"/>
        <w:bottom w:val="none" w:sz="0" w:space="0" w:color="auto"/>
        <w:right w:val="none" w:sz="0" w:space="0" w:color="auto"/>
      </w:divBdr>
    </w:div>
    <w:div w:id="59180514">
      <w:bodyDiv w:val="1"/>
      <w:marLeft w:val="0"/>
      <w:marRight w:val="0"/>
      <w:marTop w:val="0"/>
      <w:marBottom w:val="0"/>
      <w:divBdr>
        <w:top w:val="none" w:sz="0" w:space="0" w:color="auto"/>
        <w:left w:val="none" w:sz="0" w:space="0" w:color="auto"/>
        <w:bottom w:val="none" w:sz="0" w:space="0" w:color="auto"/>
        <w:right w:val="none" w:sz="0" w:space="0" w:color="auto"/>
      </w:divBdr>
    </w:div>
    <w:div w:id="59207477">
      <w:bodyDiv w:val="1"/>
      <w:marLeft w:val="0"/>
      <w:marRight w:val="0"/>
      <w:marTop w:val="0"/>
      <w:marBottom w:val="0"/>
      <w:divBdr>
        <w:top w:val="none" w:sz="0" w:space="0" w:color="auto"/>
        <w:left w:val="none" w:sz="0" w:space="0" w:color="auto"/>
        <w:bottom w:val="none" w:sz="0" w:space="0" w:color="auto"/>
        <w:right w:val="none" w:sz="0" w:space="0" w:color="auto"/>
      </w:divBdr>
    </w:div>
    <w:div w:id="59640030">
      <w:bodyDiv w:val="1"/>
      <w:marLeft w:val="0"/>
      <w:marRight w:val="0"/>
      <w:marTop w:val="0"/>
      <w:marBottom w:val="0"/>
      <w:divBdr>
        <w:top w:val="none" w:sz="0" w:space="0" w:color="auto"/>
        <w:left w:val="none" w:sz="0" w:space="0" w:color="auto"/>
        <w:bottom w:val="none" w:sz="0" w:space="0" w:color="auto"/>
        <w:right w:val="none" w:sz="0" w:space="0" w:color="auto"/>
      </w:divBdr>
    </w:div>
    <w:div w:id="59986878">
      <w:bodyDiv w:val="1"/>
      <w:marLeft w:val="0"/>
      <w:marRight w:val="0"/>
      <w:marTop w:val="0"/>
      <w:marBottom w:val="0"/>
      <w:divBdr>
        <w:top w:val="none" w:sz="0" w:space="0" w:color="auto"/>
        <w:left w:val="none" w:sz="0" w:space="0" w:color="auto"/>
        <w:bottom w:val="none" w:sz="0" w:space="0" w:color="auto"/>
        <w:right w:val="none" w:sz="0" w:space="0" w:color="auto"/>
      </w:divBdr>
    </w:div>
    <w:div w:id="61224366">
      <w:bodyDiv w:val="1"/>
      <w:marLeft w:val="0"/>
      <w:marRight w:val="0"/>
      <w:marTop w:val="0"/>
      <w:marBottom w:val="0"/>
      <w:divBdr>
        <w:top w:val="none" w:sz="0" w:space="0" w:color="auto"/>
        <w:left w:val="none" w:sz="0" w:space="0" w:color="auto"/>
        <w:bottom w:val="none" w:sz="0" w:space="0" w:color="auto"/>
        <w:right w:val="none" w:sz="0" w:space="0" w:color="auto"/>
      </w:divBdr>
    </w:div>
    <w:div w:id="61418640">
      <w:bodyDiv w:val="1"/>
      <w:marLeft w:val="0"/>
      <w:marRight w:val="0"/>
      <w:marTop w:val="0"/>
      <w:marBottom w:val="0"/>
      <w:divBdr>
        <w:top w:val="none" w:sz="0" w:space="0" w:color="auto"/>
        <w:left w:val="none" w:sz="0" w:space="0" w:color="auto"/>
        <w:bottom w:val="none" w:sz="0" w:space="0" w:color="auto"/>
        <w:right w:val="none" w:sz="0" w:space="0" w:color="auto"/>
      </w:divBdr>
    </w:div>
    <w:div w:id="62609846">
      <w:bodyDiv w:val="1"/>
      <w:marLeft w:val="0"/>
      <w:marRight w:val="0"/>
      <w:marTop w:val="0"/>
      <w:marBottom w:val="0"/>
      <w:divBdr>
        <w:top w:val="none" w:sz="0" w:space="0" w:color="auto"/>
        <w:left w:val="none" w:sz="0" w:space="0" w:color="auto"/>
        <w:bottom w:val="none" w:sz="0" w:space="0" w:color="auto"/>
        <w:right w:val="none" w:sz="0" w:space="0" w:color="auto"/>
      </w:divBdr>
    </w:div>
    <w:div w:id="65155317">
      <w:bodyDiv w:val="1"/>
      <w:marLeft w:val="0"/>
      <w:marRight w:val="0"/>
      <w:marTop w:val="0"/>
      <w:marBottom w:val="0"/>
      <w:divBdr>
        <w:top w:val="none" w:sz="0" w:space="0" w:color="auto"/>
        <w:left w:val="none" w:sz="0" w:space="0" w:color="auto"/>
        <w:bottom w:val="none" w:sz="0" w:space="0" w:color="auto"/>
        <w:right w:val="none" w:sz="0" w:space="0" w:color="auto"/>
      </w:divBdr>
    </w:div>
    <w:div w:id="65882533">
      <w:bodyDiv w:val="1"/>
      <w:marLeft w:val="0"/>
      <w:marRight w:val="0"/>
      <w:marTop w:val="0"/>
      <w:marBottom w:val="0"/>
      <w:divBdr>
        <w:top w:val="none" w:sz="0" w:space="0" w:color="auto"/>
        <w:left w:val="none" w:sz="0" w:space="0" w:color="auto"/>
        <w:bottom w:val="none" w:sz="0" w:space="0" w:color="auto"/>
        <w:right w:val="none" w:sz="0" w:space="0" w:color="auto"/>
      </w:divBdr>
    </w:div>
    <w:div w:id="66879380">
      <w:bodyDiv w:val="1"/>
      <w:marLeft w:val="0"/>
      <w:marRight w:val="0"/>
      <w:marTop w:val="0"/>
      <w:marBottom w:val="0"/>
      <w:divBdr>
        <w:top w:val="none" w:sz="0" w:space="0" w:color="auto"/>
        <w:left w:val="none" w:sz="0" w:space="0" w:color="auto"/>
        <w:bottom w:val="none" w:sz="0" w:space="0" w:color="auto"/>
        <w:right w:val="none" w:sz="0" w:space="0" w:color="auto"/>
      </w:divBdr>
    </w:div>
    <w:div w:id="67772253">
      <w:bodyDiv w:val="1"/>
      <w:marLeft w:val="0"/>
      <w:marRight w:val="0"/>
      <w:marTop w:val="0"/>
      <w:marBottom w:val="0"/>
      <w:divBdr>
        <w:top w:val="none" w:sz="0" w:space="0" w:color="auto"/>
        <w:left w:val="none" w:sz="0" w:space="0" w:color="auto"/>
        <w:bottom w:val="none" w:sz="0" w:space="0" w:color="auto"/>
        <w:right w:val="none" w:sz="0" w:space="0" w:color="auto"/>
      </w:divBdr>
    </w:div>
    <w:div w:id="68160551">
      <w:bodyDiv w:val="1"/>
      <w:marLeft w:val="0"/>
      <w:marRight w:val="0"/>
      <w:marTop w:val="0"/>
      <w:marBottom w:val="0"/>
      <w:divBdr>
        <w:top w:val="none" w:sz="0" w:space="0" w:color="auto"/>
        <w:left w:val="none" w:sz="0" w:space="0" w:color="auto"/>
        <w:bottom w:val="none" w:sz="0" w:space="0" w:color="auto"/>
        <w:right w:val="none" w:sz="0" w:space="0" w:color="auto"/>
      </w:divBdr>
    </w:div>
    <w:div w:id="68499550">
      <w:bodyDiv w:val="1"/>
      <w:marLeft w:val="0"/>
      <w:marRight w:val="0"/>
      <w:marTop w:val="0"/>
      <w:marBottom w:val="0"/>
      <w:divBdr>
        <w:top w:val="none" w:sz="0" w:space="0" w:color="auto"/>
        <w:left w:val="none" w:sz="0" w:space="0" w:color="auto"/>
        <w:bottom w:val="none" w:sz="0" w:space="0" w:color="auto"/>
        <w:right w:val="none" w:sz="0" w:space="0" w:color="auto"/>
      </w:divBdr>
    </w:div>
    <w:div w:id="69273939">
      <w:bodyDiv w:val="1"/>
      <w:marLeft w:val="0"/>
      <w:marRight w:val="0"/>
      <w:marTop w:val="0"/>
      <w:marBottom w:val="0"/>
      <w:divBdr>
        <w:top w:val="none" w:sz="0" w:space="0" w:color="auto"/>
        <w:left w:val="none" w:sz="0" w:space="0" w:color="auto"/>
        <w:bottom w:val="none" w:sz="0" w:space="0" w:color="auto"/>
        <w:right w:val="none" w:sz="0" w:space="0" w:color="auto"/>
      </w:divBdr>
    </w:div>
    <w:div w:id="70083963">
      <w:bodyDiv w:val="1"/>
      <w:marLeft w:val="0"/>
      <w:marRight w:val="0"/>
      <w:marTop w:val="0"/>
      <w:marBottom w:val="0"/>
      <w:divBdr>
        <w:top w:val="none" w:sz="0" w:space="0" w:color="auto"/>
        <w:left w:val="none" w:sz="0" w:space="0" w:color="auto"/>
        <w:bottom w:val="none" w:sz="0" w:space="0" w:color="auto"/>
        <w:right w:val="none" w:sz="0" w:space="0" w:color="auto"/>
      </w:divBdr>
    </w:div>
    <w:div w:id="70352427">
      <w:bodyDiv w:val="1"/>
      <w:marLeft w:val="0"/>
      <w:marRight w:val="0"/>
      <w:marTop w:val="0"/>
      <w:marBottom w:val="0"/>
      <w:divBdr>
        <w:top w:val="none" w:sz="0" w:space="0" w:color="auto"/>
        <w:left w:val="none" w:sz="0" w:space="0" w:color="auto"/>
        <w:bottom w:val="none" w:sz="0" w:space="0" w:color="auto"/>
        <w:right w:val="none" w:sz="0" w:space="0" w:color="auto"/>
      </w:divBdr>
    </w:div>
    <w:div w:id="71507004">
      <w:bodyDiv w:val="1"/>
      <w:marLeft w:val="0"/>
      <w:marRight w:val="0"/>
      <w:marTop w:val="0"/>
      <w:marBottom w:val="0"/>
      <w:divBdr>
        <w:top w:val="none" w:sz="0" w:space="0" w:color="auto"/>
        <w:left w:val="none" w:sz="0" w:space="0" w:color="auto"/>
        <w:bottom w:val="none" w:sz="0" w:space="0" w:color="auto"/>
        <w:right w:val="none" w:sz="0" w:space="0" w:color="auto"/>
      </w:divBdr>
    </w:div>
    <w:div w:id="72776461">
      <w:bodyDiv w:val="1"/>
      <w:marLeft w:val="0"/>
      <w:marRight w:val="0"/>
      <w:marTop w:val="0"/>
      <w:marBottom w:val="0"/>
      <w:divBdr>
        <w:top w:val="none" w:sz="0" w:space="0" w:color="auto"/>
        <w:left w:val="none" w:sz="0" w:space="0" w:color="auto"/>
        <w:bottom w:val="none" w:sz="0" w:space="0" w:color="auto"/>
        <w:right w:val="none" w:sz="0" w:space="0" w:color="auto"/>
      </w:divBdr>
    </w:div>
    <w:div w:id="72973488">
      <w:bodyDiv w:val="1"/>
      <w:marLeft w:val="0"/>
      <w:marRight w:val="0"/>
      <w:marTop w:val="0"/>
      <w:marBottom w:val="0"/>
      <w:divBdr>
        <w:top w:val="none" w:sz="0" w:space="0" w:color="auto"/>
        <w:left w:val="none" w:sz="0" w:space="0" w:color="auto"/>
        <w:bottom w:val="none" w:sz="0" w:space="0" w:color="auto"/>
        <w:right w:val="none" w:sz="0" w:space="0" w:color="auto"/>
      </w:divBdr>
    </w:div>
    <w:div w:id="73557020">
      <w:bodyDiv w:val="1"/>
      <w:marLeft w:val="0"/>
      <w:marRight w:val="0"/>
      <w:marTop w:val="0"/>
      <w:marBottom w:val="0"/>
      <w:divBdr>
        <w:top w:val="none" w:sz="0" w:space="0" w:color="auto"/>
        <w:left w:val="none" w:sz="0" w:space="0" w:color="auto"/>
        <w:bottom w:val="none" w:sz="0" w:space="0" w:color="auto"/>
        <w:right w:val="none" w:sz="0" w:space="0" w:color="auto"/>
      </w:divBdr>
    </w:div>
    <w:div w:id="74665453">
      <w:bodyDiv w:val="1"/>
      <w:marLeft w:val="0"/>
      <w:marRight w:val="0"/>
      <w:marTop w:val="0"/>
      <w:marBottom w:val="0"/>
      <w:divBdr>
        <w:top w:val="none" w:sz="0" w:space="0" w:color="auto"/>
        <w:left w:val="none" w:sz="0" w:space="0" w:color="auto"/>
        <w:bottom w:val="none" w:sz="0" w:space="0" w:color="auto"/>
        <w:right w:val="none" w:sz="0" w:space="0" w:color="auto"/>
      </w:divBdr>
    </w:div>
    <w:div w:id="75130750">
      <w:bodyDiv w:val="1"/>
      <w:marLeft w:val="0"/>
      <w:marRight w:val="0"/>
      <w:marTop w:val="0"/>
      <w:marBottom w:val="0"/>
      <w:divBdr>
        <w:top w:val="none" w:sz="0" w:space="0" w:color="auto"/>
        <w:left w:val="none" w:sz="0" w:space="0" w:color="auto"/>
        <w:bottom w:val="none" w:sz="0" w:space="0" w:color="auto"/>
        <w:right w:val="none" w:sz="0" w:space="0" w:color="auto"/>
      </w:divBdr>
    </w:div>
    <w:div w:id="75594616">
      <w:bodyDiv w:val="1"/>
      <w:marLeft w:val="0"/>
      <w:marRight w:val="0"/>
      <w:marTop w:val="0"/>
      <w:marBottom w:val="0"/>
      <w:divBdr>
        <w:top w:val="none" w:sz="0" w:space="0" w:color="auto"/>
        <w:left w:val="none" w:sz="0" w:space="0" w:color="auto"/>
        <w:bottom w:val="none" w:sz="0" w:space="0" w:color="auto"/>
        <w:right w:val="none" w:sz="0" w:space="0" w:color="auto"/>
      </w:divBdr>
    </w:div>
    <w:div w:id="77678403">
      <w:bodyDiv w:val="1"/>
      <w:marLeft w:val="0"/>
      <w:marRight w:val="0"/>
      <w:marTop w:val="0"/>
      <w:marBottom w:val="0"/>
      <w:divBdr>
        <w:top w:val="none" w:sz="0" w:space="0" w:color="auto"/>
        <w:left w:val="none" w:sz="0" w:space="0" w:color="auto"/>
        <w:bottom w:val="none" w:sz="0" w:space="0" w:color="auto"/>
        <w:right w:val="none" w:sz="0" w:space="0" w:color="auto"/>
      </w:divBdr>
    </w:div>
    <w:div w:id="78062890">
      <w:bodyDiv w:val="1"/>
      <w:marLeft w:val="0"/>
      <w:marRight w:val="0"/>
      <w:marTop w:val="0"/>
      <w:marBottom w:val="0"/>
      <w:divBdr>
        <w:top w:val="none" w:sz="0" w:space="0" w:color="auto"/>
        <w:left w:val="none" w:sz="0" w:space="0" w:color="auto"/>
        <w:bottom w:val="none" w:sz="0" w:space="0" w:color="auto"/>
        <w:right w:val="none" w:sz="0" w:space="0" w:color="auto"/>
      </w:divBdr>
    </w:div>
    <w:div w:id="79301515">
      <w:bodyDiv w:val="1"/>
      <w:marLeft w:val="0"/>
      <w:marRight w:val="0"/>
      <w:marTop w:val="0"/>
      <w:marBottom w:val="0"/>
      <w:divBdr>
        <w:top w:val="none" w:sz="0" w:space="0" w:color="auto"/>
        <w:left w:val="none" w:sz="0" w:space="0" w:color="auto"/>
        <w:bottom w:val="none" w:sz="0" w:space="0" w:color="auto"/>
        <w:right w:val="none" w:sz="0" w:space="0" w:color="auto"/>
      </w:divBdr>
    </w:div>
    <w:div w:id="83190211">
      <w:bodyDiv w:val="1"/>
      <w:marLeft w:val="0"/>
      <w:marRight w:val="0"/>
      <w:marTop w:val="0"/>
      <w:marBottom w:val="0"/>
      <w:divBdr>
        <w:top w:val="none" w:sz="0" w:space="0" w:color="auto"/>
        <w:left w:val="none" w:sz="0" w:space="0" w:color="auto"/>
        <w:bottom w:val="none" w:sz="0" w:space="0" w:color="auto"/>
        <w:right w:val="none" w:sz="0" w:space="0" w:color="auto"/>
      </w:divBdr>
    </w:div>
    <w:div w:id="84113063">
      <w:bodyDiv w:val="1"/>
      <w:marLeft w:val="0"/>
      <w:marRight w:val="0"/>
      <w:marTop w:val="0"/>
      <w:marBottom w:val="0"/>
      <w:divBdr>
        <w:top w:val="none" w:sz="0" w:space="0" w:color="auto"/>
        <w:left w:val="none" w:sz="0" w:space="0" w:color="auto"/>
        <w:bottom w:val="none" w:sz="0" w:space="0" w:color="auto"/>
        <w:right w:val="none" w:sz="0" w:space="0" w:color="auto"/>
      </w:divBdr>
    </w:div>
    <w:div w:id="84694216">
      <w:bodyDiv w:val="1"/>
      <w:marLeft w:val="0"/>
      <w:marRight w:val="0"/>
      <w:marTop w:val="0"/>
      <w:marBottom w:val="0"/>
      <w:divBdr>
        <w:top w:val="none" w:sz="0" w:space="0" w:color="auto"/>
        <w:left w:val="none" w:sz="0" w:space="0" w:color="auto"/>
        <w:bottom w:val="none" w:sz="0" w:space="0" w:color="auto"/>
        <w:right w:val="none" w:sz="0" w:space="0" w:color="auto"/>
      </w:divBdr>
    </w:div>
    <w:div w:id="85077355">
      <w:bodyDiv w:val="1"/>
      <w:marLeft w:val="0"/>
      <w:marRight w:val="0"/>
      <w:marTop w:val="0"/>
      <w:marBottom w:val="0"/>
      <w:divBdr>
        <w:top w:val="none" w:sz="0" w:space="0" w:color="auto"/>
        <w:left w:val="none" w:sz="0" w:space="0" w:color="auto"/>
        <w:bottom w:val="none" w:sz="0" w:space="0" w:color="auto"/>
        <w:right w:val="none" w:sz="0" w:space="0" w:color="auto"/>
      </w:divBdr>
    </w:div>
    <w:div w:id="85156618">
      <w:bodyDiv w:val="1"/>
      <w:marLeft w:val="0"/>
      <w:marRight w:val="0"/>
      <w:marTop w:val="0"/>
      <w:marBottom w:val="0"/>
      <w:divBdr>
        <w:top w:val="none" w:sz="0" w:space="0" w:color="auto"/>
        <w:left w:val="none" w:sz="0" w:space="0" w:color="auto"/>
        <w:bottom w:val="none" w:sz="0" w:space="0" w:color="auto"/>
        <w:right w:val="none" w:sz="0" w:space="0" w:color="auto"/>
      </w:divBdr>
    </w:div>
    <w:div w:id="85661422">
      <w:bodyDiv w:val="1"/>
      <w:marLeft w:val="0"/>
      <w:marRight w:val="0"/>
      <w:marTop w:val="0"/>
      <w:marBottom w:val="0"/>
      <w:divBdr>
        <w:top w:val="none" w:sz="0" w:space="0" w:color="auto"/>
        <w:left w:val="none" w:sz="0" w:space="0" w:color="auto"/>
        <w:bottom w:val="none" w:sz="0" w:space="0" w:color="auto"/>
        <w:right w:val="none" w:sz="0" w:space="0" w:color="auto"/>
      </w:divBdr>
    </w:div>
    <w:div w:id="87040376">
      <w:bodyDiv w:val="1"/>
      <w:marLeft w:val="0"/>
      <w:marRight w:val="0"/>
      <w:marTop w:val="0"/>
      <w:marBottom w:val="0"/>
      <w:divBdr>
        <w:top w:val="none" w:sz="0" w:space="0" w:color="auto"/>
        <w:left w:val="none" w:sz="0" w:space="0" w:color="auto"/>
        <w:bottom w:val="none" w:sz="0" w:space="0" w:color="auto"/>
        <w:right w:val="none" w:sz="0" w:space="0" w:color="auto"/>
      </w:divBdr>
    </w:div>
    <w:div w:id="87360208">
      <w:bodyDiv w:val="1"/>
      <w:marLeft w:val="0"/>
      <w:marRight w:val="0"/>
      <w:marTop w:val="0"/>
      <w:marBottom w:val="0"/>
      <w:divBdr>
        <w:top w:val="none" w:sz="0" w:space="0" w:color="auto"/>
        <w:left w:val="none" w:sz="0" w:space="0" w:color="auto"/>
        <w:bottom w:val="none" w:sz="0" w:space="0" w:color="auto"/>
        <w:right w:val="none" w:sz="0" w:space="0" w:color="auto"/>
      </w:divBdr>
    </w:div>
    <w:div w:id="87430033">
      <w:bodyDiv w:val="1"/>
      <w:marLeft w:val="0"/>
      <w:marRight w:val="0"/>
      <w:marTop w:val="0"/>
      <w:marBottom w:val="0"/>
      <w:divBdr>
        <w:top w:val="none" w:sz="0" w:space="0" w:color="auto"/>
        <w:left w:val="none" w:sz="0" w:space="0" w:color="auto"/>
        <w:bottom w:val="none" w:sz="0" w:space="0" w:color="auto"/>
        <w:right w:val="none" w:sz="0" w:space="0" w:color="auto"/>
      </w:divBdr>
    </w:div>
    <w:div w:id="88281148">
      <w:bodyDiv w:val="1"/>
      <w:marLeft w:val="0"/>
      <w:marRight w:val="0"/>
      <w:marTop w:val="0"/>
      <w:marBottom w:val="0"/>
      <w:divBdr>
        <w:top w:val="none" w:sz="0" w:space="0" w:color="auto"/>
        <w:left w:val="none" w:sz="0" w:space="0" w:color="auto"/>
        <w:bottom w:val="none" w:sz="0" w:space="0" w:color="auto"/>
        <w:right w:val="none" w:sz="0" w:space="0" w:color="auto"/>
      </w:divBdr>
    </w:div>
    <w:div w:id="90712332">
      <w:bodyDiv w:val="1"/>
      <w:marLeft w:val="0"/>
      <w:marRight w:val="0"/>
      <w:marTop w:val="0"/>
      <w:marBottom w:val="0"/>
      <w:divBdr>
        <w:top w:val="none" w:sz="0" w:space="0" w:color="auto"/>
        <w:left w:val="none" w:sz="0" w:space="0" w:color="auto"/>
        <w:bottom w:val="none" w:sz="0" w:space="0" w:color="auto"/>
        <w:right w:val="none" w:sz="0" w:space="0" w:color="auto"/>
      </w:divBdr>
    </w:div>
    <w:div w:id="92096456">
      <w:bodyDiv w:val="1"/>
      <w:marLeft w:val="0"/>
      <w:marRight w:val="0"/>
      <w:marTop w:val="0"/>
      <w:marBottom w:val="0"/>
      <w:divBdr>
        <w:top w:val="none" w:sz="0" w:space="0" w:color="auto"/>
        <w:left w:val="none" w:sz="0" w:space="0" w:color="auto"/>
        <w:bottom w:val="none" w:sz="0" w:space="0" w:color="auto"/>
        <w:right w:val="none" w:sz="0" w:space="0" w:color="auto"/>
      </w:divBdr>
    </w:div>
    <w:div w:id="92366805">
      <w:bodyDiv w:val="1"/>
      <w:marLeft w:val="0"/>
      <w:marRight w:val="0"/>
      <w:marTop w:val="0"/>
      <w:marBottom w:val="0"/>
      <w:divBdr>
        <w:top w:val="none" w:sz="0" w:space="0" w:color="auto"/>
        <w:left w:val="none" w:sz="0" w:space="0" w:color="auto"/>
        <w:bottom w:val="none" w:sz="0" w:space="0" w:color="auto"/>
        <w:right w:val="none" w:sz="0" w:space="0" w:color="auto"/>
      </w:divBdr>
    </w:div>
    <w:div w:id="96029757">
      <w:bodyDiv w:val="1"/>
      <w:marLeft w:val="0"/>
      <w:marRight w:val="0"/>
      <w:marTop w:val="0"/>
      <w:marBottom w:val="0"/>
      <w:divBdr>
        <w:top w:val="none" w:sz="0" w:space="0" w:color="auto"/>
        <w:left w:val="none" w:sz="0" w:space="0" w:color="auto"/>
        <w:bottom w:val="none" w:sz="0" w:space="0" w:color="auto"/>
        <w:right w:val="none" w:sz="0" w:space="0" w:color="auto"/>
      </w:divBdr>
    </w:div>
    <w:div w:id="97600197">
      <w:bodyDiv w:val="1"/>
      <w:marLeft w:val="0"/>
      <w:marRight w:val="0"/>
      <w:marTop w:val="0"/>
      <w:marBottom w:val="0"/>
      <w:divBdr>
        <w:top w:val="none" w:sz="0" w:space="0" w:color="auto"/>
        <w:left w:val="none" w:sz="0" w:space="0" w:color="auto"/>
        <w:bottom w:val="none" w:sz="0" w:space="0" w:color="auto"/>
        <w:right w:val="none" w:sz="0" w:space="0" w:color="auto"/>
      </w:divBdr>
    </w:div>
    <w:div w:id="100538879">
      <w:bodyDiv w:val="1"/>
      <w:marLeft w:val="0"/>
      <w:marRight w:val="0"/>
      <w:marTop w:val="0"/>
      <w:marBottom w:val="0"/>
      <w:divBdr>
        <w:top w:val="none" w:sz="0" w:space="0" w:color="auto"/>
        <w:left w:val="none" w:sz="0" w:space="0" w:color="auto"/>
        <w:bottom w:val="none" w:sz="0" w:space="0" w:color="auto"/>
        <w:right w:val="none" w:sz="0" w:space="0" w:color="auto"/>
      </w:divBdr>
    </w:div>
    <w:div w:id="101657916">
      <w:bodyDiv w:val="1"/>
      <w:marLeft w:val="0"/>
      <w:marRight w:val="0"/>
      <w:marTop w:val="0"/>
      <w:marBottom w:val="0"/>
      <w:divBdr>
        <w:top w:val="none" w:sz="0" w:space="0" w:color="auto"/>
        <w:left w:val="none" w:sz="0" w:space="0" w:color="auto"/>
        <w:bottom w:val="none" w:sz="0" w:space="0" w:color="auto"/>
        <w:right w:val="none" w:sz="0" w:space="0" w:color="auto"/>
      </w:divBdr>
    </w:div>
    <w:div w:id="102118291">
      <w:bodyDiv w:val="1"/>
      <w:marLeft w:val="0"/>
      <w:marRight w:val="0"/>
      <w:marTop w:val="0"/>
      <w:marBottom w:val="0"/>
      <w:divBdr>
        <w:top w:val="none" w:sz="0" w:space="0" w:color="auto"/>
        <w:left w:val="none" w:sz="0" w:space="0" w:color="auto"/>
        <w:bottom w:val="none" w:sz="0" w:space="0" w:color="auto"/>
        <w:right w:val="none" w:sz="0" w:space="0" w:color="auto"/>
      </w:divBdr>
    </w:div>
    <w:div w:id="102381516">
      <w:bodyDiv w:val="1"/>
      <w:marLeft w:val="0"/>
      <w:marRight w:val="0"/>
      <w:marTop w:val="0"/>
      <w:marBottom w:val="0"/>
      <w:divBdr>
        <w:top w:val="none" w:sz="0" w:space="0" w:color="auto"/>
        <w:left w:val="none" w:sz="0" w:space="0" w:color="auto"/>
        <w:bottom w:val="none" w:sz="0" w:space="0" w:color="auto"/>
        <w:right w:val="none" w:sz="0" w:space="0" w:color="auto"/>
      </w:divBdr>
    </w:div>
    <w:div w:id="102651421">
      <w:bodyDiv w:val="1"/>
      <w:marLeft w:val="0"/>
      <w:marRight w:val="0"/>
      <w:marTop w:val="0"/>
      <w:marBottom w:val="0"/>
      <w:divBdr>
        <w:top w:val="none" w:sz="0" w:space="0" w:color="auto"/>
        <w:left w:val="none" w:sz="0" w:space="0" w:color="auto"/>
        <w:bottom w:val="none" w:sz="0" w:space="0" w:color="auto"/>
        <w:right w:val="none" w:sz="0" w:space="0" w:color="auto"/>
      </w:divBdr>
    </w:div>
    <w:div w:id="103157826">
      <w:bodyDiv w:val="1"/>
      <w:marLeft w:val="0"/>
      <w:marRight w:val="0"/>
      <w:marTop w:val="0"/>
      <w:marBottom w:val="0"/>
      <w:divBdr>
        <w:top w:val="none" w:sz="0" w:space="0" w:color="auto"/>
        <w:left w:val="none" w:sz="0" w:space="0" w:color="auto"/>
        <w:bottom w:val="none" w:sz="0" w:space="0" w:color="auto"/>
        <w:right w:val="none" w:sz="0" w:space="0" w:color="auto"/>
      </w:divBdr>
    </w:div>
    <w:div w:id="103304796">
      <w:bodyDiv w:val="1"/>
      <w:marLeft w:val="0"/>
      <w:marRight w:val="0"/>
      <w:marTop w:val="0"/>
      <w:marBottom w:val="0"/>
      <w:divBdr>
        <w:top w:val="none" w:sz="0" w:space="0" w:color="auto"/>
        <w:left w:val="none" w:sz="0" w:space="0" w:color="auto"/>
        <w:bottom w:val="none" w:sz="0" w:space="0" w:color="auto"/>
        <w:right w:val="none" w:sz="0" w:space="0" w:color="auto"/>
      </w:divBdr>
    </w:div>
    <w:div w:id="103305168">
      <w:bodyDiv w:val="1"/>
      <w:marLeft w:val="0"/>
      <w:marRight w:val="0"/>
      <w:marTop w:val="0"/>
      <w:marBottom w:val="0"/>
      <w:divBdr>
        <w:top w:val="none" w:sz="0" w:space="0" w:color="auto"/>
        <w:left w:val="none" w:sz="0" w:space="0" w:color="auto"/>
        <w:bottom w:val="none" w:sz="0" w:space="0" w:color="auto"/>
        <w:right w:val="none" w:sz="0" w:space="0" w:color="auto"/>
      </w:divBdr>
    </w:div>
    <w:div w:id="106585548">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09781048">
      <w:bodyDiv w:val="1"/>
      <w:marLeft w:val="0"/>
      <w:marRight w:val="0"/>
      <w:marTop w:val="0"/>
      <w:marBottom w:val="0"/>
      <w:divBdr>
        <w:top w:val="none" w:sz="0" w:space="0" w:color="auto"/>
        <w:left w:val="none" w:sz="0" w:space="0" w:color="auto"/>
        <w:bottom w:val="none" w:sz="0" w:space="0" w:color="auto"/>
        <w:right w:val="none" w:sz="0" w:space="0" w:color="auto"/>
      </w:divBdr>
    </w:div>
    <w:div w:id="110132043">
      <w:bodyDiv w:val="1"/>
      <w:marLeft w:val="0"/>
      <w:marRight w:val="0"/>
      <w:marTop w:val="0"/>
      <w:marBottom w:val="0"/>
      <w:divBdr>
        <w:top w:val="none" w:sz="0" w:space="0" w:color="auto"/>
        <w:left w:val="none" w:sz="0" w:space="0" w:color="auto"/>
        <w:bottom w:val="none" w:sz="0" w:space="0" w:color="auto"/>
        <w:right w:val="none" w:sz="0" w:space="0" w:color="auto"/>
      </w:divBdr>
    </w:div>
    <w:div w:id="110710696">
      <w:bodyDiv w:val="1"/>
      <w:marLeft w:val="0"/>
      <w:marRight w:val="0"/>
      <w:marTop w:val="0"/>
      <w:marBottom w:val="0"/>
      <w:divBdr>
        <w:top w:val="none" w:sz="0" w:space="0" w:color="auto"/>
        <w:left w:val="none" w:sz="0" w:space="0" w:color="auto"/>
        <w:bottom w:val="none" w:sz="0" w:space="0" w:color="auto"/>
        <w:right w:val="none" w:sz="0" w:space="0" w:color="auto"/>
      </w:divBdr>
    </w:div>
    <w:div w:id="111436600">
      <w:bodyDiv w:val="1"/>
      <w:marLeft w:val="0"/>
      <w:marRight w:val="0"/>
      <w:marTop w:val="0"/>
      <w:marBottom w:val="0"/>
      <w:divBdr>
        <w:top w:val="none" w:sz="0" w:space="0" w:color="auto"/>
        <w:left w:val="none" w:sz="0" w:space="0" w:color="auto"/>
        <w:bottom w:val="none" w:sz="0" w:space="0" w:color="auto"/>
        <w:right w:val="none" w:sz="0" w:space="0" w:color="auto"/>
      </w:divBdr>
    </w:div>
    <w:div w:id="112406336">
      <w:bodyDiv w:val="1"/>
      <w:marLeft w:val="0"/>
      <w:marRight w:val="0"/>
      <w:marTop w:val="0"/>
      <w:marBottom w:val="0"/>
      <w:divBdr>
        <w:top w:val="none" w:sz="0" w:space="0" w:color="auto"/>
        <w:left w:val="none" w:sz="0" w:space="0" w:color="auto"/>
        <w:bottom w:val="none" w:sz="0" w:space="0" w:color="auto"/>
        <w:right w:val="none" w:sz="0" w:space="0" w:color="auto"/>
      </w:divBdr>
    </w:div>
    <w:div w:id="113060530">
      <w:bodyDiv w:val="1"/>
      <w:marLeft w:val="0"/>
      <w:marRight w:val="0"/>
      <w:marTop w:val="0"/>
      <w:marBottom w:val="0"/>
      <w:divBdr>
        <w:top w:val="none" w:sz="0" w:space="0" w:color="auto"/>
        <w:left w:val="none" w:sz="0" w:space="0" w:color="auto"/>
        <w:bottom w:val="none" w:sz="0" w:space="0" w:color="auto"/>
        <w:right w:val="none" w:sz="0" w:space="0" w:color="auto"/>
      </w:divBdr>
    </w:div>
    <w:div w:id="114250014">
      <w:bodyDiv w:val="1"/>
      <w:marLeft w:val="0"/>
      <w:marRight w:val="0"/>
      <w:marTop w:val="0"/>
      <w:marBottom w:val="0"/>
      <w:divBdr>
        <w:top w:val="none" w:sz="0" w:space="0" w:color="auto"/>
        <w:left w:val="none" w:sz="0" w:space="0" w:color="auto"/>
        <w:bottom w:val="none" w:sz="0" w:space="0" w:color="auto"/>
        <w:right w:val="none" w:sz="0" w:space="0" w:color="auto"/>
      </w:divBdr>
    </w:div>
    <w:div w:id="114645053">
      <w:bodyDiv w:val="1"/>
      <w:marLeft w:val="0"/>
      <w:marRight w:val="0"/>
      <w:marTop w:val="0"/>
      <w:marBottom w:val="0"/>
      <w:divBdr>
        <w:top w:val="none" w:sz="0" w:space="0" w:color="auto"/>
        <w:left w:val="none" w:sz="0" w:space="0" w:color="auto"/>
        <w:bottom w:val="none" w:sz="0" w:space="0" w:color="auto"/>
        <w:right w:val="none" w:sz="0" w:space="0" w:color="auto"/>
      </w:divBdr>
    </w:div>
    <w:div w:id="115099368">
      <w:bodyDiv w:val="1"/>
      <w:marLeft w:val="0"/>
      <w:marRight w:val="0"/>
      <w:marTop w:val="0"/>
      <w:marBottom w:val="0"/>
      <w:divBdr>
        <w:top w:val="none" w:sz="0" w:space="0" w:color="auto"/>
        <w:left w:val="none" w:sz="0" w:space="0" w:color="auto"/>
        <w:bottom w:val="none" w:sz="0" w:space="0" w:color="auto"/>
        <w:right w:val="none" w:sz="0" w:space="0" w:color="auto"/>
      </w:divBdr>
    </w:div>
    <w:div w:id="115760208">
      <w:bodyDiv w:val="1"/>
      <w:marLeft w:val="0"/>
      <w:marRight w:val="0"/>
      <w:marTop w:val="0"/>
      <w:marBottom w:val="0"/>
      <w:divBdr>
        <w:top w:val="none" w:sz="0" w:space="0" w:color="auto"/>
        <w:left w:val="none" w:sz="0" w:space="0" w:color="auto"/>
        <w:bottom w:val="none" w:sz="0" w:space="0" w:color="auto"/>
        <w:right w:val="none" w:sz="0" w:space="0" w:color="auto"/>
      </w:divBdr>
    </w:div>
    <w:div w:id="116148390">
      <w:bodyDiv w:val="1"/>
      <w:marLeft w:val="0"/>
      <w:marRight w:val="0"/>
      <w:marTop w:val="0"/>
      <w:marBottom w:val="0"/>
      <w:divBdr>
        <w:top w:val="none" w:sz="0" w:space="0" w:color="auto"/>
        <w:left w:val="none" w:sz="0" w:space="0" w:color="auto"/>
        <w:bottom w:val="none" w:sz="0" w:space="0" w:color="auto"/>
        <w:right w:val="none" w:sz="0" w:space="0" w:color="auto"/>
      </w:divBdr>
    </w:div>
    <w:div w:id="116681175">
      <w:bodyDiv w:val="1"/>
      <w:marLeft w:val="0"/>
      <w:marRight w:val="0"/>
      <w:marTop w:val="0"/>
      <w:marBottom w:val="0"/>
      <w:divBdr>
        <w:top w:val="none" w:sz="0" w:space="0" w:color="auto"/>
        <w:left w:val="none" w:sz="0" w:space="0" w:color="auto"/>
        <w:bottom w:val="none" w:sz="0" w:space="0" w:color="auto"/>
        <w:right w:val="none" w:sz="0" w:space="0" w:color="auto"/>
      </w:divBdr>
    </w:div>
    <w:div w:id="116805285">
      <w:bodyDiv w:val="1"/>
      <w:marLeft w:val="0"/>
      <w:marRight w:val="0"/>
      <w:marTop w:val="0"/>
      <w:marBottom w:val="0"/>
      <w:divBdr>
        <w:top w:val="none" w:sz="0" w:space="0" w:color="auto"/>
        <w:left w:val="none" w:sz="0" w:space="0" w:color="auto"/>
        <w:bottom w:val="none" w:sz="0" w:space="0" w:color="auto"/>
        <w:right w:val="none" w:sz="0" w:space="0" w:color="auto"/>
      </w:divBdr>
    </w:div>
    <w:div w:id="117334367">
      <w:bodyDiv w:val="1"/>
      <w:marLeft w:val="0"/>
      <w:marRight w:val="0"/>
      <w:marTop w:val="0"/>
      <w:marBottom w:val="0"/>
      <w:divBdr>
        <w:top w:val="none" w:sz="0" w:space="0" w:color="auto"/>
        <w:left w:val="none" w:sz="0" w:space="0" w:color="auto"/>
        <w:bottom w:val="none" w:sz="0" w:space="0" w:color="auto"/>
        <w:right w:val="none" w:sz="0" w:space="0" w:color="auto"/>
      </w:divBdr>
    </w:div>
    <w:div w:id="117573231">
      <w:bodyDiv w:val="1"/>
      <w:marLeft w:val="0"/>
      <w:marRight w:val="0"/>
      <w:marTop w:val="0"/>
      <w:marBottom w:val="0"/>
      <w:divBdr>
        <w:top w:val="none" w:sz="0" w:space="0" w:color="auto"/>
        <w:left w:val="none" w:sz="0" w:space="0" w:color="auto"/>
        <w:bottom w:val="none" w:sz="0" w:space="0" w:color="auto"/>
        <w:right w:val="none" w:sz="0" w:space="0" w:color="auto"/>
      </w:divBdr>
    </w:div>
    <w:div w:id="118694795">
      <w:bodyDiv w:val="1"/>
      <w:marLeft w:val="0"/>
      <w:marRight w:val="0"/>
      <w:marTop w:val="0"/>
      <w:marBottom w:val="0"/>
      <w:divBdr>
        <w:top w:val="none" w:sz="0" w:space="0" w:color="auto"/>
        <w:left w:val="none" w:sz="0" w:space="0" w:color="auto"/>
        <w:bottom w:val="none" w:sz="0" w:space="0" w:color="auto"/>
        <w:right w:val="none" w:sz="0" w:space="0" w:color="auto"/>
      </w:divBdr>
    </w:div>
    <w:div w:id="119037276">
      <w:bodyDiv w:val="1"/>
      <w:marLeft w:val="0"/>
      <w:marRight w:val="0"/>
      <w:marTop w:val="0"/>
      <w:marBottom w:val="0"/>
      <w:divBdr>
        <w:top w:val="none" w:sz="0" w:space="0" w:color="auto"/>
        <w:left w:val="none" w:sz="0" w:space="0" w:color="auto"/>
        <w:bottom w:val="none" w:sz="0" w:space="0" w:color="auto"/>
        <w:right w:val="none" w:sz="0" w:space="0" w:color="auto"/>
      </w:divBdr>
    </w:div>
    <w:div w:id="120342668">
      <w:bodyDiv w:val="1"/>
      <w:marLeft w:val="0"/>
      <w:marRight w:val="0"/>
      <w:marTop w:val="0"/>
      <w:marBottom w:val="0"/>
      <w:divBdr>
        <w:top w:val="none" w:sz="0" w:space="0" w:color="auto"/>
        <w:left w:val="none" w:sz="0" w:space="0" w:color="auto"/>
        <w:bottom w:val="none" w:sz="0" w:space="0" w:color="auto"/>
        <w:right w:val="none" w:sz="0" w:space="0" w:color="auto"/>
      </w:divBdr>
    </w:div>
    <w:div w:id="120652698">
      <w:bodyDiv w:val="1"/>
      <w:marLeft w:val="0"/>
      <w:marRight w:val="0"/>
      <w:marTop w:val="0"/>
      <w:marBottom w:val="0"/>
      <w:divBdr>
        <w:top w:val="none" w:sz="0" w:space="0" w:color="auto"/>
        <w:left w:val="none" w:sz="0" w:space="0" w:color="auto"/>
        <w:bottom w:val="none" w:sz="0" w:space="0" w:color="auto"/>
        <w:right w:val="none" w:sz="0" w:space="0" w:color="auto"/>
      </w:divBdr>
    </w:div>
    <w:div w:id="121267605">
      <w:bodyDiv w:val="1"/>
      <w:marLeft w:val="0"/>
      <w:marRight w:val="0"/>
      <w:marTop w:val="0"/>
      <w:marBottom w:val="0"/>
      <w:divBdr>
        <w:top w:val="none" w:sz="0" w:space="0" w:color="auto"/>
        <w:left w:val="none" w:sz="0" w:space="0" w:color="auto"/>
        <w:bottom w:val="none" w:sz="0" w:space="0" w:color="auto"/>
        <w:right w:val="none" w:sz="0" w:space="0" w:color="auto"/>
      </w:divBdr>
    </w:div>
    <w:div w:id="121655350">
      <w:bodyDiv w:val="1"/>
      <w:marLeft w:val="0"/>
      <w:marRight w:val="0"/>
      <w:marTop w:val="0"/>
      <w:marBottom w:val="0"/>
      <w:divBdr>
        <w:top w:val="none" w:sz="0" w:space="0" w:color="auto"/>
        <w:left w:val="none" w:sz="0" w:space="0" w:color="auto"/>
        <w:bottom w:val="none" w:sz="0" w:space="0" w:color="auto"/>
        <w:right w:val="none" w:sz="0" w:space="0" w:color="auto"/>
      </w:divBdr>
    </w:div>
    <w:div w:id="121778088">
      <w:bodyDiv w:val="1"/>
      <w:marLeft w:val="0"/>
      <w:marRight w:val="0"/>
      <w:marTop w:val="0"/>
      <w:marBottom w:val="0"/>
      <w:divBdr>
        <w:top w:val="none" w:sz="0" w:space="0" w:color="auto"/>
        <w:left w:val="none" w:sz="0" w:space="0" w:color="auto"/>
        <w:bottom w:val="none" w:sz="0" w:space="0" w:color="auto"/>
        <w:right w:val="none" w:sz="0" w:space="0" w:color="auto"/>
      </w:divBdr>
    </w:div>
    <w:div w:id="123088238">
      <w:bodyDiv w:val="1"/>
      <w:marLeft w:val="0"/>
      <w:marRight w:val="0"/>
      <w:marTop w:val="0"/>
      <w:marBottom w:val="0"/>
      <w:divBdr>
        <w:top w:val="none" w:sz="0" w:space="0" w:color="auto"/>
        <w:left w:val="none" w:sz="0" w:space="0" w:color="auto"/>
        <w:bottom w:val="none" w:sz="0" w:space="0" w:color="auto"/>
        <w:right w:val="none" w:sz="0" w:space="0" w:color="auto"/>
      </w:divBdr>
    </w:div>
    <w:div w:id="123475768">
      <w:bodyDiv w:val="1"/>
      <w:marLeft w:val="0"/>
      <w:marRight w:val="0"/>
      <w:marTop w:val="0"/>
      <w:marBottom w:val="0"/>
      <w:divBdr>
        <w:top w:val="none" w:sz="0" w:space="0" w:color="auto"/>
        <w:left w:val="none" w:sz="0" w:space="0" w:color="auto"/>
        <w:bottom w:val="none" w:sz="0" w:space="0" w:color="auto"/>
        <w:right w:val="none" w:sz="0" w:space="0" w:color="auto"/>
      </w:divBdr>
    </w:div>
    <w:div w:id="124129408">
      <w:bodyDiv w:val="1"/>
      <w:marLeft w:val="0"/>
      <w:marRight w:val="0"/>
      <w:marTop w:val="0"/>
      <w:marBottom w:val="0"/>
      <w:divBdr>
        <w:top w:val="none" w:sz="0" w:space="0" w:color="auto"/>
        <w:left w:val="none" w:sz="0" w:space="0" w:color="auto"/>
        <w:bottom w:val="none" w:sz="0" w:space="0" w:color="auto"/>
        <w:right w:val="none" w:sz="0" w:space="0" w:color="auto"/>
      </w:divBdr>
    </w:div>
    <w:div w:id="124397629">
      <w:bodyDiv w:val="1"/>
      <w:marLeft w:val="0"/>
      <w:marRight w:val="0"/>
      <w:marTop w:val="0"/>
      <w:marBottom w:val="0"/>
      <w:divBdr>
        <w:top w:val="none" w:sz="0" w:space="0" w:color="auto"/>
        <w:left w:val="none" w:sz="0" w:space="0" w:color="auto"/>
        <w:bottom w:val="none" w:sz="0" w:space="0" w:color="auto"/>
        <w:right w:val="none" w:sz="0" w:space="0" w:color="auto"/>
      </w:divBdr>
    </w:div>
    <w:div w:id="124471603">
      <w:bodyDiv w:val="1"/>
      <w:marLeft w:val="0"/>
      <w:marRight w:val="0"/>
      <w:marTop w:val="0"/>
      <w:marBottom w:val="0"/>
      <w:divBdr>
        <w:top w:val="none" w:sz="0" w:space="0" w:color="auto"/>
        <w:left w:val="none" w:sz="0" w:space="0" w:color="auto"/>
        <w:bottom w:val="none" w:sz="0" w:space="0" w:color="auto"/>
        <w:right w:val="none" w:sz="0" w:space="0" w:color="auto"/>
      </w:divBdr>
    </w:div>
    <w:div w:id="124668330">
      <w:bodyDiv w:val="1"/>
      <w:marLeft w:val="0"/>
      <w:marRight w:val="0"/>
      <w:marTop w:val="0"/>
      <w:marBottom w:val="0"/>
      <w:divBdr>
        <w:top w:val="none" w:sz="0" w:space="0" w:color="auto"/>
        <w:left w:val="none" w:sz="0" w:space="0" w:color="auto"/>
        <w:bottom w:val="none" w:sz="0" w:space="0" w:color="auto"/>
        <w:right w:val="none" w:sz="0" w:space="0" w:color="auto"/>
      </w:divBdr>
    </w:div>
    <w:div w:id="124736331">
      <w:bodyDiv w:val="1"/>
      <w:marLeft w:val="0"/>
      <w:marRight w:val="0"/>
      <w:marTop w:val="0"/>
      <w:marBottom w:val="0"/>
      <w:divBdr>
        <w:top w:val="none" w:sz="0" w:space="0" w:color="auto"/>
        <w:left w:val="none" w:sz="0" w:space="0" w:color="auto"/>
        <w:bottom w:val="none" w:sz="0" w:space="0" w:color="auto"/>
        <w:right w:val="none" w:sz="0" w:space="0" w:color="auto"/>
      </w:divBdr>
    </w:div>
    <w:div w:id="125204807">
      <w:bodyDiv w:val="1"/>
      <w:marLeft w:val="0"/>
      <w:marRight w:val="0"/>
      <w:marTop w:val="0"/>
      <w:marBottom w:val="0"/>
      <w:divBdr>
        <w:top w:val="none" w:sz="0" w:space="0" w:color="auto"/>
        <w:left w:val="none" w:sz="0" w:space="0" w:color="auto"/>
        <w:bottom w:val="none" w:sz="0" w:space="0" w:color="auto"/>
        <w:right w:val="none" w:sz="0" w:space="0" w:color="auto"/>
      </w:divBdr>
    </w:div>
    <w:div w:id="125977314">
      <w:bodyDiv w:val="1"/>
      <w:marLeft w:val="0"/>
      <w:marRight w:val="0"/>
      <w:marTop w:val="0"/>
      <w:marBottom w:val="0"/>
      <w:divBdr>
        <w:top w:val="none" w:sz="0" w:space="0" w:color="auto"/>
        <w:left w:val="none" w:sz="0" w:space="0" w:color="auto"/>
        <w:bottom w:val="none" w:sz="0" w:space="0" w:color="auto"/>
        <w:right w:val="none" w:sz="0" w:space="0" w:color="auto"/>
      </w:divBdr>
    </w:div>
    <w:div w:id="126121362">
      <w:bodyDiv w:val="1"/>
      <w:marLeft w:val="0"/>
      <w:marRight w:val="0"/>
      <w:marTop w:val="0"/>
      <w:marBottom w:val="0"/>
      <w:divBdr>
        <w:top w:val="none" w:sz="0" w:space="0" w:color="auto"/>
        <w:left w:val="none" w:sz="0" w:space="0" w:color="auto"/>
        <w:bottom w:val="none" w:sz="0" w:space="0" w:color="auto"/>
        <w:right w:val="none" w:sz="0" w:space="0" w:color="auto"/>
      </w:divBdr>
    </w:div>
    <w:div w:id="127555511">
      <w:bodyDiv w:val="1"/>
      <w:marLeft w:val="0"/>
      <w:marRight w:val="0"/>
      <w:marTop w:val="0"/>
      <w:marBottom w:val="0"/>
      <w:divBdr>
        <w:top w:val="none" w:sz="0" w:space="0" w:color="auto"/>
        <w:left w:val="none" w:sz="0" w:space="0" w:color="auto"/>
        <w:bottom w:val="none" w:sz="0" w:space="0" w:color="auto"/>
        <w:right w:val="none" w:sz="0" w:space="0" w:color="auto"/>
      </w:divBdr>
    </w:div>
    <w:div w:id="128017737">
      <w:bodyDiv w:val="1"/>
      <w:marLeft w:val="0"/>
      <w:marRight w:val="0"/>
      <w:marTop w:val="0"/>
      <w:marBottom w:val="0"/>
      <w:divBdr>
        <w:top w:val="none" w:sz="0" w:space="0" w:color="auto"/>
        <w:left w:val="none" w:sz="0" w:space="0" w:color="auto"/>
        <w:bottom w:val="none" w:sz="0" w:space="0" w:color="auto"/>
        <w:right w:val="none" w:sz="0" w:space="0" w:color="auto"/>
      </w:divBdr>
    </w:div>
    <w:div w:id="129058114">
      <w:bodyDiv w:val="1"/>
      <w:marLeft w:val="0"/>
      <w:marRight w:val="0"/>
      <w:marTop w:val="0"/>
      <w:marBottom w:val="0"/>
      <w:divBdr>
        <w:top w:val="none" w:sz="0" w:space="0" w:color="auto"/>
        <w:left w:val="none" w:sz="0" w:space="0" w:color="auto"/>
        <w:bottom w:val="none" w:sz="0" w:space="0" w:color="auto"/>
        <w:right w:val="none" w:sz="0" w:space="0" w:color="auto"/>
      </w:divBdr>
    </w:div>
    <w:div w:id="129440305">
      <w:bodyDiv w:val="1"/>
      <w:marLeft w:val="0"/>
      <w:marRight w:val="0"/>
      <w:marTop w:val="0"/>
      <w:marBottom w:val="0"/>
      <w:divBdr>
        <w:top w:val="none" w:sz="0" w:space="0" w:color="auto"/>
        <w:left w:val="none" w:sz="0" w:space="0" w:color="auto"/>
        <w:bottom w:val="none" w:sz="0" w:space="0" w:color="auto"/>
        <w:right w:val="none" w:sz="0" w:space="0" w:color="auto"/>
      </w:divBdr>
    </w:div>
    <w:div w:id="130100432">
      <w:bodyDiv w:val="1"/>
      <w:marLeft w:val="0"/>
      <w:marRight w:val="0"/>
      <w:marTop w:val="0"/>
      <w:marBottom w:val="0"/>
      <w:divBdr>
        <w:top w:val="none" w:sz="0" w:space="0" w:color="auto"/>
        <w:left w:val="none" w:sz="0" w:space="0" w:color="auto"/>
        <w:bottom w:val="none" w:sz="0" w:space="0" w:color="auto"/>
        <w:right w:val="none" w:sz="0" w:space="0" w:color="auto"/>
      </w:divBdr>
    </w:div>
    <w:div w:id="130950141">
      <w:bodyDiv w:val="1"/>
      <w:marLeft w:val="0"/>
      <w:marRight w:val="0"/>
      <w:marTop w:val="0"/>
      <w:marBottom w:val="0"/>
      <w:divBdr>
        <w:top w:val="none" w:sz="0" w:space="0" w:color="auto"/>
        <w:left w:val="none" w:sz="0" w:space="0" w:color="auto"/>
        <w:bottom w:val="none" w:sz="0" w:space="0" w:color="auto"/>
        <w:right w:val="none" w:sz="0" w:space="0" w:color="auto"/>
      </w:divBdr>
    </w:div>
    <w:div w:id="131408669">
      <w:bodyDiv w:val="1"/>
      <w:marLeft w:val="0"/>
      <w:marRight w:val="0"/>
      <w:marTop w:val="0"/>
      <w:marBottom w:val="0"/>
      <w:divBdr>
        <w:top w:val="none" w:sz="0" w:space="0" w:color="auto"/>
        <w:left w:val="none" w:sz="0" w:space="0" w:color="auto"/>
        <w:bottom w:val="none" w:sz="0" w:space="0" w:color="auto"/>
        <w:right w:val="none" w:sz="0" w:space="0" w:color="auto"/>
      </w:divBdr>
    </w:div>
    <w:div w:id="131682763">
      <w:bodyDiv w:val="1"/>
      <w:marLeft w:val="0"/>
      <w:marRight w:val="0"/>
      <w:marTop w:val="0"/>
      <w:marBottom w:val="0"/>
      <w:divBdr>
        <w:top w:val="none" w:sz="0" w:space="0" w:color="auto"/>
        <w:left w:val="none" w:sz="0" w:space="0" w:color="auto"/>
        <w:bottom w:val="none" w:sz="0" w:space="0" w:color="auto"/>
        <w:right w:val="none" w:sz="0" w:space="0" w:color="auto"/>
      </w:divBdr>
    </w:div>
    <w:div w:id="131873824">
      <w:bodyDiv w:val="1"/>
      <w:marLeft w:val="0"/>
      <w:marRight w:val="0"/>
      <w:marTop w:val="0"/>
      <w:marBottom w:val="0"/>
      <w:divBdr>
        <w:top w:val="none" w:sz="0" w:space="0" w:color="auto"/>
        <w:left w:val="none" w:sz="0" w:space="0" w:color="auto"/>
        <w:bottom w:val="none" w:sz="0" w:space="0" w:color="auto"/>
        <w:right w:val="none" w:sz="0" w:space="0" w:color="auto"/>
      </w:divBdr>
    </w:div>
    <w:div w:id="134026018">
      <w:bodyDiv w:val="1"/>
      <w:marLeft w:val="0"/>
      <w:marRight w:val="0"/>
      <w:marTop w:val="0"/>
      <w:marBottom w:val="0"/>
      <w:divBdr>
        <w:top w:val="none" w:sz="0" w:space="0" w:color="auto"/>
        <w:left w:val="none" w:sz="0" w:space="0" w:color="auto"/>
        <w:bottom w:val="none" w:sz="0" w:space="0" w:color="auto"/>
        <w:right w:val="none" w:sz="0" w:space="0" w:color="auto"/>
      </w:divBdr>
    </w:div>
    <w:div w:id="135993450">
      <w:bodyDiv w:val="1"/>
      <w:marLeft w:val="0"/>
      <w:marRight w:val="0"/>
      <w:marTop w:val="0"/>
      <w:marBottom w:val="0"/>
      <w:divBdr>
        <w:top w:val="none" w:sz="0" w:space="0" w:color="auto"/>
        <w:left w:val="none" w:sz="0" w:space="0" w:color="auto"/>
        <w:bottom w:val="none" w:sz="0" w:space="0" w:color="auto"/>
        <w:right w:val="none" w:sz="0" w:space="0" w:color="auto"/>
      </w:divBdr>
    </w:div>
    <w:div w:id="141969077">
      <w:bodyDiv w:val="1"/>
      <w:marLeft w:val="0"/>
      <w:marRight w:val="0"/>
      <w:marTop w:val="0"/>
      <w:marBottom w:val="0"/>
      <w:divBdr>
        <w:top w:val="none" w:sz="0" w:space="0" w:color="auto"/>
        <w:left w:val="none" w:sz="0" w:space="0" w:color="auto"/>
        <w:bottom w:val="none" w:sz="0" w:space="0" w:color="auto"/>
        <w:right w:val="none" w:sz="0" w:space="0" w:color="auto"/>
      </w:divBdr>
    </w:div>
    <w:div w:id="142237937">
      <w:bodyDiv w:val="1"/>
      <w:marLeft w:val="0"/>
      <w:marRight w:val="0"/>
      <w:marTop w:val="0"/>
      <w:marBottom w:val="0"/>
      <w:divBdr>
        <w:top w:val="none" w:sz="0" w:space="0" w:color="auto"/>
        <w:left w:val="none" w:sz="0" w:space="0" w:color="auto"/>
        <w:bottom w:val="none" w:sz="0" w:space="0" w:color="auto"/>
        <w:right w:val="none" w:sz="0" w:space="0" w:color="auto"/>
      </w:divBdr>
    </w:div>
    <w:div w:id="142697147">
      <w:bodyDiv w:val="1"/>
      <w:marLeft w:val="0"/>
      <w:marRight w:val="0"/>
      <w:marTop w:val="0"/>
      <w:marBottom w:val="0"/>
      <w:divBdr>
        <w:top w:val="none" w:sz="0" w:space="0" w:color="auto"/>
        <w:left w:val="none" w:sz="0" w:space="0" w:color="auto"/>
        <w:bottom w:val="none" w:sz="0" w:space="0" w:color="auto"/>
        <w:right w:val="none" w:sz="0" w:space="0" w:color="auto"/>
      </w:divBdr>
    </w:div>
    <w:div w:id="143203421">
      <w:bodyDiv w:val="1"/>
      <w:marLeft w:val="0"/>
      <w:marRight w:val="0"/>
      <w:marTop w:val="0"/>
      <w:marBottom w:val="0"/>
      <w:divBdr>
        <w:top w:val="none" w:sz="0" w:space="0" w:color="auto"/>
        <w:left w:val="none" w:sz="0" w:space="0" w:color="auto"/>
        <w:bottom w:val="none" w:sz="0" w:space="0" w:color="auto"/>
        <w:right w:val="none" w:sz="0" w:space="0" w:color="auto"/>
      </w:divBdr>
    </w:div>
    <w:div w:id="143476424">
      <w:bodyDiv w:val="1"/>
      <w:marLeft w:val="0"/>
      <w:marRight w:val="0"/>
      <w:marTop w:val="0"/>
      <w:marBottom w:val="0"/>
      <w:divBdr>
        <w:top w:val="none" w:sz="0" w:space="0" w:color="auto"/>
        <w:left w:val="none" w:sz="0" w:space="0" w:color="auto"/>
        <w:bottom w:val="none" w:sz="0" w:space="0" w:color="auto"/>
        <w:right w:val="none" w:sz="0" w:space="0" w:color="auto"/>
      </w:divBdr>
    </w:div>
    <w:div w:id="143982599">
      <w:bodyDiv w:val="1"/>
      <w:marLeft w:val="0"/>
      <w:marRight w:val="0"/>
      <w:marTop w:val="0"/>
      <w:marBottom w:val="0"/>
      <w:divBdr>
        <w:top w:val="none" w:sz="0" w:space="0" w:color="auto"/>
        <w:left w:val="none" w:sz="0" w:space="0" w:color="auto"/>
        <w:bottom w:val="none" w:sz="0" w:space="0" w:color="auto"/>
        <w:right w:val="none" w:sz="0" w:space="0" w:color="auto"/>
      </w:divBdr>
    </w:div>
    <w:div w:id="144514940">
      <w:bodyDiv w:val="1"/>
      <w:marLeft w:val="0"/>
      <w:marRight w:val="0"/>
      <w:marTop w:val="0"/>
      <w:marBottom w:val="0"/>
      <w:divBdr>
        <w:top w:val="none" w:sz="0" w:space="0" w:color="auto"/>
        <w:left w:val="none" w:sz="0" w:space="0" w:color="auto"/>
        <w:bottom w:val="none" w:sz="0" w:space="0" w:color="auto"/>
        <w:right w:val="none" w:sz="0" w:space="0" w:color="auto"/>
      </w:divBdr>
    </w:div>
    <w:div w:id="144979366">
      <w:bodyDiv w:val="1"/>
      <w:marLeft w:val="0"/>
      <w:marRight w:val="0"/>
      <w:marTop w:val="0"/>
      <w:marBottom w:val="0"/>
      <w:divBdr>
        <w:top w:val="none" w:sz="0" w:space="0" w:color="auto"/>
        <w:left w:val="none" w:sz="0" w:space="0" w:color="auto"/>
        <w:bottom w:val="none" w:sz="0" w:space="0" w:color="auto"/>
        <w:right w:val="none" w:sz="0" w:space="0" w:color="auto"/>
      </w:divBdr>
    </w:div>
    <w:div w:id="145249376">
      <w:bodyDiv w:val="1"/>
      <w:marLeft w:val="0"/>
      <w:marRight w:val="0"/>
      <w:marTop w:val="0"/>
      <w:marBottom w:val="0"/>
      <w:divBdr>
        <w:top w:val="none" w:sz="0" w:space="0" w:color="auto"/>
        <w:left w:val="none" w:sz="0" w:space="0" w:color="auto"/>
        <w:bottom w:val="none" w:sz="0" w:space="0" w:color="auto"/>
        <w:right w:val="none" w:sz="0" w:space="0" w:color="auto"/>
      </w:divBdr>
    </w:div>
    <w:div w:id="146165150">
      <w:bodyDiv w:val="1"/>
      <w:marLeft w:val="0"/>
      <w:marRight w:val="0"/>
      <w:marTop w:val="0"/>
      <w:marBottom w:val="0"/>
      <w:divBdr>
        <w:top w:val="none" w:sz="0" w:space="0" w:color="auto"/>
        <w:left w:val="none" w:sz="0" w:space="0" w:color="auto"/>
        <w:bottom w:val="none" w:sz="0" w:space="0" w:color="auto"/>
        <w:right w:val="none" w:sz="0" w:space="0" w:color="auto"/>
      </w:divBdr>
    </w:div>
    <w:div w:id="146211035">
      <w:bodyDiv w:val="1"/>
      <w:marLeft w:val="0"/>
      <w:marRight w:val="0"/>
      <w:marTop w:val="0"/>
      <w:marBottom w:val="0"/>
      <w:divBdr>
        <w:top w:val="none" w:sz="0" w:space="0" w:color="auto"/>
        <w:left w:val="none" w:sz="0" w:space="0" w:color="auto"/>
        <w:bottom w:val="none" w:sz="0" w:space="0" w:color="auto"/>
        <w:right w:val="none" w:sz="0" w:space="0" w:color="auto"/>
      </w:divBdr>
    </w:div>
    <w:div w:id="147672716">
      <w:bodyDiv w:val="1"/>
      <w:marLeft w:val="0"/>
      <w:marRight w:val="0"/>
      <w:marTop w:val="0"/>
      <w:marBottom w:val="0"/>
      <w:divBdr>
        <w:top w:val="none" w:sz="0" w:space="0" w:color="auto"/>
        <w:left w:val="none" w:sz="0" w:space="0" w:color="auto"/>
        <w:bottom w:val="none" w:sz="0" w:space="0" w:color="auto"/>
        <w:right w:val="none" w:sz="0" w:space="0" w:color="auto"/>
      </w:divBdr>
    </w:div>
    <w:div w:id="149105025">
      <w:bodyDiv w:val="1"/>
      <w:marLeft w:val="0"/>
      <w:marRight w:val="0"/>
      <w:marTop w:val="0"/>
      <w:marBottom w:val="0"/>
      <w:divBdr>
        <w:top w:val="none" w:sz="0" w:space="0" w:color="auto"/>
        <w:left w:val="none" w:sz="0" w:space="0" w:color="auto"/>
        <w:bottom w:val="none" w:sz="0" w:space="0" w:color="auto"/>
        <w:right w:val="none" w:sz="0" w:space="0" w:color="auto"/>
      </w:divBdr>
    </w:div>
    <w:div w:id="151412102">
      <w:bodyDiv w:val="1"/>
      <w:marLeft w:val="0"/>
      <w:marRight w:val="0"/>
      <w:marTop w:val="0"/>
      <w:marBottom w:val="0"/>
      <w:divBdr>
        <w:top w:val="none" w:sz="0" w:space="0" w:color="auto"/>
        <w:left w:val="none" w:sz="0" w:space="0" w:color="auto"/>
        <w:bottom w:val="none" w:sz="0" w:space="0" w:color="auto"/>
        <w:right w:val="none" w:sz="0" w:space="0" w:color="auto"/>
      </w:divBdr>
    </w:div>
    <w:div w:id="151453752">
      <w:bodyDiv w:val="1"/>
      <w:marLeft w:val="0"/>
      <w:marRight w:val="0"/>
      <w:marTop w:val="0"/>
      <w:marBottom w:val="0"/>
      <w:divBdr>
        <w:top w:val="none" w:sz="0" w:space="0" w:color="auto"/>
        <w:left w:val="none" w:sz="0" w:space="0" w:color="auto"/>
        <w:bottom w:val="none" w:sz="0" w:space="0" w:color="auto"/>
        <w:right w:val="none" w:sz="0" w:space="0" w:color="auto"/>
      </w:divBdr>
    </w:div>
    <w:div w:id="151798986">
      <w:bodyDiv w:val="1"/>
      <w:marLeft w:val="0"/>
      <w:marRight w:val="0"/>
      <w:marTop w:val="0"/>
      <w:marBottom w:val="0"/>
      <w:divBdr>
        <w:top w:val="none" w:sz="0" w:space="0" w:color="auto"/>
        <w:left w:val="none" w:sz="0" w:space="0" w:color="auto"/>
        <w:bottom w:val="none" w:sz="0" w:space="0" w:color="auto"/>
        <w:right w:val="none" w:sz="0" w:space="0" w:color="auto"/>
      </w:divBdr>
    </w:div>
    <w:div w:id="151994894">
      <w:bodyDiv w:val="1"/>
      <w:marLeft w:val="0"/>
      <w:marRight w:val="0"/>
      <w:marTop w:val="0"/>
      <w:marBottom w:val="0"/>
      <w:divBdr>
        <w:top w:val="none" w:sz="0" w:space="0" w:color="auto"/>
        <w:left w:val="none" w:sz="0" w:space="0" w:color="auto"/>
        <w:bottom w:val="none" w:sz="0" w:space="0" w:color="auto"/>
        <w:right w:val="none" w:sz="0" w:space="0" w:color="auto"/>
      </w:divBdr>
    </w:div>
    <w:div w:id="152842287">
      <w:bodyDiv w:val="1"/>
      <w:marLeft w:val="0"/>
      <w:marRight w:val="0"/>
      <w:marTop w:val="0"/>
      <w:marBottom w:val="0"/>
      <w:divBdr>
        <w:top w:val="none" w:sz="0" w:space="0" w:color="auto"/>
        <w:left w:val="none" w:sz="0" w:space="0" w:color="auto"/>
        <w:bottom w:val="none" w:sz="0" w:space="0" w:color="auto"/>
        <w:right w:val="none" w:sz="0" w:space="0" w:color="auto"/>
      </w:divBdr>
    </w:div>
    <w:div w:id="154998513">
      <w:bodyDiv w:val="1"/>
      <w:marLeft w:val="0"/>
      <w:marRight w:val="0"/>
      <w:marTop w:val="0"/>
      <w:marBottom w:val="0"/>
      <w:divBdr>
        <w:top w:val="none" w:sz="0" w:space="0" w:color="auto"/>
        <w:left w:val="none" w:sz="0" w:space="0" w:color="auto"/>
        <w:bottom w:val="none" w:sz="0" w:space="0" w:color="auto"/>
        <w:right w:val="none" w:sz="0" w:space="0" w:color="auto"/>
      </w:divBdr>
    </w:div>
    <w:div w:id="156263014">
      <w:bodyDiv w:val="1"/>
      <w:marLeft w:val="0"/>
      <w:marRight w:val="0"/>
      <w:marTop w:val="0"/>
      <w:marBottom w:val="0"/>
      <w:divBdr>
        <w:top w:val="none" w:sz="0" w:space="0" w:color="auto"/>
        <w:left w:val="none" w:sz="0" w:space="0" w:color="auto"/>
        <w:bottom w:val="none" w:sz="0" w:space="0" w:color="auto"/>
        <w:right w:val="none" w:sz="0" w:space="0" w:color="auto"/>
      </w:divBdr>
    </w:div>
    <w:div w:id="156263927">
      <w:bodyDiv w:val="1"/>
      <w:marLeft w:val="0"/>
      <w:marRight w:val="0"/>
      <w:marTop w:val="0"/>
      <w:marBottom w:val="0"/>
      <w:divBdr>
        <w:top w:val="none" w:sz="0" w:space="0" w:color="auto"/>
        <w:left w:val="none" w:sz="0" w:space="0" w:color="auto"/>
        <w:bottom w:val="none" w:sz="0" w:space="0" w:color="auto"/>
        <w:right w:val="none" w:sz="0" w:space="0" w:color="auto"/>
      </w:divBdr>
    </w:div>
    <w:div w:id="156383911">
      <w:bodyDiv w:val="1"/>
      <w:marLeft w:val="0"/>
      <w:marRight w:val="0"/>
      <w:marTop w:val="0"/>
      <w:marBottom w:val="0"/>
      <w:divBdr>
        <w:top w:val="none" w:sz="0" w:space="0" w:color="auto"/>
        <w:left w:val="none" w:sz="0" w:space="0" w:color="auto"/>
        <w:bottom w:val="none" w:sz="0" w:space="0" w:color="auto"/>
        <w:right w:val="none" w:sz="0" w:space="0" w:color="auto"/>
      </w:divBdr>
    </w:div>
    <w:div w:id="156578745">
      <w:bodyDiv w:val="1"/>
      <w:marLeft w:val="0"/>
      <w:marRight w:val="0"/>
      <w:marTop w:val="0"/>
      <w:marBottom w:val="0"/>
      <w:divBdr>
        <w:top w:val="none" w:sz="0" w:space="0" w:color="auto"/>
        <w:left w:val="none" w:sz="0" w:space="0" w:color="auto"/>
        <w:bottom w:val="none" w:sz="0" w:space="0" w:color="auto"/>
        <w:right w:val="none" w:sz="0" w:space="0" w:color="auto"/>
      </w:divBdr>
    </w:div>
    <w:div w:id="157424043">
      <w:bodyDiv w:val="1"/>
      <w:marLeft w:val="0"/>
      <w:marRight w:val="0"/>
      <w:marTop w:val="0"/>
      <w:marBottom w:val="0"/>
      <w:divBdr>
        <w:top w:val="none" w:sz="0" w:space="0" w:color="auto"/>
        <w:left w:val="none" w:sz="0" w:space="0" w:color="auto"/>
        <w:bottom w:val="none" w:sz="0" w:space="0" w:color="auto"/>
        <w:right w:val="none" w:sz="0" w:space="0" w:color="auto"/>
      </w:divBdr>
    </w:div>
    <w:div w:id="158734664">
      <w:bodyDiv w:val="1"/>
      <w:marLeft w:val="0"/>
      <w:marRight w:val="0"/>
      <w:marTop w:val="0"/>
      <w:marBottom w:val="0"/>
      <w:divBdr>
        <w:top w:val="none" w:sz="0" w:space="0" w:color="auto"/>
        <w:left w:val="none" w:sz="0" w:space="0" w:color="auto"/>
        <w:bottom w:val="none" w:sz="0" w:space="0" w:color="auto"/>
        <w:right w:val="none" w:sz="0" w:space="0" w:color="auto"/>
      </w:divBdr>
    </w:div>
    <w:div w:id="160974013">
      <w:bodyDiv w:val="1"/>
      <w:marLeft w:val="0"/>
      <w:marRight w:val="0"/>
      <w:marTop w:val="0"/>
      <w:marBottom w:val="0"/>
      <w:divBdr>
        <w:top w:val="none" w:sz="0" w:space="0" w:color="auto"/>
        <w:left w:val="none" w:sz="0" w:space="0" w:color="auto"/>
        <w:bottom w:val="none" w:sz="0" w:space="0" w:color="auto"/>
        <w:right w:val="none" w:sz="0" w:space="0" w:color="auto"/>
      </w:divBdr>
    </w:div>
    <w:div w:id="161165850">
      <w:bodyDiv w:val="1"/>
      <w:marLeft w:val="0"/>
      <w:marRight w:val="0"/>
      <w:marTop w:val="0"/>
      <w:marBottom w:val="0"/>
      <w:divBdr>
        <w:top w:val="none" w:sz="0" w:space="0" w:color="auto"/>
        <w:left w:val="none" w:sz="0" w:space="0" w:color="auto"/>
        <w:bottom w:val="none" w:sz="0" w:space="0" w:color="auto"/>
        <w:right w:val="none" w:sz="0" w:space="0" w:color="auto"/>
      </w:divBdr>
    </w:div>
    <w:div w:id="162094057">
      <w:bodyDiv w:val="1"/>
      <w:marLeft w:val="0"/>
      <w:marRight w:val="0"/>
      <w:marTop w:val="0"/>
      <w:marBottom w:val="0"/>
      <w:divBdr>
        <w:top w:val="none" w:sz="0" w:space="0" w:color="auto"/>
        <w:left w:val="none" w:sz="0" w:space="0" w:color="auto"/>
        <w:bottom w:val="none" w:sz="0" w:space="0" w:color="auto"/>
        <w:right w:val="none" w:sz="0" w:space="0" w:color="auto"/>
      </w:divBdr>
    </w:div>
    <w:div w:id="163673349">
      <w:bodyDiv w:val="1"/>
      <w:marLeft w:val="0"/>
      <w:marRight w:val="0"/>
      <w:marTop w:val="0"/>
      <w:marBottom w:val="0"/>
      <w:divBdr>
        <w:top w:val="none" w:sz="0" w:space="0" w:color="auto"/>
        <w:left w:val="none" w:sz="0" w:space="0" w:color="auto"/>
        <w:bottom w:val="none" w:sz="0" w:space="0" w:color="auto"/>
        <w:right w:val="none" w:sz="0" w:space="0" w:color="auto"/>
      </w:divBdr>
    </w:div>
    <w:div w:id="164827402">
      <w:bodyDiv w:val="1"/>
      <w:marLeft w:val="0"/>
      <w:marRight w:val="0"/>
      <w:marTop w:val="0"/>
      <w:marBottom w:val="0"/>
      <w:divBdr>
        <w:top w:val="none" w:sz="0" w:space="0" w:color="auto"/>
        <w:left w:val="none" w:sz="0" w:space="0" w:color="auto"/>
        <w:bottom w:val="none" w:sz="0" w:space="0" w:color="auto"/>
        <w:right w:val="none" w:sz="0" w:space="0" w:color="auto"/>
      </w:divBdr>
    </w:div>
    <w:div w:id="166486735">
      <w:bodyDiv w:val="1"/>
      <w:marLeft w:val="0"/>
      <w:marRight w:val="0"/>
      <w:marTop w:val="0"/>
      <w:marBottom w:val="0"/>
      <w:divBdr>
        <w:top w:val="none" w:sz="0" w:space="0" w:color="auto"/>
        <w:left w:val="none" w:sz="0" w:space="0" w:color="auto"/>
        <w:bottom w:val="none" w:sz="0" w:space="0" w:color="auto"/>
        <w:right w:val="none" w:sz="0" w:space="0" w:color="auto"/>
      </w:divBdr>
    </w:div>
    <w:div w:id="167527672">
      <w:bodyDiv w:val="1"/>
      <w:marLeft w:val="0"/>
      <w:marRight w:val="0"/>
      <w:marTop w:val="0"/>
      <w:marBottom w:val="0"/>
      <w:divBdr>
        <w:top w:val="none" w:sz="0" w:space="0" w:color="auto"/>
        <w:left w:val="none" w:sz="0" w:space="0" w:color="auto"/>
        <w:bottom w:val="none" w:sz="0" w:space="0" w:color="auto"/>
        <w:right w:val="none" w:sz="0" w:space="0" w:color="auto"/>
      </w:divBdr>
    </w:div>
    <w:div w:id="167864270">
      <w:bodyDiv w:val="1"/>
      <w:marLeft w:val="0"/>
      <w:marRight w:val="0"/>
      <w:marTop w:val="0"/>
      <w:marBottom w:val="0"/>
      <w:divBdr>
        <w:top w:val="none" w:sz="0" w:space="0" w:color="auto"/>
        <w:left w:val="none" w:sz="0" w:space="0" w:color="auto"/>
        <w:bottom w:val="none" w:sz="0" w:space="0" w:color="auto"/>
        <w:right w:val="none" w:sz="0" w:space="0" w:color="auto"/>
      </w:divBdr>
    </w:div>
    <w:div w:id="168372279">
      <w:bodyDiv w:val="1"/>
      <w:marLeft w:val="0"/>
      <w:marRight w:val="0"/>
      <w:marTop w:val="0"/>
      <w:marBottom w:val="0"/>
      <w:divBdr>
        <w:top w:val="none" w:sz="0" w:space="0" w:color="auto"/>
        <w:left w:val="none" w:sz="0" w:space="0" w:color="auto"/>
        <w:bottom w:val="none" w:sz="0" w:space="0" w:color="auto"/>
        <w:right w:val="none" w:sz="0" w:space="0" w:color="auto"/>
      </w:divBdr>
    </w:div>
    <w:div w:id="168831132">
      <w:bodyDiv w:val="1"/>
      <w:marLeft w:val="0"/>
      <w:marRight w:val="0"/>
      <w:marTop w:val="0"/>
      <w:marBottom w:val="0"/>
      <w:divBdr>
        <w:top w:val="none" w:sz="0" w:space="0" w:color="auto"/>
        <w:left w:val="none" w:sz="0" w:space="0" w:color="auto"/>
        <w:bottom w:val="none" w:sz="0" w:space="0" w:color="auto"/>
        <w:right w:val="none" w:sz="0" w:space="0" w:color="auto"/>
      </w:divBdr>
    </w:div>
    <w:div w:id="168908521">
      <w:bodyDiv w:val="1"/>
      <w:marLeft w:val="0"/>
      <w:marRight w:val="0"/>
      <w:marTop w:val="0"/>
      <w:marBottom w:val="0"/>
      <w:divBdr>
        <w:top w:val="none" w:sz="0" w:space="0" w:color="auto"/>
        <w:left w:val="none" w:sz="0" w:space="0" w:color="auto"/>
        <w:bottom w:val="none" w:sz="0" w:space="0" w:color="auto"/>
        <w:right w:val="none" w:sz="0" w:space="0" w:color="auto"/>
      </w:divBdr>
    </w:div>
    <w:div w:id="169225085">
      <w:bodyDiv w:val="1"/>
      <w:marLeft w:val="0"/>
      <w:marRight w:val="0"/>
      <w:marTop w:val="0"/>
      <w:marBottom w:val="0"/>
      <w:divBdr>
        <w:top w:val="none" w:sz="0" w:space="0" w:color="auto"/>
        <w:left w:val="none" w:sz="0" w:space="0" w:color="auto"/>
        <w:bottom w:val="none" w:sz="0" w:space="0" w:color="auto"/>
        <w:right w:val="none" w:sz="0" w:space="0" w:color="auto"/>
      </w:divBdr>
    </w:div>
    <w:div w:id="170267841">
      <w:bodyDiv w:val="1"/>
      <w:marLeft w:val="0"/>
      <w:marRight w:val="0"/>
      <w:marTop w:val="0"/>
      <w:marBottom w:val="0"/>
      <w:divBdr>
        <w:top w:val="none" w:sz="0" w:space="0" w:color="auto"/>
        <w:left w:val="none" w:sz="0" w:space="0" w:color="auto"/>
        <w:bottom w:val="none" w:sz="0" w:space="0" w:color="auto"/>
        <w:right w:val="none" w:sz="0" w:space="0" w:color="auto"/>
      </w:divBdr>
    </w:div>
    <w:div w:id="173232313">
      <w:bodyDiv w:val="1"/>
      <w:marLeft w:val="0"/>
      <w:marRight w:val="0"/>
      <w:marTop w:val="0"/>
      <w:marBottom w:val="0"/>
      <w:divBdr>
        <w:top w:val="none" w:sz="0" w:space="0" w:color="auto"/>
        <w:left w:val="none" w:sz="0" w:space="0" w:color="auto"/>
        <w:bottom w:val="none" w:sz="0" w:space="0" w:color="auto"/>
        <w:right w:val="none" w:sz="0" w:space="0" w:color="auto"/>
      </w:divBdr>
    </w:div>
    <w:div w:id="173611956">
      <w:bodyDiv w:val="1"/>
      <w:marLeft w:val="0"/>
      <w:marRight w:val="0"/>
      <w:marTop w:val="0"/>
      <w:marBottom w:val="0"/>
      <w:divBdr>
        <w:top w:val="none" w:sz="0" w:space="0" w:color="auto"/>
        <w:left w:val="none" w:sz="0" w:space="0" w:color="auto"/>
        <w:bottom w:val="none" w:sz="0" w:space="0" w:color="auto"/>
        <w:right w:val="none" w:sz="0" w:space="0" w:color="auto"/>
      </w:divBdr>
    </w:div>
    <w:div w:id="174927278">
      <w:bodyDiv w:val="1"/>
      <w:marLeft w:val="0"/>
      <w:marRight w:val="0"/>
      <w:marTop w:val="0"/>
      <w:marBottom w:val="0"/>
      <w:divBdr>
        <w:top w:val="none" w:sz="0" w:space="0" w:color="auto"/>
        <w:left w:val="none" w:sz="0" w:space="0" w:color="auto"/>
        <w:bottom w:val="none" w:sz="0" w:space="0" w:color="auto"/>
        <w:right w:val="none" w:sz="0" w:space="0" w:color="auto"/>
      </w:divBdr>
    </w:div>
    <w:div w:id="175072521">
      <w:bodyDiv w:val="1"/>
      <w:marLeft w:val="0"/>
      <w:marRight w:val="0"/>
      <w:marTop w:val="0"/>
      <w:marBottom w:val="0"/>
      <w:divBdr>
        <w:top w:val="none" w:sz="0" w:space="0" w:color="auto"/>
        <w:left w:val="none" w:sz="0" w:space="0" w:color="auto"/>
        <w:bottom w:val="none" w:sz="0" w:space="0" w:color="auto"/>
        <w:right w:val="none" w:sz="0" w:space="0" w:color="auto"/>
      </w:divBdr>
    </w:div>
    <w:div w:id="176503987">
      <w:bodyDiv w:val="1"/>
      <w:marLeft w:val="0"/>
      <w:marRight w:val="0"/>
      <w:marTop w:val="0"/>
      <w:marBottom w:val="0"/>
      <w:divBdr>
        <w:top w:val="none" w:sz="0" w:space="0" w:color="auto"/>
        <w:left w:val="none" w:sz="0" w:space="0" w:color="auto"/>
        <w:bottom w:val="none" w:sz="0" w:space="0" w:color="auto"/>
        <w:right w:val="none" w:sz="0" w:space="0" w:color="auto"/>
      </w:divBdr>
    </w:div>
    <w:div w:id="177164498">
      <w:bodyDiv w:val="1"/>
      <w:marLeft w:val="0"/>
      <w:marRight w:val="0"/>
      <w:marTop w:val="0"/>
      <w:marBottom w:val="0"/>
      <w:divBdr>
        <w:top w:val="none" w:sz="0" w:space="0" w:color="auto"/>
        <w:left w:val="none" w:sz="0" w:space="0" w:color="auto"/>
        <w:bottom w:val="none" w:sz="0" w:space="0" w:color="auto"/>
        <w:right w:val="none" w:sz="0" w:space="0" w:color="auto"/>
      </w:divBdr>
    </w:div>
    <w:div w:id="179780543">
      <w:bodyDiv w:val="1"/>
      <w:marLeft w:val="0"/>
      <w:marRight w:val="0"/>
      <w:marTop w:val="0"/>
      <w:marBottom w:val="0"/>
      <w:divBdr>
        <w:top w:val="none" w:sz="0" w:space="0" w:color="auto"/>
        <w:left w:val="none" w:sz="0" w:space="0" w:color="auto"/>
        <w:bottom w:val="none" w:sz="0" w:space="0" w:color="auto"/>
        <w:right w:val="none" w:sz="0" w:space="0" w:color="auto"/>
      </w:divBdr>
    </w:div>
    <w:div w:id="180247154">
      <w:bodyDiv w:val="1"/>
      <w:marLeft w:val="0"/>
      <w:marRight w:val="0"/>
      <w:marTop w:val="0"/>
      <w:marBottom w:val="0"/>
      <w:divBdr>
        <w:top w:val="none" w:sz="0" w:space="0" w:color="auto"/>
        <w:left w:val="none" w:sz="0" w:space="0" w:color="auto"/>
        <w:bottom w:val="none" w:sz="0" w:space="0" w:color="auto"/>
        <w:right w:val="none" w:sz="0" w:space="0" w:color="auto"/>
      </w:divBdr>
    </w:div>
    <w:div w:id="180628825">
      <w:bodyDiv w:val="1"/>
      <w:marLeft w:val="0"/>
      <w:marRight w:val="0"/>
      <w:marTop w:val="0"/>
      <w:marBottom w:val="0"/>
      <w:divBdr>
        <w:top w:val="none" w:sz="0" w:space="0" w:color="auto"/>
        <w:left w:val="none" w:sz="0" w:space="0" w:color="auto"/>
        <w:bottom w:val="none" w:sz="0" w:space="0" w:color="auto"/>
        <w:right w:val="none" w:sz="0" w:space="0" w:color="auto"/>
      </w:divBdr>
    </w:div>
    <w:div w:id="182013619">
      <w:bodyDiv w:val="1"/>
      <w:marLeft w:val="0"/>
      <w:marRight w:val="0"/>
      <w:marTop w:val="0"/>
      <w:marBottom w:val="0"/>
      <w:divBdr>
        <w:top w:val="none" w:sz="0" w:space="0" w:color="auto"/>
        <w:left w:val="none" w:sz="0" w:space="0" w:color="auto"/>
        <w:bottom w:val="none" w:sz="0" w:space="0" w:color="auto"/>
        <w:right w:val="none" w:sz="0" w:space="0" w:color="auto"/>
      </w:divBdr>
    </w:div>
    <w:div w:id="183053836">
      <w:bodyDiv w:val="1"/>
      <w:marLeft w:val="0"/>
      <w:marRight w:val="0"/>
      <w:marTop w:val="0"/>
      <w:marBottom w:val="0"/>
      <w:divBdr>
        <w:top w:val="none" w:sz="0" w:space="0" w:color="auto"/>
        <w:left w:val="none" w:sz="0" w:space="0" w:color="auto"/>
        <w:bottom w:val="none" w:sz="0" w:space="0" w:color="auto"/>
        <w:right w:val="none" w:sz="0" w:space="0" w:color="auto"/>
      </w:divBdr>
    </w:div>
    <w:div w:id="183180583">
      <w:bodyDiv w:val="1"/>
      <w:marLeft w:val="0"/>
      <w:marRight w:val="0"/>
      <w:marTop w:val="0"/>
      <w:marBottom w:val="0"/>
      <w:divBdr>
        <w:top w:val="none" w:sz="0" w:space="0" w:color="auto"/>
        <w:left w:val="none" w:sz="0" w:space="0" w:color="auto"/>
        <w:bottom w:val="none" w:sz="0" w:space="0" w:color="auto"/>
        <w:right w:val="none" w:sz="0" w:space="0" w:color="auto"/>
      </w:divBdr>
    </w:div>
    <w:div w:id="184027759">
      <w:bodyDiv w:val="1"/>
      <w:marLeft w:val="0"/>
      <w:marRight w:val="0"/>
      <w:marTop w:val="0"/>
      <w:marBottom w:val="0"/>
      <w:divBdr>
        <w:top w:val="none" w:sz="0" w:space="0" w:color="auto"/>
        <w:left w:val="none" w:sz="0" w:space="0" w:color="auto"/>
        <w:bottom w:val="none" w:sz="0" w:space="0" w:color="auto"/>
        <w:right w:val="none" w:sz="0" w:space="0" w:color="auto"/>
      </w:divBdr>
    </w:div>
    <w:div w:id="185103373">
      <w:bodyDiv w:val="1"/>
      <w:marLeft w:val="0"/>
      <w:marRight w:val="0"/>
      <w:marTop w:val="0"/>
      <w:marBottom w:val="0"/>
      <w:divBdr>
        <w:top w:val="none" w:sz="0" w:space="0" w:color="auto"/>
        <w:left w:val="none" w:sz="0" w:space="0" w:color="auto"/>
        <w:bottom w:val="none" w:sz="0" w:space="0" w:color="auto"/>
        <w:right w:val="none" w:sz="0" w:space="0" w:color="auto"/>
      </w:divBdr>
    </w:div>
    <w:div w:id="185758342">
      <w:bodyDiv w:val="1"/>
      <w:marLeft w:val="0"/>
      <w:marRight w:val="0"/>
      <w:marTop w:val="0"/>
      <w:marBottom w:val="0"/>
      <w:divBdr>
        <w:top w:val="none" w:sz="0" w:space="0" w:color="auto"/>
        <w:left w:val="none" w:sz="0" w:space="0" w:color="auto"/>
        <w:bottom w:val="none" w:sz="0" w:space="0" w:color="auto"/>
        <w:right w:val="none" w:sz="0" w:space="0" w:color="auto"/>
      </w:divBdr>
    </w:div>
    <w:div w:id="189538292">
      <w:bodyDiv w:val="1"/>
      <w:marLeft w:val="0"/>
      <w:marRight w:val="0"/>
      <w:marTop w:val="0"/>
      <w:marBottom w:val="0"/>
      <w:divBdr>
        <w:top w:val="none" w:sz="0" w:space="0" w:color="auto"/>
        <w:left w:val="none" w:sz="0" w:space="0" w:color="auto"/>
        <w:bottom w:val="none" w:sz="0" w:space="0" w:color="auto"/>
        <w:right w:val="none" w:sz="0" w:space="0" w:color="auto"/>
      </w:divBdr>
    </w:div>
    <w:div w:id="190530797">
      <w:bodyDiv w:val="1"/>
      <w:marLeft w:val="0"/>
      <w:marRight w:val="0"/>
      <w:marTop w:val="0"/>
      <w:marBottom w:val="0"/>
      <w:divBdr>
        <w:top w:val="none" w:sz="0" w:space="0" w:color="auto"/>
        <w:left w:val="none" w:sz="0" w:space="0" w:color="auto"/>
        <w:bottom w:val="none" w:sz="0" w:space="0" w:color="auto"/>
        <w:right w:val="none" w:sz="0" w:space="0" w:color="auto"/>
      </w:divBdr>
    </w:div>
    <w:div w:id="190918730">
      <w:bodyDiv w:val="1"/>
      <w:marLeft w:val="0"/>
      <w:marRight w:val="0"/>
      <w:marTop w:val="0"/>
      <w:marBottom w:val="0"/>
      <w:divBdr>
        <w:top w:val="none" w:sz="0" w:space="0" w:color="auto"/>
        <w:left w:val="none" w:sz="0" w:space="0" w:color="auto"/>
        <w:bottom w:val="none" w:sz="0" w:space="0" w:color="auto"/>
        <w:right w:val="none" w:sz="0" w:space="0" w:color="auto"/>
      </w:divBdr>
    </w:div>
    <w:div w:id="191194655">
      <w:bodyDiv w:val="1"/>
      <w:marLeft w:val="0"/>
      <w:marRight w:val="0"/>
      <w:marTop w:val="0"/>
      <w:marBottom w:val="0"/>
      <w:divBdr>
        <w:top w:val="none" w:sz="0" w:space="0" w:color="auto"/>
        <w:left w:val="none" w:sz="0" w:space="0" w:color="auto"/>
        <w:bottom w:val="none" w:sz="0" w:space="0" w:color="auto"/>
        <w:right w:val="none" w:sz="0" w:space="0" w:color="auto"/>
      </w:divBdr>
    </w:div>
    <w:div w:id="191959262">
      <w:bodyDiv w:val="1"/>
      <w:marLeft w:val="0"/>
      <w:marRight w:val="0"/>
      <w:marTop w:val="0"/>
      <w:marBottom w:val="0"/>
      <w:divBdr>
        <w:top w:val="none" w:sz="0" w:space="0" w:color="auto"/>
        <w:left w:val="none" w:sz="0" w:space="0" w:color="auto"/>
        <w:bottom w:val="none" w:sz="0" w:space="0" w:color="auto"/>
        <w:right w:val="none" w:sz="0" w:space="0" w:color="auto"/>
      </w:divBdr>
    </w:div>
    <w:div w:id="192698030">
      <w:bodyDiv w:val="1"/>
      <w:marLeft w:val="0"/>
      <w:marRight w:val="0"/>
      <w:marTop w:val="0"/>
      <w:marBottom w:val="0"/>
      <w:divBdr>
        <w:top w:val="none" w:sz="0" w:space="0" w:color="auto"/>
        <w:left w:val="none" w:sz="0" w:space="0" w:color="auto"/>
        <w:bottom w:val="none" w:sz="0" w:space="0" w:color="auto"/>
        <w:right w:val="none" w:sz="0" w:space="0" w:color="auto"/>
      </w:divBdr>
    </w:div>
    <w:div w:id="193158838">
      <w:bodyDiv w:val="1"/>
      <w:marLeft w:val="0"/>
      <w:marRight w:val="0"/>
      <w:marTop w:val="0"/>
      <w:marBottom w:val="0"/>
      <w:divBdr>
        <w:top w:val="none" w:sz="0" w:space="0" w:color="auto"/>
        <w:left w:val="none" w:sz="0" w:space="0" w:color="auto"/>
        <w:bottom w:val="none" w:sz="0" w:space="0" w:color="auto"/>
        <w:right w:val="none" w:sz="0" w:space="0" w:color="auto"/>
      </w:divBdr>
    </w:div>
    <w:div w:id="196048504">
      <w:bodyDiv w:val="1"/>
      <w:marLeft w:val="0"/>
      <w:marRight w:val="0"/>
      <w:marTop w:val="0"/>
      <w:marBottom w:val="0"/>
      <w:divBdr>
        <w:top w:val="none" w:sz="0" w:space="0" w:color="auto"/>
        <w:left w:val="none" w:sz="0" w:space="0" w:color="auto"/>
        <w:bottom w:val="none" w:sz="0" w:space="0" w:color="auto"/>
        <w:right w:val="none" w:sz="0" w:space="0" w:color="auto"/>
      </w:divBdr>
    </w:div>
    <w:div w:id="197158324">
      <w:bodyDiv w:val="1"/>
      <w:marLeft w:val="0"/>
      <w:marRight w:val="0"/>
      <w:marTop w:val="0"/>
      <w:marBottom w:val="0"/>
      <w:divBdr>
        <w:top w:val="none" w:sz="0" w:space="0" w:color="auto"/>
        <w:left w:val="none" w:sz="0" w:space="0" w:color="auto"/>
        <w:bottom w:val="none" w:sz="0" w:space="0" w:color="auto"/>
        <w:right w:val="none" w:sz="0" w:space="0" w:color="auto"/>
      </w:divBdr>
    </w:div>
    <w:div w:id="201406100">
      <w:bodyDiv w:val="1"/>
      <w:marLeft w:val="0"/>
      <w:marRight w:val="0"/>
      <w:marTop w:val="0"/>
      <w:marBottom w:val="0"/>
      <w:divBdr>
        <w:top w:val="none" w:sz="0" w:space="0" w:color="auto"/>
        <w:left w:val="none" w:sz="0" w:space="0" w:color="auto"/>
        <w:bottom w:val="none" w:sz="0" w:space="0" w:color="auto"/>
        <w:right w:val="none" w:sz="0" w:space="0" w:color="auto"/>
      </w:divBdr>
    </w:div>
    <w:div w:id="201595847">
      <w:bodyDiv w:val="1"/>
      <w:marLeft w:val="0"/>
      <w:marRight w:val="0"/>
      <w:marTop w:val="0"/>
      <w:marBottom w:val="0"/>
      <w:divBdr>
        <w:top w:val="none" w:sz="0" w:space="0" w:color="auto"/>
        <w:left w:val="none" w:sz="0" w:space="0" w:color="auto"/>
        <w:bottom w:val="none" w:sz="0" w:space="0" w:color="auto"/>
        <w:right w:val="none" w:sz="0" w:space="0" w:color="auto"/>
      </w:divBdr>
    </w:div>
    <w:div w:id="201794757">
      <w:bodyDiv w:val="1"/>
      <w:marLeft w:val="0"/>
      <w:marRight w:val="0"/>
      <w:marTop w:val="0"/>
      <w:marBottom w:val="0"/>
      <w:divBdr>
        <w:top w:val="none" w:sz="0" w:space="0" w:color="auto"/>
        <w:left w:val="none" w:sz="0" w:space="0" w:color="auto"/>
        <w:bottom w:val="none" w:sz="0" w:space="0" w:color="auto"/>
        <w:right w:val="none" w:sz="0" w:space="0" w:color="auto"/>
      </w:divBdr>
    </w:div>
    <w:div w:id="203713068">
      <w:bodyDiv w:val="1"/>
      <w:marLeft w:val="0"/>
      <w:marRight w:val="0"/>
      <w:marTop w:val="0"/>
      <w:marBottom w:val="0"/>
      <w:divBdr>
        <w:top w:val="none" w:sz="0" w:space="0" w:color="auto"/>
        <w:left w:val="none" w:sz="0" w:space="0" w:color="auto"/>
        <w:bottom w:val="none" w:sz="0" w:space="0" w:color="auto"/>
        <w:right w:val="none" w:sz="0" w:space="0" w:color="auto"/>
      </w:divBdr>
    </w:div>
    <w:div w:id="204492766">
      <w:bodyDiv w:val="1"/>
      <w:marLeft w:val="0"/>
      <w:marRight w:val="0"/>
      <w:marTop w:val="0"/>
      <w:marBottom w:val="0"/>
      <w:divBdr>
        <w:top w:val="none" w:sz="0" w:space="0" w:color="auto"/>
        <w:left w:val="none" w:sz="0" w:space="0" w:color="auto"/>
        <w:bottom w:val="none" w:sz="0" w:space="0" w:color="auto"/>
        <w:right w:val="none" w:sz="0" w:space="0" w:color="auto"/>
      </w:divBdr>
    </w:div>
    <w:div w:id="204757514">
      <w:bodyDiv w:val="1"/>
      <w:marLeft w:val="0"/>
      <w:marRight w:val="0"/>
      <w:marTop w:val="0"/>
      <w:marBottom w:val="0"/>
      <w:divBdr>
        <w:top w:val="none" w:sz="0" w:space="0" w:color="auto"/>
        <w:left w:val="none" w:sz="0" w:space="0" w:color="auto"/>
        <w:bottom w:val="none" w:sz="0" w:space="0" w:color="auto"/>
        <w:right w:val="none" w:sz="0" w:space="0" w:color="auto"/>
      </w:divBdr>
    </w:div>
    <w:div w:id="206574198">
      <w:bodyDiv w:val="1"/>
      <w:marLeft w:val="0"/>
      <w:marRight w:val="0"/>
      <w:marTop w:val="0"/>
      <w:marBottom w:val="0"/>
      <w:divBdr>
        <w:top w:val="none" w:sz="0" w:space="0" w:color="auto"/>
        <w:left w:val="none" w:sz="0" w:space="0" w:color="auto"/>
        <w:bottom w:val="none" w:sz="0" w:space="0" w:color="auto"/>
        <w:right w:val="none" w:sz="0" w:space="0" w:color="auto"/>
      </w:divBdr>
    </w:div>
    <w:div w:id="208692547">
      <w:bodyDiv w:val="1"/>
      <w:marLeft w:val="0"/>
      <w:marRight w:val="0"/>
      <w:marTop w:val="0"/>
      <w:marBottom w:val="0"/>
      <w:divBdr>
        <w:top w:val="none" w:sz="0" w:space="0" w:color="auto"/>
        <w:left w:val="none" w:sz="0" w:space="0" w:color="auto"/>
        <w:bottom w:val="none" w:sz="0" w:space="0" w:color="auto"/>
        <w:right w:val="none" w:sz="0" w:space="0" w:color="auto"/>
      </w:divBdr>
    </w:div>
    <w:div w:id="208761903">
      <w:bodyDiv w:val="1"/>
      <w:marLeft w:val="0"/>
      <w:marRight w:val="0"/>
      <w:marTop w:val="0"/>
      <w:marBottom w:val="0"/>
      <w:divBdr>
        <w:top w:val="none" w:sz="0" w:space="0" w:color="auto"/>
        <w:left w:val="none" w:sz="0" w:space="0" w:color="auto"/>
        <w:bottom w:val="none" w:sz="0" w:space="0" w:color="auto"/>
        <w:right w:val="none" w:sz="0" w:space="0" w:color="auto"/>
      </w:divBdr>
    </w:div>
    <w:div w:id="210194543">
      <w:bodyDiv w:val="1"/>
      <w:marLeft w:val="0"/>
      <w:marRight w:val="0"/>
      <w:marTop w:val="0"/>
      <w:marBottom w:val="0"/>
      <w:divBdr>
        <w:top w:val="none" w:sz="0" w:space="0" w:color="auto"/>
        <w:left w:val="none" w:sz="0" w:space="0" w:color="auto"/>
        <w:bottom w:val="none" w:sz="0" w:space="0" w:color="auto"/>
        <w:right w:val="none" w:sz="0" w:space="0" w:color="auto"/>
      </w:divBdr>
    </w:div>
    <w:div w:id="210698252">
      <w:bodyDiv w:val="1"/>
      <w:marLeft w:val="0"/>
      <w:marRight w:val="0"/>
      <w:marTop w:val="0"/>
      <w:marBottom w:val="0"/>
      <w:divBdr>
        <w:top w:val="none" w:sz="0" w:space="0" w:color="auto"/>
        <w:left w:val="none" w:sz="0" w:space="0" w:color="auto"/>
        <w:bottom w:val="none" w:sz="0" w:space="0" w:color="auto"/>
        <w:right w:val="none" w:sz="0" w:space="0" w:color="auto"/>
      </w:divBdr>
    </w:div>
    <w:div w:id="210701499">
      <w:bodyDiv w:val="1"/>
      <w:marLeft w:val="0"/>
      <w:marRight w:val="0"/>
      <w:marTop w:val="0"/>
      <w:marBottom w:val="0"/>
      <w:divBdr>
        <w:top w:val="none" w:sz="0" w:space="0" w:color="auto"/>
        <w:left w:val="none" w:sz="0" w:space="0" w:color="auto"/>
        <w:bottom w:val="none" w:sz="0" w:space="0" w:color="auto"/>
        <w:right w:val="none" w:sz="0" w:space="0" w:color="auto"/>
      </w:divBdr>
    </w:div>
    <w:div w:id="212011559">
      <w:bodyDiv w:val="1"/>
      <w:marLeft w:val="0"/>
      <w:marRight w:val="0"/>
      <w:marTop w:val="0"/>
      <w:marBottom w:val="0"/>
      <w:divBdr>
        <w:top w:val="none" w:sz="0" w:space="0" w:color="auto"/>
        <w:left w:val="none" w:sz="0" w:space="0" w:color="auto"/>
        <w:bottom w:val="none" w:sz="0" w:space="0" w:color="auto"/>
        <w:right w:val="none" w:sz="0" w:space="0" w:color="auto"/>
      </w:divBdr>
    </w:div>
    <w:div w:id="214051989">
      <w:bodyDiv w:val="1"/>
      <w:marLeft w:val="0"/>
      <w:marRight w:val="0"/>
      <w:marTop w:val="0"/>
      <w:marBottom w:val="0"/>
      <w:divBdr>
        <w:top w:val="none" w:sz="0" w:space="0" w:color="auto"/>
        <w:left w:val="none" w:sz="0" w:space="0" w:color="auto"/>
        <w:bottom w:val="none" w:sz="0" w:space="0" w:color="auto"/>
        <w:right w:val="none" w:sz="0" w:space="0" w:color="auto"/>
      </w:divBdr>
    </w:div>
    <w:div w:id="214053121">
      <w:bodyDiv w:val="1"/>
      <w:marLeft w:val="0"/>
      <w:marRight w:val="0"/>
      <w:marTop w:val="0"/>
      <w:marBottom w:val="0"/>
      <w:divBdr>
        <w:top w:val="none" w:sz="0" w:space="0" w:color="auto"/>
        <w:left w:val="none" w:sz="0" w:space="0" w:color="auto"/>
        <w:bottom w:val="none" w:sz="0" w:space="0" w:color="auto"/>
        <w:right w:val="none" w:sz="0" w:space="0" w:color="auto"/>
      </w:divBdr>
    </w:div>
    <w:div w:id="214633125">
      <w:bodyDiv w:val="1"/>
      <w:marLeft w:val="0"/>
      <w:marRight w:val="0"/>
      <w:marTop w:val="0"/>
      <w:marBottom w:val="0"/>
      <w:divBdr>
        <w:top w:val="none" w:sz="0" w:space="0" w:color="auto"/>
        <w:left w:val="none" w:sz="0" w:space="0" w:color="auto"/>
        <w:bottom w:val="none" w:sz="0" w:space="0" w:color="auto"/>
        <w:right w:val="none" w:sz="0" w:space="0" w:color="auto"/>
      </w:divBdr>
    </w:div>
    <w:div w:id="214659735">
      <w:bodyDiv w:val="1"/>
      <w:marLeft w:val="0"/>
      <w:marRight w:val="0"/>
      <w:marTop w:val="0"/>
      <w:marBottom w:val="0"/>
      <w:divBdr>
        <w:top w:val="none" w:sz="0" w:space="0" w:color="auto"/>
        <w:left w:val="none" w:sz="0" w:space="0" w:color="auto"/>
        <w:bottom w:val="none" w:sz="0" w:space="0" w:color="auto"/>
        <w:right w:val="none" w:sz="0" w:space="0" w:color="auto"/>
      </w:divBdr>
    </w:div>
    <w:div w:id="215357275">
      <w:bodyDiv w:val="1"/>
      <w:marLeft w:val="0"/>
      <w:marRight w:val="0"/>
      <w:marTop w:val="0"/>
      <w:marBottom w:val="0"/>
      <w:divBdr>
        <w:top w:val="none" w:sz="0" w:space="0" w:color="auto"/>
        <w:left w:val="none" w:sz="0" w:space="0" w:color="auto"/>
        <w:bottom w:val="none" w:sz="0" w:space="0" w:color="auto"/>
        <w:right w:val="none" w:sz="0" w:space="0" w:color="auto"/>
      </w:divBdr>
    </w:div>
    <w:div w:id="216431250">
      <w:bodyDiv w:val="1"/>
      <w:marLeft w:val="0"/>
      <w:marRight w:val="0"/>
      <w:marTop w:val="0"/>
      <w:marBottom w:val="0"/>
      <w:divBdr>
        <w:top w:val="none" w:sz="0" w:space="0" w:color="auto"/>
        <w:left w:val="none" w:sz="0" w:space="0" w:color="auto"/>
        <w:bottom w:val="none" w:sz="0" w:space="0" w:color="auto"/>
        <w:right w:val="none" w:sz="0" w:space="0" w:color="auto"/>
      </w:divBdr>
    </w:div>
    <w:div w:id="217978285">
      <w:bodyDiv w:val="1"/>
      <w:marLeft w:val="0"/>
      <w:marRight w:val="0"/>
      <w:marTop w:val="0"/>
      <w:marBottom w:val="0"/>
      <w:divBdr>
        <w:top w:val="none" w:sz="0" w:space="0" w:color="auto"/>
        <w:left w:val="none" w:sz="0" w:space="0" w:color="auto"/>
        <w:bottom w:val="none" w:sz="0" w:space="0" w:color="auto"/>
        <w:right w:val="none" w:sz="0" w:space="0" w:color="auto"/>
      </w:divBdr>
    </w:div>
    <w:div w:id="218712176">
      <w:bodyDiv w:val="1"/>
      <w:marLeft w:val="0"/>
      <w:marRight w:val="0"/>
      <w:marTop w:val="0"/>
      <w:marBottom w:val="0"/>
      <w:divBdr>
        <w:top w:val="none" w:sz="0" w:space="0" w:color="auto"/>
        <w:left w:val="none" w:sz="0" w:space="0" w:color="auto"/>
        <w:bottom w:val="none" w:sz="0" w:space="0" w:color="auto"/>
        <w:right w:val="none" w:sz="0" w:space="0" w:color="auto"/>
      </w:divBdr>
    </w:div>
    <w:div w:id="220292514">
      <w:bodyDiv w:val="1"/>
      <w:marLeft w:val="0"/>
      <w:marRight w:val="0"/>
      <w:marTop w:val="0"/>
      <w:marBottom w:val="0"/>
      <w:divBdr>
        <w:top w:val="none" w:sz="0" w:space="0" w:color="auto"/>
        <w:left w:val="none" w:sz="0" w:space="0" w:color="auto"/>
        <w:bottom w:val="none" w:sz="0" w:space="0" w:color="auto"/>
        <w:right w:val="none" w:sz="0" w:space="0" w:color="auto"/>
      </w:divBdr>
    </w:div>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21601632">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
    <w:div w:id="223100604">
      <w:bodyDiv w:val="1"/>
      <w:marLeft w:val="0"/>
      <w:marRight w:val="0"/>
      <w:marTop w:val="0"/>
      <w:marBottom w:val="0"/>
      <w:divBdr>
        <w:top w:val="none" w:sz="0" w:space="0" w:color="auto"/>
        <w:left w:val="none" w:sz="0" w:space="0" w:color="auto"/>
        <w:bottom w:val="none" w:sz="0" w:space="0" w:color="auto"/>
        <w:right w:val="none" w:sz="0" w:space="0" w:color="auto"/>
      </w:divBdr>
    </w:div>
    <w:div w:id="225915764">
      <w:bodyDiv w:val="1"/>
      <w:marLeft w:val="0"/>
      <w:marRight w:val="0"/>
      <w:marTop w:val="0"/>
      <w:marBottom w:val="0"/>
      <w:divBdr>
        <w:top w:val="none" w:sz="0" w:space="0" w:color="auto"/>
        <w:left w:val="none" w:sz="0" w:space="0" w:color="auto"/>
        <w:bottom w:val="none" w:sz="0" w:space="0" w:color="auto"/>
        <w:right w:val="none" w:sz="0" w:space="0" w:color="auto"/>
      </w:divBdr>
    </w:div>
    <w:div w:id="226885995">
      <w:bodyDiv w:val="1"/>
      <w:marLeft w:val="0"/>
      <w:marRight w:val="0"/>
      <w:marTop w:val="0"/>
      <w:marBottom w:val="0"/>
      <w:divBdr>
        <w:top w:val="none" w:sz="0" w:space="0" w:color="auto"/>
        <w:left w:val="none" w:sz="0" w:space="0" w:color="auto"/>
        <w:bottom w:val="none" w:sz="0" w:space="0" w:color="auto"/>
        <w:right w:val="none" w:sz="0" w:space="0" w:color="auto"/>
      </w:divBdr>
    </w:div>
    <w:div w:id="226961303">
      <w:bodyDiv w:val="1"/>
      <w:marLeft w:val="0"/>
      <w:marRight w:val="0"/>
      <w:marTop w:val="0"/>
      <w:marBottom w:val="0"/>
      <w:divBdr>
        <w:top w:val="none" w:sz="0" w:space="0" w:color="auto"/>
        <w:left w:val="none" w:sz="0" w:space="0" w:color="auto"/>
        <w:bottom w:val="none" w:sz="0" w:space="0" w:color="auto"/>
        <w:right w:val="none" w:sz="0" w:space="0" w:color="auto"/>
      </w:divBdr>
    </w:div>
    <w:div w:id="230703204">
      <w:bodyDiv w:val="1"/>
      <w:marLeft w:val="0"/>
      <w:marRight w:val="0"/>
      <w:marTop w:val="0"/>
      <w:marBottom w:val="0"/>
      <w:divBdr>
        <w:top w:val="none" w:sz="0" w:space="0" w:color="auto"/>
        <w:left w:val="none" w:sz="0" w:space="0" w:color="auto"/>
        <w:bottom w:val="none" w:sz="0" w:space="0" w:color="auto"/>
        <w:right w:val="none" w:sz="0" w:space="0" w:color="auto"/>
      </w:divBdr>
    </w:div>
    <w:div w:id="232011615">
      <w:bodyDiv w:val="1"/>
      <w:marLeft w:val="0"/>
      <w:marRight w:val="0"/>
      <w:marTop w:val="0"/>
      <w:marBottom w:val="0"/>
      <w:divBdr>
        <w:top w:val="none" w:sz="0" w:space="0" w:color="auto"/>
        <w:left w:val="none" w:sz="0" w:space="0" w:color="auto"/>
        <w:bottom w:val="none" w:sz="0" w:space="0" w:color="auto"/>
        <w:right w:val="none" w:sz="0" w:space="0" w:color="auto"/>
      </w:divBdr>
    </w:div>
    <w:div w:id="233053870">
      <w:bodyDiv w:val="1"/>
      <w:marLeft w:val="0"/>
      <w:marRight w:val="0"/>
      <w:marTop w:val="0"/>
      <w:marBottom w:val="0"/>
      <w:divBdr>
        <w:top w:val="none" w:sz="0" w:space="0" w:color="auto"/>
        <w:left w:val="none" w:sz="0" w:space="0" w:color="auto"/>
        <w:bottom w:val="none" w:sz="0" w:space="0" w:color="auto"/>
        <w:right w:val="none" w:sz="0" w:space="0" w:color="auto"/>
      </w:divBdr>
    </w:div>
    <w:div w:id="233206238">
      <w:bodyDiv w:val="1"/>
      <w:marLeft w:val="0"/>
      <w:marRight w:val="0"/>
      <w:marTop w:val="0"/>
      <w:marBottom w:val="0"/>
      <w:divBdr>
        <w:top w:val="none" w:sz="0" w:space="0" w:color="auto"/>
        <w:left w:val="none" w:sz="0" w:space="0" w:color="auto"/>
        <w:bottom w:val="none" w:sz="0" w:space="0" w:color="auto"/>
        <w:right w:val="none" w:sz="0" w:space="0" w:color="auto"/>
      </w:divBdr>
    </w:div>
    <w:div w:id="233786040">
      <w:bodyDiv w:val="1"/>
      <w:marLeft w:val="0"/>
      <w:marRight w:val="0"/>
      <w:marTop w:val="0"/>
      <w:marBottom w:val="0"/>
      <w:divBdr>
        <w:top w:val="none" w:sz="0" w:space="0" w:color="auto"/>
        <w:left w:val="none" w:sz="0" w:space="0" w:color="auto"/>
        <w:bottom w:val="none" w:sz="0" w:space="0" w:color="auto"/>
        <w:right w:val="none" w:sz="0" w:space="0" w:color="auto"/>
      </w:divBdr>
    </w:div>
    <w:div w:id="234753156">
      <w:bodyDiv w:val="1"/>
      <w:marLeft w:val="0"/>
      <w:marRight w:val="0"/>
      <w:marTop w:val="0"/>
      <w:marBottom w:val="0"/>
      <w:divBdr>
        <w:top w:val="none" w:sz="0" w:space="0" w:color="auto"/>
        <w:left w:val="none" w:sz="0" w:space="0" w:color="auto"/>
        <w:bottom w:val="none" w:sz="0" w:space="0" w:color="auto"/>
        <w:right w:val="none" w:sz="0" w:space="0" w:color="auto"/>
      </w:divBdr>
    </w:div>
    <w:div w:id="235212538">
      <w:bodyDiv w:val="1"/>
      <w:marLeft w:val="0"/>
      <w:marRight w:val="0"/>
      <w:marTop w:val="0"/>
      <w:marBottom w:val="0"/>
      <w:divBdr>
        <w:top w:val="none" w:sz="0" w:space="0" w:color="auto"/>
        <w:left w:val="none" w:sz="0" w:space="0" w:color="auto"/>
        <w:bottom w:val="none" w:sz="0" w:space="0" w:color="auto"/>
        <w:right w:val="none" w:sz="0" w:space="0" w:color="auto"/>
      </w:divBdr>
    </w:div>
    <w:div w:id="235824704">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38292894">
      <w:bodyDiv w:val="1"/>
      <w:marLeft w:val="0"/>
      <w:marRight w:val="0"/>
      <w:marTop w:val="0"/>
      <w:marBottom w:val="0"/>
      <w:divBdr>
        <w:top w:val="none" w:sz="0" w:space="0" w:color="auto"/>
        <w:left w:val="none" w:sz="0" w:space="0" w:color="auto"/>
        <w:bottom w:val="none" w:sz="0" w:space="0" w:color="auto"/>
        <w:right w:val="none" w:sz="0" w:space="0" w:color="auto"/>
      </w:divBdr>
    </w:div>
    <w:div w:id="239801012">
      <w:bodyDiv w:val="1"/>
      <w:marLeft w:val="0"/>
      <w:marRight w:val="0"/>
      <w:marTop w:val="0"/>
      <w:marBottom w:val="0"/>
      <w:divBdr>
        <w:top w:val="none" w:sz="0" w:space="0" w:color="auto"/>
        <w:left w:val="none" w:sz="0" w:space="0" w:color="auto"/>
        <w:bottom w:val="none" w:sz="0" w:space="0" w:color="auto"/>
        <w:right w:val="none" w:sz="0" w:space="0" w:color="auto"/>
      </w:divBdr>
    </w:div>
    <w:div w:id="239993115">
      <w:bodyDiv w:val="1"/>
      <w:marLeft w:val="0"/>
      <w:marRight w:val="0"/>
      <w:marTop w:val="0"/>
      <w:marBottom w:val="0"/>
      <w:divBdr>
        <w:top w:val="none" w:sz="0" w:space="0" w:color="auto"/>
        <w:left w:val="none" w:sz="0" w:space="0" w:color="auto"/>
        <w:bottom w:val="none" w:sz="0" w:space="0" w:color="auto"/>
        <w:right w:val="none" w:sz="0" w:space="0" w:color="auto"/>
      </w:divBdr>
    </w:div>
    <w:div w:id="241641136">
      <w:bodyDiv w:val="1"/>
      <w:marLeft w:val="0"/>
      <w:marRight w:val="0"/>
      <w:marTop w:val="0"/>
      <w:marBottom w:val="0"/>
      <w:divBdr>
        <w:top w:val="none" w:sz="0" w:space="0" w:color="auto"/>
        <w:left w:val="none" w:sz="0" w:space="0" w:color="auto"/>
        <w:bottom w:val="none" w:sz="0" w:space="0" w:color="auto"/>
        <w:right w:val="none" w:sz="0" w:space="0" w:color="auto"/>
      </w:divBdr>
    </w:div>
    <w:div w:id="241916787">
      <w:bodyDiv w:val="1"/>
      <w:marLeft w:val="0"/>
      <w:marRight w:val="0"/>
      <w:marTop w:val="0"/>
      <w:marBottom w:val="0"/>
      <w:divBdr>
        <w:top w:val="none" w:sz="0" w:space="0" w:color="auto"/>
        <w:left w:val="none" w:sz="0" w:space="0" w:color="auto"/>
        <w:bottom w:val="none" w:sz="0" w:space="0" w:color="auto"/>
        <w:right w:val="none" w:sz="0" w:space="0" w:color="auto"/>
      </w:divBdr>
    </w:div>
    <w:div w:id="241985722">
      <w:bodyDiv w:val="1"/>
      <w:marLeft w:val="0"/>
      <w:marRight w:val="0"/>
      <w:marTop w:val="0"/>
      <w:marBottom w:val="0"/>
      <w:divBdr>
        <w:top w:val="none" w:sz="0" w:space="0" w:color="auto"/>
        <w:left w:val="none" w:sz="0" w:space="0" w:color="auto"/>
        <w:bottom w:val="none" w:sz="0" w:space="0" w:color="auto"/>
        <w:right w:val="none" w:sz="0" w:space="0" w:color="auto"/>
      </w:divBdr>
    </w:div>
    <w:div w:id="242374187">
      <w:bodyDiv w:val="1"/>
      <w:marLeft w:val="0"/>
      <w:marRight w:val="0"/>
      <w:marTop w:val="0"/>
      <w:marBottom w:val="0"/>
      <w:divBdr>
        <w:top w:val="none" w:sz="0" w:space="0" w:color="auto"/>
        <w:left w:val="none" w:sz="0" w:space="0" w:color="auto"/>
        <w:bottom w:val="none" w:sz="0" w:space="0" w:color="auto"/>
        <w:right w:val="none" w:sz="0" w:space="0" w:color="auto"/>
      </w:divBdr>
    </w:div>
    <w:div w:id="242491865">
      <w:bodyDiv w:val="1"/>
      <w:marLeft w:val="0"/>
      <w:marRight w:val="0"/>
      <w:marTop w:val="0"/>
      <w:marBottom w:val="0"/>
      <w:divBdr>
        <w:top w:val="none" w:sz="0" w:space="0" w:color="auto"/>
        <w:left w:val="none" w:sz="0" w:space="0" w:color="auto"/>
        <w:bottom w:val="none" w:sz="0" w:space="0" w:color="auto"/>
        <w:right w:val="none" w:sz="0" w:space="0" w:color="auto"/>
      </w:divBdr>
    </w:div>
    <w:div w:id="243420408">
      <w:bodyDiv w:val="1"/>
      <w:marLeft w:val="0"/>
      <w:marRight w:val="0"/>
      <w:marTop w:val="0"/>
      <w:marBottom w:val="0"/>
      <w:divBdr>
        <w:top w:val="none" w:sz="0" w:space="0" w:color="auto"/>
        <w:left w:val="none" w:sz="0" w:space="0" w:color="auto"/>
        <w:bottom w:val="none" w:sz="0" w:space="0" w:color="auto"/>
        <w:right w:val="none" w:sz="0" w:space="0" w:color="auto"/>
      </w:divBdr>
    </w:div>
    <w:div w:id="244536428">
      <w:bodyDiv w:val="1"/>
      <w:marLeft w:val="0"/>
      <w:marRight w:val="0"/>
      <w:marTop w:val="0"/>
      <w:marBottom w:val="0"/>
      <w:divBdr>
        <w:top w:val="none" w:sz="0" w:space="0" w:color="auto"/>
        <w:left w:val="none" w:sz="0" w:space="0" w:color="auto"/>
        <w:bottom w:val="none" w:sz="0" w:space="0" w:color="auto"/>
        <w:right w:val="none" w:sz="0" w:space="0" w:color="auto"/>
      </w:divBdr>
    </w:div>
    <w:div w:id="244806205">
      <w:bodyDiv w:val="1"/>
      <w:marLeft w:val="0"/>
      <w:marRight w:val="0"/>
      <w:marTop w:val="0"/>
      <w:marBottom w:val="0"/>
      <w:divBdr>
        <w:top w:val="none" w:sz="0" w:space="0" w:color="auto"/>
        <w:left w:val="none" w:sz="0" w:space="0" w:color="auto"/>
        <w:bottom w:val="none" w:sz="0" w:space="0" w:color="auto"/>
        <w:right w:val="none" w:sz="0" w:space="0" w:color="auto"/>
      </w:divBdr>
    </w:div>
    <w:div w:id="245308751">
      <w:bodyDiv w:val="1"/>
      <w:marLeft w:val="0"/>
      <w:marRight w:val="0"/>
      <w:marTop w:val="0"/>
      <w:marBottom w:val="0"/>
      <w:divBdr>
        <w:top w:val="none" w:sz="0" w:space="0" w:color="auto"/>
        <w:left w:val="none" w:sz="0" w:space="0" w:color="auto"/>
        <w:bottom w:val="none" w:sz="0" w:space="0" w:color="auto"/>
        <w:right w:val="none" w:sz="0" w:space="0" w:color="auto"/>
      </w:divBdr>
    </w:div>
    <w:div w:id="245654680">
      <w:bodyDiv w:val="1"/>
      <w:marLeft w:val="0"/>
      <w:marRight w:val="0"/>
      <w:marTop w:val="0"/>
      <w:marBottom w:val="0"/>
      <w:divBdr>
        <w:top w:val="none" w:sz="0" w:space="0" w:color="auto"/>
        <w:left w:val="none" w:sz="0" w:space="0" w:color="auto"/>
        <w:bottom w:val="none" w:sz="0" w:space="0" w:color="auto"/>
        <w:right w:val="none" w:sz="0" w:space="0" w:color="auto"/>
      </w:divBdr>
    </w:div>
    <w:div w:id="246575513">
      <w:bodyDiv w:val="1"/>
      <w:marLeft w:val="0"/>
      <w:marRight w:val="0"/>
      <w:marTop w:val="0"/>
      <w:marBottom w:val="0"/>
      <w:divBdr>
        <w:top w:val="none" w:sz="0" w:space="0" w:color="auto"/>
        <w:left w:val="none" w:sz="0" w:space="0" w:color="auto"/>
        <w:bottom w:val="none" w:sz="0" w:space="0" w:color="auto"/>
        <w:right w:val="none" w:sz="0" w:space="0" w:color="auto"/>
      </w:divBdr>
    </w:div>
    <w:div w:id="246696580">
      <w:bodyDiv w:val="1"/>
      <w:marLeft w:val="0"/>
      <w:marRight w:val="0"/>
      <w:marTop w:val="0"/>
      <w:marBottom w:val="0"/>
      <w:divBdr>
        <w:top w:val="none" w:sz="0" w:space="0" w:color="auto"/>
        <w:left w:val="none" w:sz="0" w:space="0" w:color="auto"/>
        <w:bottom w:val="none" w:sz="0" w:space="0" w:color="auto"/>
        <w:right w:val="none" w:sz="0" w:space="0" w:color="auto"/>
      </w:divBdr>
    </w:div>
    <w:div w:id="247734238">
      <w:bodyDiv w:val="1"/>
      <w:marLeft w:val="0"/>
      <w:marRight w:val="0"/>
      <w:marTop w:val="0"/>
      <w:marBottom w:val="0"/>
      <w:divBdr>
        <w:top w:val="none" w:sz="0" w:space="0" w:color="auto"/>
        <w:left w:val="none" w:sz="0" w:space="0" w:color="auto"/>
        <w:bottom w:val="none" w:sz="0" w:space="0" w:color="auto"/>
        <w:right w:val="none" w:sz="0" w:space="0" w:color="auto"/>
      </w:divBdr>
    </w:div>
    <w:div w:id="248856710">
      <w:bodyDiv w:val="1"/>
      <w:marLeft w:val="0"/>
      <w:marRight w:val="0"/>
      <w:marTop w:val="0"/>
      <w:marBottom w:val="0"/>
      <w:divBdr>
        <w:top w:val="none" w:sz="0" w:space="0" w:color="auto"/>
        <w:left w:val="none" w:sz="0" w:space="0" w:color="auto"/>
        <w:bottom w:val="none" w:sz="0" w:space="0" w:color="auto"/>
        <w:right w:val="none" w:sz="0" w:space="0" w:color="auto"/>
      </w:divBdr>
    </w:div>
    <w:div w:id="251088745">
      <w:bodyDiv w:val="1"/>
      <w:marLeft w:val="0"/>
      <w:marRight w:val="0"/>
      <w:marTop w:val="0"/>
      <w:marBottom w:val="0"/>
      <w:divBdr>
        <w:top w:val="none" w:sz="0" w:space="0" w:color="auto"/>
        <w:left w:val="none" w:sz="0" w:space="0" w:color="auto"/>
        <w:bottom w:val="none" w:sz="0" w:space="0" w:color="auto"/>
        <w:right w:val="none" w:sz="0" w:space="0" w:color="auto"/>
      </w:divBdr>
    </w:div>
    <w:div w:id="251164856">
      <w:bodyDiv w:val="1"/>
      <w:marLeft w:val="0"/>
      <w:marRight w:val="0"/>
      <w:marTop w:val="0"/>
      <w:marBottom w:val="0"/>
      <w:divBdr>
        <w:top w:val="none" w:sz="0" w:space="0" w:color="auto"/>
        <w:left w:val="none" w:sz="0" w:space="0" w:color="auto"/>
        <w:bottom w:val="none" w:sz="0" w:space="0" w:color="auto"/>
        <w:right w:val="none" w:sz="0" w:space="0" w:color="auto"/>
      </w:divBdr>
    </w:div>
    <w:div w:id="251285480">
      <w:bodyDiv w:val="1"/>
      <w:marLeft w:val="0"/>
      <w:marRight w:val="0"/>
      <w:marTop w:val="0"/>
      <w:marBottom w:val="0"/>
      <w:divBdr>
        <w:top w:val="none" w:sz="0" w:space="0" w:color="auto"/>
        <w:left w:val="none" w:sz="0" w:space="0" w:color="auto"/>
        <w:bottom w:val="none" w:sz="0" w:space="0" w:color="auto"/>
        <w:right w:val="none" w:sz="0" w:space="0" w:color="auto"/>
      </w:divBdr>
    </w:div>
    <w:div w:id="251739077">
      <w:bodyDiv w:val="1"/>
      <w:marLeft w:val="0"/>
      <w:marRight w:val="0"/>
      <w:marTop w:val="0"/>
      <w:marBottom w:val="0"/>
      <w:divBdr>
        <w:top w:val="none" w:sz="0" w:space="0" w:color="auto"/>
        <w:left w:val="none" w:sz="0" w:space="0" w:color="auto"/>
        <w:bottom w:val="none" w:sz="0" w:space="0" w:color="auto"/>
        <w:right w:val="none" w:sz="0" w:space="0" w:color="auto"/>
      </w:divBdr>
    </w:div>
    <w:div w:id="251742639">
      <w:bodyDiv w:val="1"/>
      <w:marLeft w:val="0"/>
      <w:marRight w:val="0"/>
      <w:marTop w:val="0"/>
      <w:marBottom w:val="0"/>
      <w:divBdr>
        <w:top w:val="none" w:sz="0" w:space="0" w:color="auto"/>
        <w:left w:val="none" w:sz="0" w:space="0" w:color="auto"/>
        <w:bottom w:val="none" w:sz="0" w:space="0" w:color="auto"/>
        <w:right w:val="none" w:sz="0" w:space="0" w:color="auto"/>
      </w:divBdr>
    </w:div>
    <w:div w:id="252668950">
      <w:bodyDiv w:val="1"/>
      <w:marLeft w:val="0"/>
      <w:marRight w:val="0"/>
      <w:marTop w:val="0"/>
      <w:marBottom w:val="0"/>
      <w:divBdr>
        <w:top w:val="none" w:sz="0" w:space="0" w:color="auto"/>
        <w:left w:val="none" w:sz="0" w:space="0" w:color="auto"/>
        <w:bottom w:val="none" w:sz="0" w:space="0" w:color="auto"/>
        <w:right w:val="none" w:sz="0" w:space="0" w:color="auto"/>
      </w:divBdr>
    </w:div>
    <w:div w:id="255675759">
      <w:bodyDiv w:val="1"/>
      <w:marLeft w:val="0"/>
      <w:marRight w:val="0"/>
      <w:marTop w:val="0"/>
      <w:marBottom w:val="0"/>
      <w:divBdr>
        <w:top w:val="none" w:sz="0" w:space="0" w:color="auto"/>
        <w:left w:val="none" w:sz="0" w:space="0" w:color="auto"/>
        <w:bottom w:val="none" w:sz="0" w:space="0" w:color="auto"/>
        <w:right w:val="none" w:sz="0" w:space="0" w:color="auto"/>
      </w:divBdr>
    </w:div>
    <w:div w:id="255990879">
      <w:bodyDiv w:val="1"/>
      <w:marLeft w:val="0"/>
      <w:marRight w:val="0"/>
      <w:marTop w:val="0"/>
      <w:marBottom w:val="0"/>
      <w:divBdr>
        <w:top w:val="none" w:sz="0" w:space="0" w:color="auto"/>
        <w:left w:val="none" w:sz="0" w:space="0" w:color="auto"/>
        <w:bottom w:val="none" w:sz="0" w:space="0" w:color="auto"/>
        <w:right w:val="none" w:sz="0" w:space="0" w:color="auto"/>
      </w:divBdr>
    </w:div>
    <w:div w:id="256519122">
      <w:bodyDiv w:val="1"/>
      <w:marLeft w:val="0"/>
      <w:marRight w:val="0"/>
      <w:marTop w:val="0"/>
      <w:marBottom w:val="0"/>
      <w:divBdr>
        <w:top w:val="none" w:sz="0" w:space="0" w:color="auto"/>
        <w:left w:val="none" w:sz="0" w:space="0" w:color="auto"/>
        <w:bottom w:val="none" w:sz="0" w:space="0" w:color="auto"/>
        <w:right w:val="none" w:sz="0" w:space="0" w:color="auto"/>
      </w:divBdr>
    </w:div>
    <w:div w:id="256982171">
      <w:bodyDiv w:val="1"/>
      <w:marLeft w:val="0"/>
      <w:marRight w:val="0"/>
      <w:marTop w:val="0"/>
      <w:marBottom w:val="0"/>
      <w:divBdr>
        <w:top w:val="none" w:sz="0" w:space="0" w:color="auto"/>
        <w:left w:val="none" w:sz="0" w:space="0" w:color="auto"/>
        <w:bottom w:val="none" w:sz="0" w:space="0" w:color="auto"/>
        <w:right w:val="none" w:sz="0" w:space="0" w:color="auto"/>
      </w:divBdr>
    </w:div>
    <w:div w:id="257179270">
      <w:bodyDiv w:val="1"/>
      <w:marLeft w:val="0"/>
      <w:marRight w:val="0"/>
      <w:marTop w:val="0"/>
      <w:marBottom w:val="0"/>
      <w:divBdr>
        <w:top w:val="none" w:sz="0" w:space="0" w:color="auto"/>
        <w:left w:val="none" w:sz="0" w:space="0" w:color="auto"/>
        <w:bottom w:val="none" w:sz="0" w:space="0" w:color="auto"/>
        <w:right w:val="none" w:sz="0" w:space="0" w:color="auto"/>
      </w:divBdr>
    </w:div>
    <w:div w:id="257835806">
      <w:bodyDiv w:val="1"/>
      <w:marLeft w:val="0"/>
      <w:marRight w:val="0"/>
      <w:marTop w:val="0"/>
      <w:marBottom w:val="0"/>
      <w:divBdr>
        <w:top w:val="none" w:sz="0" w:space="0" w:color="auto"/>
        <w:left w:val="none" w:sz="0" w:space="0" w:color="auto"/>
        <w:bottom w:val="none" w:sz="0" w:space="0" w:color="auto"/>
        <w:right w:val="none" w:sz="0" w:space="0" w:color="auto"/>
      </w:divBdr>
    </w:div>
    <w:div w:id="257907277">
      <w:bodyDiv w:val="1"/>
      <w:marLeft w:val="0"/>
      <w:marRight w:val="0"/>
      <w:marTop w:val="0"/>
      <w:marBottom w:val="0"/>
      <w:divBdr>
        <w:top w:val="none" w:sz="0" w:space="0" w:color="auto"/>
        <w:left w:val="none" w:sz="0" w:space="0" w:color="auto"/>
        <w:bottom w:val="none" w:sz="0" w:space="0" w:color="auto"/>
        <w:right w:val="none" w:sz="0" w:space="0" w:color="auto"/>
      </w:divBdr>
    </w:div>
    <w:div w:id="259067147">
      <w:bodyDiv w:val="1"/>
      <w:marLeft w:val="0"/>
      <w:marRight w:val="0"/>
      <w:marTop w:val="0"/>
      <w:marBottom w:val="0"/>
      <w:divBdr>
        <w:top w:val="none" w:sz="0" w:space="0" w:color="auto"/>
        <w:left w:val="none" w:sz="0" w:space="0" w:color="auto"/>
        <w:bottom w:val="none" w:sz="0" w:space="0" w:color="auto"/>
        <w:right w:val="none" w:sz="0" w:space="0" w:color="auto"/>
      </w:divBdr>
    </w:div>
    <w:div w:id="261381268">
      <w:bodyDiv w:val="1"/>
      <w:marLeft w:val="0"/>
      <w:marRight w:val="0"/>
      <w:marTop w:val="0"/>
      <w:marBottom w:val="0"/>
      <w:divBdr>
        <w:top w:val="none" w:sz="0" w:space="0" w:color="auto"/>
        <w:left w:val="none" w:sz="0" w:space="0" w:color="auto"/>
        <w:bottom w:val="none" w:sz="0" w:space="0" w:color="auto"/>
        <w:right w:val="none" w:sz="0" w:space="0" w:color="auto"/>
      </w:divBdr>
    </w:div>
    <w:div w:id="261382936">
      <w:bodyDiv w:val="1"/>
      <w:marLeft w:val="0"/>
      <w:marRight w:val="0"/>
      <w:marTop w:val="0"/>
      <w:marBottom w:val="0"/>
      <w:divBdr>
        <w:top w:val="none" w:sz="0" w:space="0" w:color="auto"/>
        <w:left w:val="none" w:sz="0" w:space="0" w:color="auto"/>
        <w:bottom w:val="none" w:sz="0" w:space="0" w:color="auto"/>
        <w:right w:val="none" w:sz="0" w:space="0" w:color="auto"/>
      </w:divBdr>
    </w:div>
    <w:div w:id="262492282">
      <w:bodyDiv w:val="1"/>
      <w:marLeft w:val="0"/>
      <w:marRight w:val="0"/>
      <w:marTop w:val="0"/>
      <w:marBottom w:val="0"/>
      <w:divBdr>
        <w:top w:val="none" w:sz="0" w:space="0" w:color="auto"/>
        <w:left w:val="none" w:sz="0" w:space="0" w:color="auto"/>
        <w:bottom w:val="none" w:sz="0" w:space="0" w:color="auto"/>
        <w:right w:val="none" w:sz="0" w:space="0" w:color="auto"/>
      </w:divBdr>
    </w:div>
    <w:div w:id="263073250">
      <w:bodyDiv w:val="1"/>
      <w:marLeft w:val="0"/>
      <w:marRight w:val="0"/>
      <w:marTop w:val="0"/>
      <w:marBottom w:val="0"/>
      <w:divBdr>
        <w:top w:val="none" w:sz="0" w:space="0" w:color="auto"/>
        <w:left w:val="none" w:sz="0" w:space="0" w:color="auto"/>
        <w:bottom w:val="none" w:sz="0" w:space="0" w:color="auto"/>
        <w:right w:val="none" w:sz="0" w:space="0" w:color="auto"/>
      </w:divBdr>
    </w:div>
    <w:div w:id="263727028">
      <w:bodyDiv w:val="1"/>
      <w:marLeft w:val="0"/>
      <w:marRight w:val="0"/>
      <w:marTop w:val="0"/>
      <w:marBottom w:val="0"/>
      <w:divBdr>
        <w:top w:val="none" w:sz="0" w:space="0" w:color="auto"/>
        <w:left w:val="none" w:sz="0" w:space="0" w:color="auto"/>
        <w:bottom w:val="none" w:sz="0" w:space="0" w:color="auto"/>
        <w:right w:val="none" w:sz="0" w:space="0" w:color="auto"/>
      </w:divBdr>
    </w:div>
    <w:div w:id="265582743">
      <w:bodyDiv w:val="1"/>
      <w:marLeft w:val="0"/>
      <w:marRight w:val="0"/>
      <w:marTop w:val="0"/>
      <w:marBottom w:val="0"/>
      <w:divBdr>
        <w:top w:val="none" w:sz="0" w:space="0" w:color="auto"/>
        <w:left w:val="none" w:sz="0" w:space="0" w:color="auto"/>
        <w:bottom w:val="none" w:sz="0" w:space="0" w:color="auto"/>
        <w:right w:val="none" w:sz="0" w:space="0" w:color="auto"/>
      </w:divBdr>
    </w:div>
    <w:div w:id="267736977">
      <w:bodyDiv w:val="1"/>
      <w:marLeft w:val="0"/>
      <w:marRight w:val="0"/>
      <w:marTop w:val="0"/>
      <w:marBottom w:val="0"/>
      <w:divBdr>
        <w:top w:val="none" w:sz="0" w:space="0" w:color="auto"/>
        <w:left w:val="none" w:sz="0" w:space="0" w:color="auto"/>
        <w:bottom w:val="none" w:sz="0" w:space="0" w:color="auto"/>
        <w:right w:val="none" w:sz="0" w:space="0" w:color="auto"/>
      </w:divBdr>
    </w:div>
    <w:div w:id="269239573">
      <w:bodyDiv w:val="1"/>
      <w:marLeft w:val="0"/>
      <w:marRight w:val="0"/>
      <w:marTop w:val="0"/>
      <w:marBottom w:val="0"/>
      <w:divBdr>
        <w:top w:val="none" w:sz="0" w:space="0" w:color="auto"/>
        <w:left w:val="none" w:sz="0" w:space="0" w:color="auto"/>
        <w:bottom w:val="none" w:sz="0" w:space="0" w:color="auto"/>
        <w:right w:val="none" w:sz="0" w:space="0" w:color="auto"/>
      </w:divBdr>
    </w:div>
    <w:div w:id="272976573">
      <w:bodyDiv w:val="1"/>
      <w:marLeft w:val="0"/>
      <w:marRight w:val="0"/>
      <w:marTop w:val="0"/>
      <w:marBottom w:val="0"/>
      <w:divBdr>
        <w:top w:val="none" w:sz="0" w:space="0" w:color="auto"/>
        <w:left w:val="none" w:sz="0" w:space="0" w:color="auto"/>
        <w:bottom w:val="none" w:sz="0" w:space="0" w:color="auto"/>
        <w:right w:val="none" w:sz="0" w:space="0" w:color="auto"/>
      </w:divBdr>
    </w:div>
    <w:div w:id="274338180">
      <w:bodyDiv w:val="1"/>
      <w:marLeft w:val="0"/>
      <w:marRight w:val="0"/>
      <w:marTop w:val="0"/>
      <w:marBottom w:val="0"/>
      <w:divBdr>
        <w:top w:val="none" w:sz="0" w:space="0" w:color="auto"/>
        <w:left w:val="none" w:sz="0" w:space="0" w:color="auto"/>
        <w:bottom w:val="none" w:sz="0" w:space="0" w:color="auto"/>
        <w:right w:val="none" w:sz="0" w:space="0" w:color="auto"/>
      </w:divBdr>
    </w:div>
    <w:div w:id="275407023">
      <w:bodyDiv w:val="1"/>
      <w:marLeft w:val="0"/>
      <w:marRight w:val="0"/>
      <w:marTop w:val="0"/>
      <w:marBottom w:val="0"/>
      <w:divBdr>
        <w:top w:val="none" w:sz="0" w:space="0" w:color="auto"/>
        <w:left w:val="none" w:sz="0" w:space="0" w:color="auto"/>
        <w:bottom w:val="none" w:sz="0" w:space="0" w:color="auto"/>
        <w:right w:val="none" w:sz="0" w:space="0" w:color="auto"/>
      </w:divBdr>
    </w:div>
    <w:div w:id="275605320">
      <w:bodyDiv w:val="1"/>
      <w:marLeft w:val="0"/>
      <w:marRight w:val="0"/>
      <w:marTop w:val="0"/>
      <w:marBottom w:val="0"/>
      <w:divBdr>
        <w:top w:val="none" w:sz="0" w:space="0" w:color="auto"/>
        <w:left w:val="none" w:sz="0" w:space="0" w:color="auto"/>
        <w:bottom w:val="none" w:sz="0" w:space="0" w:color="auto"/>
        <w:right w:val="none" w:sz="0" w:space="0" w:color="auto"/>
      </w:divBdr>
    </w:div>
    <w:div w:id="275914728">
      <w:bodyDiv w:val="1"/>
      <w:marLeft w:val="0"/>
      <w:marRight w:val="0"/>
      <w:marTop w:val="0"/>
      <w:marBottom w:val="0"/>
      <w:divBdr>
        <w:top w:val="none" w:sz="0" w:space="0" w:color="auto"/>
        <w:left w:val="none" w:sz="0" w:space="0" w:color="auto"/>
        <w:bottom w:val="none" w:sz="0" w:space="0" w:color="auto"/>
        <w:right w:val="none" w:sz="0" w:space="0" w:color="auto"/>
      </w:divBdr>
    </w:div>
    <w:div w:id="279141956">
      <w:bodyDiv w:val="1"/>
      <w:marLeft w:val="0"/>
      <w:marRight w:val="0"/>
      <w:marTop w:val="0"/>
      <w:marBottom w:val="0"/>
      <w:divBdr>
        <w:top w:val="none" w:sz="0" w:space="0" w:color="auto"/>
        <w:left w:val="none" w:sz="0" w:space="0" w:color="auto"/>
        <w:bottom w:val="none" w:sz="0" w:space="0" w:color="auto"/>
        <w:right w:val="none" w:sz="0" w:space="0" w:color="auto"/>
      </w:divBdr>
    </w:div>
    <w:div w:id="279191811">
      <w:bodyDiv w:val="1"/>
      <w:marLeft w:val="0"/>
      <w:marRight w:val="0"/>
      <w:marTop w:val="0"/>
      <w:marBottom w:val="0"/>
      <w:divBdr>
        <w:top w:val="none" w:sz="0" w:space="0" w:color="auto"/>
        <w:left w:val="none" w:sz="0" w:space="0" w:color="auto"/>
        <w:bottom w:val="none" w:sz="0" w:space="0" w:color="auto"/>
        <w:right w:val="none" w:sz="0" w:space="0" w:color="auto"/>
      </w:divBdr>
    </w:div>
    <w:div w:id="282662567">
      <w:bodyDiv w:val="1"/>
      <w:marLeft w:val="0"/>
      <w:marRight w:val="0"/>
      <w:marTop w:val="0"/>
      <w:marBottom w:val="0"/>
      <w:divBdr>
        <w:top w:val="none" w:sz="0" w:space="0" w:color="auto"/>
        <w:left w:val="none" w:sz="0" w:space="0" w:color="auto"/>
        <w:bottom w:val="none" w:sz="0" w:space="0" w:color="auto"/>
        <w:right w:val="none" w:sz="0" w:space="0" w:color="auto"/>
      </w:divBdr>
    </w:div>
    <w:div w:id="283005679">
      <w:bodyDiv w:val="1"/>
      <w:marLeft w:val="0"/>
      <w:marRight w:val="0"/>
      <w:marTop w:val="0"/>
      <w:marBottom w:val="0"/>
      <w:divBdr>
        <w:top w:val="none" w:sz="0" w:space="0" w:color="auto"/>
        <w:left w:val="none" w:sz="0" w:space="0" w:color="auto"/>
        <w:bottom w:val="none" w:sz="0" w:space="0" w:color="auto"/>
        <w:right w:val="none" w:sz="0" w:space="0" w:color="auto"/>
      </w:divBdr>
    </w:div>
    <w:div w:id="283773954">
      <w:bodyDiv w:val="1"/>
      <w:marLeft w:val="0"/>
      <w:marRight w:val="0"/>
      <w:marTop w:val="0"/>
      <w:marBottom w:val="0"/>
      <w:divBdr>
        <w:top w:val="none" w:sz="0" w:space="0" w:color="auto"/>
        <w:left w:val="none" w:sz="0" w:space="0" w:color="auto"/>
        <w:bottom w:val="none" w:sz="0" w:space="0" w:color="auto"/>
        <w:right w:val="none" w:sz="0" w:space="0" w:color="auto"/>
      </w:divBdr>
    </w:div>
    <w:div w:id="284122515">
      <w:bodyDiv w:val="1"/>
      <w:marLeft w:val="0"/>
      <w:marRight w:val="0"/>
      <w:marTop w:val="0"/>
      <w:marBottom w:val="0"/>
      <w:divBdr>
        <w:top w:val="none" w:sz="0" w:space="0" w:color="auto"/>
        <w:left w:val="none" w:sz="0" w:space="0" w:color="auto"/>
        <w:bottom w:val="none" w:sz="0" w:space="0" w:color="auto"/>
        <w:right w:val="none" w:sz="0" w:space="0" w:color="auto"/>
      </w:divBdr>
    </w:div>
    <w:div w:id="284391518">
      <w:bodyDiv w:val="1"/>
      <w:marLeft w:val="0"/>
      <w:marRight w:val="0"/>
      <w:marTop w:val="0"/>
      <w:marBottom w:val="0"/>
      <w:divBdr>
        <w:top w:val="none" w:sz="0" w:space="0" w:color="auto"/>
        <w:left w:val="none" w:sz="0" w:space="0" w:color="auto"/>
        <w:bottom w:val="none" w:sz="0" w:space="0" w:color="auto"/>
        <w:right w:val="none" w:sz="0" w:space="0" w:color="auto"/>
      </w:divBdr>
    </w:div>
    <w:div w:id="286862366">
      <w:bodyDiv w:val="1"/>
      <w:marLeft w:val="0"/>
      <w:marRight w:val="0"/>
      <w:marTop w:val="0"/>
      <w:marBottom w:val="0"/>
      <w:divBdr>
        <w:top w:val="none" w:sz="0" w:space="0" w:color="auto"/>
        <w:left w:val="none" w:sz="0" w:space="0" w:color="auto"/>
        <w:bottom w:val="none" w:sz="0" w:space="0" w:color="auto"/>
        <w:right w:val="none" w:sz="0" w:space="0" w:color="auto"/>
      </w:divBdr>
    </w:div>
    <w:div w:id="287513340">
      <w:bodyDiv w:val="1"/>
      <w:marLeft w:val="0"/>
      <w:marRight w:val="0"/>
      <w:marTop w:val="0"/>
      <w:marBottom w:val="0"/>
      <w:divBdr>
        <w:top w:val="none" w:sz="0" w:space="0" w:color="auto"/>
        <w:left w:val="none" w:sz="0" w:space="0" w:color="auto"/>
        <w:bottom w:val="none" w:sz="0" w:space="0" w:color="auto"/>
        <w:right w:val="none" w:sz="0" w:space="0" w:color="auto"/>
      </w:divBdr>
    </w:div>
    <w:div w:id="288636209">
      <w:bodyDiv w:val="1"/>
      <w:marLeft w:val="0"/>
      <w:marRight w:val="0"/>
      <w:marTop w:val="0"/>
      <w:marBottom w:val="0"/>
      <w:divBdr>
        <w:top w:val="none" w:sz="0" w:space="0" w:color="auto"/>
        <w:left w:val="none" w:sz="0" w:space="0" w:color="auto"/>
        <w:bottom w:val="none" w:sz="0" w:space="0" w:color="auto"/>
        <w:right w:val="none" w:sz="0" w:space="0" w:color="auto"/>
      </w:divBdr>
    </w:div>
    <w:div w:id="290333565">
      <w:bodyDiv w:val="1"/>
      <w:marLeft w:val="0"/>
      <w:marRight w:val="0"/>
      <w:marTop w:val="0"/>
      <w:marBottom w:val="0"/>
      <w:divBdr>
        <w:top w:val="none" w:sz="0" w:space="0" w:color="auto"/>
        <w:left w:val="none" w:sz="0" w:space="0" w:color="auto"/>
        <w:bottom w:val="none" w:sz="0" w:space="0" w:color="auto"/>
        <w:right w:val="none" w:sz="0" w:space="0" w:color="auto"/>
      </w:divBdr>
    </w:div>
    <w:div w:id="291443047">
      <w:bodyDiv w:val="1"/>
      <w:marLeft w:val="0"/>
      <w:marRight w:val="0"/>
      <w:marTop w:val="0"/>
      <w:marBottom w:val="0"/>
      <w:divBdr>
        <w:top w:val="none" w:sz="0" w:space="0" w:color="auto"/>
        <w:left w:val="none" w:sz="0" w:space="0" w:color="auto"/>
        <w:bottom w:val="none" w:sz="0" w:space="0" w:color="auto"/>
        <w:right w:val="none" w:sz="0" w:space="0" w:color="auto"/>
      </w:divBdr>
    </w:div>
    <w:div w:id="294990233">
      <w:bodyDiv w:val="1"/>
      <w:marLeft w:val="0"/>
      <w:marRight w:val="0"/>
      <w:marTop w:val="0"/>
      <w:marBottom w:val="0"/>
      <w:divBdr>
        <w:top w:val="none" w:sz="0" w:space="0" w:color="auto"/>
        <w:left w:val="none" w:sz="0" w:space="0" w:color="auto"/>
        <w:bottom w:val="none" w:sz="0" w:space="0" w:color="auto"/>
        <w:right w:val="none" w:sz="0" w:space="0" w:color="auto"/>
      </w:divBdr>
    </w:div>
    <w:div w:id="296373446">
      <w:bodyDiv w:val="1"/>
      <w:marLeft w:val="0"/>
      <w:marRight w:val="0"/>
      <w:marTop w:val="0"/>
      <w:marBottom w:val="0"/>
      <w:divBdr>
        <w:top w:val="none" w:sz="0" w:space="0" w:color="auto"/>
        <w:left w:val="none" w:sz="0" w:space="0" w:color="auto"/>
        <w:bottom w:val="none" w:sz="0" w:space="0" w:color="auto"/>
        <w:right w:val="none" w:sz="0" w:space="0" w:color="auto"/>
      </w:divBdr>
    </w:div>
    <w:div w:id="296421137">
      <w:bodyDiv w:val="1"/>
      <w:marLeft w:val="0"/>
      <w:marRight w:val="0"/>
      <w:marTop w:val="0"/>
      <w:marBottom w:val="0"/>
      <w:divBdr>
        <w:top w:val="none" w:sz="0" w:space="0" w:color="auto"/>
        <w:left w:val="none" w:sz="0" w:space="0" w:color="auto"/>
        <w:bottom w:val="none" w:sz="0" w:space="0" w:color="auto"/>
        <w:right w:val="none" w:sz="0" w:space="0" w:color="auto"/>
      </w:divBdr>
    </w:div>
    <w:div w:id="296767089">
      <w:bodyDiv w:val="1"/>
      <w:marLeft w:val="0"/>
      <w:marRight w:val="0"/>
      <w:marTop w:val="0"/>
      <w:marBottom w:val="0"/>
      <w:divBdr>
        <w:top w:val="none" w:sz="0" w:space="0" w:color="auto"/>
        <w:left w:val="none" w:sz="0" w:space="0" w:color="auto"/>
        <w:bottom w:val="none" w:sz="0" w:space="0" w:color="auto"/>
        <w:right w:val="none" w:sz="0" w:space="0" w:color="auto"/>
      </w:divBdr>
    </w:div>
    <w:div w:id="296838192">
      <w:bodyDiv w:val="1"/>
      <w:marLeft w:val="0"/>
      <w:marRight w:val="0"/>
      <w:marTop w:val="0"/>
      <w:marBottom w:val="0"/>
      <w:divBdr>
        <w:top w:val="none" w:sz="0" w:space="0" w:color="auto"/>
        <w:left w:val="none" w:sz="0" w:space="0" w:color="auto"/>
        <w:bottom w:val="none" w:sz="0" w:space="0" w:color="auto"/>
        <w:right w:val="none" w:sz="0" w:space="0" w:color="auto"/>
      </w:divBdr>
    </w:div>
    <w:div w:id="297297457">
      <w:bodyDiv w:val="1"/>
      <w:marLeft w:val="0"/>
      <w:marRight w:val="0"/>
      <w:marTop w:val="0"/>
      <w:marBottom w:val="0"/>
      <w:divBdr>
        <w:top w:val="none" w:sz="0" w:space="0" w:color="auto"/>
        <w:left w:val="none" w:sz="0" w:space="0" w:color="auto"/>
        <w:bottom w:val="none" w:sz="0" w:space="0" w:color="auto"/>
        <w:right w:val="none" w:sz="0" w:space="0" w:color="auto"/>
      </w:divBdr>
    </w:div>
    <w:div w:id="298925984">
      <w:bodyDiv w:val="1"/>
      <w:marLeft w:val="0"/>
      <w:marRight w:val="0"/>
      <w:marTop w:val="0"/>
      <w:marBottom w:val="0"/>
      <w:divBdr>
        <w:top w:val="none" w:sz="0" w:space="0" w:color="auto"/>
        <w:left w:val="none" w:sz="0" w:space="0" w:color="auto"/>
        <w:bottom w:val="none" w:sz="0" w:space="0" w:color="auto"/>
        <w:right w:val="none" w:sz="0" w:space="0" w:color="auto"/>
      </w:divBdr>
    </w:div>
    <w:div w:id="299263611">
      <w:bodyDiv w:val="1"/>
      <w:marLeft w:val="0"/>
      <w:marRight w:val="0"/>
      <w:marTop w:val="0"/>
      <w:marBottom w:val="0"/>
      <w:divBdr>
        <w:top w:val="none" w:sz="0" w:space="0" w:color="auto"/>
        <w:left w:val="none" w:sz="0" w:space="0" w:color="auto"/>
        <w:bottom w:val="none" w:sz="0" w:space="0" w:color="auto"/>
        <w:right w:val="none" w:sz="0" w:space="0" w:color="auto"/>
      </w:divBdr>
    </w:div>
    <w:div w:id="299267202">
      <w:bodyDiv w:val="1"/>
      <w:marLeft w:val="0"/>
      <w:marRight w:val="0"/>
      <w:marTop w:val="0"/>
      <w:marBottom w:val="0"/>
      <w:divBdr>
        <w:top w:val="none" w:sz="0" w:space="0" w:color="auto"/>
        <w:left w:val="none" w:sz="0" w:space="0" w:color="auto"/>
        <w:bottom w:val="none" w:sz="0" w:space="0" w:color="auto"/>
        <w:right w:val="none" w:sz="0" w:space="0" w:color="auto"/>
      </w:divBdr>
    </w:div>
    <w:div w:id="299726875">
      <w:bodyDiv w:val="1"/>
      <w:marLeft w:val="0"/>
      <w:marRight w:val="0"/>
      <w:marTop w:val="0"/>
      <w:marBottom w:val="0"/>
      <w:divBdr>
        <w:top w:val="none" w:sz="0" w:space="0" w:color="auto"/>
        <w:left w:val="none" w:sz="0" w:space="0" w:color="auto"/>
        <w:bottom w:val="none" w:sz="0" w:space="0" w:color="auto"/>
        <w:right w:val="none" w:sz="0" w:space="0" w:color="auto"/>
      </w:divBdr>
    </w:div>
    <w:div w:id="299770654">
      <w:bodyDiv w:val="1"/>
      <w:marLeft w:val="0"/>
      <w:marRight w:val="0"/>
      <w:marTop w:val="0"/>
      <w:marBottom w:val="0"/>
      <w:divBdr>
        <w:top w:val="none" w:sz="0" w:space="0" w:color="auto"/>
        <w:left w:val="none" w:sz="0" w:space="0" w:color="auto"/>
        <w:bottom w:val="none" w:sz="0" w:space="0" w:color="auto"/>
        <w:right w:val="none" w:sz="0" w:space="0" w:color="auto"/>
      </w:divBdr>
    </w:div>
    <w:div w:id="300774718">
      <w:bodyDiv w:val="1"/>
      <w:marLeft w:val="0"/>
      <w:marRight w:val="0"/>
      <w:marTop w:val="0"/>
      <w:marBottom w:val="0"/>
      <w:divBdr>
        <w:top w:val="none" w:sz="0" w:space="0" w:color="auto"/>
        <w:left w:val="none" w:sz="0" w:space="0" w:color="auto"/>
        <w:bottom w:val="none" w:sz="0" w:space="0" w:color="auto"/>
        <w:right w:val="none" w:sz="0" w:space="0" w:color="auto"/>
      </w:divBdr>
    </w:div>
    <w:div w:id="304355139">
      <w:bodyDiv w:val="1"/>
      <w:marLeft w:val="0"/>
      <w:marRight w:val="0"/>
      <w:marTop w:val="0"/>
      <w:marBottom w:val="0"/>
      <w:divBdr>
        <w:top w:val="none" w:sz="0" w:space="0" w:color="auto"/>
        <w:left w:val="none" w:sz="0" w:space="0" w:color="auto"/>
        <w:bottom w:val="none" w:sz="0" w:space="0" w:color="auto"/>
        <w:right w:val="none" w:sz="0" w:space="0" w:color="auto"/>
      </w:divBdr>
    </w:div>
    <w:div w:id="307056564">
      <w:bodyDiv w:val="1"/>
      <w:marLeft w:val="0"/>
      <w:marRight w:val="0"/>
      <w:marTop w:val="0"/>
      <w:marBottom w:val="0"/>
      <w:divBdr>
        <w:top w:val="none" w:sz="0" w:space="0" w:color="auto"/>
        <w:left w:val="none" w:sz="0" w:space="0" w:color="auto"/>
        <w:bottom w:val="none" w:sz="0" w:space="0" w:color="auto"/>
        <w:right w:val="none" w:sz="0" w:space="0" w:color="auto"/>
      </w:divBdr>
    </w:div>
    <w:div w:id="308172213">
      <w:bodyDiv w:val="1"/>
      <w:marLeft w:val="0"/>
      <w:marRight w:val="0"/>
      <w:marTop w:val="0"/>
      <w:marBottom w:val="0"/>
      <w:divBdr>
        <w:top w:val="none" w:sz="0" w:space="0" w:color="auto"/>
        <w:left w:val="none" w:sz="0" w:space="0" w:color="auto"/>
        <w:bottom w:val="none" w:sz="0" w:space="0" w:color="auto"/>
        <w:right w:val="none" w:sz="0" w:space="0" w:color="auto"/>
      </w:divBdr>
    </w:div>
    <w:div w:id="309600521">
      <w:bodyDiv w:val="1"/>
      <w:marLeft w:val="0"/>
      <w:marRight w:val="0"/>
      <w:marTop w:val="0"/>
      <w:marBottom w:val="0"/>
      <w:divBdr>
        <w:top w:val="none" w:sz="0" w:space="0" w:color="auto"/>
        <w:left w:val="none" w:sz="0" w:space="0" w:color="auto"/>
        <w:bottom w:val="none" w:sz="0" w:space="0" w:color="auto"/>
        <w:right w:val="none" w:sz="0" w:space="0" w:color="auto"/>
      </w:divBdr>
    </w:div>
    <w:div w:id="310402580">
      <w:bodyDiv w:val="1"/>
      <w:marLeft w:val="0"/>
      <w:marRight w:val="0"/>
      <w:marTop w:val="0"/>
      <w:marBottom w:val="0"/>
      <w:divBdr>
        <w:top w:val="none" w:sz="0" w:space="0" w:color="auto"/>
        <w:left w:val="none" w:sz="0" w:space="0" w:color="auto"/>
        <w:bottom w:val="none" w:sz="0" w:space="0" w:color="auto"/>
        <w:right w:val="none" w:sz="0" w:space="0" w:color="auto"/>
      </w:divBdr>
    </w:div>
    <w:div w:id="311258699">
      <w:bodyDiv w:val="1"/>
      <w:marLeft w:val="0"/>
      <w:marRight w:val="0"/>
      <w:marTop w:val="0"/>
      <w:marBottom w:val="0"/>
      <w:divBdr>
        <w:top w:val="none" w:sz="0" w:space="0" w:color="auto"/>
        <w:left w:val="none" w:sz="0" w:space="0" w:color="auto"/>
        <w:bottom w:val="none" w:sz="0" w:space="0" w:color="auto"/>
        <w:right w:val="none" w:sz="0" w:space="0" w:color="auto"/>
      </w:divBdr>
    </w:div>
    <w:div w:id="312100444">
      <w:bodyDiv w:val="1"/>
      <w:marLeft w:val="0"/>
      <w:marRight w:val="0"/>
      <w:marTop w:val="0"/>
      <w:marBottom w:val="0"/>
      <w:divBdr>
        <w:top w:val="none" w:sz="0" w:space="0" w:color="auto"/>
        <w:left w:val="none" w:sz="0" w:space="0" w:color="auto"/>
        <w:bottom w:val="none" w:sz="0" w:space="0" w:color="auto"/>
        <w:right w:val="none" w:sz="0" w:space="0" w:color="auto"/>
      </w:divBdr>
    </w:div>
    <w:div w:id="313921329">
      <w:bodyDiv w:val="1"/>
      <w:marLeft w:val="0"/>
      <w:marRight w:val="0"/>
      <w:marTop w:val="0"/>
      <w:marBottom w:val="0"/>
      <w:divBdr>
        <w:top w:val="none" w:sz="0" w:space="0" w:color="auto"/>
        <w:left w:val="none" w:sz="0" w:space="0" w:color="auto"/>
        <w:bottom w:val="none" w:sz="0" w:space="0" w:color="auto"/>
        <w:right w:val="none" w:sz="0" w:space="0" w:color="auto"/>
      </w:divBdr>
    </w:div>
    <w:div w:id="314258774">
      <w:bodyDiv w:val="1"/>
      <w:marLeft w:val="0"/>
      <w:marRight w:val="0"/>
      <w:marTop w:val="0"/>
      <w:marBottom w:val="0"/>
      <w:divBdr>
        <w:top w:val="none" w:sz="0" w:space="0" w:color="auto"/>
        <w:left w:val="none" w:sz="0" w:space="0" w:color="auto"/>
        <w:bottom w:val="none" w:sz="0" w:space="0" w:color="auto"/>
        <w:right w:val="none" w:sz="0" w:space="0" w:color="auto"/>
      </w:divBdr>
    </w:div>
    <w:div w:id="314259154">
      <w:bodyDiv w:val="1"/>
      <w:marLeft w:val="0"/>
      <w:marRight w:val="0"/>
      <w:marTop w:val="0"/>
      <w:marBottom w:val="0"/>
      <w:divBdr>
        <w:top w:val="none" w:sz="0" w:space="0" w:color="auto"/>
        <w:left w:val="none" w:sz="0" w:space="0" w:color="auto"/>
        <w:bottom w:val="none" w:sz="0" w:space="0" w:color="auto"/>
        <w:right w:val="none" w:sz="0" w:space="0" w:color="auto"/>
      </w:divBdr>
    </w:div>
    <w:div w:id="314649531">
      <w:bodyDiv w:val="1"/>
      <w:marLeft w:val="0"/>
      <w:marRight w:val="0"/>
      <w:marTop w:val="0"/>
      <w:marBottom w:val="0"/>
      <w:divBdr>
        <w:top w:val="none" w:sz="0" w:space="0" w:color="auto"/>
        <w:left w:val="none" w:sz="0" w:space="0" w:color="auto"/>
        <w:bottom w:val="none" w:sz="0" w:space="0" w:color="auto"/>
        <w:right w:val="none" w:sz="0" w:space="0" w:color="auto"/>
      </w:divBdr>
    </w:div>
    <w:div w:id="316496151">
      <w:bodyDiv w:val="1"/>
      <w:marLeft w:val="0"/>
      <w:marRight w:val="0"/>
      <w:marTop w:val="0"/>
      <w:marBottom w:val="0"/>
      <w:divBdr>
        <w:top w:val="none" w:sz="0" w:space="0" w:color="auto"/>
        <w:left w:val="none" w:sz="0" w:space="0" w:color="auto"/>
        <w:bottom w:val="none" w:sz="0" w:space="0" w:color="auto"/>
        <w:right w:val="none" w:sz="0" w:space="0" w:color="auto"/>
      </w:divBdr>
    </w:div>
    <w:div w:id="317150482">
      <w:bodyDiv w:val="1"/>
      <w:marLeft w:val="0"/>
      <w:marRight w:val="0"/>
      <w:marTop w:val="0"/>
      <w:marBottom w:val="0"/>
      <w:divBdr>
        <w:top w:val="none" w:sz="0" w:space="0" w:color="auto"/>
        <w:left w:val="none" w:sz="0" w:space="0" w:color="auto"/>
        <w:bottom w:val="none" w:sz="0" w:space="0" w:color="auto"/>
        <w:right w:val="none" w:sz="0" w:space="0" w:color="auto"/>
      </w:divBdr>
    </w:div>
    <w:div w:id="317928338">
      <w:bodyDiv w:val="1"/>
      <w:marLeft w:val="0"/>
      <w:marRight w:val="0"/>
      <w:marTop w:val="0"/>
      <w:marBottom w:val="0"/>
      <w:divBdr>
        <w:top w:val="none" w:sz="0" w:space="0" w:color="auto"/>
        <w:left w:val="none" w:sz="0" w:space="0" w:color="auto"/>
        <w:bottom w:val="none" w:sz="0" w:space="0" w:color="auto"/>
        <w:right w:val="none" w:sz="0" w:space="0" w:color="auto"/>
      </w:divBdr>
    </w:div>
    <w:div w:id="321280843">
      <w:bodyDiv w:val="1"/>
      <w:marLeft w:val="0"/>
      <w:marRight w:val="0"/>
      <w:marTop w:val="0"/>
      <w:marBottom w:val="0"/>
      <w:divBdr>
        <w:top w:val="none" w:sz="0" w:space="0" w:color="auto"/>
        <w:left w:val="none" w:sz="0" w:space="0" w:color="auto"/>
        <w:bottom w:val="none" w:sz="0" w:space="0" w:color="auto"/>
        <w:right w:val="none" w:sz="0" w:space="0" w:color="auto"/>
      </w:divBdr>
    </w:div>
    <w:div w:id="322201396">
      <w:bodyDiv w:val="1"/>
      <w:marLeft w:val="0"/>
      <w:marRight w:val="0"/>
      <w:marTop w:val="0"/>
      <w:marBottom w:val="0"/>
      <w:divBdr>
        <w:top w:val="none" w:sz="0" w:space="0" w:color="auto"/>
        <w:left w:val="none" w:sz="0" w:space="0" w:color="auto"/>
        <w:bottom w:val="none" w:sz="0" w:space="0" w:color="auto"/>
        <w:right w:val="none" w:sz="0" w:space="0" w:color="auto"/>
      </w:divBdr>
    </w:div>
    <w:div w:id="323897531">
      <w:bodyDiv w:val="1"/>
      <w:marLeft w:val="0"/>
      <w:marRight w:val="0"/>
      <w:marTop w:val="0"/>
      <w:marBottom w:val="0"/>
      <w:divBdr>
        <w:top w:val="none" w:sz="0" w:space="0" w:color="auto"/>
        <w:left w:val="none" w:sz="0" w:space="0" w:color="auto"/>
        <w:bottom w:val="none" w:sz="0" w:space="0" w:color="auto"/>
        <w:right w:val="none" w:sz="0" w:space="0" w:color="auto"/>
      </w:divBdr>
    </w:div>
    <w:div w:id="324432555">
      <w:bodyDiv w:val="1"/>
      <w:marLeft w:val="0"/>
      <w:marRight w:val="0"/>
      <w:marTop w:val="0"/>
      <w:marBottom w:val="0"/>
      <w:divBdr>
        <w:top w:val="none" w:sz="0" w:space="0" w:color="auto"/>
        <w:left w:val="none" w:sz="0" w:space="0" w:color="auto"/>
        <w:bottom w:val="none" w:sz="0" w:space="0" w:color="auto"/>
        <w:right w:val="none" w:sz="0" w:space="0" w:color="auto"/>
      </w:divBdr>
    </w:div>
    <w:div w:id="324823871">
      <w:bodyDiv w:val="1"/>
      <w:marLeft w:val="0"/>
      <w:marRight w:val="0"/>
      <w:marTop w:val="0"/>
      <w:marBottom w:val="0"/>
      <w:divBdr>
        <w:top w:val="none" w:sz="0" w:space="0" w:color="auto"/>
        <w:left w:val="none" w:sz="0" w:space="0" w:color="auto"/>
        <w:bottom w:val="none" w:sz="0" w:space="0" w:color="auto"/>
        <w:right w:val="none" w:sz="0" w:space="0" w:color="auto"/>
      </w:divBdr>
    </w:div>
    <w:div w:id="325013340">
      <w:bodyDiv w:val="1"/>
      <w:marLeft w:val="0"/>
      <w:marRight w:val="0"/>
      <w:marTop w:val="0"/>
      <w:marBottom w:val="0"/>
      <w:divBdr>
        <w:top w:val="none" w:sz="0" w:space="0" w:color="auto"/>
        <w:left w:val="none" w:sz="0" w:space="0" w:color="auto"/>
        <w:bottom w:val="none" w:sz="0" w:space="0" w:color="auto"/>
        <w:right w:val="none" w:sz="0" w:space="0" w:color="auto"/>
      </w:divBdr>
    </w:div>
    <w:div w:id="326784388">
      <w:bodyDiv w:val="1"/>
      <w:marLeft w:val="0"/>
      <w:marRight w:val="0"/>
      <w:marTop w:val="0"/>
      <w:marBottom w:val="0"/>
      <w:divBdr>
        <w:top w:val="none" w:sz="0" w:space="0" w:color="auto"/>
        <w:left w:val="none" w:sz="0" w:space="0" w:color="auto"/>
        <w:bottom w:val="none" w:sz="0" w:space="0" w:color="auto"/>
        <w:right w:val="none" w:sz="0" w:space="0" w:color="auto"/>
      </w:divBdr>
    </w:div>
    <w:div w:id="329254682">
      <w:bodyDiv w:val="1"/>
      <w:marLeft w:val="0"/>
      <w:marRight w:val="0"/>
      <w:marTop w:val="0"/>
      <w:marBottom w:val="0"/>
      <w:divBdr>
        <w:top w:val="none" w:sz="0" w:space="0" w:color="auto"/>
        <w:left w:val="none" w:sz="0" w:space="0" w:color="auto"/>
        <w:bottom w:val="none" w:sz="0" w:space="0" w:color="auto"/>
        <w:right w:val="none" w:sz="0" w:space="0" w:color="auto"/>
      </w:divBdr>
    </w:div>
    <w:div w:id="329678632">
      <w:bodyDiv w:val="1"/>
      <w:marLeft w:val="0"/>
      <w:marRight w:val="0"/>
      <w:marTop w:val="0"/>
      <w:marBottom w:val="0"/>
      <w:divBdr>
        <w:top w:val="none" w:sz="0" w:space="0" w:color="auto"/>
        <w:left w:val="none" w:sz="0" w:space="0" w:color="auto"/>
        <w:bottom w:val="none" w:sz="0" w:space="0" w:color="auto"/>
        <w:right w:val="none" w:sz="0" w:space="0" w:color="auto"/>
      </w:divBdr>
    </w:div>
    <w:div w:id="330262124">
      <w:bodyDiv w:val="1"/>
      <w:marLeft w:val="0"/>
      <w:marRight w:val="0"/>
      <w:marTop w:val="0"/>
      <w:marBottom w:val="0"/>
      <w:divBdr>
        <w:top w:val="none" w:sz="0" w:space="0" w:color="auto"/>
        <w:left w:val="none" w:sz="0" w:space="0" w:color="auto"/>
        <w:bottom w:val="none" w:sz="0" w:space="0" w:color="auto"/>
        <w:right w:val="none" w:sz="0" w:space="0" w:color="auto"/>
      </w:divBdr>
    </w:div>
    <w:div w:id="330571530">
      <w:bodyDiv w:val="1"/>
      <w:marLeft w:val="0"/>
      <w:marRight w:val="0"/>
      <w:marTop w:val="0"/>
      <w:marBottom w:val="0"/>
      <w:divBdr>
        <w:top w:val="none" w:sz="0" w:space="0" w:color="auto"/>
        <w:left w:val="none" w:sz="0" w:space="0" w:color="auto"/>
        <w:bottom w:val="none" w:sz="0" w:space="0" w:color="auto"/>
        <w:right w:val="none" w:sz="0" w:space="0" w:color="auto"/>
      </w:divBdr>
    </w:div>
    <w:div w:id="331377557">
      <w:bodyDiv w:val="1"/>
      <w:marLeft w:val="0"/>
      <w:marRight w:val="0"/>
      <w:marTop w:val="0"/>
      <w:marBottom w:val="0"/>
      <w:divBdr>
        <w:top w:val="none" w:sz="0" w:space="0" w:color="auto"/>
        <w:left w:val="none" w:sz="0" w:space="0" w:color="auto"/>
        <w:bottom w:val="none" w:sz="0" w:space="0" w:color="auto"/>
        <w:right w:val="none" w:sz="0" w:space="0" w:color="auto"/>
      </w:divBdr>
    </w:div>
    <w:div w:id="332341696">
      <w:bodyDiv w:val="1"/>
      <w:marLeft w:val="0"/>
      <w:marRight w:val="0"/>
      <w:marTop w:val="0"/>
      <w:marBottom w:val="0"/>
      <w:divBdr>
        <w:top w:val="none" w:sz="0" w:space="0" w:color="auto"/>
        <w:left w:val="none" w:sz="0" w:space="0" w:color="auto"/>
        <w:bottom w:val="none" w:sz="0" w:space="0" w:color="auto"/>
        <w:right w:val="none" w:sz="0" w:space="0" w:color="auto"/>
      </w:divBdr>
    </w:div>
    <w:div w:id="334235016">
      <w:bodyDiv w:val="1"/>
      <w:marLeft w:val="0"/>
      <w:marRight w:val="0"/>
      <w:marTop w:val="0"/>
      <w:marBottom w:val="0"/>
      <w:divBdr>
        <w:top w:val="none" w:sz="0" w:space="0" w:color="auto"/>
        <w:left w:val="none" w:sz="0" w:space="0" w:color="auto"/>
        <w:bottom w:val="none" w:sz="0" w:space="0" w:color="auto"/>
        <w:right w:val="none" w:sz="0" w:space="0" w:color="auto"/>
      </w:divBdr>
    </w:div>
    <w:div w:id="334500403">
      <w:bodyDiv w:val="1"/>
      <w:marLeft w:val="0"/>
      <w:marRight w:val="0"/>
      <w:marTop w:val="0"/>
      <w:marBottom w:val="0"/>
      <w:divBdr>
        <w:top w:val="none" w:sz="0" w:space="0" w:color="auto"/>
        <w:left w:val="none" w:sz="0" w:space="0" w:color="auto"/>
        <w:bottom w:val="none" w:sz="0" w:space="0" w:color="auto"/>
        <w:right w:val="none" w:sz="0" w:space="0" w:color="auto"/>
      </w:divBdr>
    </w:div>
    <w:div w:id="334503255">
      <w:bodyDiv w:val="1"/>
      <w:marLeft w:val="0"/>
      <w:marRight w:val="0"/>
      <w:marTop w:val="0"/>
      <w:marBottom w:val="0"/>
      <w:divBdr>
        <w:top w:val="none" w:sz="0" w:space="0" w:color="auto"/>
        <w:left w:val="none" w:sz="0" w:space="0" w:color="auto"/>
        <w:bottom w:val="none" w:sz="0" w:space="0" w:color="auto"/>
        <w:right w:val="none" w:sz="0" w:space="0" w:color="auto"/>
      </w:divBdr>
    </w:div>
    <w:div w:id="334764864">
      <w:bodyDiv w:val="1"/>
      <w:marLeft w:val="0"/>
      <w:marRight w:val="0"/>
      <w:marTop w:val="0"/>
      <w:marBottom w:val="0"/>
      <w:divBdr>
        <w:top w:val="none" w:sz="0" w:space="0" w:color="auto"/>
        <w:left w:val="none" w:sz="0" w:space="0" w:color="auto"/>
        <w:bottom w:val="none" w:sz="0" w:space="0" w:color="auto"/>
        <w:right w:val="none" w:sz="0" w:space="0" w:color="auto"/>
      </w:divBdr>
    </w:div>
    <w:div w:id="335501032">
      <w:bodyDiv w:val="1"/>
      <w:marLeft w:val="0"/>
      <w:marRight w:val="0"/>
      <w:marTop w:val="0"/>
      <w:marBottom w:val="0"/>
      <w:divBdr>
        <w:top w:val="none" w:sz="0" w:space="0" w:color="auto"/>
        <w:left w:val="none" w:sz="0" w:space="0" w:color="auto"/>
        <w:bottom w:val="none" w:sz="0" w:space="0" w:color="auto"/>
        <w:right w:val="none" w:sz="0" w:space="0" w:color="auto"/>
      </w:divBdr>
    </w:div>
    <w:div w:id="337930616">
      <w:bodyDiv w:val="1"/>
      <w:marLeft w:val="0"/>
      <w:marRight w:val="0"/>
      <w:marTop w:val="0"/>
      <w:marBottom w:val="0"/>
      <w:divBdr>
        <w:top w:val="none" w:sz="0" w:space="0" w:color="auto"/>
        <w:left w:val="none" w:sz="0" w:space="0" w:color="auto"/>
        <w:bottom w:val="none" w:sz="0" w:space="0" w:color="auto"/>
        <w:right w:val="none" w:sz="0" w:space="0" w:color="auto"/>
      </w:divBdr>
    </w:div>
    <w:div w:id="338433207">
      <w:bodyDiv w:val="1"/>
      <w:marLeft w:val="0"/>
      <w:marRight w:val="0"/>
      <w:marTop w:val="0"/>
      <w:marBottom w:val="0"/>
      <w:divBdr>
        <w:top w:val="none" w:sz="0" w:space="0" w:color="auto"/>
        <w:left w:val="none" w:sz="0" w:space="0" w:color="auto"/>
        <w:bottom w:val="none" w:sz="0" w:space="0" w:color="auto"/>
        <w:right w:val="none" w:sz="0" w:space="0" w:color="auto"/>
      </w:divBdr>
    </w:div>
    <w:div w:id="339433559">
      <w:bodyDiv w:val="1"/>
      <w:marLeft w:val="0"/>
      <w:marRight w:val="0"/>
      <w:marTop w:val="0"/>
      <w:marBottom w:val="0"/>
      <w:divBdr>
        <w:top w:val="none" w:sz="0" w:space="0" w:color="auto"/>
        <w:left w:val="none" w:sz="0" w:space="0" w:color="auto"/>
        <w:bottom w:val="none" w:sz="0" w:space="0" w:color="auto"/>
        <w:right w:val="none" w:sz="0" w:space="0" w:color="auto"/>
      </w:divBdr>
    </w:div>
    <w:div w:id="340280389">
      <w:bodyDiv w:val="1"/>
      <w:marLeft w:val="0"/>
      <w:marRight w:val="0"/>
      <w:marTop w:val="0"/>
      <w:marBottom w:val="0"/>
      <w:divBdr>
        <w:top w:val="none" w:sz="0" w:space="0" w:color="auto"/>
        <w:left w:val="none" w:sz="0" w:space="0" w:color="auto"/>
        <w:bottom w:val="none" w:sz="0" w:space="0" w:color="auto"/>
        <w:right w:val="none" w:sz="0" w:space="0" w:color="auto"/>
      </w:divBdr>
    </w:div>
    <w:div w:id="340546894">
      <w:bodyDiv w:val="1"/>
      <w:marLeft w:val="0"/>
      <w:marRight w:val="0"/>
      <w:marTop w:val="0"/>
      <w:marBottom w:val="0"/>
      <w:divBdr>
        <w:top w:val="none" w:sz="0" w:space="0" w:color="auto"/>
        <w:left w:val="none" w:sz="0" w:space="0" w:color="auto"/>
        <w:bottom w:val="none" w:sz="0" w:space="0" w:color="auto"/>
        <w:right w:val="none" w:sz="0" w:space="0" w:color="auto"/>
      </w:divBdr>
    </w:div>
    <w:div w:id="341006209">
      <w:bodyDiv w:val="1"/>
      <w:marLeft w:val="0"/>
      <w:marRight w:val="0"/>
      <w:marTop w:val="0"/>
      <w:marBottom w:val="0"/>
      <w:divBdr>
        <w:top w:val="none" w:sz="0" w:space="0" w:color="auto"/>
        <w:left w:val="none" w:sz="0" w:space="0" w:color="auto"/>
        <w:bottom w:val="none" w:sz="0" w:space="0" w:color="auto"/>
        <w:right w:val="none" w:sz="0" w:space="0" w:color="auto"/>
      </w:divBdr>
    </w:div>
    <w:div w:id="342635388">
      <w:bodyDiv w:val="1"/>
      <w:marLeft w:val="0"/>
      <w:marRight w:val="0"/>
      <w:marTop w:val="0"/>
      <w:marBottom w:val="0"/>
      <w:divBdr>
        <w:top w:val="none" w:sz="0" w:space="0" w:color="auto"/>
        <w:left w:val="none" w:sz="0" w:space="0" w:color="auto"/>
        <w:bottom w:val="none" w:sz="0" w:space="0" w:color="auto"/>
        <w:right w:val="none" w:sz="0" w:space="0" w:color="auto"/>
      </w:divBdr>
    </w:div>
    <w:div w:id="344946126">
      <w:bodyDiv w:val="1"/>
      <w:marLeft w:val="0"/>
      <w:marRight w:val="0"/>
      <w:marTop w:val="0"/>
      <w:marBottom w:val="0"/>
      <w:divBdr>
        <w:top w:val="none" w:sz="0" w:space="0" w:color="auto"/>
        <w:left w:val="none" w:sz="0" w:space="0" w:color="auto"/>
        <w:bottom w:val="none" w:sz="0" w:space="0" w:color="auto"/>
        <w:right w:val="none" w:sz="0" w:space="0" w:color="auto"/>
      </w:divBdr>
    </w:div>
    <w:div w:id="345713925">
      <w:bodyDiv w:val="1"/>
      <w:marLeft w:val="0"/>
      <w:marRight w:val="0"/>
      <w:marTop w:val="0"/>
      <w:marBottom w:val="0"/>
      <w:divBdr>
        <w:top w:val="none" w:sz="0" w:space="0" w:color="auto"/>
        <w:left w:val="none" w:sz="0" w:space="0" w:color="auto"/>
        <w:bottom w:val="none" w:sz="0" w:space="0" w:color="auto"/>
        <w:right w:val="none" w:sz="0" w:space="0" w:color="auto"/>
      </w:divBdr>
    </w:div>
    <w:div w:id="345987742">
      <w:bodyDiv w:val="1"/>
      <w:marLeft w:val="0"/>
      <w:marRight w:val="0"/>
      <w:marTop w:val="0"/>
      <w:marBottom w:val="0"/>
      <w:divBdr>
        <w:top w:val="none" w:sz="0" w:space="0" w:color="auto"/>
        <w:left w:val="none" w:sz="0" w:space="0" w:color="auto"/>
        <w:bottom w:val="none" w:sz="0" w:space="0" w:color="auto"/>
        <w:right w:val="none" w:sz="0" w:space="0" w:color="auto"/>
      </w:divBdr>
    </w:div>
    <w:div w:id="346253120">
      <w:bodyDiv w:val="1"/>
      <w:marLeft w:val="0"/>
      <w:marRight w:val="0"/>
      <w:marTop w:val="0"/>
      <w:marBottom w:val="0"/>
      <w:divBdr>
        <w:top w:val="none" w:sz="0" w:space="0" w:color="auto"/>
        <w:left w:val="none" w:sz="0" w:space="0" w:color="auto"/>
        <w:bottom w:val="none" w:sz="0" w:space="0" w:color="auto"/>
        <w:right w:val="none" w:sz="0" w:space="0" w:color="auto"/>
      </w:divBdr>
    </w:div>
    <w:div w:id="347372406">
      <w:bodyDiv w:val="1"/>
      <w:marLeft w:val="0"/>
      <w:marRight w:val="0"/>
      <w:marTop w:val="0"/>
      <w:marBottom w:val="0"/>
      <w:divBdr>
        <w:top w:val="none" w:sz="0" w:space="0" w:color="auto"/>
        <w:left w:val="none" w:sz="0" w:space="0" w:color="auto"/>
        <w:bottom w:val="none" w:sz="0" w:space="0" w:color="auto"/>
        <w:right w:val="none" w:sz="0" w:space="0" w:color="auto"/>
      </w:divBdr>
    </w:div>
    <w:div w:id="347413811">
      <w:bodyDiv w:val="1"/>
      <w:marLeft w:val="0"/>
      <w:marRight w:val="0"/>
      <w:marTop w:val="0"/>
      <w:marBottom w:val="0"/>
      <w:divBdr>
        <w:top w:val="none" w:sz="0" w:space="0" w:color="auto"/>
        <w:left w:val="none" w:sz="0" w:space="0" w:color="auto"/>
        <w:bottom w:val="none" w:sz="0" w:space="0" w:color="auto"/>
        <w:right w:val="none" w:sz="0" w:space="0" w:color="auto"/>
      </w:divBdr>
    </w:div>
    <w:div w:id="348531597">
      <w:bodyDiv w:val="1"/>
      <w:marLeft w:val="0"/>
      <w:marRight w:val="0"/>
      <w:marTop w:val="0"/>
      <w:marBottom w:val="0"/>
      <w:divBdr>
        <w:top w:val="none" w:sz="0" w:space="0" w:color="auto"/>
        <w:left w:val="none" w:sz="0" w:space="0" w:color="auto"/>
        <w:bottom w:val="none" w:sz="0" w:space="0" w:color="auto"/>
        <w:right w:val="none" w:sz="0" w:space="0" w:color="auto"/>
      </w:divBdr>
    </w:div>
    <w:div w:id="349532990">
      <w:bodyDiv w:val="1"/>
      <w:marLeft w:val="0"/>
      <w:marRight w:val="0"/>
      <w:marTop w:val="0"/>
      <w:marBottom w:val="0"/>
      <w:divBdr>
        <w:top w:val="none" w:sz="0" w:space="0" w:color="auto"/>
        <w:left w:val="none" w:sz="0" w:space="0" w:color="auto"/>
        <w:bottom w:val="none" w:sz="0" w:space="0" w:color="auto"/>
        <w:right w:val="none" w:sz="0" w:space="0" w:color="auto"/>
      </w:divBdr>
    </w:div>
    <w:div w:id="350182182">
      <w:bodyDiv w:val="1"/>
      <w:marLeft w:val="0"/>
      <w:marRight w:val="0"/>
      <w:marTop w:val="0"/>
      <w:marBottom w:val="0"/>
      <w:divBdr>
        <w:top w:val="none" w:sz="0" w:space="0" w:color="auto"/>
        <w:left w:val="none" w:sz="0" w:space="0" w:color="auto"/>
        <w:bottom w:val="none" w:sz="0" w:space="0" w:color="auto"/>
        <w:right w:val="none" w:sz="0" w:space="0" w:color="auto"/>
      </w:divBdr>
    </w:div>
    <w:div w:id="351036399">
      <w:bodyDiv w:val="1"/>
      <w:marLeft w:val="0"/>
      <w:marRight w:val="0"/>
      <w:marTop w:val="0"/>
      <w:marBottom w:val="0"/>
      <w:divBdr>
        <w:top w:val="none" w:sz="0" w:space="0" w:color="auto"/>
        <w:left w:val="none" w:sz="0" w:space="0" w:color="auto"/>
        <w:bottom w:val="none" w:sz="0" w:space="0" w:color="auto"/>
        <w:right w:val="none" w:sz="0" w:space="0" w:color="auto"/>
      </w:divBdr>
    </w:div>
    <w:div w:id="351297990">
      <w:bodyDiv w:val="1"/>
      <w:marLeft w:val="0"/>
      <w:marRight w:val="0"/>
      <w:marTop w:val="0"/>
      <w:marBottom w:val="0"/>
      <w:divBdr>
        <w:top w:val="none" w:sz="0" w:space="0" w:color="auto"/>
        <w:left w:val="none" w:sz="0" w:space="0" w:color="auto"/>
        <w:bottom w:val="none" w:sz="0" w:space="0" w:color="auto"/>
        <w:right w:val="none" w:sz="0" w:space="0" w:color="auto"/>
      </w:divBdr>
    </w:div>
    <w:div w:id="351686849">
      <w:bodyDiv w:val="1"/>
      <w:marLeft w:val="0"/>
      <w:marRight w:val="0"/>
      <w:marTop w:val="0"/>
      <w:marBottom w:val="0"/>
      <w:divBdr>
        <w:top w:val="none" w:sz="0" w:space="0" w:color="auto"/>
        <w:left w:val="none" w:sz="0" w:space="0" w:color="auto"/>
        <w:bottom w:val="none" w:sz="0" w:space="0" w:color="auto"/>
        <w:right w:val="none" w:sz="0" w:space="0" w:color="auto"/>
      </w:divBdr>
    </w:div>
    <w:div w:id="352267929">
      <w:bodyDiv w:val="1"/>
      <w:marLeft w:val="0"/>
      <w:marRight w:val="0"/>
      <w:marTop w:val="0"/>
      <w:marBottom w:val="0"/>
      <w:divBdr>
        <w:top w:val="none" w:sz="0" w:space="0" w:color="auto"/>
        <w:left w:val="none" w:sz="0" w:space="0" w:color="auto"/>
        <w:bottom w:val="none" w:sz="0" w:space="0" w:color="auto"/>
        <w:right w:val="none" w:sz="0" w:space="0" w:color="auto"/>
      </w:divBdr>
    </w:div>
    <w:div w:id="352922354">
      <w:bodyDiv w:val="1"/>
      <w:marLeft w:val="0"/>
      <w:marRight w:val="0"/>
      <w:marTop w:val="0"/>
      <w:marBottom w:val="0"/>
      <w:divBdr>
        <w:top w:val="none" w:sz="0" w:space="0" w:color="auto"/>
        <w:left w:val="none" w:sz="0" w:space="0" w:color="auto"/>
        <w:bottom w:val="none" w:sz="0" w:space="0" w:color="auto"/>
        <w:right w:val="none" w:sz="0" w:space="0" w:color="auto"/>
      </w:divBdr>
    </w:div>
    <w:div w:id="353844559">
      <w:bodyDiv w:val="1"/>
      <w:marLeft w:val="0"/>
      <w:marRight w:val="0"/>
      <w:marTop w:val="0"/>
      <w:marBottom w:val="0"/>
      <w:divBdr>
        <w:top w:val="none" w:sz="0" w:space="0" w:color="auto"/>
        <w:left w:val="none" w:sz="0" w:space="0" w:color="auto"/>
        <w:bottom w:val="none" w:sz="0" w:space="0" w:color="auto"/>
        <w:right w:val="none" w:sz="0" w:space="0" w:color="auto"/>
      </w:divBdr>
    </w:div>
    <w:div w:id="353848230">
      <w:bodyDiv w:val="1"/>
      <w:marLeft w:val="0"/>
      <w:marRight w:val="0"/>
      <w:marTop w:val="0"/>
      <w:marBottom w:val="0"/>
      <w:divBdr>
        <w:top w:val="none" w:sz="0" w:space="0" w:color="auto"/>
        <w:left w:val="none" w:sz="0" w:space="0" w:color="auto"/>
        <w:bottom w:val="none" w:sz="0" w:space="0" w:color="auto"/>
        <w:right w:val="none" w:sz="0" w:space="0" w:color="auto"/>
      </w:divBdr>
    </w:div>
    <w:div w:id="357661929">
      <w:bodyDiv w:val="1"/>
      <w:marLeft w:val="0"/>
      <w:marRight w:val="0"/>
      <w:marTop w:val="0"/>
      <w:marBottom w:val="0"/>
      <w:divBdr>
        <w:top w:val="none" w:sz="0" w:space="0" w:color="auto"/>
        <w:left w:val="none" w:sz="0" w:space="0" w:color="auto"/>
        <w:bottom w:val="none" w:sz="0" w:space="0" w:color="auto"/>
        <w:right w:val="none" w:sz="0" w:space="0" w:color="auto"/>
      </w:divBdr>
    </w:div>
    <w:div w:id="358045085">
      <w:bodyDiv w:val="1"/>
      <w:marLeft w:val="0"/>
      <w:marRight w:val="0"/>
      <w:marTop w:val="0"/>
      <w:marBottom w:val="0"/>
      <w:divBdr>
        <w:top w:val="none" w:sz="0" w:space="0" w:color="auto"/>
        <w:left w:val="none" w:sz="0" w:space="0" w:color="auto"/>
        <w:bottom w:val="none" w:sz="0" w:space="0" w:color="auto"/>
        <w:right w:val="none" w:sz="0" w:space="0" w:color="auto"/>
      </w:divBdr>
    </w:div>
    <w:div w:id="358513052">
      <w:bodyDiv w:val="1"/>
      <w:marLeft w:val="0"/>
      <w:marRight w:val="0"/>
      <w:marTop w:val="0"/>
      <w:marBottom w:val="0"/>
      <w:divBdr>
        <w:top w:val="none" w:sz="0" w:space="0" w:color="auto"/>
        <w:left w:val="none" w:sz="0" w:space="0" w:color="auto"/>
        <w:bottom w:val="none" w:sz="0" w:space="0" w:color="auto"/>
        <w:right w:val="none" w:sz="0" w:space="0" w:color="auto"/>
      </w:divBdr>
    </w:div>
    <w:div w:id="358972696">
      <w:bodyDiv w:val="1"/>
      <w:marLeft w:val="0"/>
      <w:marRight w:val="0"/>
      <w:marTop w:val="0"/>
      <w:marBottom w:val="0"/>
      <w:divBdr>
        <w:top w:val="none" w:sz="0" w:space="0" w:color="auto"/>
        <w:left w:val="none" w:sz="0" w:space="0" w:color="auto"/>
        <w:bottom w:val="none" w:sz="0" w:space="0" w:color="auto"/>
        <w:right w:val="none" w:sz="0" w:space="0" w:color="auto"/>
      </w:divBdr>
    </w:div>
    <w:div w:id="359093313">
      <w:bodyDiv w:val="1"/>
      <w:marLeft w:val="0"/>
      <w:marRight w:val="0"/>
      <w:marTop w:val="0"/>
      <w:marBottom w:val="0"/>
      <w:divBdr>
        <w:top w:val="none" w:sz="0" w:space="0" w:color="auto"/>
        <w:left w:val="none" w:sz="0" w:space="0" w:color="auto"/>
        <w:bottom w:val="none" w:sz="0" w:space="0" w:color="auto"/>
        <w:right w:val="none" w:sz="0" w:space="0" w:color="auto"/>
      </w:divBdr>
    </w:div>
    <w:div w:id="359353745">
      <w:bodyDiv w:val="1"/>
      <w:marLeft w:val="0"/>
      <w:marRight w:val="0"/>
      <w:marTop w:val="0"/>
      <w:marBottom w:val="0"/>
      <w:divBdr>
        <w:top w:val="none" w:sz="0" w:space="0" w:color="auto"/>
        <w:left w:val="none" w:sz="0" w:space="0" w:color="auto"/>
        <w:bottom w:val="none" w:sz="0" w:space="0" w:color="auto"/>
        <w:right w:val="none" w:sz="0" w:space="0" w:color="auto"/>
      </w:divBdr>
    </w:div>
    <w:div w:id="360009268">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0057971">
      <w:bodyDiv w:val="1"/>
      <w:marLeft w:val="0"/>
      <w:marRight w:val="0"/>
      <w:marTop w:val="0"/>
      <w:marBottom w:val="0"/>
      <w:divBdr>
        <w:top w:val="none" w:sz="0" w:space="0" w:color="auto"/>
        <w:left w:val="none" w:sz="0" w:space="0" w:color="auto"/>
        <w:bottom w:val="none" w:sz="0" w:space="0" w:color="auto"/>
        <w:right w:val="none" w:sz="0" w:space="0" w:color="auto"/>
      </w:divBdr>
    </w:div>
    <w:div w:id="360933845">
      <w:bodyDiv w:val="1"/>
      <w:marLeft w:val="0"/>
      <w:marRight w:val="0"/>
      <w:marTop w:val="0"/>
      <w:marBottom w:val="0"/>
      <w:divBdr>
        <w:top w:val="none" w:sz="0" w:space="0" w:color="auto"/>
        <w:left w:val="none" w:sz="0" w:space="0" w:color="auto"/>
        <w:bottom w:val="none" w:sz="0" w:space="0" w:color="auto"/>
        <w:right w:val="none" w:sz="0" w:space="0" w:color="auto"/>
      </w:divBdr>
    </w:div>
    <w:div w:id="362286107">
      <w:bodyDiv w:val="1"/>
      <w:marLeft w:val="0"/>
      <w:marRight w:val="0"/>
      <w:marTop w:val="0"/>
      <w:marBottom w:val="0"/>
      <w:divBdr>
        <w:top w:val="none" w:sz="0" w:space="0" w:color="auto"/>
        <w:left w:val="none" w:sz="0" w:space="0" w:color="auto"/>
        <w:bottom w:val="none" w:sz="0" w:space="0" w:color="auto"/>
        <w:right w:val="none" w:sz="0" w:space="0" w:color="auto"/>
      </w:divBdr>
    </w:div>
    <w:div w:id="363678299">
      <w:bodyDiv w:val="1"/>
      <w:marLeft w:val="0"/>
      <w:marRight w:val="0"/>
      <w:marTop w:val="0"/>
      <w:marBottom w:val="0"/>
      <w:divBdr>
        <w:top w:val="none" w:sz="0" w:space="0" w:color="auto"/>
        <w:left w:val="none" w:sz="0" w:space="0" w:color="auto"/>
        <w:bottom w:val="none" w:sz="0" w:space="0" w:color="auto"/>
        <w:right w:val="none" w:sz="0" w:space="0" w:color="auto"/>
      </w:divBdr>
    </w:div>
    <w:div w:id="363680553">
      <w:bodyDiv w:val="1"/>
      <w:marLeft w:val="0"/>
      <w:marRight w:val="0"/>
      <w:marTop w:val="0"/>
      <w:marBottom w:val="0"/>
      <w:divBdr>
        <w:top w:val="none" w:sz="0" w:space="0" w:color="auto"/>
        <w:left w:val="none" w:sz="0" w:space="0" w:color="auto"/>
        <w:bottom w:val="none" w:sz="0" w:space="0" w:color="auto"/>
        <w:right w:val="none" w:sz="0" w:space="0" w:color="auto"/>
      </w:divBdr>
    </w:div>
    <w:div w:id="364454091">
      <w:bodyDiv w:val="1"/>
      <w:marLeft w:val="0"/>
      <w:marRight w:val="0"/>
      <w:marTop w:val="0"/>
      <w:marBottom w:val="0"/>
      <w:divBdr>
        <w:top w:val="none" w:sz="0" w:space="0" w:color="auto"/>
        <w:left w:val="none" w:sz="0" w:space="0" w:color="auto"/>
        <w:bottom w:val="none" w:sz="0" w:space="0" w:color="auto"/>
        <w:right w:val="none" w:sz="0" w:space="0" w:color="auto"/>
      </w:divBdr>
    </w:div>
    <w:div w:id="364714440">
      <w:bodyDiv w:val="1"/>
      <w:marLeft w:val="0"/>
      <w:marRight w:val="0"/>
      <w:marTop w:val="0"/>
      <w:marBottom w:val="0"/>
      <w:divBdr>
        <w:top w:val="none" w:sz="0" w:space="0" w:color="auto"/>
        <w:left w:val="none" w:sz="0" w:space="0" w:color="auto"/>
        <w:bottom w:val="none" w:sz="0" w:space="0" w:color="auto"/>
        <w:right w:val="none" w:sz="0" w:space="0" w:color="auto"/>
      </w:divBdr>
    </w:div>
    <w:div w:id="366182282">
      <w:bodyDiv w:val="1"/>
      <w:marLeft w:val="0"/>
      <w:marRight w:val="0"/>
      <w:marTop w:val="0"/>
      <w:marBottom w:val="0"/>
      <w:divBdr>
        <w:top w:val="none" w:sz="0" w:space="0" w:color="auto"/>
        <w:left w:val="none" w:sz="0" w:space="0" w:color="auto"/>
        <w:bottom w:val="none" w:sz="0" w:space="0" w:color="auto"/>
        <w:right w:val="none" w:sz="0" w:space="0" w:color="auto"/>
      </w:divBdr>
    </w:div>
    <w:div w:id="366299230">
      <w:bodyDiv w:val="1"/>
      <w:marLeft w:val="0"/>
      <w:marRight w:val="0"/>
      <w:marTop w:val="0"/>
      <w:marBottom w:val="0"/>
      <w:divBdr>
        <w:top w:val="none" w:sz="0" w:space="0" w:color="auto"/>
        <w:left w:val="none" w:sz="0" w:space="0" w:color="auto"/>
        <w:bottom w:val="none" w:sz="0" w:space="0" w:color="auto"/>
        <w:right w:val="none" w:sz="0" w:space="0" w:color="auto"/>
      </w:divBdr>
    </w:div>
    <w:div w:id="366368660">
      <w:bodyDiv w:val="1"/>
      <w:marLeft w:val="0"/>
      <w:marRight w:val="0"/>
      <w:marTop w:val="0"/>
      <w:marBottom w:val="0"/>
      <w:divBdr>
        <w:top w:val="none" w:sz="0" w:space="0" w:color="auto"/>
        <w:left w:val="none" w:sz="0" w:space="0" w:color="auto"/>
        <w:bottom w:val="none" w:sz="0" w:space="0" w:color="auto"/>
        <w:right w:val="none" w:sz="0" w:space="0" w:color="auto"/>
      </w:divBdr>
    </w:div>
    <w:div w:id="366830690">
      <w:bodyDiv w:val="1"/>
      <w:marLeft w:val="0"/>
      <w:marRight w:val="0"/>
      <w:marTop w:val="0"/>
      <w:marBottom w:val="0"/>
      <w:divBdr>
        <w:top w:val="none" w:sz="0" w:space="0" w:color="auto"/>
        <w:left w:val="none" w:sz="0" w:space="0" w:color="auto"/>
        <w:bottom w:val="none" w:sz="0" w:space="0" w:color="auto"/>
        <w:right w:val="none" w:sz="0" w:space="0" w:color="auto"/>
      </w:divBdr>
    </w:div>
    <w:div w:id="367025953">
      <w:bodyDiv w:val="1"/>
      <w:marLeft w:val="0"/>
      <w:marRight w:val="0"/>
      <w:marTop w:val="0"/>
      <w:marBottom w:val="0"/>
      <w:divBdr>
        <w:top w:val="none" w:sz="0" w:space="0" w:color="auto"/>
        <w:left w:val="none" w:sz="0" w:space="0" w:color="auto"/>
        <w:bottom w:val="none" w:sz="0" w:space="0" w:color="auto"/>
        <w:right w:val="none" w:sz="0" w:space="0" w:color="auto"/>
      </w:divBdr>
    </w:div>
    <w:div w:id="367804251">
      <w:bodyDiv w:val="1"/>
      <w:marLeft w:val="0"/>
      <w:marRight w:val="0"/>
      <w:marTop w:val="0"/>
      <w:marBottom w:val="0"/>
      <w:divBdr>
        <w:top w:val="none" w:sz="0" w:space="0" w:color="auto"/>
        <w:left w:val="none" w:sz="0" w:space="0" w:color="auto"/>
        <w:bottom w:val="none" w:sz="0" w:space="0" w:color="auto"/>
        <w:right w:val="none" w:sz="0" w:space="0" w:color="auto"/>
      </w:divBdr>
    </w:div>
    <w:div w:id="368072379">
      <w:bodyDiv w:val="1"/>
      <w:marLeft w:val="0"/>
      <w:marRight w:val="0"/>
      <w:marTop w:val="0"/>
      <w:marBottom w:val="0"/>
      <w:divBdr>
        <w:top w:val="none" w:sz="0" w:space="0" w:color="auto"/>
        <w:left w:val="none" w:sz="0" w:space="0" w:color="auto"/>
        <w:bottom w:val="none" w:sz="0" w:space="0" w:color="auto"/>
        <w:right w:val="none" w:sz="0" w:space="0" w:color="auto"/>
      </w:divBdr>
    </w:div>
    <w:div w:id="368648629">
      <w:bodyDiv w:val="1"/>
      <w:marLeft w:val="0"/>
      <w:marRight w:val="0"/>
      <w:marTop w:val="0"/>
      <w:marBottom w:val="0"/>
      <w:divBdr>
        <w:top w:val="none" w:sz="0" w:space="0" w:color="auto"/>
        <w:left w:val="none" w:sz="0" w:space="0" w:color="auto"/>
        <w:bottom w:val="none" w:sz="0" w:space="0" w:color="auto"/>
        <w:right w:val="none" w:sz="0" w:space="0" w:color="auto"/>
      </w:divBdr>
    </w:div>
    <w:div w:id="368840940">
      <w:bodyDiv w:val="1"/>
      <w:marLeft w:val="0"/>
      <w:marRight w:val="0"/>
      <w:marTop w:val="0"/>
      <w:marBottom w:val="0"/>
      <w:divBdr>
        <w:top w:val="none" w:sz="0" w:space="0" w:color="auto"/>
        <w:left w:val="none" w:sz="0" w:space="0" w:color="auto"/>
        <w:bottom w:val="none" w:sz="0" w:space="0" w:color="auto"/>
        <w:right w:val="none" w:sz="0" w:space="0" w:color="auto"/>
      </w:divBdr>
    </w:div>
    <w:div w:id="369843524">
      <w:bodyDiv w:val="1"/>
      <w:marLeft w:val="0"/>
      <w:marRight w:val="0"/>
      <w:marTop w:val="0"/>
      <w:marBottom w:val="0"/>
      <w:divBdr>
        <w:top w:val="none" w:sz="0" w:space="0" w:color="auto"/>
        <w:left w:val="none" w:sz="0" w:space="0" w:color="auto"/>
        <w:bottom w:val="none" w:sz="0" w:space="0" w:color="auto"/>
        <w:right w:val="none" w:sz="0" w:space="0" w:color="auto"/>
      </w:divBdr>
    </w:div>
    <w:div w:id="369844041">
      <w:bodyDiv w:val="1"/>
      <w:marLeft w:val="0"/>
      <w:marRight w:val="0"/>
      <w:marTop w:val="0"/>
      <w:marBottom w:val="0"/>
      <w:divBdr>
        <w:top w:val="none" w:sz="0" w:space="0" w:color="auto"/>
        <w:left w:val="none" w:sz="0" w:space="0" w:color="auto"/>
        <w:bottom w:val="none" w:sz="0" w:space="0" w:color="auto"/>
        <w:right w:val="none" w:sz="0" w:space="0" w:color="auto"/>
      </w:divBdr>
    </w:div>
    <w:div w:id="370151214">
      <w:bodyDiv w:val="1"/>
      <w:marLeft w:val="0"/>
      <w:marRight w:val="0"/>
      <w:marTop w:val="0"/>
      <w:marBottom w:val="0"/>
      <w:divBdr>
        <w:top w:val="none" w:sz="0" w:space="0" w:color="auto"/>
        <w:left w:val="none" w:sz="0" w:space="0" w:color="auto"/>
        <w:bottom w:val="none" w:sz="0" w:space="0" w:color="auto"/>
        <w:right w:val="none" w:sz="0" w:space="0" w:color="auto"/>
      </w:divBdr>
    </w:div>
    <w:div w:id="370617894">
      <w:bodyDiv w:val="1"/>
      <w:marLeft w:val="0"/>
      <w:marRight w:val="0"/>
      <w:marTop w:val="0"/>
      <w:marBottom w:val="0"/>
      <w:divBdr>
        <w:top w:val="none" w:sz="0" w:space="0" w:color="auto"/>
        <w:left w:val="none" w:sz="0" w:space="0" w:color="auto"/>
        <w:bottom w:val="none" w:sz="0" w:space="0" w:color="auto"/>
        <w:right w:val="none" w:sz="0" w:space="0" w:color="auto"/>
      </w:divBdr>
    </w:div>
    <w:div w:id="370686068">
      <w:bodyDiv w:val="1"/>
      <w:marLeft w:val="0"/>
      <w:marRight w:val="0"/>
      <w:marTop w:val="0"/>
      <w:marBottom w:val="0"/>
      <w:divBdr>
        <w:top w:val="none" w:sz="0" w:space="0" w:color="auto"/>
        <w:left w:val="none" w:sz="0" w:space="0" w:color="auto"/>
        <w:bottom w:val="none" w:sz="0" w:space="0" w:color="auto"/>
        <w:right w:val="none" w:sz="0" w:space="0" w:color="auto"/>
      </w:divBdr>
    </w:div>
    <w:div w:id="372191754">
      <w:bodyDiv w:val="1"/>
      <w:marLeft w:val="0"/>
      <w:marRight w:val="0"/>
      <w:marTop w:val="0"/>
      <w:marBottom w:val="0"/>
      <w:divBdr>
        <w:top w:val="none" w:sz="0" w:space="0" w:color="auto"/>
        <w:left w:val="none" w:sz="0" w:space="0" w:color="auto"/>
        <w:bottom w:val="none" w:sz="0" w:space="0" w:color="auto"/>
        <w:right w:val="none" w:sz="0" w:space="0" w:color="auto"/>
      </w:divBdr>
    </w:div>
    <w:div w:id="373239905">
      <w:bodyDiv w:val="1"/>
      <w:marLeft w:val="0"/>
      <w:marRight w:val="0"/>
      <w:marTop w:val="0"/>
      <w:marBottom w:val="0"/>
      <w:divBdr>
        <w:top w:val="none" w:sz="0" w:space="0" w:color="auto"/>
        <w:left w:val="none" w:sz="0" w:space="0" w:color="auto"/>
        <w:bottom w:val="none" w:sz="0" w:space="0" w:color="auto"/>
        <w:right w:val="none" w:sz="0" w:space="0" w:color="auto"/>
      </w:divBdr>
    </w:div>
    <w:div w:id="373313114">
      <w:bodyDiv w:val="1"/>
      <w:marLeft w:val="0"/>
      <w:marRight w:val="0"/>
      <w:marTop w:val="0"/>
      <w:marBottom w:val="0"/>
      <w:divBdr>
        <w:top w:val="none" w:sz="0" w:space="0" w:color="auto"/>
        <w:left w:val="none" w:sz="0" w:space="0" w:color="auto"/>
        <w:bottom w:val="none" w:sz="0" w:space="0" w:color="auto"/>
        <w:right w:val="none" w:sz="0" w:space="0" w:color="auto"/>
      </w:divBdr>
    </w:div>
    <w:div w:id="375935534">
      <w:bodyDiv w:val="1"/>
      <w:marLeft w:val="0"/>
      <w:marRight w:val="0"/>
      <w:marTop w:val="0"/>
      <w:marBottom w:val="0"/>
      <w:divBdr>
        <w:top w:val="none" w:sz="0" w:space="0" w:color="auto"/>
        <w:left w:val="none" w:sz="0" w:space="0" w:color="auto"/>
        <w:bottom w:val="none" w:sz="0" w:space="0" w:color="auto"/>
        <w:right w:val="none" w:sz="0" w:space="0" w:color="auto"/>
      </w:divBdr>
    </w:div>
    <w:div w:id="377045483">
      <w:bodyDiv w:val="1"/>
      <w:marLeft w:val="0"/>
      <w:marRight w:val="0"/>
      <w:marTop w:val="0"/>
      <w:marBottom w:val="0"/>
      <w:divBdr>
        <w:top w:val="none" w:sz="0" w:space="0" w:color="auto"/>
        <w:left w:val="none" w:sz="0" w:space="0" w:color="auto"/>
        <w:bottom w:val="none" w:sz="0" w:space="0" w:color="auto"/>
        <w:right w:val="none" w:sz="0" w:space="0" w:color="auto"/>
      </w:divBdr>
    </w:div>
    <w:div w:id="377751015">
      <w:bodyDiv w:val="1"/>
      <w:marLeft w:val="0"/>
      <w:marRight w:val="0"/>
      <w:marTop w:val="0"/>
      <w:marBottom w:val="0"/>
      <w:divBdr>
        <w:top w:val="none" w:sz="0" w:space="0" w:color="auto"/>
        <w:left w:val="none" w:sz="0" w:space="0" w:color="auto"/>
        <w:bottom w:val="none" w:sz="0" w:space="0" w:color="auto"/>
        <w:right w:val="none" w:sz="0" w:space="0" w:color="auto"/>
      </w:divBdr>
    </w:div>
    <w:div w:id="378671084">
      <w:bodyDiv w:val="1"/>
      <w:marLeft w:val="0"/>
      <w:marRight w:val="0"/>
      <w:marTop w:val="0"/>
      <w:marBottom w:val="0"/>
      <w:divBdr>
        <w:top w:val="none" w:sz="0" w:space="0" w:color="auto"/>
        <w:left w:val="none" w:sz="0" w:space="0" w:color="auto"/>
        <w:bottom w:val="none" w:sz="0" w:space="0" w:color="auto"/>
        <w:right w:val="none" w:sz="0" w:space="0" w:color="auto"/>
      </w:divBdr>
    </w:div>
    <w:div w:id="383674422">
      <w:bodyDiv w:val="1"/>
      <w:marLeft w:val="0"/>
      <w:marRight w:val="0"/>
      <w:marTop w:val="0"/>
      <w:marBottom w:val="0"/>
      <w:divBdr>
        <w:top w:val="none" w:sz="0" w:space="0" w:color="auto"/>
        <w:left w:val="none" w:sz="0" w:space="0" w:color="auto"/>
        <w:bottom w:val="none" w:sz="0" w:space="0" w:color="auto"/>
        <w:right w:val="none" w:sz="0" w:space="0" w:color="auto"/>
      </w:divBdr>
    </w:div>
    <w:div w:id="384375041">
      <w:bodyDiv w:val="1"/>
      <w:marLeft w:val="0"/>
      <w:marRight w:val="0"/>
      <w:marTop w:val="0"/>
      <w:marBottom w:val="0"/>
      <w:divBdr>
        <w:top w:val="none" w:sz="0" w:space="0" w:color="auto"/>
        <w:left w:val="none" w:sz="0" w:space="0" w:color="auto"/>
        <w:bottom w:val="none" w:sz="0" w:space="0" w:color="auto"/>
        <w:right w:val="none" w:sz="0" w:space="0" w:color="auto"/>
      </w:divBdr>
    </w:div>
    <w:div w:id="384570600">
      <w:bodyDiv w:val="1"/>
      <w:marLeft w:val="0"/>
      <w:marRight w:val="0"/>
      <w:marTop w:val="0"/>
      <w:marBottom w:val="0"/>
      <w:divBdr>
        <w:top w:val="none" w:sz="0" w:space="0" w:color="auto"/>
        <w:left w:val="none" w:sz="0" w:space="0" w:color="auto"/>
        <w:bottom w:val="none" w:sz="0" w:space="0" w:color="auto"/>
        <w:right w:val="none" w:sz="0" w:space="0" w:color="auto"/>
      </w:divBdr>
    </w:div>
    <w:div w:id="385449870">
      <w:bodyDiv w:val="1"/>
      <w:marLeft w:val="0"/>
      <w:marRight w:val="0"/>
      <w:marTop w:val="0"/>
      <w:marBottom w:val="0"/>
      <w:divBdr>
        <w:top w:val="none" w:sz="0" w:space="0" w:color="auto"/>
        <w:left w:val="none" w:sz="0" w:space="0" w:color="auto"/>
        <w:bottom w:val="none" w:sz="0" w:space="0" w:color="auto"/>
        <w:right w:val="none" w:sz="0" w:space="0" w:color="auto"/>
      </w:divBdr>
    </w:div>
    <w:div w:id="386227028">
      <w:bodyDiv w:val="1"/>
      <w:marLeft w:val="0"/>
      <w:marRight w:val="0"/>
      <w:marTop w:val="0"/>
      <w:marBottom w:val="0"/>
      <w:divBdr>
        <w:top w:val="none" w:sz="0" w:space="0" w:color="auto"/>
        <w:left w:val="none" w:sz="0" w:space="0" w:color="auto"/>
        <w:bottom w:val="none" w:sz="0" w:space="0" w:color="auto"/>
        <w:right w:val="none" w:sz="0" w:space="0" w:color="auto"/>
      </w:divBdr>
    </w:div>
    <w:div w:id="387146330">
      <w:bodyDiv w:val="1"/>
      <w:marLeft w:val="0"/>
      <w:marRight w:val="0"/>
      <w:marTop w:val="0"/>
      <w:marBottom w:val="0"/>
      <w:divBdr>
        <w:top w:val="none" w:sz="0" w:space="0" w:color="auto"/>
        <w:left w:val="none" w:sz="0" w:space="0" w:color="auto"/>
        <w:bottom w:val="none" w:sz="0" w:space="0" w:color="auto"/>
        <w:right w:val="none" w:sz="0" w:space="0" w:color="auto"/>
      </w:divBdr>
    </w:div>
    <w:div w:id="387339088">
      <w:bodyDiv w:val="1"/>
      <w:marLeft w:val="0"/>
      <w:marRight w:val="0"/>
      <w:marTop w:val="0"/>
      <w:marBottom w:val="0"/>
      <w:divBdr>
        <w:top w:val="none" w:sz="0" w:space="0" w:color="auto"/>
        <w:left w:val="none" w:sz="0" w:space="0" w:color="auto"/>
        <w:bottom w:val="none" w:sz="0" w:space="0" w:color="auto"/>
        <w:right w:val="none" w:sz="0" w:space="0" w:color="auto"/>
      </w:divBdr>
    </w:div>
    <w:div w:id="387800488">
      <w:bodyDiv w:val="1"/>
      <w:marLeft w:val="0"/>
      <w:marRight w:val="0"/>
      <w:marTop w:val="0"/>
      <w:marBottom w:val="0"/>
      <w:divBdr>
        <w:top w:val="none" w:sz="0" w:space="0" w:color="auto"/>
        <w:left w:val="none" w:sz="0" w:space="0" w:color="auto"/>
        <w:bottom w:val="none" w:sz="0" w:space="0" w:color="auto"/>
        <w:right w:val="none" w:sz="0" w:space="0" w:color="auto"/>
      </w:divBdr>
    </w:div>
    <w:div w:id="388378731">
      <w:bodyDiv w:val="1"/>
      <w:marLeft w:val="0"/>
      <w:marRight w:val="0"/>
      <w:marTop w:val="0"/>
      <w:marBottom w:val="0"/>
      <w:divBdr>
        <w:top w:val="none" w:sz="0" w:space="0" w:color="auto"/>
        <w:left w:val="none" w:sz="0" w:space="0" w:color="auto"/>
        <w:bottom w:val="none" w:sz="0" w:space="0" w:color="auto"/>
        <w:right w:val="none" w:sz="0" w:space="0" w:color="auto"/>
      </w:divBdr>
    </w:div>
    <w:div w:id="388767531">
      <w:bodyDiv w:val="1"/>
      <w:marLeft w:val="0"/>
      <w:marRight w:val="0"/>
      <w:marTop w:val="0"/>
      <w:marBottom w:val="0"/>
      <w:divBdr>
        <w:top w:val="none" w:sz="0" w:space="0" w:color="auto"/>
        <w:left w:val="none" w:sz="0" w:space="0" w:color="auto"/>
        <w:bottom w:val="none" w:sz="0" w:space="0" w:color="auto"/>
        <w:right w:val="none" w:sz="0" w:space="0" w:color="auto"/>
      </w:divBdr>
    </w:div>
    <w:div w:id="390469186">
      <w:bodyDiv w:val="1"/>
      <w:marLeft w:val="0"/>
      <w:marRight w:val="0"/>
      <w:marTop w:val="0"/>
      <w:marBottom w:val="0"/>
      <w:divBdr>
        <w:top w:val="none" w:sz="0" w:space="0" w:color="auto"/>
        <w:left w:val="none" w:sz="0" w:space="0" w:color="auto"/>
        <w:bottom w:val="none" w:sz="0" w:space="0" w:color="auto"/>
        <w:right w:val="none" w:sz="0" w:space="0" w:color="auto"/>
      </w:divBdr>
    </w:div>
    <w:div w:id="390542698">
      <w:bodyDiv w:val="1"/>
      <w:marLeft w:val="0"/>
      <w:marRight w:val="0"/>
      <w:marTop w:val="0"/>
      <w:marBottom w:val="0"/>
      <w:divBdr>
        <w:top w:val="none" w:sz="0" w:space="0" w:color="auto"/>
        <w:left w:val="none" w:sz="0" w:space="0" w:color="auto"/>
        <w:bottom w:val="none" w:sz="0" w:space="0" w:color="auto"/>
        <w:right w:val="none" w:sz="0" w:space="0" w:color="auto"/>
      </w:divBdr>
    </w:div>
    <w:div w:id="390690095">
      <w:bodyDiv w:val="1"/>
      <w:marLeft w:val="0"/>
      <w:marRight w:val="0"/>
      <w:marTop w:val="0"/>
      <w:marBottom w:val="0"/>
      <w:divBdr>
        <w:top w:val="none" w:sz="0" w:space="0" w:color="auto"/>
        <w:left w:val="none" w:sz="0" w:space="0" w:color="auto"/>
        <w:bottom w:val="none" w:sz="0" w:space="0" w:color="auto"/>
        <w:right w:val="none" w:sz="0" w:space="0" w:color="auto"/>
      </w:divBdr>
    </w:div>
    <w:div w:id="391778020">
      <w:bodyDiv w:val="1"/>
      <w:marLeft w:val="0"/>
      <w:marRight w:val="0"/>
      <w:marTop w:val="0"/>
      <w:marBottom w:val="0"/>
      <w:divBdr>
        <w:top w:val="none" w:sz="0" w:space="0" w:color="auto"/>
        <w:left w:val="none" w:sz="0" w:space="0" w:color="auto"/>
        <w:bottom w:val="none" w:sz="0" w:space="0" w:color="auto"/>
        <w:right w:val="none" w:sz="0" w:space="0" w:color="auto"/>
      </w:divBdr>
    </w:div>
    <w:div w:id="392243909">
      <w:bodyDiv w:val="1"/>
      <w:marLeft w:val="0"/>
      <w:marRight w:val="0"/>
      <w:marTop w:val="0"/>
      <w:marBottom w:val="0"/>
      <w:divBdr>
        <w:top w:val="none" w:sz="0" w:space="0" w:color="auto"/>
        <w:left w:val="none" w:sz="0" w:space="0" w:color="auto"/>
        <w:bottom w:val="none" w:sz="0" w:space="0" w:color="auto"/>
        <w:right w:val="none" w:sz="0" w:space="0" w:color="auto"/>
      </w:divBdr>
    </w:div>
    <w:div w:id="392393689">
      <w:bodyDiv w:val="1"/>
      <w:marLeft w:val="0"/>
      <w:marRight w:val="0"/>
      <w:marTop w:val="0"/>
      <w:marBottom w:val="0"/>
      <w:divBdr>
        <w:top w:val="none" w:sz="0" w:space="0" w:color="auto"/>
        <w:left w:val="none" w:sz="0" w:space="0" w:color="auto"/>
        <w:bottom w:val="none" w:sz="0" w:space="0" w:color="auto"/>
        <w:right w:val="none" w:sz="0" w:space="0" w:color="auto"/>
      </w:divBdr>
    </w:div>
    <w:div w:id="393743951">
      <w:bodyDiv w:val="1"/>
      <w:marLeft w:val="0"/>
      <w:marRight w:val="0"/>
      <w:marTop w:val="0"/>
      <w:marBottom w:val="0"/>
      <w:divBdr>
        <w:top w:val="none" w:sz="0" w:space="0" w:color="auto"/>
        <w:left w:val="none" w:sz="0" w:space="0" w:color="auto"/>
        <w:bottom w:val="none" w:sz="0" w:space="0" w:color="auto"/>
        <w:right w:val="none" w:sz="0" w:space="0" w:color="auto"/>
      </w:divBdr>
    </w:div>
    <w:div w:id="394475034">
      <w:bodyDiv w:val="1"/>
      <w:marLeft w:val="0"/>
      <w:marRight w:val="0"/>
      <w:marTop w:val="0"/>
      <w:marBottom w:val="0"/>
      <w:divBdr>
        <w:top w:val="none" w:sz="0" w:space="0" w:color="auto"/>
        <w:left w:val="none" w:sz="0" w:space="0" w:color="auto"/>
        <w:bottom w:val="none" w:sz="0" w:space="0" w:color="auto"/>
        <w:right w:val="none" w:sz="0" w:space="0" w:color="auto"/>
      </w:divBdr>
    </w:div>
    <w:div w:id="394619859">
      <w:bodyDiv w:val="1"/>
      <w:marLeft w:val="0"/>
      <w:marRight w:val="0"/>
      <w:marTop w:val="0"/>
      <w:marBottom w:val="0"/>
      <w:divBdr>
        <w:top w:val="none" w:sz="0" w:space="0" w:color="auto"/>
        <w:left w:val="none" w:sz="0" w:space="0" w:color="auto"/>
        <w:bottom w:val="none" w:sz="0" w:space="0" w:color="auto"/>
        <w:right w:val="none" w:sz="0" w:space="0" w:color="auto"/>
      </w:divBdr>
    </w:div>
    <w:div w:id="394816132">
      <w:bodyDiv w:val="1"/>
      <w:marLeft w:val="0"/>
      <w:marRight w:val="0"/>
      <w:marTop w:val="0"/>
      <w:marBottom w:val="0"/>
      <w:divBdr>
        <w:top w:val="none" w:sz="0" w:space="0" w:color="auto"/>
        <w:left w:val="none" w:sz="0" w:space="0" w:color="auto"/>
        <w:bottom w:val="none" w:sz="0" w:space="0" w:color="auto"/>
        <w:right w:val="none" w:sz="0" w:space="0" w:color="auto"/>
      </w:divBdr>
    </w:div>
    <w:div w:id="396321255">
      <w:bodyDiv w:val="1"/>
      <w:marLeft w:val="0"/>
      <w:marRight w:val="0"/>
      <w:marTop w:val="0"/>
      <w:marBottom w:val="0"/>
      <w:divBdr>
        <w:top w:val="none" w:sz="0" w:space="0" w:color="auto"/>
        <w:left w:val="none" w:sz="0" w:space="0" w:color="auto"/>
        <w:bottom w:val="none" w:sz="0" w:space="0" w:color="auto"/>
        <w:right w:val="none" w:sz="0" w:space="0" w:color="auto"/>
      </w:divBdr>
    </w:div>
    <w:div w:id="396365394">
      <w:bodyDiv w:val="1"/>
      <w:marLeft w:val="0"/>
      <w:marRight w:val="0"/>
      <w:marTop w:val="0"/>
      <w:marBottom w:val="0"/>
      <w:divBdr>
        <w:top w:val="none" w:sz="0" w:space="0" w:color="auto"/>
        <w:left w:val="none" w:sz="0" w:space="0" w:color="auto"/>
        <w:bottom w:val="none" w:sz="0" w:space="0" w:color="auto"/>
        <w:right w:val="none" w:sz="0" w:space="0" w:color="auto"/>
      </w:divBdr>
    </w:div>
    <w:div w:id="396629811">
      <w:bodyDiv w:val="1"/>
      <w:marLeft w:val="0"/>
      <w:marRight w:val="0"/>
      <w:marTop w:val="0"/>
      <w:marBottom w:val="0"/>
      <w:divBdr>
        <w:top w:val="none" w:sz="0" w:space="0" w:color="auto"/>
        <w:left w:val="none" w:sz="0" w:space="0" w:color="auto"/>
        <w:bottom w:val="none" w:sz="0" w:space="0" w:color="auto"/>
        <w:right w:val="none" w:sz="0" w:space="0" w:color="auto"/>
      </w:divBdr>
    </w:div>
    <w:div w:id="397627508">
      <w:bodyDiv w:val="1"/>
      <w:marLeft w:val="0"/>
      <w:marRight w:val="0"/>
      <w:marTop w:val="0"/>
      <w:marBottom w:val="0"/>
      <w:divBdr>
        <w:top w:val="none" w:sz="0" w:space="0" w:color="auto"/>
        <w:left w:val="none" w:sz="0" w:space="0" w:color="auto"/>
        <w:bottom w:val="none" w:sz="0" w:space="0" w:color="auto"/>
        <w:right w:val="none" w:sz="0" w:space="0" w:color="auto"/>
      </w:divBdr>
    </w:div>
    <w:div w:id="397702874">
      <w:bodyDiv w:val="1"/>
      <w:marLeft w:val="0"/>
      <w:marRight w:val="0"/>
      <w:marTop w:val="0"/>
      <w:marBottom w:val="0"/>
      <w:divBdr>
        <w:top w:val="none" w:sz="0" w:space="0" w:color="auto"/>
        <w:left w:val="none" w:sz="0" w:space="0" w:color="auto"/>
        <w:bottom w:val="none" w:sz="0" w:space="0" w:color="auto"/>
        <w:right w:val="none" w:sz="0" w:space="0" w:color="auto"/>
      </w:divBdr>
    </w:div>
    <w:div w:id="398401040">
      <w:bodyDiv w:val="1"/>
      <w:marLeft w:val="0"/>
      <w:marRight w:val="0"/>
      <w:marTop w:val="0"/>
      <w:marBottom w:val="0"/>
      <w:divBdr>
        <w:top w:val="none" w:sz="0" w:space="0" w:color="auto"/>
        <w:left w:val="none" w:sz="0" w:space="0" w:color="auto"/>
        <w:bottom w:val="none" w:sz="0" w:space="0" w:color="auto"/>
        <w:right w:val="none" w:sz="0" w:space="0" w:color="auto"/>
      </w:divBdr>
    </w:div>
    <w:div w:id="398478691">
      <w:bodyDiv w:val="1"/>
      <w:marLeft w:val="0"/>
      <w:marRight w:val="0"/>
      <w:marTop w:val="0"/>
      <w:marBottom w:val="0"/>
      <w:divBdr>
        <w:top w:val="none" w:sz="0" w:space="0" w:color="auto"/>
        <w:left w:val="none" w:sz="0" w:space="0" w:color="auto"/>
        <w:bottom w:val="none" w:sz="0" w:space="0" w:color="auto"/>
        <w:right w:val="none" w:sz="0" w:space="0" w:color="auto"/>
      </w:divBdr>
    </w:div>
    <w:div w:id="399449490">
      <w:bodyDiv w:val="1"/>
      <w:marLeft w:val="0"/>
      <w:marRight w:val="0"/>
      <w:marTop w:val="0"/>
      <w:marBottom w:val="0"/>
      <w:divBdr>
        <w:top w:val="none" w:sz="0" w:space="0" w:color="auto"/>
        <w:left w:val="none" w:sz="0" w:space="0" w:color="auto"/>
        <w:bottom w:val="none" w:sz="0" w:space="0" w:color="auto"/>
        <w:right w:val="none" w:sz="0" w:space="0" w:color="auto"/>
      </w:divBdr>
    </w:div>
    <w:div w:id="400713665">
      <w:bodyDiv w:val="1"/>
      <w:marLeft w:val="0"/>
      <w:marRight w:val="0"/>
      <w:marTop w:val="0"/>
      <w:marBottom w:val="0"/>
      <w:divBdr>
        <w:top w:val="none" w:sz="0" w:space="0" w:color="auto"/>
        <w:left w:val="none" w:sz="0" w:space="0" w:color="auto"/>
        <w:bottom w:val="none" w:sz="0" w:space="0" w:color="auto"/>
        <w:right w:val="none" w:sz="0" w:space="0" w:color="auto"/>
      </w:divBdr>
    </w:div>
    <w:div w:id="401176977">
      <w:bodyDiv w:val="1"/>
      <w:marLeft w:val="0"/>
      <w:marRight w:val="0"/>
      <w:marTop w:val="0"/>
      <w:marBottom w:val="0"/>
      <w:divBdr>
        <w:top w:val="none" w:sz="0" w:space="0" w:color="auto"/>
        <w:left w:val="none" w:sz="0" w:space="0" w:color="auto"/>
        <w:bottom w:val="none" w:sz="0" w:space="0" w:color="auto"/>
        <w:right w:val="none" w:sz="0" w:space="0" w:color="auto"/>
      </w:divBdr>
    </w:div>
    <w:div w:id="401561206">
      <w:bodyDiv w:val="1"/>
      <w:marLeft w:val="0"/>
      <w:marRight w:val="0"/>
      <w:marTop w:val="0"/>
      <w:marBottom w:val="0"/>
      <w:divBdr>
        <w:top w:val="none" w:sz="0" w:space="0" w:color="auto"/>
        <w:left w:val="none" w:sz="0" w:space="0" w:color="auto"/>
        <w:bottom w:val="none" w:sz="0" w:space="0" w:color="auto"/>
        <w:right w:val="none" w:sz="0" w:space="0" w:color="auto"/>
      </w:divBdr>
    </w:div>
    <w:div w:id="402534915">
      <w:bodyDiv w:val="1"/>
      <w:marLeft w:val="0"/>
      <w:marRight w:val="0"/>
      <w:marTop w:val="0"/>
      <w:marBottom w:val="0"/>
      <w:divBdr>
        <w:top w:val="none" w:sz="0" w:space="0" w:color="auto"/>
        <w:left w:val="none" w:sz="0" w:space="0" w:color="auto"/>
        <w:bottom w:val="none" w:sz="0" w:space="0" w:color="auto"/>
        <w:right w:val="none" w:sz="0" w:space="0" w:color="auto"/>
      </w:divBdr>
    </w:div>
    <w:div w:id="402720830">
      <w:bodyDiv w:val="1"/>
      <w:marLeft w:val="0"/>
      <w:marRight w:val="0"/>
      <w:marTop w:val="0"/>
      <w:marBottom w:val="0"/>
      <w:divBdr>
        <w:top w:val="none" w:sz="0" w:space="0" w:color="auto"/>
        <w:left w:val="none" w:sz="0" w:space="0" w:color="auto"/>
        <w:bottom w:val="none" w:sz="0" w:space="0" w:color="auto"/>
        <w:right w:val="none" w:sz="0" w:space="0" w:color="auto"/>
      </w:divBdr>
    </w:div>
    <w:div w:id="402801092">
      <w:bodyDiv w:val="1"/>
      <w:marLeft w:val="0"/>
      <w:marRight w:val="0"/>
      <w:marTop w:val="0"/>
      <w:marBottom w:val="0"/>
      <w:divBdr>
        <w:top w:val="none" w:sz="0" w:space="0" w:color="auto"/>
        <w:left w:val="none" w:sz="0" w:space="0" w:color="auto"/>
        <w:bottom w:val="none" w:sz="0" w:space="0" w:color="auto"/>
        <w:right w:val="none" w:sz="0" w:space="0" w:color="auto"/>
      </w:divBdr>
    </w:div>
    <w:div w:id="404109186">
      <w:bodyDiv w:val="1"/>
      <w:marLeft w:val="0"/>
      <w:marRight w:val="0"/>
      <w:marTop w:val="0"/>
      <w:marBottom w:val="0"/>
      <w:divBdr>
        <w:top w:val="none" w:sz="0" w:space="0" w:color="auto"/>
        <w:left w:val="none" w:sz="0" w:space="0" w:color="auto"/>
        <w:bottom w:val="none" w:sz="0" w:space="0" w:color="auto"/>
        <w:right w:val="none" w:sz="0" w:space="0" w:color="auto"/>
      </w:divBdr>
    </w:div>
    <w:div w:id="404186559">
      <w:bodyDiv w:val="1"/>
      <w:marLeft w:val="0"/>
      <w:marRight w:val="0"/>
      <w:marTop w:val="0"/>
      <w:marBottom w:val="0"/>
      <w:divBdr>
        <w:top w:val="none" w:sz="0" w:space="0" w:color="auto"/>
        <w:left w:val="none" w:sz="0" w:space="0" w:color="auto"/>
        <w:bottom w:val="none" w:sz="0" w:space="0" w:color="auto"/>
        <w:right w:val="none" w:sz="0" w:space="0" w:color="auto"/>
      </w:divBdr>
    </w:div>
    <w:div w:id="405954988">
      <w:bodyDiv w:val="1"/>
      <w:marLeft w:val="0"/>
      <w:marRight w:val="0"/>
      <w:marTop w:val="0"/>
      <w:marBottom w:val="0"/>
      <w:divBdr>
        <w:top w:val="none" w:sz="0" w:space="0" w:color="auto"/>
        <w:left w:val="none" w:sz="0" w:space="0" w:color="auto"/>
        <w:bottom w:val="none" w:sz="0" w:space="0" w:color="auto"/>
        <w:right w:val="none" w:sz="0" w:space="0" w:color="auto"/>
      </w:divBdr>
    </w:div>
    <w:div w:id="406651555">
      <w:bodyDiv w:val="1"/>
      <w:marLeft w:val="0"/>
      <w:marRight w:val="0"/>
      <w:marTop w:val="0"/>
      <w:marBottom w:val="0"/>
      <w:divBdr>
        <w:top w:val="none" w:sz="0" w:space="0" w:color="auto"/>
        <w:left w:val="none" w:sz="0" w:space="0" w:color="auto"/>
        <w:bottom w:val="none" w:sz="0" w:space="0" w:color="auto"/>
        <w:right w:val="none" w:sz="0" w:space="0" w:color="auto"/>
      </w:divBdr>
    </w:div>
    <w:div w:id="407964063">
      <w:bodyDiv w:val="1"/>
      <w:marLeft w:val="0"/>
      <w:marRight w:val="0"/>
      <w:marTop w:val="0"/>
      <w:marBottom w:val="0"/>
      <w:divBdr>
        <w:top w:val="none" w:sz="0" w:space="0" w:color="auto"/>
        <w:left w:val="none" w:sz="0" w:space="0" w:color="auto"/>
        <w:bottom w:val="none" w:sz="0" w:space="0" w:color="auto"/>
        <w:right w:val="none" w:sz="0" w:space="0" w:color="auto"/>
      </w:divBdr>
    </w:div>
    <w:div w:id="409086277">
      <w:bodyDiv w:val="1"/>
      <w:marLeft w:val="0"/>
      <w:marRight w:val="0"/>
      <w:marTop w:val="0"/>
      <w:marBottom w:val="0"/>
      <w:divBdr>
        <w:top w:val="none" w:sz="0" w:space="0" w:color="auto"/>
        <w:left w:val="none" w:sz="0" w:space="0" w:color="auto"/>
        <w:bottom w:val="none" w:sz="0" w:space="0" w:color="auto"/>
        <w:right w:val="none" w:sz="0" w:space="0" w:color="auto"/>
      </w:divBdr>
    </w:div>
    <w:div w:id="409427881">
      <w:bodyDiv w:val="1"/>
      <w:marLeft w:val="0"/>
      <w:marRight w:val="0"/>
      <w:marTop w:val="0"/>
      <w:marBottom w:val="0"/>
      <w:divBdr>
        <w:top w:val="none" w:sz="0" w:space="0" w:color="auto"/>
        <w:left w:val="none" w:sz="0" w:space="0" w:color="auto"/>
        <w:bottom w:val="none" w:sz="0" w:space="0" w:color="auto"/>
        <w:right w:val="none" w:sz="0" w:space="0" w:color="auto"/>
      </w:divBdr>
    </w:div>
    <w:div w:id="409617628">
      <w:bodyDiv w:val="1"/>
      <w:marLeft w:val="0"/>
      <w:marRight w:val="0"/>
      <w:marTop w:val="0"/>
      <w:marBottom w:val="0"/>
      <w:divBdr>
        <w:top w:val="none" w:sz="0" w:space="0" w:color="auto"/>
        <w:left w:val="none" w:sz="0" w:space="0" w:color="auto"/>
        <w:bottom w:val="none" w:sz="0" w:space="0" w:color="auto"/>
        <w:right w:val="none" w:sz="0" w:space="0" w:color="auto"/>
      </w:divBdr>
    </w:div>
    <w:div w:id="410392746">
      <w:bodyDiv w:val="1"/>
      <w:marLeft w:val="0"/>
      <w:marRight w:val="0"/>
      <w:marTop w:val="0"/>
      <w:marBottom w:val="0"/>
      <w:divBdr>
        <w:top w:val="none" w:sz="0" w:space="0" w:color="auto"/>
        <w:left w:val="none" w:sz="0" w:space="0" w:color="auto"/>
        <w:bottom w:val="none" w:sz="0" w:space="0" w:color="auto"/>
        <w:right w:val="none" w:sz="0" w:space="0" w:color="auto"/>
      </w:divBdr>
    </w:div>
    <w:div w:id="410782748">
      <w:bodyDiv w:val="1"/>
      <w:marLeft w:val="0"/>
      <w:marRight w:val="0"/>
      <w:marTop w:val="0"/>
      <w:marBottom w:val="0"/>
      <w:divBdr>
        <w:top w:val="none" w:sz="0" w:space="0" w:color="auto"/>
        <w:left w:val="none" w:sz="0" w:space="0" w:color="auto"/>
        <w:bottom w:val="none" w:sz="0" w:space="0" w:color="auto"/>
        <w:right w:val="none" w:sz="0" w:space="0" w:color="auto"/>
      </w:divBdr>
    </w:div>
    <w:div w:id="412239543">
      <w:bodyDiv w:val="1"/>
      <w:marLeft w:val="0"/>
      <w:marRight w:val="0"/>
      <w:marTop w:val="0"/>
      <w:marBottom w:val="0"/>
      <w:divBdr>
        <w:top w:val="none" w:sz="0" w:space="0" w:color="auto"/>
        <w:left w:val="none" w:sz="0" w:space="0" w:color="auto"/>
        <w:bottom w:val="none" w:sz="0" w:space="0" w:color="auto"/>
        <w:right w:val="none" w:sz="0" w:space="0" w:color="auto"/>
      </w:divBdr>
    </w:div>
    <w:div w:id="412512905">
      <w:bodyDiv w:val="1"/>
      <w:marLeft w:val="0"/>
      <w:marRight w:val="0"/>
      <w:marTop w:val="0"/>
      <w:marBottom w:val="0"/>
      <w:divBdr>
        <w:top w:val="none" w:sz="0" w:space="0" w:color="auto"/>
        <w:left w:val="none" w:sz="0" w:space="0" w:color="auto"/>
        <w:bottom w:val="none" w:sz="0" w:space="0" w:color="auto"/>
        <w:right w:val="none" w:sz="0" w:space="0" w:color="auto"/>
      </w:divBdr>
    </w:div>
    <w:div w:id="412901670">
      <w:bodyDiv w:val="1"/>
      <w:marLeft w:val="0"/>
      <w:marRight w:val="0"/>
      <w:marTop w:val="0"/>
      <w:marBottom w:val="0"/>
      <w:divBdr>
        <w:top w:val="none" w:sz="0" w:space="0" w:color="auto"/>
        <w:left w:val="none" w:sz="0" w:space="0" w:color="auto"/>
        <w:bottom w:val="none" w:sz="0" w:space="0" w:color="auto"/>
        <w:right w:val="none" w:sz="0" w:space="0" w:color="auto"/>
      </w:divBdr>
    </w:div>
    <w:div w:id="413281002">
      <w:bodyDiv w:val="1"/>
      <w:marLeft w:val="0"/>
      <w:marRight w:val="0"/>
      <w:marTop w:val="0"/>
      <w:marBottom w:val="0"/>
      <w:divBdr>
        <w:top w:val="none" w:sz="0" w:space="0" w:color="auto"/>
        <w:left w:val="none" w:sz="0" w:space="0" w:color="auto"/>
        <w:bottom w:val="none" w:sz="0" w:space="0" w:color="auto"/>
        <w:right w:val="none" w:sz="0" w:space="0" w:color="auto"/>
      </w:divBdr>
    </w:div>
    <w:div w:id="413626031">
      <w:bodyDiv w:val="1"/>
      <w:marLeft w:val="0"/>
      <w:marRight w:val="0"/>
      <w:marTop w:val="0"/>
      <w:marBottom w:val="0"/>
      <w:divBdr>
        <w:top w:val="none" w:sz="0" w:space="0" w:color="auto"/>
        <w:left w:val="none" w:sz="0" w:space="0" w:color="auto"/>
        <w:bottom w:val="none" w:sz="0" w:space="0" w:color="auto"/>
        <w:right w:val="none" w:sz="0" w:space="0" w:color="auto"/>
      </w:divBdr>
    </w:div>
    <w:div w:id="415981519">
      <w:bodyDiv w:val="1"/>
      <w:marLeft w:val="0"/>
      <w:marRight w:val="0"/>
      <w:marTop w:val="0"/>
      <w:marBottom w:val="0"/>
      <w:divBdr>
        <w:top w:val="none" w:sz="0" w:space="0" w:color="auto"/>
        <w:left w:val="none" w:sz="0" w:space="0" w:color="auto"/>
        <w:bottom w:val="none" w:sz="0" w:space="0" w:color="auto"/>
        <w:right w:val="none" w:sz="0" w:space="0" w:color="auto"/>
      </w:divBdr>
    </w:div>
    <w:div w:id="416365137">
      <w:bodyDiv w:val="1"/>
      <w:marLeft w:val="0"/>
      <w:marRight w:val="0"/>
      <w:marTop w:val="0"/>
      <w:marBottom w:val="0"/>
      <w:divBdr>
        <w:top w:val="none" w:sz="0" w:space="0" w:color="auto"/>
        <w:left w:val="none" w:sz="0" w:space="0" w:color="auto"/>
        <w:bottom w:val="none" w:sz="0" w:space="0" w:color="auto"/>
        <w:right w:val="none" w:sz="0" w:space="0" w:color="auto"/>
      </w:divBdr>
    </w:div>
    <w:div w:id="416681464">
      <w:bodyDiv w:val="1"/>
      <w:marLeft w:val="0"/>
      <w:marRight w:val="0"/>
      <w:marTop w:val="0"/>
      <w:marBottom w:val="0"/>
      <w:divBdr>
        <w:top w:val="none" w:sz="0" w:space="0" w:color="auto"/>
        <w:left w:val="none" w:sz="0" w:space="0" w:color="auto"/>
        <w:bottom w:val="none" w:sz="0" w:space="0" w:color="auto"/>
        <w:right w:val="none" w:sz="0" w:space="0" w:color="auto"/>
      </w:divBdr>
    </w:div>
    <w:div w:id="417337308">
      <w:bodyDiv w:val="1"/>
      <w:marLeft w:val="0"/>
      <w:marRight w:val="0"/>
      <w:marTop w:val="0"/>
      <w:marBottom w:val="0"/>
      <w:divBdr>
        <w:top w:val="none" w:sz="0" w:space="0" w:color="auto"/>
        <w:left w:val="none" w:sz="0" w:space="0" w:color="auto"/>
        <w:bottom w:val="none" w:sz="0" w:space="0" w:color="auto"/>
        <w:right w:val="none" w:sz="0" w:space="0" w:color="auto"/>
      </w:divBdr>
    </w:div>
    <w:div w:id="417603736">
      <w:bodyDiv w:val="1"/>
      <w:marLeft w:val="0"/>
      <w:marRight w:val="0"/>
      <w:marTop w:val="0"/>
      <w:marBottom w:val="0"/>
      <w:divBdr>
        <w:top w:val="none" w:sz="0" w:space="0" w:color="auto"/>
        <w:left w:val="none" w:sz="0" w:space="0" w:color="auto"/>
        <w:bottom w:val="none" w:sz="0" w:space="0" w:color="auto"/>
        <w:right w:val="none" w:sz="0" w:space="0" w:color="auto"/>
      </w:divBdr>
    </w:div>
    <w:div w:id="417674528">
      <w:bodyDiv w:val="1"/>
      <w:marLeft w:val="0"/>
      <w:marRight w:val="0"/>
      <w:marTop w:val="0"/>
      <w:marBottom w:val="0"/>
      <w:divBdr>
        <w:top w:val="none" w:sz="0" w:space="0" w:color="auto"/>
        <w:left w:val="none" w:sz="0" w:space="0" w:color="auto"/>
        <w:bottom w:val="none" w:sz="0" w:space="0" w:color="auto"/>
        <w:right w:val="none" w:sz="0" w:space="0" w:color="auto"/>
      </w:divBdr>
    </w:div>
    <w:div w:id="419789963">
      <w:bodyDiv w:val="1"/>
      <w:marLeft w:val="0"/>
      <w:marRight w:val="0"/>
      <w:marTop w:val="0"/>
      <w:marBottom w:val="0"/>
      <w:divBdr>
        <w:top w:val="none" w:sz="0" w:space="0" w:color="auto"/>
        <w:left w:val="none" w:sz="0" w:space="0" w:color="auto"/>
        <w:bottom w:val="none" w:sz="0" w:space="0" w:color="auto"/>
        <w:right w:val="none" w:sz="0" w:space="0" w:color="auto"/>
      </w:divBdr>
    </w:div>
    <w:div w:id="420109300">
      <w:bodyDiv w:val="1"/>
      <w:marLeft w:val="0"/>
      <w:marRight w:val="0"/>
      <w:marTop w:val="0"/>
      <w:marBottom w:val="0"/>
      <w:divBdr>
        <w:top w:val="none" w:sz="0" w:space="0" w:color="auto"/>
        <w:left w:val="none" w:sz="0" w:space="0" w:color="auto"/>
        <w:bottom w:val="none" w:sz="0" w:space="0" w:color="auto"/>
        <w:right w:val="none" w:sz="0" w:space="0" w:color="auto"/>
      </w:divBdr>
    </w:div>
    <w:div w:id="421726775">
      <w:bodyDiv w:val="1"/>
      <w:marLeft w:val="0"/>
      <w:marRight w:val="0"/>
      <w:marTop w:val="0"/>
      <w:marBottom w:val="0"/>
      <w:divBdr>
        <w:top w:val="none" w:sz="0" w:space="0" w:color="auto"/>
        <w:left w:val="none" w:sz="0" w:space="0" w:color="auto"/>
        <w:bottom w:val="none" w:sz="0" w:space="0" w:color="auto"/>
        <w:right w:val="none" w:sz="0" w:space="0" w:color="auto"/>
      </w:divBdr>
    </w:div>
    <w:div w:id="422652668">
      <w:bodyDiv w:val="1"/>
      <w:marLeft w:val="0"/>
      <w:marRight w:val="0"/>
      <w:marTop w:val="0"/>
      <w:marBottom w:val="0"/>
      <w:divBdr>
        <w:top w:val="none" w:sz="0" w:space="0" w:color="auto"/>
        <w:left w:val="none" w:sz="0" w:space="0" w:color="auto"/>
        <w:bottom w:val="none" w:sz="0" w:space="0" w:color="auto"/>
        <w:right w:val="none" w:sz="0" w:space="0" w:color="auto"/>
      </w:divBdr>
    </w:div>
    <w:div w:id="423962725">
      <w:bodyDiv w:val="1"/>
      <w:marLeft w:val="0"/>
      <w:marRight w:val="0"/>
      <w:marTop w:val="0"/>
      <w:marBottom w:val="0"/>
      <w:divBdr>
        <w:top w:val="none" w:sz="0" w:space="0" w:color="auto"/>
        <w:left w:val="none" w:sz="0" w:space="0" w:color="auto"/>
        <w:bottom w:val="none" w:sz="0" w:space="0" w:color="auto"/>
        <w:right w:val="none" w:sz="0" w:space="0" w:color="auto"/>
      </w:divBdr>
    </w:div>
    <w:div w:id="424233985">
      <w:bodyDiv w:val="1"/>
      <w:marLeft w:val="0"/>
      <w:marRight w:val="0"/>
      <w:marTop w:val="0"/>
      <w:marBottom w:val="0"/>
      <w:divBdr>
        <w:top w:val="none" w:sz="0" w:space="0" w:color="auto"/>
        <w:left w:val="none" w:sz="0" w:space="0" w:color="auto"/>
        <w:bottom w:val="none" w:sz="0" w:space="0" w:color="auto"/>
        <w:right w:val="none" w:sz="0" w:space="0" w:color="auto"/>
      </w:divBdr>
    </w:div>
    <w:div w:id="425619748">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27313191">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9007377">
      <w:bodyDiv w:val="1"/>
      <w:marLeft w:val="0"/>
      <w:marRight w:val="0"/>
      <w:marTop w:val="0"/>
      <w:marBottom w:val="0"/>
      <w:divBdr>
        <w:top w:val="none" w:sz="0" w:space="0" w:color="auto"/>
        <w:left w:val="none" w:sz="0" w:space="0" w:color="auto"/>
        <w:bottom w:val="none" w:sz="0" w:space="0" w:color="auto"/>
        <w:right w:val="none" w:sz="0" w:space="0" w:color="auto"/>
      </w:divBdr>
    </w:div>
    <w:div w:id="429283277">
      <w:bodyDiv w:val="1"/>
      <w:marLeft w:val="0"/>
      <w:marRight w:val="0"/>
      <w:marTop w:val="0"/>
      <w:marBottom w:val="0"/>
      <w:divBdr>
        <w:top w:val="none" w:sz="0" w:space="0" w:color="auto"/>
        <w:left w:val="none" w:sz="0" w:space="0" w:color="auto"/>
        <w:bottom w:val="none" w:sz="0" w:space="0" w:color="auto"/>
        <w:right w:val="none" w:sz="0" w:space="0" w:color="auto"/>
      </w:divBdr>
    </w:div>
    <w:div w:id="429353788">
      <w:bodyDiv w:val="1"/>
      <w:marLeft w:val="0"/>
      <w:marRight w:val="0"/>
      <w:marTop w:val="0"/>
      <w:marBottom w:val="0"/>
      <w:divBdr>
        <w:top w:val="none" w:sz="0" w:space="0" w:color="auto"/>
        <w:left w:val="none" w:sz="0" w:space="0" w:color="auto"/>
        <w:bottom w:val="none" w:sz="0" w:space="0" w:color="auto"/>
        <w:right w:val="none" w:sz="0" w:space="0" w:color="auto"/>
      </w:divBdr>
    </w:div>
    <w:div w:id="430324470">
      <w:bodyDiv w:val="1"/>
      <w:marLeft w:val="0"/>
      <w:marRight w:val="0"/>
      <w:marTop w:val="0"/>
      <w:marBottom w:val="0"/>
      <w:divBdr>
        <w:top w:val="none" w:sz="0" w:space="0" w:color="auto"/>
        <w:left w:val="none" w:sz="0" w:space="0" w:color="auto"/>
        <w:bottom w:val="none" w:sz="0" w:space="0" w:color="auto"/>
        <w:right w:val="none" w:sz="0" w:space="0" w:color="auto"/>
      </w:divBdr>
    </w:div>
    <w:div w:id="431047278">
      <w:bodyDiv w:val="1"/>
      <w:marLeft w:val="0"/>
      <w:marRight w:val="0"/>
      <w:marTop w:val="0"/>
      <w:marBottom w:val="0"/>
      <w:divBdr>
        <w:top w:val="none" w:sz="0" w:space="0" w:color="auto"/>
        <w:left w:val="none" w:sz="0" w:space="0" w:color="auto"/>
        <w:bottom w:val="none" w:sz="0" w:space="0" w:color="auto"/>
        <w:right w:val="none" w:sz="0" w:space="0" w:color="auto"/>
      </w:divBdr>
    </w:div>
    <w:div w:id="431633628">
      <w:bodyDiv w:val="1"/>
      <w:marLeft w:val="0"/>
      <w:marRight w:val="0"/>
      <w:marTop w:val="0"/>
      <w:marBottom w:val="0"/>
      <w:divBdr>
        <w:top w:val="none" w:sz="0" w:space="0" w:color="auto"/>
        <w:left w:val="none" w:sz="0" w:space="0" w:color="auto"/>
        <w:bottom w:val="none" w:sz="0" w:space="0" w:color="auto"/>
        <w:right w:val="none" w:sz="0" w:space="0" w:color="auto"/>
      </w:divBdr>
    </w:div>
    <w:div w:id="432477321">
      <w:bodyDiv w:val="1"/>
      <w:marLeft w:val="0"/>
      <w:marRight w:val="0"/>
      <w:marTop w:val="0"/>
      <w:marBottom w:val="0"/>
      <w:divBdr>
        <w:top w:val="none" w:sz="0" w:space="0" w:color="auto"/>
        <w:left w:val="none" w:sz="0" w:space="0" w:color="auto"/>
        <w:bottom w:val="none" w:sz="0" w:space="0" w:color="auto"/>
        <w:right w:val="none" w:sz="0" w:space="0" w:color="auto"/>
      </w:divBdr>
    </w:div>
    <w:div w:id="432556070">
      <w:bodyDiv w:val="1"/>
      <w:marLeft w:val="0"/>
      <w:marRight w:val="0"/>
      <w:marTop w:val="0"/>
      <w:marBottom w:val="0"/>
      <w:divBdr>
        <w:top w:val="none" w:sz="0" w:space="0" w:color="auto"/>
        <w:left w:val="none" w:sz="0" w:space="0" w:color="auto"/>
        <w:bottom w:val="none" w:sz="0" w:space="0" w:color="auto"/>
        <w:right w:val="none" w:sz="0" w:space="0" w:color="auto"/>
      </w:divBdr>
    </w:div>
    <w:div w:id="432746814">
      <w:bodyDiv w:val="1"/>
      <w:marLeft w:val="0"/>
      <w:marRight w:val="0"/>
      <w:marTop w:val="0"/>
      <w:marBottom w:val="0"/>
      <w:divBdr>
        <w:top w:val="none" w:sz="0" w:space="0" w:color="auto"/>
        <w:left w:val="none" w:sz="0" w:space="0" w:color="auto"/>
        <w:bottom w:val="none" w:sz="0" w:space="0" w:color="auto"/>
        <w:right w:val="none" w:sz="0" w:space="0" w:color="auto"/>
      </w:divBdr>
    </w:div>
    <w:div w:id="433747692">
      <w:bodyDiv w:val="1"/>
      <w:marLeft w:val="0"/>
      <w:marRight w:val="0"/>
      <w:marTop w:val="0"/>
      <w:marBottom w:val="0"/>
      <w:divBdr>
        <w:top w:val="none" w:sz="0" w:space="0" w:color="auto"/>
        <w:left w:val="none" w:sz="0" w:space="0" w:color="auto"/>
        <w:bottom w:val="none" w:sz="0" w:space="0" w:color="auto"/>
        <w:right w:val="none" w:sz="0" w:space="0" w:color="auto"/>
      </w:divBdr>
    </w:div>
    <w:div w:id="434253997">
      <w:bodyDiv w:val="1"/>
      <w:marLeft w:val="0"/>
      <w:marRight w:val="0"/>
      <w:marTop w:val="0"/>
      <w:marBottom w:val="0"/>
      <w:divBdr>
        <w:top w:val="none" w:sz="0" w:space="0" w:color="auto"/>
        <w:left w:val="none" w:sz="0" w:space="0" w:color="auto"/>
        <w:bottom w:val="none" w:sz="0" w:space="0" w:color="auto"/>
        <w:right w:val="none" w:sz="0" w:space="0" w:color="auto"/>
      </w:divBdr>
    </w:div>
    <w:div w:id="434443201">
      <w:bodyDiv w:val="1"/>
      <w:marLeft w:val="0"/>
      <w:marRight w:val="0"/>
      <w:marTop w:val="0"/>
      <w:marBottom w:val="0"/>
      <w:divBdr>
        <w:top w:val="none" w:sz="0" w:space="0" w:color="auto"/>
        <w:left w:val="none" w:sz="0" w:space="0" w:color="auto"/>
        <w:bottom w:val="none" w:sz="0" w:space="0" w:color="auto"/>
        <w:right w:val="none" w:sz="0" w:space="0" w:color="auto"/>
      </w:divBdr>
    </w:div>
    <w:div w:id="435487891">
      <w:bodyDiv w:val="1"/>
      <w:marLeft w:val="0"/>
      <w:marRight w:val="0"/>
      <w:marTop w:val="0"/>
      <w:marBottom w:val="0"/>
      <w:divBdr>
        <w:top w:val="none" w:sz="0" w:space="0" w:color="auto"/>
        <w:left w:val="none" w:sz="0" w:space="0" w:color="auto"/>
        <w:bottom w:val="none" w:sz="0" w:space="0" w:color="auto"/>
        <w:right w:val="none" w:sz="0" w:space="0" w:color="auto"/>
      </w:divBdr>
    </w:div>
    <w:div w:id="437408339">
      <w:bodyDiv w:val="1"/>
      <w:marLeft w:val="0"/>
      <w:marRight w:val="0"/>
      <w:marTop w:val="0"/>
      <w:marBottom w:val="0"/>
      <w:divBdr>
        <w:top w:val="none" w:sz="0" w:space="0" w:color="auto"/>
        <w:left w:val="none" w:sz="0" w:space="0" w:color="auto"/>
        <w:bottom w:val="none" w:sz="0" w:space="0" w:color="auto"/>
        <w:right w:val="none" w:sz="0" w:space="0" w:color="auto"/>
      </w:divBdr>
    </w:div>
    <w:div w:id="438841720">
      <w:bodyDiv w:val="1"/>
      <w:marLeft w:val="0"/>
      <w:marRight w:val="0"/>
      <w:marTop w:val="0"/>
      <w:marBottom w:val="0"/>
      <w:divBdr>
        <w:top w:val="none" w:sz="0" w:space="0" w:color="auto"/>
        <w:left w:val="none" w:sz="0" w:space="0" w:color="auto"/>
        <w:bottom w:val="none" w:sz="0" w:space="0" w:color="auto"/>
        <w:right w:val="none" w:sz="0" w:space="0" w:color="auto"/>
      </w:divBdr>
    </w:div>
    <w:div w:id="441531845">
      <w:bodyDiv w:val="1"/>
      <w:marLeft w:val="0"/>
      <w:marRight w:val="0"/>
      <w:marTop w:val="0"/>
      <w:marBottom w:val="0"/>
      <w:divBdr>
        <w:top w:val="none" w:sz="0" w:space="0" w:color="auto"/>
        <w:left w:val="none" w:sz="0" w:space="0" w:color="auto"/>
        <w:bottom w:val="none" w:sz="0" w:space="0" w:color="auto"/>
        <w:right w:val="none" w:sz="0" w:space="0" w:color="auto"/>
      </w:divBdr>
    </w:div>
    <w:div w:id="441997271">
      <w:bodyDiv w:val="1"/>
      <w:marLeft w:val="0"/>
      <w:marRight w:val="0"/>
      <w:marTop w:val="0"/>
      <w:marBottom w:val="0"/>
      <w:divBdr>
        <w:top w:val="none" w:sz="0" w:space="0" w:color="auto"/>
        <w:left w:val="none" w:sz="0" w:space="0" w:color="auto"/>
        <w:bottom w:val="none" w:sz="0" w:space="0" w:color="auto"/>
        <w:right w:val="none" w:sz="0" w:space="0" w:color="auto"/>
      </w:divBdr>
    </w:div>
    <w:div w:id="442843125">
      <w:bodyDiv w:val="1"/>
      <w:marLeft w:val="0"/>
      <w:marRight w:val="0"/>
      <w:marTop w:val="0"/>
      <w:marBottom w:val="0"/>
      <w:divBdr>
        <w:top w:val="none" w:sz="0" w:space="0" w:color="auto"/>
        <w:left w:val="none" w:sz="0" w:space="0" w:color="auto"/>
        <w:bottom w:val="none" w:sz="0" w:space="0" w:color="auto"/>
        <w:right w:val="none" w:sz="0" w:space="0" w:color="auto"/>
      </w:divBdr>
    </w:div>
    <w:div w:id="447745654">
      <w:bodyDiv w:val="1"/>
      <w:marLeft w:val="0"/>
      <w:marRight w:val="0"/>
      <w:marTop w:val="0"/>
      <w:marBottom w:val="0"/>
      <w:divBdr>
        <w:top w:val="none" w:sz="0" w:space="0" w:color="auto"/>
        <w:left w:val="none" w:sz="0" w:space="0" w:color="auto"/>
        <w:bottom w:val="none" w:sz="0" w:space="0" w:color="auto"/>
        <w:right w:val="none" w:sz="0" w:space="0" w:color="auto"/>
      </w:divBdr>
    </w:div>
    <w:div w:id="448668523">
      <w:bodyDiv w:val="1"/>
      <w:marLeft w:val="0"/>
      <w:marRight w:val="0"/>
      <w:marTop w:val="0"/>
      <w:marBottom w:val="0"/>
      <w:divBdr>
        <w:top w:val="none" w:sz="0" w:space="0" w:color="auto"/>
        <w:left w:val="none" w:sz="0" w:space="0" w:color="auto"/>
        <w:bottom w:val="none" w:sz="0" w:space="0" w:color="auto"/>
        <w:right w:val="none" w:sz="0" w:space="0" w:color="auto"/>
      </w:divBdr>
    </w:div>
    <w:div w:id="450827469">
      <w:bodyDiv w:val="1"/>
      <w:marLeft w:val="0"/>
      <w:marRight w:val="0"/>
      <w:marTop w:val="0"/>
      <w:marBottom w:val="0"/>
      <w:divBdr>
        <w:top w:val="none" w:sz="0" w:space="0" w:color="auto"/>
        <w:left w:val="none" w:sz="0" w:space="0" w:color="auto"/>
        <w:bottom w:val="none" w:sz="0" w:space="0" w:color="auto"/>
        <w:right w:val="none" w:sz="0" w:space="0" w:color="auto"/>
      </w:divBdr>
    </w:div>
    <w:div w:id="451706343">
      <w:bodyDiv w:val="1"/>
      <w:marLeft w:val="0"/>
      <w:marRight w:val="0"/>
      <w:marTop w:val="0"/>
      <w:marBottom w:val="0"/>
      <w:divBdr>
        <w:top w:val="none" w:sz="0" w:space="0" w:color="auto"/>
        <w:left w:val="none" w:sz="0" w:space="0" w:color="auto"/>
        <w:bottom w:val="none" w:sz="0" w:space="0" w:color="auto"/>
        <w:right w:val="none" w:sz="0" w:space="0" w:color="auto"/>
      </w:divBdr>
    </w:div>
    <w:div w:id="451747459">
      <w:bodyDiv w:val="1"/>
      <w:marLeft w:val="0"/>
      <w:marRight w:val="0"/>
      <w:marTop w:val="0"/>
      <w:marBottom w:val="0"/>
      <w:divBdr>
        <w:top w:val="none" w:sz="0" w:space="0" w:color="auto"/>
        <w:left w:val="none" w:sz="0" w:space="0" w:color="auto"/>
        <w:bottom w:val="none" w:sz="0" w:space="0" w:color="auto"/>
        <w:right w:val="none" w:sz="0" w:space="0" w:color="auto"/>
      </w:divBdr>
    </w:div>
    <w:div w:id="452745731">
      <w:bodyDiv w:val="1"/>
      <w:marLeft w:val="0"/>
      <w:marRight w:val="0"/>
      <w:marTop w:val="0"/>
      <w:marBottom w:val="0"/>
      <w:divBdr>
        <w:top w:val="none" w:sz="0" w:space="0" w:color="auto"/>
        <w:left w:val="none" w:sz="0" w:space="0" w:color="auto"/>
        <w:bottom w:val="none" w:sz="0" w:space="0" w:color="auto"/>
        <w:right w:val="none" w:sz="0" w:space="0" w:color="auto"/>
      </w:divBdr>
    </w:div>
    <w:div w:id="453981942">
      <w:bodyDiv w:val="1"/>
      <w:marLeft w:val="0"/>
      <w:marRight w:val="0"/>
      <w:marTop w:val="0"/>
      <w:marBottom w:val="0"/>
      <w:divBdr>
        <w:top w:val="none" w:sz="0" w:space="0" w:color="auto"/>
        <w:left w:val="none" w:sz="0" w:space="0" w:color="auto"/>
        <w:bottom w:val="none" w:sz="0" w:space="0" w:color="auto"/>
        <w:right w:val="none" w:sz="0" w:space="0" w:color="auto"/>
      </w:divBdr>
    </w:div>
    <w:div w:id="454257493">
      <w:bodyDiv w:val="1"/>
      <w:marLeft w:val="0"/>
      <w:marRight w:val="0"/>
      <w:marTop w:val="0"/>
      <w:marBottom w:val="0"/>
      <w:divBdr>
        <w:top w:val="none" w:sz="0" w:space="0" w:color="auto"/>
        <w:left w:val="none" w:sz="0" w:space="0" w:color="auto"/>
        <w:bottom w:val="none" w:sz="0" w:space="0" w:color="auto"/>
        <w:right w:val="none" w:sz="0" w:space="0" w:color="auto"/>
      </w:divBdr>
    </w:div>
    <w:div w:id="454300603">
      <w:bodyDiv w:val="1"/>
      <w:marLeft w:val="0"/>
      <w:marRight w:val="0"/>
      <w:marTop w:val="0"/>
      <w:marBottom w:val="0"/>
      <w:divBdr>
        <w:top w:val="none" w:sz="0" w:space="0" w:color="auto"/>
        <w:left w:val="none" w:sz="0" w:space="0" w:color="auto"/>
        <w:bottom w:val="none" w:sz="0" w:space="0" w:color="auto"/>
        <w:right w:val="none" w:sz="0" w:space="0" w:color="auto"/>
      </w:divBdr>
    </w:div>
    <w:div w:id="455101837">
      <w:bodyDiv w:val="1"/>
      <w:marLeft w:val="0"/>
      <w:marRight w:val="0"/>
      <w:marTop w:val="0"/>
      <w:marBottom w:val="0"/>
      <w:divBdr>
        <w:top w:val="none" w:sz="0" w:space="0" w:color="auto"/>
        <w:left w:val="none" w:sz="0" w:space="0" w:color="auto"/>
        <w:bottom w:val="none" w:sz="0" w:space="0" w:color="auto"/>
        <w:right w:val="none" w:sz="0" w:space="0" w:color="auto"/>
      </w:divBdr>
    </w:div>
    <w:div w:id="455218440">
      <w:bodyDiv w:val="1"/>
      <w:marLeft w:val="0"/>
      <w:marRight w:val="0"/>
      <w:marTop w:val="0"/>
      <w:marBottom w:val="0"/>
      <w:divBdr>
        <w:top w:val="none" w:sz="0" w:space="0" w:color="auto"/>
        <w:left w:val="none" w:sz="0" w:space="0" w:color="auto"/>
        <w:bottom w:val="none" w:sz="0" w:space="0" w:color="auto"/>
        <w:right w:val="none" w:sz="0" w:space="0" w:color="auto"/>
      </w:divBdr>
    </w:div>
    <w:div w:id="455416365">
      <w:bodyDiv w:val="1"/>
      <w:marLeft w:val="0"/>
      <w:marRight w:val="0"/>
      <w:marTop w:val="0"/>
      <w:marBottom w:val="0"/>
      <w:divBdr>
        <w:top w:val="none" w:sz="0" w:space="0" w:color="auto"/>
        <w:left w:val="none" w:sz="0" w:space="0" w:color="auto"/>
        <w:bottom w:val="none" w:sz="0" w:space="0" w:color="auto"/>
        <w:right w:val="none" w:sz="0" w:space="0" w:color="auto"/>
      </w:divBdr>
    </w:div>
    <w:div w:id="455830466">
      <w:bodyDiv w:val="1"/>
      <w:marLeft w:val="0"/>
      <w:marRight w:val="0"/>
      <w:marTop w:val="0"/>
      <w:marBottom w:val="0"/>
      <w:divBdr>
        <w:top w:val="none" w:sz="0" w:space="0" w:color="auto"/>
        <w:left w:val="none" w:sz="0" w:space="0" w:color="auto"/>
        <w:bottom w:val="none" w:sz="0" w:space="0" w:color="auto"/>
        <w:right w:val="none" w:sz="0" w:space="0" w:color="auto"/>
      </w:divBdr>
    </w:div>
    <w:div w:id="457064469">
      <w:bodyDiv w:val="1"/>
      <w:marLeft w:val="0"/>
      <w:marRight w:val="0"/>
      <w:marTop w:val="0"/>
      <w:marBottom w:val="0"/>
      <w:divBdr>
        <w:top w:val="none" w:sz="0" w:space="0" w:color="auto"/>
        <w:left w:val="none" w:sz="0" w:space="0" w:color="auto"/>
        <w:bottom w:val="none" w:sz="0" w:space="0" w:color="auto"/>
        <w:right w:val="none" w:sz="0" w:space="0" w:color="auto"/>
      </w:divBdr>
    </w:div>
    <w:div w:id="459155608">
      <w:bodyDiv w:val="1"/>
      <w:marLeft w:val="0"/>
      <w:marRight w:val="0"/>
      <w:marTop w:val="0"/>
      <w:marBottom w:val="0"/>
      <w:divBdr>
        <w:top w:val="none" w:sz="0" w:space="0" w:color="auto"/>
        <w:left w:val="none" w:sz="0" w:space="0" w:color="auto"/>
        <w:bottom w:val="none" w:sz="0" w:space="0" w:color="auto"/>
        <w:right w:val="none" w:sz="0" w:space="0" w:color="auto"/>
      </w:divBdr>
    </w:div>
    <w:div w:id="459612250">
      <w:bodyDiv w:val="1"/>
      <w:marLeft w:val="0"/>
      <w:marRight w:val="0"/>
      <w:marTop w:val="0"/>
      <w:marBottom w:val="0"/>
      <w:divBdr>
        <w:top w:val="none" w:sz="0" w:space="0" w:color="auto"/>
        <w:left w:val="none" w:sz="0" w:space="0" w:color="auto"/>
        <w:bottom w:val="none" w:sz="0" w:space="0" w:color="auto"/>
        <w:right w:val="none" w:sz="0" w:space="0" w:color="auto"/>
      </w:divBdr>
    </w:div>
    <w:div w:id="460999657">
      <w:bodyDiv w:val="1"/>
      <w:marLeft w:val="0"/>
      <w:marRight w:val="0"/>
      <w:marTop w:val="0"/>
      <w:marBottom w:val="0"/>
      <w:divBdr>
        <w:top w:val="none" w:sz="0" w:space="0" w:color="auto"/>
        <w:left w:val="none" w:sz="0" w:space="0" w:color="auto"/>
        <w:bottom w:val="none" w:sz="0" w:space="0" w:color="auto"/>
        <w:right w:val="none" w:sz="0" w:space="0" w:color="auto"/>
      </w:divBdr>
    </w:div>
    <w:div w:id="461047174">
      <w:bodyDiv w:val="1"/>
      <w:marLeft w:val="0"/>
      <w:marRight w:val="0"/>
      <w:marTop w:val="0"/>
      <w:marBottom w:val="0"/>
      <w:divBdr>
        <w:top w:val="none" w:sz="0" w:space="0" w:color="auto"/>
        <w:left w:val="none" w:sz="0" w:space="0" w:color="auto"/>
        <w:bottom w:val="none" w:sz="0" w:space="0" w:color="auto"/>
        <w:right w:val="none" w:sz="0" w:space="0" w:color="auto"/>
      </w:divBdr>
    </w:div>
    <w:div w:id="461845568">
      <w:bodyDiv w:val="1"/>
      <w:marLeft w:val="0"/>
      <w:marRight w:val="0"/>
      <w:marTop w:val="0"/>
      <w:marBottom w:val="0"/>
      <w:divBdr>
        <w:top w:val="none" w:sz="0" w:space="0" w:color="auto"/>
        <w:left w:val="none" w:sz="0" w:space="0" w:color="auto"/>
        <w:bottom w:val="none" w:sz="0" w:space="0" w:color="auto"/>
        <w:right w:val="none" w:sz="0" w:space="0" w:color="auto"/>
      </w:divBdr>
    </w:div>
    <w:div w:id="462386255">
      <w:bodyDiv w:val="1"/>
      <w:marLeft w:val="0"/>
      <w:marRight w:val="0"/>
      <w:marTop w:val="0"/>
      <w:marBottom w:val="0"/>
      <w:divBdr>
        <w:top w:val="none" w:sz="0" w:space="0" w:color="auto"/>
        <w:left w:val="none" w:sz="0" w:space="0" w:color="auto"/>
        <w:bottom w:val="none" w:sz="0" w:space="0" w:color="auto"/>
        <w:right w:val="none" w:sz="0" w:space="0" w:color="auto"/>
      </w:divBdr>
    </w:div>
    <w:div w:id="462500813">
      <w:bodyDiv w:val="1"/>
      <w:marLeft w:val="0"/>
      <w:marRight w:val="0"/>
      <w:marTop w:val="0"/>
      <w:marBottom w:val="0"/>
      <w:divBdr>
        <w:top w:val="none" w:sz="0" w:space="0" w:color="auto"/>
        <w:left w:val="none" w:sz="0" w:space="0" w:color="auto"/>
        <w:bottom w:val="none" w:sz="0" w:space="0" w:color="auto"/>
        <w:right w:val="none" w:sz="0" w:space="0" w:color="auto"/>
      </w:divBdr>
    </w:div>
    <w:div w:id="462580710">
      <w:bodyDiv w:val="1"/>
      <w:marLeft w:val="0"/>
      <w:marRight w:val="0"/>
      <w:marTop w:val="0"/>
      <w:marBottom w:val="0"/>
      <w:divBdr>
        <w:top w:val="none" w:sz="0" w:space="0" w:color="auto"/>
        <w:left w:val="none" w:sz="0" w:space="0" w:color="auto"/>
        <w:bottom w:val="none" w:sz="0" w:space="0" w:color="auto"/>
        <w:right w:val="none" w:sz="0" w:space="0" w:color="auto"/>
      </w:divBdr>
    </w:div>
    <w:div w:id="462580889">
      <w:bodyDiv w:val="1"/>
      <w:marLeft w:val="0"/>
      <w:marRight w:val="0"/>
      <w:marTop w:val="0"/>
      <w:marBottom w:val="0"/>
      <w:divBdr>
        <w:top w:val="none" w:sz="0" w:space="0" w:color="auto"/>
        <w:left w:val="none" w:sz="0" w:space="0" w:color="auto"/>
        <w:bottom w:val="none" w:sz="0" w:space="0" w:color="auto"/>
        <w:right w:val="none" w:sz="0" w:space="0" w:color="auto"/>
      </w:divBdr>
    </w:div>
    <w:div w:id="462893223">
      <w:bodyDiv w:val="1"/>
      <w:marLeft w:val="0"/>
      <w:marRight w:val="0"/>
      <w:marTop w:val="0"/>
      <w:marBottom w:val="0"/>
      <w:divBdr>
        <w:top w:val="none" w:sz="0" w:space="0" w:color="auto"/>
        <w:left w:val="none" w:sz="0" w:space="0" w:color="auto"/>
        <w:bottom w:val="none" w:sz="0" w:space="0" w:color="auto"/>
        <w:right w:val="none" w:sz="0" w:space="0" w:color="auto"/>
      </w:divBdr>
    </w:div>
    <w:div w:id="463274319">
      <w:bodyDiv w:val="1"/>
      <w:marLeft w:val="0"/>
      <w:marRight w:val="0"/>
      <w:marTop w:val="0"/>
      <w:marBottom w:val="0"/>
      <w:divBdr>
        <w:top w:val="none" w:sz="0" w:space="0" w:color="auto"/>
        <w:left w:val="none" w:sz="0" w:space="0" w:color="auto"/>
        <w:bottom w:val="none" w:sz="0" w:space="0" w:color="auto"/>
        <w:right w:val="none" w:sz="0" w:space="0" w:color="auto"/>
      </w:divBdr>
    </w:div>
    <w:div w:id="463428338">
      <w:bodyDiv w:val="1"/>
      <w:marLeft w:val="0"/>
      <w:marRight w:val="0"/>
      <w:marTop w:val="0"/>
      <w:marBottom w:val="0"/>
      <w:divBdr>
        <w:top w:val="none" w:sz="0" w:space="0" w:color="auto"/>
        <w:left w:val="none" w:sz="0" w:space="0" w:color="auto"/>
        <w:bottom w:val="none" w:sz="0" w:space="0" w:color="auto"/>
        <w:right w:val="none" w:sz="0" w:space="0" w:color="auto"/>
      </w:divBdr>
    </w:div>
    <w:div w:id="463432345">
      <w:bodyDiv w:val="1"/>
      <w:marLeft w:val="0"/>
      <w:marRight w:val="0"/>
      <w:marTop w:val="0"/>
      <w:marBottom w:val="0"/>
      <w:divBdr>
        <w:top w:val="none" w:sz="0" w:space="0" w:color="auto"/>
        <w:left w:val="none" w:sz="0" w:space="0" w:color="auto"/>
        <w:bottom w:val="none" w:sz="0" w:space="0" w:color="auto"/>
        <w:right w:val="none" w:sz="0" w:space="0" w:color="auto"/>
      </w:divBdr>
    </w:div>
    <w:div w:id="463499930">
      <w:bodyDiv w:val="1"/>
      <w:marLeft w:val="0"/>
      <w:marRight w:val="0"/>
      <w:marTop w:val="0"/>
      <w:marBottom w:val="0"/>
      <w:divBdr>
        <w:top w:val="none" w:sz="0" w:space="0" w:color="auto"/>
        <w:left w:val="none" w:sz="0" w:space="0" w:color="auto"/>
        <w:bottom w:val="none" w:sz="0" w:space="0" w:color="auto"/>
        <w:right w:val="none" w:sz="0" w:space="0" w:color="auto"/>
      </w:divBdr>
    </w:div>
    <w:div w:id="463812696">
      <w:bodyDiv w:val="1"/>
      <w:marLeft w:val="0"/>
      <w:marRight w:val="0"/>
      <w:marTop w:val="0"/>
      <w:marBottom w:val="0"/>
      <w:divBdr>
        <w:top w:val="none" w:sz="0" w:space="0" w:color="auto"/>
        <w:left w:val="none" w:sz="0" w:space="0" w:color="auto"/>
        <w:bottom w:val="none" w:sz="0" w:space="0" w:color="auto"/>
        <w:right w:val="none" w:sz="0" w:space="0" w:color="auto"/>
      </w:divBdr>
    </w:div>
    <w:div w:id="463893851">
      <w:bodyDiv w:val="1"/>
      <w:marLeft w:val="0"/>
      <w:marRight w:val="0"/>
      <w:marTop w:val="0"/>
      <w:marBottom w:val="0"/>
      <w:divBdr>
        <w:top w:val="none" w:sz="0" w:space="0" w:color="auto"/>
        <w:left w:val="none" w:sz="0" w:space="0" w:color="auto"/>
        <w:bottom w:val="none" w:sz="0" w:space="0" w:color="auto"/>
        <w:right w:val="none" w:sz="0" w:space="0" w:color="auto"/>
      </w:divBdr>
    </w:div>
    <w:div w:id="464082005">
      <w:bodyDiv w:val="1"/>
      <w:marLeft w:val="0"/>
      <w:marRight w:val="0"/>
      <w:marTop w:val="0"/>
      <w:marBottom w:val="0"/>
      <w:divBdr>
        <w:top w:val="none" w:sz="0" w:space="0" w:color="auto"/>
        <w:left w:val="none" w:sz="0" w:space="0" w:color="auto"/>
        <w:bottom w:val="none" w:sz="0" w:space="0" w:color="auto"/>
        <w:right w:val="none" w:sz="0" w:space="0" w:color="auto"/>
      </w:divBdr>
    </w:div>
    <w:div w:id="464542222">
      <w:bodyDiv w:val="1"/>
      <w:marLeft w:val="0"/>
      <w:marRight w:val="0"/>
      <w:marTop w:val="0"/>
      <w:marBottom w:val="0"/>
      <w:divBdr>
        <w:top w:val="none" w:sz="0" w:space="0" w:color="auto"/>
        <w:left w:val="none" w:sz="0" w:space="0" w:color="auto"/>
        <w:bottom w:val="none" w:sz="0" w:space="0" w:color="auto"/>
        <w:right w:val="none" w:sz="0" w:space="0" w:color="auto"/>
      </w:divBdr>
    </w:div>
    <w:div w:id="466825113">
      <w:bodyDiv w:val="1"/>
      <w:marLeft w:val="0"/>
      <w:marRight w:val="0"/>
      <w:marTop w:val="0"/>
      <w:marBottom w:val="0"/>
      <w:divBdr>
        <w:top w:val="none" w:sz="0" w:space="0" w:color="auto"/>
        <w:left w:val="none" w:sz="0" w:space="0" w:color="auto"/>
        <w:bottom w:val="none" w:sz="0" w:space="0" w:color="auto"/>
        <w:right w:val="none" w:sz="0" w:space="0" w:color="auto"/>
      </w:divBdr>
    </w:div>
    <w:div w:id="468403377">
      <w:bodyDiv w:val="1"/>
      <w:marLeft w:val="0"/>
      <w:marRight w:val="0"/>
      <w:marTop w:val="0"/>
      <w:marBottom w:val="0"/>
      <w:divBdr>
        <w:top w:val="none" w:sz="0" w:space="0" w:color="auto"/>
        <w:left w:val="none" w:sz="0" w:space="0" w:color="auto"/>
        <w:bottom w:val="none" w:sz="0" w:space="0" w:color="auto"/>
        <w:right w:val="none" w:sz="0" w:space="0" w:color="auto"/>
      </w:divBdr>
    </w:div>
    <w:div w:id="469712886">
      <w:bodyDiv w:val="1"/>
      <w:marLeft w:val="0"/>
      <w:marRight w:val="0"/>
      <w:marTop w:val="0"/>
      <w:marBottom w:val="0"/>
      <w:divBdr>
        <w:top w:val="none" w:sz="0" w:space="0" w:color="auto"/>
        <w:left w:val="none" w:sz="0" w:space="0" w:color="auto"/>
        <w:bottom w:val="none" w:sz="0" w:space="0" w:color="auto"/>
        <w:right w:val="none" w:sz="0" w:space="0" w:color="auto"/>
      </w:divBdr>
    </w:div>
    <w:div w:id="469909938">
      <w:bodyDiv w:val="1"/>
      <w:marLeft w:val="0"/>
      <w:marRight w:val="0"/>
      <w:marTop w:val="0"/>
      <w:marBottom w:val="0"/>
      <w:divBdr>
        <w:top w:val="none" w:sz="0" w:space="0" w:color="auto"/>
        <w:left w:val="none" w:sz="0" w:space="0" w:color="auto"/>
        <w:bottom w:val="none" w:sz="0" w:space="0" w:color="auto"/>
        <w:right w:val="none" w:sz="0" w:space="0" w:color="auto"/>
      </w:divBdr>
    </w:div>
    <w:div w:id="470098460">
      <w:bodyDiv w:val="1"/>
      <w:marLeft w:val="0"/>
      <w:marRight w:val="0"/>
      <w:marTop w:val="0"/>
      <w:marBottom w:val="0"/>
      <w:divBdr>
        <w:top w:val="none" w:sz="0" w:space="0" w:color="auto"/>
        <w:left w:val="none" w:sz="0" w:space="0" w:color="auto"/>
        <w:bottom w:val="none" w:sz="0" w:space="0" w:color="auto"/>
        <w:right w:val="none" w:sz="0" w:space="0" w:color="auto"/>
      </w:divBdr>
    </w:div>
    <w:div w:id="471947220">
      <w:bodyDiv w:val="1"/>
      <w:marLeft w:val="0"/>
      <w:marRight w:val="0"/>
      <w:marTop w:val="0"/>
      <w:marBottom w:val="0"/>
      <w:divBdr>
        <w:top w:val="none" w:sz="0" w:space="0" w:color="auto"/>
        <w:left w:val="none" w:sz="0" w:space="0" w:color="auto"/>
        <w:bottom w:val="none" w:sz="0" w:space="0" w:color="auto"/>
        <w:right w:val="none" w:sz="0" w:space="0" w:color="auto"/>
      </w:divBdr>
    </w:div>
    <w:div w:id="472059617">
      <w:bodyDiv w:val="1"/>
      <w:marLeft w:val="0"/>
      <w:marRight w:val="0"/>
      <w:marTop w:val="0"/>
      <w:marBottom w:val="0"/>
      <w:divBdr>
        <w:top w:val="none" w:sz="0" w:space="0" w:color="auto"/>
        <w:left w:val="none" w:sz="0" w:space="0" w:color="auto"/>
        <w:bottom w:val="none" w:sz="0" w:space="0" w:color="auto"/>
        <w:right w:val="none" w:sz="0" w:space="0" w:color="auto"/>
      </w:divBdr>
    </w:div>
    <w:div w:id="472795705">
      <w:bodyDiv w:val="1"/>
      <w:marLeft w:val="0"/>
      <w:marRight w:val="0"/>
      <w:marTop w:val="0"/>
      <w:marBottom w:val="0"/>
      <w:divBdr>
        <w:top w:val="none" w:sz="0" w:space="0" w:color="auto"/>
        <w:left w:val="none" w:sz="0" w:space="0" w:color="auto"/>
        <w:bottom w:val="none" w:sz="0" w:space="0" w:color="auto"/>
        <w:right w:val="none" w:sz="0" w:space="0" w:color="auto"/>
      </w:divBdr>
    </w:div>
    <w:div w:id="473329468">
      <w:bodyDiv w:val="1"/>
      <w:marLeft w:val="0"/>
      <w:marRight w:val="0"/>
      <w:marTop w:val="0"/>
      <w:marBottom w:val="0"/>
      <w:divBdr>
        <w:top w:val="none" w:sz="0" w:space="0" w:color="auto"/>
        <w:left w:val="none" w:sz="0" w:space="0" w:color="auto"/>
        <w:bottom w:val="none" w:sz="0" w:space="0" w:color="auto"/>
        <w:right w:val="none" w:sz="0" w:space="0" w:color="auto"/>
      </w:divBdr>
    </w:div>
    <w:div w:id="474416475">
      <w:bodyDiv w:val="1"/>
      <w:marLeft w:val="0"/>
      <w:marRight w:val="0"/>
      <w:marTop w:val="0"/>
      <w:marBottom w:val="0"/>
      <w:divBdr>
        <w:top w:val="none" w:sz="0" w:space="0" w:color="auto"/>
        <w:left w:val="none" w:sz="0" w:space="0" w:color="auto"/>
        <w:bottom w:val="none" w:sz="0" w:space="0" w:color="auto"/>
        <w:right w:val="none" w:sz="0" w:space="0" w:color="auto"/>
      </w:divBdr>
    </w:div>
    <w:div w:id="475689536">
      <w:bodyDiv w:val="1"/>
      <w:marLeft w:val="0"/>
      <w:marRight w:val="0"/>
      <w:marTop w:val="0"/>
      <w:marBottom w:val="0"/>
      <w:divBdr>
        <w:top w:val="none" w:sz="0" w:space="0" w:color="auto"/>
        <w:left w:val="none" w:sz="0" w:space="0" w:color="auto"/>
        <w:bottom w:val="none" w:sz="0" w:space="0" w:color="auto"/>
        <w:right w:val="none" w:sz="0" w:space="0" w:color="auto"/>
      </w:divBdr>
    </w:div>
    <w:div w:id="476386459">
      <w:bodyDiv w:val="1"/>
      <w:marLeft w:val="0"/>
      <w:marRight w:val="0"/>
      <w:marTop w:val="0"/>
      <w:marBottom w:val="0"/>
      <w:divBdr>
        <w:top w:val="none" w:sz="0" w:space="0" w:color="auto"/>
        <w:left w:val="none" w:sz="0" w:space="0" w:color="auto"/>
        <w:bottom w:val="none" w:sz="0" w:space="0" w:color="auto"/>
        <w:right w:val="none" w:sz="0" w:space="0" w:color="auto"/>
      </w:divBdr>
    </w:div>
    <w:div w:id="477652192">
      <w:bodyDiv w:val="1"/>
      <w:marLeft w:val="0"/>
      <w:marRight w:val="0"/>
      <w:marTop w:val="0"/>
      <w:marBottom w:val="0"/>
      <w:divBdr>
        <w:top w:val="none" w:sz="0" w:space="0" w:color="auto"/>
        <w:left w:val="none" w:sz="0" w:space="0" w:color="auto"/>
        <w:bottom w:val="none" w:sz="0" w:space="0" w:color="auto"/>
        <w:right w:val="none" w:sz="0" w:space="0" w:color="auto"/>
      </w:divBdr>
    </w:div>
    <w:div w:id="479421554">
      <w:bodyDiv w:val="1"/>
      <w:marLeft w:val="0"/>
      <w:marRight w:val="0"/>
      <w:marTop w:val="0"/>
      <w:marBottom w:val="0"/>
      <w:divBdr>
        <w:top w:val="none" w:sz="0" w:space="0" w:color="auto"/>
        <w:left w:val="none" w:sz="0" w:space="0" w:color="auto"/>
        <w:bottom w:val="none" w:sz="0" w:space="0" w:color="auto"/>
        <w:right w:val="none" w:sz="0" w:space="0" w:color="auto"/>
      </w:divBdr>
    </w:div>
    <w:div w:id="479494041">
      <w:bodyDiv w:val="1"/>
      <w:marLeft w:val="0"/>
      <w:marRight w:val="0"/>
      <w:marTop w:val="0"/>
      <w:marBottom w:val="0"/>
      <w:divBdr>
        <w:top w:val="none" w:sz="0" w:space="0" w:color="auto"/>
        <w:left w:val="none" w:sz="0" w:space="0" w:color="auto"/>
        <w:bottom w:val="none" w:sz="0" w:space="0" w:color="auto"/>
        <w:right w:val="none" w:sz="0" w:space="0" w:color="auto"/>
      </w:divBdr>
    </w:div>
    <w:div w:id="480468962">
      <w:bodyDiv w:val="1"/>
      <w:marLeft w:val="0"/>
      <w:marRight w:val="0"/>
      <w:marTop w:val="0"/>
      <w:marBottom w:val="0"/>
      <w:divBdr>
        <w:top w:val="none" w:sz="0" w:space="0" w:color="auto"/>
        <w:left w:val="none" w:sz="0" w:space="0" w:color="auto"/>
        <w:bottom w:val="none" w:sz="0" w:space="0" w:color="auto"/>
        <w:right w:val="none" w:sz="0" w:space="0" w:color="auto"/>
      </w:divBdr>
    </w:div>
    <w:div w:id="480540042">
      <w:bodyDiv w:val="1"/>
      <w:marLeft w:val="0"/>
      <w:marRight w:val="0"/>
      <w:marTop w:val="0"/>
      <w:marBottom w:val="0"/>
      <w:divBdr>
        <w:top w:val="none" w:sz="0" w:space="0" w:color="auto"/>
        <w:left w:val="none" w:sz="0" w:space="0" w:color="auto"/>
        <w:bottom w:val="none" w:sz="0" w:space="0" w:color="auto"/>
        <w:right w:val="none" w:sz="0" w:space="0" w:color="auto"/>
      </w:divBdr>
    </w:div>
    <w:div w:id="481239004">
      <w:bodyDiv w:val="1"/>
      <w:marLeft w:val="0"/>
      <w:marRight w:val="0"/>
      <w:marTop w:val="0"/>
      <w:marBottom w:val="0"/>
      <w:divBdr>
        <w:top w:val="none" w:sz="0" w:space="0" w:color="auto"/>
        <w:left w:val="none" w:sz="0" w:space="0" w:color="auto"/>
        <w:bottom w:val="none" w:sz="0" w:space="0" w:color="auto"/>
        <w:right w:val="none" w:sz="0" w:space="0" w:color="auto"/>
      </w:divBdr>
    </w:div>
    <w:div w:id="481968048">
      <w:bodyDiv w:val="1"/>
      <w:marLeft w:val="0"/>
      <w:marRight w:val="0"/>
      <w:marTop w:val="0"/>
      <w:marBottom w:val="0"/>
      <w:divBdr>
        <w:top w:val="none" w:sz="0" w:space="0" w:color="auto"/>
        <w:left w:val="none" w:sz="0" w:space="0" w:color="auto"/>
        <w:bottom w:val="none" w:sz="0" w:space="0" w:color="auto"/>
        <w:right w:val="none" w:sz="0" w:space="0" w:color="auto"/>
      </w:divBdr>
    </w:div>
    <w:div w:id="482619596">
      <w:bodyDiv w:val="1"/>
      <w:marLeft w:val="0"/>
      <w:marRight w:val="0"/>
      <w:marTop w:val="0"/>
      <w:marBottom w:val="0"/>
      <w:divBdr>
        <w:top w:val="none" w:sz="0" w:space="0" w:color="auto"/>
        <w:left w:val="none" w:sz="0" w:space="0" w:color="auto"/>
        <w:bottom w:val="none" w:sz="0" w:space="0" w:color="auto"/>
        <w:right w:val="none" w:sz="0" w:space="0" w:color="auto"/>
      </w:divBdr>
    </w:div>
    <w:div w:id="483160845">
      <w:bodyDiv w:val="1"/>
      <w:marLeft w:val="0"/>
      <w:marRight w:val="0"/>
      <w:marTop w:val="0"/>
      <w:marBottom w:val="0"/>
      <w:divBdr>
        <w:top w:val="none" w:sz="0" w:space="0" w:color="auto"/>
        <w:left w:val="none" w:sz="0" w:space="0" w:color="auto"/>
        <w:bottom w:val="none" w:sz="0" w:space="0" w:color="auto"/>
        <w:right w:val="none" w:sz="0" w:space="0" w:color="auto"/>
      </w:divBdr>
    </w:div>
    <w:div w:id="483619757">
      <w:bodyDiv w:val="1"/>
      <w:marLeft w:val="0"/>
      <w:marRight w:val="0"/>
      <w:marTop w:val="0"/>
      <w:marBottom w:val="0"/>
      <w:divBdr>
        <w:top w:val="none" w:sz="0" w:space="0" w:color="auto"/>
        <w:left w:val="none" w:sz="0" w:space="0" w:color="auto"/>
        <w:bottom w:val="none" w:sz="0" w:space="0" w:color="auto"/>
        <w:right w:val="none" w:sz="0" w:space="0" w:color="auto"/>
      </w:divBdr>
    </w:div>
    <w:div w:id="484472208">
      <w:bodyDiv w:val="1"/>
      <w:marLeft w:val="0"/>
      <w:marRight w:val="0"/>
      <w:marTop w:val="0"/>
      <w:marBottom w:val="0"/>
      <w:divBdr>
        <w:top w:val="none" w:sz="0" w:space="0" w:color="auto"/>
        <w:left w:val="none" w:sz="0" w:space="0" w:color="auto"/>
        <w:bottom w:val="none" w:sz="0" w:space="0" w:color="auto"/>
        <w:right w:val="none" w:sz="0" w:space="0" w:color="auto"/>
      </w:divBdr>
    </w:div>
    <w:div w:id="485050177">
      <w:bodyDiv w:val="1"/>
      <w:marLeft w:val="0"/>
      <w:marRight w:val="0"/>
      <w:marTop w:val="0"/>
      <w:marBottom w:val="0"/>
      <w:divBdr>
        <w:top w:val="none" w:sz="0" w:space="0" w:color="auto"/>
        <w:left w:val="none" w:sz="0" w:space="0" w:color="auto"/>
        <w:bottom w:val="none" w:sz="0" w:space="0" w:color="auto"/>
        <w:right w:val="none" w:sz="0" w:space="0" w:color="auto"/>
      </w:divBdr>
    </w:div>
    <w:div w:id="485127755">
      <w:bodyDiv w:val="1"/>
      <w:marLeft w:val="0"/>
      <w:marRight w:val="0"/>
      <w:marTop w:val="0"/>
      <w:marBottom w:val="0"/>
      <w:divBdr>
        <w:top w:val="none" w:sz="0" w:space="0" w:color="auto"/>
        <w:left w:val="none" w:sz="0" w:space="0" w:color="auto"/>
        <w:bottom w:val="none" w:sz="0" w:space="0" w:color="auto"/>
        <w:right w:val="none" w:sz="0" w:space="0" w:color="auto"/>
      </w:divBdr>
    </w:div>
    <w:div w:id="486552303">
      <w:bodyDiv w:val="1"/>
      <w:marLeft w:val="0"/>
      <w:marRight w:val="0"/>
      <w:marTop w:val="0"/>
      <w:marBottom w:val="0"/>
      <w:divBdr>
        <w:top w:val="none" w:sz="0" w:space="0" w:color="auto"/>
        <w:left w:val="none" w:sz="0" w:space="0" w:color="auto"/>
        <w:bottom w:val="none" w:sz="0" w:space="0" w:color="auto"/>
        <w:right w:val="none" w:sz="0" w:space="0" w:color="auto"/>
      </w:divBdr>
    </w:div>
    <w:div w:id="487021080">
      <w:bodyDiv w:val="1"/>
      <w:marLeft w:val="0"/>
      <w:marRight w:val="0"/>
      <w:marTop w:val="0"/>
      <w:marBottom w:val="0"/>
      <w:divBdr>
        <w:top w:val="none" w:sz="0" w:space="0" w:color="auto"/>
        <w:left w:val="none" w:sz="0" w:space="0" w:color="auto"/>
        <w:bottom w:val="none" w:sz="0" w:space="0" w:color="auto"/>
        <w:right w:val="none" w:sz="0" w:space="0" w:color="auto"/>
      </w:divBdr>
    </w:div>
    <w:div w:id="487095101">
      <w:bodyDiv w:val="1"/>
      <w:marLeft w:val="0"/>
      <w:marRight w:val="0"/>
      <w:marTop w:val="0"/>
      <w:marBottom w:val="0"/>
      <w:divBdr>
        <w:top w:val="none" w:sz="0" w:space="0" w:color="auto"/>
        <w:left w:val="none" w:sz="0" w:space="0" w:color="auto"/>
        <w:bottom w:val="none" w:sz="0" w:space="0" w:color="auto"/>
        <w:right w:val="none" w:sz="0" w:space="0" w:color="auto"/>
      </w:divBdr>
    </w:div>
    <w:div w:id="487332487">
      <w:bodyDiv w:val="1"/>
      <w:marLeft w:val="0"/>
      <w:marRight w:val="0"/>
      <w:marTop w:val="0"/>
      <w:marBottom w:val="0"/>
      <w:divBdr>
        <w:top w:val="none" w:sz="0" w:space="0" w:color="auto"/>
        <w:left w:val="none" w:sz="0" w:space="0" w:color="auto"/>
        <w:bottom w:val="none" w:sz="0" w:space="0" w:color="auto"/>
        <w:right w:val="none" w:sz="0" w:space="0" w:color="auto"/>
      </w:divBdr>
    </w:div>
    <w:div w:id="488716965">
      <w:bodyDiv w:val="1"/>
      <w:marLeft w:val="0"/>
      <w:marRight w:val="0"/>
      <w:marTop w:val="0"/>
      <w:marBottom w:val="0"/>
      <w:divBdr>
        <w:top w:val="none" w:sz="0" w:space="0" w:color="auto"/>
        <w:left w:val="none" w:sz="0" w:space="0" w:color="auto"/>
        <w:bottom w:val="none" w:sz="0" w:space="0" w:color="auto"/>
        <w:right w:val="none" w:sz="0" w:space="0" w:color="auto"/>
      </w:divBdr>
    </w:div>
    <w:div w:id="488790240">
      <w:bodyDiv w:val="1"/>
      <w:marLeft w:val="0"/>
      <w:marRight w:val="0"/>
      <w:marTop w:val="0"/>
      <w:marBottom w:val="0"/>
      <w:divBdr>
        <w:top w:val="none" w:sz="0" w:space="0" w:color="auto"/>
        <w:left w:val="none" w:sz="0" w:space="0" w:color="auto"/>
        <w:bottom w:val="none" w:sz="0" w:space="0" w:color="auto"/>
        <w:right w:val="none" w:sz="0" w:space="0" w:color="auto"/>
      </w:divBdr>
    </w:div>
    <w:div w:id="489905660">
      <w:bodyDiv w:val="1"/>
      <w:marLeft w:val="0"/>
      <w:marRight w:val="0"/>
      <w:marTop w:val="0"/>
      <w:marBottom w:val="0"/>
      <w:divBdr>
        <w:top w:val="none" w:sz="0" w:space="0" w:color="auto"/>
        <w:left w:val="none" w:sz="0" w:space="0" w:color="auto"/>
        <w:bottom w:val="none" w:sz="0" w:space="0" w:color="auto"/>
        <w:right w:val="none" w:sz="0" w:space="0" w:color="auto"/>
      </w:divBdr>
    </w:div>
    <w:div w:id="490681746">
      <w:bodyDiv w:val="1"/>
      <w:marLeft w:val="0"/>
      <w:marRight w:val="0"/>
      <w:marTop w:val="0"/>
      <w:marBottom w:val="0"/>
      <w:divBdr>
        <w:top w:val="none" w:sz="0" w:space="0" w:color="auto"/>
        <w:left w:val="none" w:sz="0" w:space="0" w:color="auto"/>
        <w:bottom w:val="none" w:sz="0" w:space="0" w:color="auto"/>
        <w:right w:val="none" w:sz="0" w:space="0" w:color="auto"/>
      </w:divBdr>
    </w:div>
    <w:div w:id="490751012">
      <w:bodyDiv w:val="1"/>
      <w:marLeft w:val="0"/>
      <w:marRight w:val="0"/>
      <w:marTop w:val="0"/>
      <w:marBottom w:val="0"/>
      <w:divBdr>
        <w:top w:val="none" w:sz="0" w:space="0" w:color="auto"/>
        <w:left w:val="none" w:sz="0" w:space="0" w:color="auto"/>
        <w:bottom w:val="none" w:sz="0" w:space="0" w:color="auto"/>
        <w:right w:val="none" w:sz="0" w:space="0" w:color="auto"/>
      </w:divBdr>
    </w:div>
    <w:div w:id="490947860">
      <w:bodyDiv w:val="1"/>
      <w:marLeft w:val="0"/>
      <w:marRight w:val="0"/>
      <w:marTop w:val="0"/>
      <w:marBottom w:val="0"/>
      <w:divBdr>
        <w:top w:val="none" w:sz="0" w:space="0" w:color="auto"/>
        <w:left w:val="none" w:sz="0" w:space="0" w:color="auto"/>
        <w:bottom w:val="none" w:sz="0" w:space="0" w:color="auto"/>
        <w:right w:val="none" w:sz="0" w:space="0" w:color="auto"/>
      </w:divBdr>
    </w:div>
    <w:div w:id="491215138">
      <w:bodyDiv w:val="1"/>
      <w:marLeft w:val="0"/>
      <w:marRight w:val="0"/>
      <w:marTop w:val="0"/>
      <w:marBottom w:val="0"/>
      <w:divBdr>
        <w:top w:val="none" w:sz="0" w:space="0" w:color="auto"/>
        <w:left w:val="none" w:sz="0" w:space="0" w:color="auto"/>
        <w:bottom w:val="none" w:sz="0" w:space="0" w:color="auto"/>
        <w:right w:val="none" w:sz="0" w:space="0" w:color="auto"/>
      </w:divBdr>
    </w:div>
    <w:div w:id="492260850">
      <w:bodyDiv w:val="1"/>
      <w:marLeft w:val="0"/>
      <w:marRight w:val="0"/>
      <w:marTop w:val="0"/>
      <w:marBottom w:val="0"/>
      <w:divBdr>
        <w:top w:val="none" w:sz="0" w:space="0" w:color="auto"/>
        <w:left w:val="none" w:sz="0" w:space="0" w:color="auto"/>
        <w:bottom w:val="none" w:sz="0" w:space="0" w:color="auto"/>
        <w:right w:val="none" w:sz="0" w:space="0" w:color="auto"/>
      </w:divBdr>
    </w:div>
    <w:div w:id="492380112">
      <w:bodyDiv w:val="1"/>
      <w:marLeft w:val="0"/>
      <w:marRight w:val="0"/>
      <w:marTop w:val="0"/>
      <w:marBottom w:val="0"/>
      <w:divBdr>
        <w:top w:val="none" w:sz="0" w:space="0" w:color="auto"/>
        <w:left w:val="none" w:sz="0" w:space="0" w:color="auto"/>
        <w:bottom w:val="none" w:sz="0" w:space="0" w:color="auto"/>
        <w:right w:val="none" w:sz="0" w:space="0" w:color="auto"/>
      </w:divBdr>
    </w:div>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495418569">
      <w:bodyDiv w:val="1"/>
      <w:marLeft w:val="0"/>
      <w:marRight w:val="0"/>
      <w:marTop w:val="0"/>
      <w:marBottom w:val="0"/>
      <w:divBdr>
        <w:top w:val="none" w:sz="0" w:space="0" w:color="auto"/>
        <w:left w:val="none" w:sz="0" w:space="0" w:color="auto"/>
        <w:bottom w:val="none" w:sz="0" w:space="0" w:color="auto"/>
        <w:right w:val="none" w:sz="0" w:space="0" w:color="auto"/>
      </w:divBdr>
    </w:div>
    <w:div w:id="495802423">
      <w:bodyDiv w:val="1"/>
      <w:marLeft w:val="0"/>
      <w:marRight w:val="0"/>
      <w:marTop w:val="0"/>
      <w:marBottom w:val="0"/>
      <w:divBdr>
        <w:top w:val="none" w:sz="0" w:space="0" w:color="auto"/>
        <w:left w:val="none" w:sz="0" w:space="0" w:color="auto"/>
        <w:bottom w:val="none" w:sz="0" w:space="0" w:color="auto"/>
        <w:right w:val="none" w:sz="0" w:space="0" w:color="auto"/>
      </w:divBdr>
    </w:div>
    <w:div w:id="496267058">
      <w:bodyDiv w:val="1"/>
      <w:marLeft w:val="0"/>
      <w:marRight w:val="0"/>
      <w:marTop w:val="0"/>
      <w:marBottom w:val="0"/>
      <w:divBdr>
        <w:top w:val="none" w:sz="0" w:space="0" w:color="auto"/>
        <w:left w:val="none" w:sz="0" w:space="0" w:color="auto"/>
        <w:bottom w:val="none" w:sz="0" w:space="0" w:color="auto"/>
        <w:right w:val="none" w:sz="0" w:space="0" w:color="auto"/>
      </w:divBdr>
    </w:div>
    <w:div w:id="496581026">
      <w:bodyDiv w:val="1"/>
      <w:marLeft w:val="0"/>
      <w:marRight w:val="0"/>
      <w:marTop w:val="0"/>
      <w:marBottom w:val="0"/>
      <w:divBdr>
        <w:top w:val="none" w:sz="0" w:space="0" w:color="auto"/>
        <w:left w:val="none" w:sz="0" w:space="0" w:color="auto"/>
        <w:bottom w:val="none" w:sz="0" w:space="0" w:color="auto"/>
        <w:right w:val="none" w:sz="0" w:space="0" w:color="auto"/>
      </w:divBdr>
    </w:div>
    <w:div w:id="497113498">
      <w:bodyDiv w:val="1"/>
      <w:marLeft w:val="0"/>
      <w:marRight w:val="0"/>
      <w:marTop w:val="0"/>
      <w:marBottom w:val="0"/>
      <w:divBdr>
        <w:top w:val="none" w:sz="0" w:space="0" w:color="auto"/>
        <w:left w:val="none" w:sz="0" w:space="0" w:color="auto"/>
        <w:bottom w:val="none" w:sz="0" w:space="0" w:color="auto"/>
        <w:right w:val="none" w:sz="0" w:space="0" w:color="auto"/>
      </w:divBdr>
    </w:div>
    <w:div w:id="497430049">
      <w:bodyDiv w:val="1"/>
      <w:marLeft w:val="0"/>
      <w:marRight w:val="0"/>
      <w:marTop w:val="0"/>
      <w:marBottom w:val="0"/>
      <w:divBdr>
        <w:top w:val="none" w:sz="0" w:space="0" w:color="auto"/>
        <w:left w:val="none" w:sz="0" w:space="0" w:color="auto"/>
        <w:bottom w:val="none" w:sz="0" w:space="0" w:color="auto"/>
        <w:right w:val="none" w:sz="0" w:space="0" w:color="auto"/>
      </w:divBdr>
    </w:div>
    <w:div w:id="498156035">
      <w:bodyDiv w:val="1"/>
      <w:marLeft w:val="0"/>
      <w:marRight w:val="0"/>
      <w:marTop w:val="0"/>
      <w:marBottom w:val="0"/>
      <w:divBdr>
        <w:top w:val="none" w:sz="0" w:space="0" w:color="auto"/>
        <w:left w:val="none" w:sz="0" w:space="0" w:color="auto"/>
        <w:bottom w:val="none" w:sz="0" w:space="0" w:color="auto"/>
        <w:right w:val="none" w:sz="0" w:space="0" w:color="auto"/>
      </w:divBdr>
    </w:div>
    <w:div w:id="498428603">
      <w:bodyDiv w:val="1"/>
      <w:marLeft w:val="0"/>
      <w:marRight w:val="0"/>
      <w:marTop w:val="0"/>
      <w:marBottom w:val="0"/>
      <w:divBdr>
        <w:top w:val="none" w:sz="0" w:space="0" w:color="auto"/>
        <w:left w:val="none" w:sz="0" w:space="0" w:color="auto"/>
        <w:bottom w:val="none" w:sz="0" w:space="0" w:color="auto"/>
        <w:right w:val="none" w:sz="0" w:space="0" w:color="auto"/>
      </w:divBdr>
    </w:div>
    <w:div w:id="500390749">
      <w:bodyDiv w:val="1"/>
      <w:marLeft w:val="0"/>
      <w:marRight w:val="0"/>
      <w:marTop w:val="0"/>
      <w:marBottom w:val="0"/>
      <w:divBdr>
        <w:top w:val="none" w:sz="0" w:space="0" w:color="auto"/>
        <w:left w:val="none" w:sz="0" w:space="0" w:color="auto"/>
        <w:bottom w:val="none" w:sz="0" w:space="0" w:color="auto"/>
        <w:right w:val="none" w:sz="0" w:space="0" w:color="auto"/>
      </w:divBdr>
    </w:div>
    <w:div w:id="500781313">
      <w:bodyDiv w:val="1"/>
      <w:marLeft w:val="0"/>
      <w:marRight w:val="0"/>
      <w:marTop w:val="0"/>
      <w:marBottom w:val="0"/>
      <w:divBdr>
        <w:top w:val="none" w:sz="0" w:space="0" w:color="auto"/>
        <w:left w:val="none" w:sz="0" w:space="0" w:color="auto"/>
        <w:bottom w:val="none" w:sz="0" w:space="0" w:color="auto"/>
        <w:right w:val="none" w:sz="0" w:space="0" w:color="auto"/>
      </w:divBdr>
    </w:div>
    <w:div w:id="501316047">
      <w:bodyDiv w:val="1"/>
      <w:marLeft w:val="0"/>
      <w:marRight w:val="0"/>
      <w:marTop w:val="0"/>
      <w:marBottom w:val="0"/>
      <w:divBdr>
        <w:top w:val="none" w:sz="0" w:space="0" w:color="auto"/>
        <w:left w:val="none" w:sz="0" w:space="0" w:color="auto"/>
        <w:bottom w:val="none" w:sz="0" w:space="0" w:color="auto"/>
        <w:right w:val="none" w:sz="0" w:space="0" w:color="auto"/>
      </w:divBdr>
    </w:div>
    <w:div w:id="504169283">
      <w:bodyDiv w:val="1"/>
      <w:marLeft w:val="0"/>
      <w:marRight w:val="0"/>
      <w:marTop w:val="0"/>
      <w:marBottom w:val="0"/>
      <w:divBdr>
        <w:top w:val="none" w:sz="0" w:space="0" w:color="auto"/>
        <w:left w:val="none" w:sz="0" w:space="0" w:color="auto"/>
        <w:bottom w:val="none" w:sz="0" w:space="0" w:color="auto"/>
        <w:right w:val="none" w:sz="0" w:space="0" w:color="auto"/>
      </w:divBdr>
    </w:div>
    <w:div w:id="504713115">
      <w:bodyDiv w:val="1"/>
      <w:marLeft w:val="0"/>
      <w:marRight w:val="0"/>
      <w:marTop w:val="0"/>
      <w:marBottom w:val="0"/>
      <w:divBdr>
        <w:top w:val="none" w:sz="0" w:space="0" w:color="auto"/>
        <w:left w:val="none" w:sz="0" w:space="0" w:color="auto"/>
        <w:bottom w:val="none" w:sz="0" w:space="0" w:color="auto"/>
        <w:right w:val="none" w:sz="0" w:space="0" w:color="auto"/>
      </w:divBdr>
    </w:div>
    <w:div w:id="507596929">
      <w:bodyDiv w:val="1"/>
      <w:marLeft w:val="0"/>
      <w:marRight w:val="0"/>
      <w:marTop w:val="0"/>
      <w:marBottom w:val="0"/>
      <w:divBdr>
        <w:top w:val="none" w:sz="0" w:space="0" w:color="auto"/>
        <w:left w:val="none" w:sz="0" w:space="0" w:color="auto"/>
        <w:bottom w:val="none" w:sz="0" w:space="0" w:color="auto"/>
        <w:right w:val="none" w:sz="0" w:space="0" w:color="auto"/>
      </w:divBdr>
    </w:div>
    <w:div w:id="508102328">
      <w:bodyDiv w:val="1"/>
      <w:marLeft w:val="0"/>
      <w:marRight w:val="0"/>
      <w:marTop w:val="0"/>
      <w:marBottom w:val="0"/>
      <w:divBdr>
        <w:top w:val="none" w:sz="0" w:space="0" w:color="auto"/>
        <w:left w:val="none" w:sz="0" w:space="0" w:color="auto"/>
        <w:bottom w:val="none" w:sz="0" w:space="0" w:color="auto"/>
        <w:right w:val="none" w:sz="0" w:space="0" w:color="auto"/>
      </w:divBdr>
    </w:div>
    <w:div w:id="510723757">
      <w:bodyDiv w:val="1"/>
      <w:marLeft w:val="0"/>
      <w:marRight w:val="0"/>
      <w:marTop w:val="0"/>
      <w:marBottom w:val="0"/>
      <w:divBdr>
        <w:top w:val="none" w:sz="0" w:space="0" w:color="auto"/>
        <w:left w:val="none" w:sz="0" w:space="0" w:color="auto"/>
        <w:bottom w:val="none" w:sz="0" w:space="0" w:color="auto"/>
        <w:right w:val="none" w:sz="0" w:space="0" w:color="auto"/>
      </w:divBdr>
    </w:div>
    <w:div w:id="515465691">
      <w:bodyDiv w:val="1"/>
      <w:marLeft w:val="0"/>
      <w:marRight w:val="0"/>
      <w:marTop w:val="0"/>
      <w:marBottom w:val="0"/>
      <w:divBdr>
        <w:top w:val="none" w:sz="0" w:space="0" w:color="auto"/>
        <w:left w:val="none" w:sz="0" w:space="0" w:color="auto"/>
        <w:bottom w:val="none" w:sz="0" w:space="0" w:color="auto"/>
        <w:right w:val="none" w:sz="0" w:space="0" w:color="auto"/>
      </w:divBdr>
    </w:div>
    <w:div w:id="515923749">
      <w:bodyDiv w:val="1"/>
      <w:marLeft w:val="0"/>
      <w:marRight w:val="0"/>
      <w:marTop w:val="0"/>
      <w:marBottom w:val="0"/>
      <w:divBdr>
        <w:top w:val="none" w:sz="0" w:space="0" w:color="auto"/>
        <w:left w:val="none" w:sz="0" w:space="0" w:color="auto"/>
        <w:bottom w:val="none" w:sz="0" w:space="0" w:color="auto"/>
        <w:right w:val="none" w:sz="0" w:space="0" w:color="auto"/>
      </w:divBdr>
    </w:div>
    <w:div w:id="517817876">
      <w:bodyDiv w:val="1"/>
      <w:marLeft w:val="0"/>
      <w:marRight w:val="0"/>
      <w:marTop w:val="0"/>
      <w:marBottom w:val="0"/>
      <w:divBdr>
        <w:top w:val="none" w:sz="0" w:space="0" w:color="auto"/>
        <w:left w:val="none" w:sz="0" w:space="0" w:color="auto"/>
        <w:bottom w:val="none" w:sz="0" w:space="0" w:color="auto"/>
        <w:right w:val="none" w:sz="0" w:space="0" w:color="auto"/>
      </w:divBdr>
    </w:div>
    <w:div w:id="518012420">
      <w:bodyDiv w:val="1"/>
      <w:marLeft w:val="0"/>
      <w:marRight w:val="0"/>
      <w:marTop w:val="0"/>
      <w:marBottom w:val="0"/>
      <w:divBdr>
        <w:top w:val="none" w:sz="0" w:space="0" w:color="auto"/>
        <w:left w:val="none" w:sz="0" w:space="0" w:color="auto"/>
        <w:bottom w:val="none" w:sz="0" w:space="0" w:color="auto"/>
        <w:right w:val="none" w:sz="0" w:space="0" w:color="auto"/>
      </w:divBdr>
    </w:div>
    <w:div w:id="518355952">
      <w:bodyDiv w:val="1"/>
      <w:marLeft w:val="0"/>
      <w:marRight w:val="0"/>
      <w:marTop w:val="0"/>
      <w:marBottom w:val="0"/>
      <w:divBdr>
        <w:top w:val="none" w:sz="0" w:space="0" w:color="auto"/>
        <w:left w:val="none" w:sz="0" w:space="0" w:color="auto"/>
        <w:bottom w:val="none" w:sz="0" w:space="0" w:color="auto"/>
        <w:right w:val="none" w:sz="0" w:space="0" w:color="auto"/>
      </w:divBdr>
    </w:div>
    <w:div w:id="518936532">
      <w:bodyDiv w:val="1"/>
      <w:marLeft w:val="0"/>
      <w:marRight w:val="0"/>
      <w:marTop w:val="0"/>
      <w:marBottom w:val="0"/>
      <w:divBdr>
        <w:top w:val="none" w:sz="0" w:space="0" w:color="auto"/>
        <w:left w:val="none" w:sz="0" w:space="0" w:color="auto"/>
        <w:bottom w:val="none" w:sz="0" w:space="0" w:color="auto"/>
        <w:right w:val="none" w:sz="0" w:space="0" w:color="auto"/>
      </w:divBdr>
    </w:div>
    <w:div w:id="519852661">
      <w:bodyDiv w:val="1"/>
      <w:marLeft w:val="0"/>
      <w:marRight w:val="0"/>
      <w:marTop w:val="0"/>
      <w:marBottom w:val="0"/>
      <w:divBdr>
        <w:top w:val="none" w:sz="0" w:space="0" w:color="auto"/>
        <w:left w:val="none" w:sz="0" w:space="0" w:color="auto"/>
        <w:bottom w:val="none" w:sz="0" w:space="0" w:color="auto"/>
        <w:right w:val="none" w:sz="0" w:space="0" w:color="auto"/>
      </w:divBdr>
    </w:div>
    <w:div w:id="520515586">
      <w:bodyDiv w:val="1"/>
      <w:marLeft w:val="0"/>
      <w:marRight w:val="0"/>
      <w:marTop w:val="0"/>
      <w:marBottom w:val="0"/>
      <w:divBdr>
        <w:top w:val="none" w:sz="0" w:space="0" w:color="auto"/>
        <w:left w:val="none" w:sz="0" w:space="0" w:color="auto"/>
        <w:bottom w:val="none" w:sz="0" w:space="0" w:color="auto"/>
        <w:right w:val="none" w:sz="0" w:space="0" w:color="auto"/>
      </w:divBdr>
    </w:div>
    <w:div w:id="521938874">
      <w:bodyDiv w:val="1"/>
      <w:marLeft w:val="0"/>
      <w:marRight w:val="0"/>
      <w:marTop w:val="0"/>
      <w:marBottom w:val="0"/>
      <w:divBdr>
        <w:top w:val="none" w:sz="0" w:space="0" w:color="auto"/>
        <w:left w:val="none" w:sz="0" w:space="0" w:color="auto"/>
        <w:bottom w:val="none" w:sz="0" w:space="0" w:color="auto"/>
        <w:right w:val="none" w:sz="0" w:space="0" w:color="auto"/>
      </w:divBdr>
    </w:div>
    <w:div w:id="522596364">
      <w:bodyDiv w:val="1"/>
      <w:marLeft w:val="0"/>
      <w:marRight w:val="0"/>
      <w:marTop w:val="0"/>
      <w:marBottom w:val="0"/>
      <w:divBdr>
        <w:top w:val="none" w:sz="0" w:space="0" w:color="auto"/>
        <w:left w:val="none" w:sz="0" w:space="0" w:color="auto"/>
        <w:bottom w:val="none" w:sz="0" w:space="0" w:color="auto"/>
        <w:right w:val="none" w:sz="0" w:space="0" w:color="auto"/>
      </w:divBdr>
    </w:div>
    <w:div w:id="527721246">
      <w:bodyDiv w:val="1"/>
      <w:marLeft w:val="0"/>
      <w:marRight w:val="0"/>
      <w:marTop w:val="0"/>
      <w:marBottom w:val="0"/>
      <w:divBdr>
        <w:top w:val="none" w:sz="0" w:space="0" w:color="auto"/>
        <w:left w:val="none" w:sz="0" w:space="0" w:color="auto"/>
        <w:bottom w:val="none" w:sz="0" w:space="0" w:color="auto"/>
        <w:right w:val="none" w:sz="0" w:space="0" w:color="auto"/>
      </w:divBdr>
    </w:div>
    <w:div w:id="528297524">
      <w:bodyDiv w:val="1"/>
      <w:marLeft w:val="0"/>
      <w:marRight w:val="0"/>
      <w:marTop w:val="0"/>
      <w:marBottom w:val="0"/>
      <w:divBdr>
        <w:top w:val="none" w:sz="0" w:space="0" w:color="auto"/>
        <w:left w:val="none" w:sz="0" w:space="0" w:color="auto"/>
        <w:bottom w:val="none" w:sz="0" w:space="0" w:color="auto"/>
        <w:right w:val="none" w:sz="0" w:space="0" w:color="auto"/>
      </w:divBdr>
    </w:div>
    <w:div w:id="528567301">
      <w:bodyDiv w:val="1"/>
      <w:marLeft w:val="0"/>
      <w:marRight w:val="0"/>
      <w:marTop w:val="0"/>
      <w:marBottom w:val="0"/>
      <w:divBdr>
        <w:top w:val="none" w:sz="0" w:space="0" w:color="auto"/>
        <w:left w:val="none" w:sz="0" w:space="0" w:color="auto"/>
        <w:bottom w:val="none" w:sz="0" w:space="0" w:color="auto"/>
        <w:right w:val="none" w:sz="0" w:space="0" w:color="auto"/>
      </w:divBdr>
    </w:div>
    <w:div w:id="531461238">
      <w:bodyDiv w:val="1"/>
      <w:marLeft w:val="0"/>
      <w:marRight w:val="0"/>
      <w:marTop w:val="0"/>
      <w:marBottom w:val="0"/>
      <w:divBdr>
        <w:top w:val="none" w:sz="0" w:space="0" w:color="auto"/>
        <w:left w:val="none" w:sz="0" w:space="0" w:color="auto"/>
        <w:bottom w:val="none" w:sz="0" w:space="0" w:color="auto"/>
        <w:right w:val="none" w:sz="0" w:space="0" w:color="auto"/>
      </w:divBdr>
    </w:div>
    <w:div w:id="531764509">
      <w:bodyDiv w:val="1"/>
      <w:marLeft w:val="0"/>
      <w:marRight w:val="0"/>
      <w:marTop w:val="0"/>
      <w:marBottom w:val="0"/>
      <w:divBdr>
        <w:top w:val="none" w:sz="0" w:space="0" w:color="auto"/>
        <w:left w:val="none" w:sz="0" w:space="0" w:color="auto"/>
        <w:bottom w:val="none" w:sz="0" w:space="0" w:color="auto"/>
        <w:right w:val="none" w:sz="0" w:space="0" w:color="auto"/>
      </w:divBdr>
    </w:div>
    <w:div w:id="532809194">
      <w:bodyDiv w:val="1"/>
      <w:marLeft w:val="0"/>
      <w:marRight w:val="0"/>
      <w:marTop w:val="0"/>
      <w:marBottom w:val="0"/>
      <w:divBdr>
        <w:top w:val="none" w:sz="0" w:space="0" w:color="auto"/>
        <w:left w:val="none" w:sz="0" w:space="0" w:color="auto"/>
        <w:bottom w:val="none" w:sz="0" w:space="0" w:color="auto"/>
        <w:right w:val="none" w:sz="0" w:space="0" w:color="auto"/>
      </w:divBdr>
    </w:div>
    <w:div w:id="533159538">
      <w:bodyDiv w:val="1"/>
      <w:marLeft w:val="0"/>
      <w:marRight w:val="0"/>
      <w:marTop w:val="0"/>
      <w:marBottom w:val="0"/>
      <w:divBdr>
        <w:top w:val="none" w:sz="0" w:space="0" w:color="auto"/>
        <w:left w:val="none" w:sz="0" w:space="0" w:color="auto"/>
        <w:bottom w:val="none" w:sz="0" w:space="0" w:color="auto"/>
        <w:right w:val="none" w:sz="0" w:space="0" w:color="auto"/>
      </w:divBdr>
    </w:div>
    <w:div w:id="533929093">
      <w:bodyDiv w:val="1"/>
      <w:marLeft w:val="0"/>
      <w:marRight w:val="0"/>
      <w:marTop w:val="0"/>
      <w:marBottom w:val="0"/>
      <w:divBdr>
        <w:top w:val="none" w:sz="0" w:space="0" w:color="auto"/>
        <w:left w:val="none" w:sz="0" w:space="0" w:color="auto"/>
        <w:bottom w:val="none" w:sz="0" w:space="0" w:color="auto"/>
        <w:right w:val="none" w:sz="0" w:space="0" w:color="auto"/>
      </w:divBdr>
    </w:div>
    <w:div w:id="534002731">
      <w:bodyDiv w:val="1"/>
      <w:marLeft w:val="0"/>
      <w:marRight w:val="0"/>
      <w:marTop w:val="0"/>
      <w:marBottom w:val="0"/>
      <w:divBdr>
        <w:top w:val="none" w:sz="0" w:space="0" w:color="auto"/>
        <w:left w:val="none" w:sz="0" w:space="0" w:color="auto"/>
        <w:bottom w:val="none" w:sz="0" w:space="0" w:color="auto"/>
        <w:right w:val="none" w:sz="0" w:space="0" w:color="auto"/>
      </w:divBdr>
    </w:div>
    <w:div w:id="535584009">
      <w:bodyDiv w:val="1"/>
      <w:marLeft w:val="0"/>
      <w:marRight w:val="0"/>
      <w:marTop w:val="0"/>
      <w:marBottom w:val="0"/>
      <w:divBdr>
        <w:top w:val="none" w:sz="0" w:space="0" w:color="auto"/>
        <w:left w:val="none" w:sz="0" w:space="0" w:color="auto"/>
        <w:bottom w:val="none" w:sz="0" w:space="0" w:color="auto"/>
        <w:right w:val="none" w:sz="0" w:space="0" w:color="auto"/>
      </w:divBdr>
    </w:div>
    <w:div w:id="535971843">
      <w:bodyDiv w:val="1"/>
      <w:marLeft w:val="0"/>
      <w:marRight w:val="0"/>
      <w:marTop w:val="0"/>
      <w:marBottom w:val="0"/>
      <w:divBdr>
        <w:top w:val="none" w:sz="0" w:space="0" w:color="auto"/>
        <w:left w:val="none" w:sz="0" w:space="0" w:color="auto"/>
        <w:bottom w:val="none" w:sz="0" w:space="0" w:color="auto"/>
        <w:right w:val="none" w:sz="0" w:space="0" w:color="auto"/>
      </w:divBdr>
    </w:div>
    <w:div w:id="536165570">
      <w:bodyDiv w:val="1"/>
      <w:marLeft w:val="0"/>
      <w:marRight w:val="0"/>
      <w:marTop w:val="0"/>
      <w:marBottom w:val="0"/>
      <w:divBdr>
        <w:top w:val="none" w:sz="0" w:space="0" w:color="auto"/>
        <w:left w:val="none" w:sz="0" w:space="0" w:color="auto"/>
        <w:bottom w:val="none" w:sz="0" w:space="0" w:color="auto"/>
        <w:right w:val="none" w:sz="0" w:space="0" w:color="auto"/>
      </w:divBdr>
    </w:div>
    <w:div w:id="536552942">
      <w:bodyDiv w:val="1"/>
      <w:marLeft w:val="0"/>
      <w:marRight w:val="0"/>
      <w:marTop w:val="0"/>
      <w:marBottom w:val="0"/>
      <w:divBdr>
        <w:top w:val="none" w:sz="0" w:space="0" w:color="auto"/>
        <w:left w:val="none" w:sz="0" w:space="0" w:color="auto"/>
        <w:bottom w:val="none" w:sz="0" w:space="0" w:color="auto"/>
        <w:right w:val="none" w:sz="0" w:space="0" w:color="auto"/>
      </w:divBdr>
    </w:div>
    <w:div w:id="537159275">
      <w:bodyDiv w:val="1"/>
      <w:marLeft w:val="0"/>
      <w:marRight w:val="0"/>
      <w:marTop w:val="0"/>
      <w:marBottom w:val="0"/>
      <w:divBdr>
        <w:top w:val="none" w:sz="0" w:space="0" w:color="auto"/>
        <w:left w:val="none" w:sz="0" w:space="0" w:color="auto"/>
        <w:bottom w:val="none" w:sz="0" w:space="0" w:color="auto"/>
        <w:right w:val="none" w:sz="0" w:space="0" w:color="auto"/>
      </w:divBdr>
    </w:div>
    <w:div w:id="537744240">
      <w:bodyDiv w:val="1"/>
      <w:marLeft w:val="0"/>
      <w:marRight w:val="0"/>
      <w:marTop w:val="0"/>
      <w:marBottom w:val="0"/>
      <w:divBdr>
        <w:top w:val="none" w:sz="0" w:space="0" w:color="auto"/>
        <w:left w:val="none" w:sz="0" w:space="0" w:color="auto"/>
        <w:bottom w:val="none" w:sz="0" w:space="0" w:color="auto"/>
        <w:right w:val="none" w:sz="0" w:space="0" w:color="auto"/>
      </w:divBdr>
    </w:div>
    <w:div w:id="537858334">
      <w:bodyDiv w:val="1"/>
      <w:marLeft w:val="0"/>
      <w:marRight w:val="0"/>
      <w:marTop w:val="0"/>
      <w:marBottom w:val="0"/>
      <w:divBdr>
        <w:top w:val="none" w:sz="0" w:space="0" w:color="auto"/>
        <w:left w:val="none" w:sz="0" w:space="0" w:color="auto"/>
        <w:bottom w:val="none" w:sz="0" w:space="0" w:color="auto"/>
        <w:right w:val="none" w:sz="0" w:space="0" w:color="auto"/>
      </w:divBdr>
    </w:div>
    <w:div w:id="538319957">
      <w:bodyDiv w:val="1"/>
      <w:marLeft w:val="0"/>
      <w:marRight w:val="0"/>
      <w:marTop w:val="0"/>
      <w:marBottom w:val="0"/>
      <w:divBdr>
        <w:top w:val="none" w:sz="0" w:space="0" w:color="auto"/>
        <w:left w:val="none" w:sz="0" w:space="0" w:color="auto"/>
        <w:bottom w:val="none" w:sz="0" w:space="0" w:color="auto"/>
        <w:right w:val="none" w:sz="0" w:space="0" w:color="auto"/>
      </w:divBdr>
    </w:div>
    <w:div w:id="539249597">
      <w:bodyDiv w:val="1"/>
      <w:marLeft w:val="0"/>
      <w:marRight w:val="0"/>
      <w:marTop w:val="0"/>
      <w:marBottom w:val="0"/>
      <w:divBdr>
        <w:top w:val="none" w:sz="0" w:space="0" w:color="auto"/>
        <w:left w:val="none" w:sz="0" w:space="0" w:color="auto"/>
        <w:bottom w:val="none" w:sz="0" w:space="0" w:color="auto"/>
        <w:right w:val="none" w:sz="0" w:space="0" w:color="auto"/>
      </w:divBdr>
    </w:div>
    <w:div w:id="539436668">
      <w:bodyDiv w:val="1"/>
      <w:marLeft w:val="0"/>
      <w:marRight w:val="0"/>
      <w:marTop w:val="0"/>
      <w:marBottom w:val="0"/>
      <w:divBdr>
        <w:top w:val="none" w:sz="0" w:space="0" w:color="auto"/>
        <w:left w:val="none" w:sz="0" w:space="0" w:color="auto"/>
        <w:bottom w:val="none" w:sz="0" w:space="0" w:color="auto"/>
        <w:right w:val="none" w:sz="0" w:space="0" w:color="auto"/>
      </w:divBdr>
    </w:div>
    <w:div w:id="539706882">
      <w:bodyDiv w:val="1"/>
      <w:marLeft w:val="0"/>
      <w:marRight w:val="0"/>
      <w:marTop w:val="0"/>
      <w:marBottom w:val="0"/>
      <w:divBdr>
        <w:top w:val="none" w:sz="0" w:space="0" w:color="auto"/>
        <w:left w:val="none" w:sz="0" w:space="0" w:color="auto"/>
        <w:bottom w:val="none" w:sz="0" w:space="0" w:color="auto"/>
        <w:right w:val="none" w:sz="0" w:space="0" w:color="auto"/>
      </w:divBdr>
    </w:div>
    <w:div w:id="541870516">
      <w:bodyDiv w:val="1"/>
      <w:marLeft w:val="0"/>
      <w:marRight w:val="0"/>
      <w:marTop w:val="0"/>
      <w:marBottom w:val="0"/>
      <w:divBdr>
        <w:top w:val="none" w:sz="0" w:space="0" w:color="auto"/>
        <w:left w:val="none" w:sz="0" w:space="0" w:color="auto"/>
        <w:bottom w:val="none" w:sz="0" w:space="0" w:color="auto"/>
        <w:right w:val="none" w:sz="0" w:space="0" w:color="auto"/>
      </w:divBdr>
    </w:div>
    <w:div w:id="542519376">
      <w:bodyDiv w:val="1"/>
      <w:marLeft w:val="0"/>
      <w:marRight w:val="0"/>
      <w:marTop w:val="0"/>
      <w:marBottom w:val="0"/>
      <w:divBdr>
        <w:top w:val="none" w:sz="0" w:space="0" w:color="auto"/>
        <w:left w:val="none" w:sz="0" w:space="0" w:color="auto"/>
        <w:bottom w:val="none" w:sz="0" w:space="0" w:color="auto"/>
        <w:right w:val="none" w:sz="0" w:space="0" w:color="auto"/>
      </w:divBdr>
    </w:div>
    <w:div w:id="543103070">
      <w:bodyDiv w:val="1"/>
      <w:marLeft w:val="0"/>
      <w:marRight w:val="0"/>
      <w:marTop w:val="0"/>
      <w:marBottom w:val="0"/>
      <w:divBdr>
        <w:top w:val="none" w:sz="0" w:space="0" w:color="auto"/>
        <w:left w:val="none" w:sz="0" w:space="0" w:color="auto"/>
        <w:bottom w:val="none" w:sz="0" w:space="0" w:color="auto"/>
        <w:right w:val="none" w:sz="0" w:space="0" w:color="auto"/>
      </w:divBdr>
    </w:div>
    <w:div w:id="543634751">
      <w:bodyDiv w:val="1"/>
      <w:marLeft w:val="0"/>
      <w:marRight w:val="0"/>
      <w:marTop w:val="0"/>
      <w:marBottom w:val="0"/>
      <w:divBdr>
        <w:top w:val="none" w:sz="0" w:space="0" w:color="auto"/>
        <w:left w:val="none" w:sz="0" w:space="0" w:color="auto"/>
        <w:bottom w:val="none" w:sz="0" w:space="0" w:color="auto"/>
        <w:right w:val="none" w:sz="0" w:space="0" w:color="auto"/>
      </w:divBdr>
    </w:div>
    <w:div w:id="543713972">
      <w:bodyDiv w:val="1"/>
      <w:marLeft w:val="0"/>
      <w:marRight w:val="0"/>
      <w:marTop w:val="0"/>
      <w:marBottom w:val="0"/>
      <w:divBdr>
        <w:top w:val="none" w:sz="0" w:space="0" w:color="auto"/>
        <w:left w:val="none" w:sz="0" w:space="0" w:color="auto"/>
        <w:bottom w:val="none" w:sz="0" w:space="0" w:color="auto"/>
        <w:right w:val="none" w:sz="0" w:space="0" w:color="auto"/>
      </w:divBdr>
    </w:div>
    <w:div w:id="544680482">
      <w:bodyDiv w:val="1"/>
      <w:marLeft w:val="0"/>
      <w:marRight w:val="0"/>
      <w:marTop w:val="0"/>
      <w:marBottom w:val="0"/>
      <w:divBdr>
        <w:top w:val="none" w:sz="0" w:space="0" w:color="auto"/>
        <w:left w:val="none" w:sz="0" w:space="0" w:color="auto"/>
        <w:bottom w:val="none" w:sz="0" w:space="0" w:color="auto"/>
        <w:right w:val="none" w:sz="0" w:space="0" w:color="auto"/>
      </w:divBdr>
    </w:div>
    <w:div w:id="544954226">
      <w:bodyDiv w:val="1"/>
      <w:marLeft w:val="0"/>
      <w:marRight w:val="0"/>
      <w:marTop w:val="0"/>
      <w:marBottom w:val="0"/>
      <w:divBdr>
        <w:top w:val="none" w:sz="0" w:space="0" w:color="auto"/>
        <w:left w:val="none" w:sz="0" w:space="0" w:color="auto"/>
        <w:bottom w:val="none" w:sz="0" w:space="0" w:color="auto"/>
        <w:right w:val="none" w:sz="0" w:space="0" w:color="auto"/>
      </w:divBdr>
    </w:div>
    <w:div w:id="545412136">
      <w:bodyDiv w:val="1"/>
      <w:marLeft w:val="0"/>
      <w:marRight w:val="0"/>
      <w:marTop w:val="0"/>
      <w:marBottom w:val="0"/>
      <w:divBdr>
        <w:top w:val="none" w:sz="0" w:space="0" w:color="auto"/>
        <w:left w:val="none" w:sz="0" w:space="0" w:color="auto"/>
        <w:bottom w:val="none" w:sz="0" w:space="0" w:color="auto"/>
        <w:right w:val="none" w:sz="0" w:space="0" w:color="auto"/>
      </w:divBdr>
    </w:div>
    <w:div w:id="545993086">
      <w:bodyDiv w:val="1"/>
      <w:marLeft w:val="0"/>
      <w:marRight w:val="0"/>
      <w:marTop w:val="0"/>
      <w:marBottom w:val="0"/>
      <w:divBdr>
        <w:top w:val="none" w:sz="0" w:space="0" w:color="auto"/>
        <w:left w:val="none" w:sz="0" w:space="0" w:color="auto"/>
        <w:bottom w:val="none" w:sz="0" w:space="0" w:color="auto"/>
        <w:right w:val="none" w:sz="0" w:space="0" w:color="auto"/>
      </w:divBdr>
    </w:div>
    <w:div w:id="546378548">
      <w:bodyDiv w:val="1"/>
      <w:marLeft w:val="0"/>
      <w:marRight w:val="0"/>
      <w:marTop w:val="0"/>
      <w:marBottom w:val="0"/>
      <w:divBdr>
        <w:top w:val="none" w:sz="0" w:space="0" w:color="auto"/>
        <w:left w:val="none" w:sz="0" w:space="0" w:color="auto"/>
        <w:bottom w:val="none" w:sz="0" w:space="0" w:color="auto"/>
        <w:right w:val="none" w:sz="0" w:space="0" w:color="auto"/>
      </w:divBdr>
    </w:div>
    <w:div w:id="547376396">
      <w:bodyDiv w:val="1"/>
      <w:marLeft w:val="0"/>
      <w:marRight w:val="0"/>
      <w:marTop w:val="0"/>
      <w:marBottom w:val="0"/>
      <w:divBdr>
        <w:top w:val="none" w:sz="0" w:space="0" w:color="auto"/>
        <w:left w:val="none" w:sz="0" w:space="0" w:color="auto"/>
        <w:bottom w:val="none" w:sz="0" w:space="0" w:color="auto"/>
        <w:right w:val="none" w:sz="0" w:space="0" w:color="auto"/>
      </w:divBdr>
    </w:div>
    <w:div w:id="548033924">
      <w:bodyDiv w:val="1"/>
      <w:marLeft w:val="0"/>
      <w:marRight w:val="0"/>
      <w:marTop w:val="0"/>
      <w:marBottom w:val="0"/>
      <w:divBdr>
        <w:top w:val="none" w:sz="0" w:space="0" w:color="auto"/>
        <w:left w:val="none" w:sz="0" w:space="0" w:color="auto"/>
        <w:bottom w:val="none" w:sz="0" w:space="0" w:color="auto"/>
        <w:right w:val="none" w:sz="0" w:space="0" w:color="auto"/>
      </w:divBdr>
    </w:div>
    <w:div w:id="548080082">
      <w:bodyDiv w:val="1"/>
      <w:marLeft w:val="0"/>
      <w:marRight w:val="0"/>
      <w:marTop w:val="0"/>
      <w:marBottom w:val="0"/>
      <w:divBdr>
        <w:top w:val="none" w:sz="0" w:space="0" w:color="auto"/>
        <w:left w:val="none" w:sz="0" w:space="0" w:color="auto"/>
        <w:bottom w:val="none" w:sz="0" w:space="0" w:color="auto"/>
        <w:right w:val="none" w:sz="0" w:space="0" w:color="auto"/>
      </w:divBdr>
    </w:div>
    <w:div w:id="548538550">
      <w:bodyDiv w:val="1"/>
      <w:marLeft w:val="0"/>
      <w:marRight w:val="0"/>
      <w:marTop w:val="0"/>
      <w:marBottom w:val="0"/>
      <w:divBdr>
        <w:top w:val="none" w:sz="0" w:space="0" w:color="auto"/>
        <w:left w:val="none" w:sz="0" w:space="0" w:color="auto"/>
        <w:bottom w:val="none" w:sz="0" w:space="0" w:color="auto"/>
        <w:right w:val="none" w:sz="0" w:space="0" w:color="auto"/>
      </w:divBdr>
    </w:div>
    <w:div w:id="548810608">
      <w:bodyDiv w:val="1"/>
      <w:marLeft w:val="0"/>
      <w:marRight w:val="0"/>
      <w:marTop w:val="0"/>
      <w:marBottom w:val="0"/>
      <w:divBdr>
        <w:top w:val="none" w:sz="0" w:space="0" w:color="auto"/>
        <w:left w:val="none" w:sz="0" w:space="0" w:color="auto"/>
        <w:bottom w:val="none" w:sz="0" w:space="0" w:color="auto"/>
        <w:right w:val="none" w:sz="0" w:space="0" w:color="auto"/>
      </w:divBdr>
    </w:div>
    <w:div w:id="550725006">
      <w:bodyDiv w:val="1"/>
      <w:marLeft w:val="0"/>
      <w:marRight w:val="0"/>
      <w:marTop w:val="0"/>
      <w:marBottom w:val="0"/>
      <w:divBdr>
        <w:top w:val="none" w:sz="0" w:space="0" w:color="auto"/>
        <w:left w:val="none" w:sz="0" w:space="0" w:color="auto"/>
        <w:bottom w:val="none" w:sz="0" w:space="0" w:color="auto"/>
        <w:right w:val="none" w:sz="0" w:space="0" w:color="auto"/>
      </w:divBdr>
    </w:div>
    <w:div w:id="551430151">
      <w:bodyDiv w:val="1"/>
      <w:marLeft w:val="0"/>
      <w:marRight w:val="0"/>
      <w:marTop w:val="0"/>
      <w:marBottom w:val="0"/>
      <w:divBdr>
        <w:top w:val="none" w:sz="0" w:space="0" w:color="auto"/>
        <w:left w:val="none" w:sz="0" w:space="0" w:color="auto"/>
        <w:bottom w:val="none" w:sz="0" w:space="0" w:color="auto"/>
        <w:right w:val="none" w:sz="0" w:space="0" w:color="auto"/>
      </w:divBdr>
    </w:div>
    <w:div w:id="552619084">
      <w:bodyDiv w:val="1"/>
      <w:marLeft w:val="0"/>
      <w:marRight w:val="0"/>
      <w:marTop w:val="0"/>
      <w:marBottom w:val="0"/>
      <w:divBdr>
        <w:top w:val="none" w:sz="0" w:space="0" w:color="auto"/>
        <w:left w:val="none" w:sz="0" w:space="0" w:color="auto"/>
        <w:bottom w:val="none" w:sz="0" w:space="0" w:color="auto"/>
        <w:right w:val="none" w:sz="0" w:space="0" w:color="auto"/>
      </w:divBdr>
    </w:div>
    <w:div w:id="552735791">
      <w:bodyDiv w:val="1"/>
      <w:marLeft w:val="0"/>
      <w:marRight w:val="0"/>
      <w:marTop w:val="0"/>
      <w:marBottom w:val="0"/>
      <w:divBdr>
        <w:top w:val="none" w:sz="0" w:space="0" w:color="auto"/>
        <w:left w:val="none" w:sz="0" w:space="0" w:color="auto"/>
        <w:bottom w:val="none" w:sz="0" w:space="0" w:color="auto"/>
        <w:right w:val="none" w:sz="0" w:space="0" w:color="auto"/>
      </w:divBdr>
    </w:div>
    <w:div w:id="554319452">
      <w:bodyDiv w:val="1"/>
      <w:marLeft w:val="0"/>
      <w:marRight w:val="0"/>
      <w:marTop w:val="0"/>
      <w:marBottom w:val="0"/>
      <w:divBdr>
        <w:top w:val="none" w:sz="0" w:space="0" w:color="auto"/>
        <w:left w:val="none" w:sz="0" w:space="0" w:color="auto"/>
        <w:bottom w:val="none" w:sz="0" w:space="0" w:color="auto"/>
        <w:right w:val="none" w:sz="0" w:space="0" w:color="auto"/>
      </w:divBdr>
    </w:div>
    <w:div w:id="554320129">
      <w:bodyDiv w:val="1"/>
      <w:marLeft w:val="0"/>
      <w:marRight w:val="0"/>
      <w:marTop w:val="0"/>
      <w:marBottom w:val="0"/>
      <w:divBdr>
        <w:top w:val="none" w:sz="0" w:space="0" w:color="auto"/>
        <w:left w:val="none" w:sz="0" w:space="0" w:color="auto"/>
        <w:bottom w:val="none" w:sz="0" w:space="0" w:color="auto"/>
        <w:right w:val="none" w:sz="0" w:space="0" w:color="auto"/>
      </w:divBdr>
    </w:div>
    <w:div w:id="556089312">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59049861">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560288662">
      <w:bodyDiv w:val="1"/>
      <w:marLeft w:val="0"/>
      <w:marRight w:val="0"/>
      <w:marTop w:val="0"/>
      <w:marBottom w:val="0"/>
      <w:divBdr>
        <w:top w:val="none" w:sz="0" w:space="0" w:color="auto"/>
        <w:left w:val="none" w:sz="0" w:space="0" w:color="auto"/>
        <w:bottom w:val="none" w:sz="0" w:space="0" w:color="auto"/>
        <w:right w:val="none" w:sz="0" w:space="0" w:color="auto"/>
      </w:divBdr>
    </w:div>
    <w:div w:id="562103547">
      <w:bodyDiv w:val="1"/>
      <w:marLeft w:val="0"/>
      <w:marRight w:val="0"/>
      <w:marTop w:val="0"/>
      <w:marBottom w:val="0"/>
      <w:divBdr>
        <w:top w:val="none" w:sz="0" w:space="0" w:color="auto"/>
        <w:left w:val="none" w:sz="0" w:space="0" w:color="auto"/>
        <w:bottom w:val="none" w:sz="0" w:space="0" w:color="auto"/>
        <w:right w:val="none" w:sz="0" w:space="0" w:color="auto"/>
      </w:divBdr>
    </w:div>
    <w:div w:id="562523529">
      <w:bodyDiv w:val="1"/>
      <w:marLeft w:val="0"/>
      <w:marRight w:val="0"/>
      <w:marTop w:val="0"/>
      <w:marBottom w:val="0"/>
      <w:divBdr>
        <w:top w:val="none" w:sz="0" w:space="0" w:color="auto"/>
        <w:left w:val="none" w:sz="0" w:space="0" w:color="auto"/>
        <w:bottom w:val="none" w:sz="0" w:space="0" w:color="auto"/>
        <w:right w:val="none" w:sz="0" w:space="0" w:color="auto"/>
      </w:divBdr>
    </w:div>
    <w:div w:id="564218541">
      <w:bodyDiv w:val="1"/>
      <w:marLeft w:val="0"/>
      <w:marRight w:val="0"/>
      <w:marTop w:val="0"/>
      <w:marBottom w:val="0"/>
      <w:divBdr>
        <w:top w:val="none" w:sz="0" w:space="0" w:color="auto"/>
        <w:left w:val="none" w:sz="0" w:space="0" w:color="auto"/>
        <w:bottom w:val="none" w:sz="0" w:space="0" w:color="auto"/>
        <w:right w:val="none" w:sz="0" w:space="0" w:color="auto"/>
      </w:divBdr>
    </w:div>
    <w:div w:id="564685356">
      <w:bodyDiv w:val="1"/>
      <w:marLeft w:val="0"/>
      <w:marRight w:val="0"/>
      <w:marTop w:val="0"/>
      <w:marBottom w:val="0"/>
      <w:divBdr>
        <w:top w:val="none" w:sz="0" w:space="0" w:color="auto"/>
        <w:left w:val="none" w:sz="0" w:space="0" w:color="auto"/>
        <w:bottom w:val="none" w:sz="0" w:space="0" w:color="auto"/>
        <w:right w:val="none" w:sz="0" w:space="0" w:color="auto"/>
      </w:divBdr>
    </w:div>
    <w:div w:id="564950474">
      <w:bodyDiv w:val="1"/>
      <w:marLeft w:val="0"/>
      <w:marRight w:val="0"/>
      <w:marTop w:val="0"/>
      <w:marBottom w:val="0"/>
      <w:divBdr>
        <w:top w:val="none" w:sz="0" w:space="0" w:color="auto"/>
        <w:left w:val="none" w:sz="0" w:space="0" w:color="auto"/>
        <w:bottom w:val="none" w:sz="0" w:space="0" w:color="auto"/>
        <w:right w:val="none" w:sz="0" w:space="0" w:color="auto"/>
      </w:divBdr>
    </w:div>
    <w:div w:id="565532303">
      <w:bodyDiv w:val="1"/>
      <w:marLeft w:val="0"/>
      <w:marRight w:val="0"/>
      <w:marTop w:val="0"/>
      <w:marBottom w:val="0"/>
      <w:divBdr>
        <w:top w:val="none" w:sz="0" w:space="0" w:color="auto"/>
        <w:left w:val="none" w:sz="0" w:space="0" w:color="auto"/>
        <w:bottom w:val="none" w:sz="0" w:space="0" w:color="auto"/>
        <w:right w:val="none" w:sz="0" w:space="0" w:color="auto"/>
      </w:divBdr>
    </w:div>
    <w:div w:id="566456546">
      <w:bodyDiv w:val="1"/>
      <w:marLeft w:val="0"/>
      <w:marRight w:val="0"/>
      <w:marTop w:val="0"/>
      <w:marBottom w:val="0"/>
      <w:divBdr>
        <w:top w:val="none" w:sz="0" w:space="0" w:color="auto"/>
        <w:left w:val="none" w:sz="0" w:space="0" w:color="auto"/>
        <w:bottom w:val="none" w:sz="0" w:space="0" w:color="auto"/>
        <w:right w:val="none" w:sz="0" w:space="0" w:color="auto"/>
      </w:divBdr>
    </w:div>
    <w:div w:id="566770647">
      <w:bodyDiv w:val="1"/>
      <w:marLeft w:val="0"/>
      <w:marRight w:val="0"/>
      <w:marTop w:val="0"/>
      <w:marBottom w:val="0"/>
      <w:divBdr>
        <w:top w:val="none" w:sz="0" w:space="0" w:color="auto"/>
        <w:left w:val="none" w:sz="0" w:space="0" w:color="auto"/>
        <w:bottom w:val="none" w:sz="0" w:space="0" w:color="auto"/>
        <w:right w:val="none" w:sz="0" w:space="0" w:color="auto"/>
      </w:divBdr>
    </w:div>
    <w:div w:id="568425173">
      <w:bodyDiv w:val="1"/>
      <w:marLeft w:val="0"/>
      <w:marRight w:val="0"/>
      <w:marTop w:val="0"/>
      <w:marBottom w:val="0"/>
      <w:divBdr>
        <w:top w:val="none" w:sz="0" w:space="0" w:color="auto"/>
        <w:left w:val="none" w:sz="0" w:space="0" w:color="auto"/>
        <w:bottom w:val="none" w:sz="0" w:space="0" w:color="auto"/>
        <w:right w:val="none" w:sz="0" w:space="0" w:color="auto"/>
      </w:divBdr>
    </w:div>
    <w:div w:id="570501910">
      <w:bodyDiv w:val="1"/>
      <w:marLeft w:val="0"/>
      <w:marRight w:val="0"/>
      <w:marTop w:val="0"/>
      <w:marBottom w:val="0"/>
      <w:divBdr>
        <w:top w:val="none" w:sz="0" w:space="0" w:color="auto"/>
        <w:left w:val="none" w:sz="0" w:space="0" w:color="auto"/>
        <w:bottom w:val="none" w:sz="0" w:space="0" w:color="auto"/>
        <w:right w:val="none" w:sz="0" w:space="0" w:color="auto"/>
      </w:divBdr>
    </w:div>
    <w:div w:id="571163609">
      <w:bodyDiv w:val="1"/>
      <w:marLeft w:val="0"/>
      <w:marRight w:val="0"/>
      <w:marTop w:val="0"/>
      <w:marBottom w:val="0"/>
      <w:divBdr>
        <w:top w:val="none" w:sz="0" w:space="0" w:color="auto"/>
        <w:left w:val="none" w:sz="0" w:space="0" w:color="auto"/>
        <w:bottom w:val="none" w:sz="0" w:space="0" w:color="auto"/>
        <w:right w:val="none" w:sz="0" w:space="0" w:color="auto"/>
      </w:divBdr>
    </w:div>
    <w:div w:id="572394210">
      <w:bodyDiv w:val="1"/>
      <w:marLeft w:val="0"/>
      <w:marRight w:val="0"/>
      <w:marTop w:val="0"/>
      <w:marBottom w:val="0"/>
      <w:divBdr>
        <w:top w:val="none" w:sz="0" w:space="0" w:color="auto"/>
        <w:left w:val="none" w:sz="0" w:space="0" w:color="auto"/>
        <w:bottom w:val="none" w:sz="0" w:space="0" w:color="auto"/>
        <w:right w:val="none" w:sz="0" w:space="0" w:color="auto"/>
      </w:divBdr>
    </w:div>
    <w:div w:id="572664978">
      <w:bodyDiv w:val="1"/>
      <w:marLeft w:val="0"/>
      <w:marRight w:val="0"/>
      <w:marTop w:val="0"/>
      <w:marBottom w:val="0"/>
      <w:divBdr>
        <w:top w:val="none" w:sz="0" w:space="0" w:color="auto"/>
        <w:left w:val="none" w:sz="0" w:space="0" w:color="auto"/>
        <w:bottom w:val="none" w:sz="0" w:space="0" w:color="auto"/>
        <w:right w:val="none" w:sz="0" w:space="0" w:color="auto"/>
      </w:divBdr>
    </w:div>
    <w:div w:id="574096897">
      <w:bodyDiv w:val="1"/>
      <w:marLeft w:val="0"/>
      <w:marRight w:val="0"/>
      <w:marTop w:val="0"/>
      <w:marBottom w:val="0"/>
      <w:divBdr>
        <w:top w:val="none" w:sz="0" w:space="0" w:color="auto"/>
        <w:left w:val="none" w:sz="0" w:space="0" w:color="auto"/>
        <w:bottom w:val="none" w:sz="0" w:space="0" w:color="auto"/>
        <w:right w:val="none" w:sz="0" w:space="0" w:color="auto"/>
      </w:divBdr>
    </w:div>
    <w:div w:id="574558999">
      <w:bodyDiv w:val="1"/>
      <w:marLeft w:val="0"/>
      <w:marRight w:val="0"/>
      <w:marTop w:val="0"/>
      <w:marBottom w:val="0"/>
      <w:divBdr>
        <w:top w:val="none" w:sz="0" w:space="0" w:color="auto"/>
        <w:left w:val="none" w:sz="0" w:space="0" w:color="auto"/>
        <w:bottom w:val="none" w:sz="0" w:space="0" w:color="auto"/>
        <w:right w:val="none" w:sz="0" w:space="0" w:color="auto"/>
      </w:divBdr>
    </w:div>
    <w:div w:id="575210711">
      <w:bodyDiv w:val="1"/>
      <w:marLeft w:val="0"/>
      <w:marRight w:val="0"/>
      <w:marTop w:val="0"/>
      <w:marBottom w:val="0"/>
      <w:divBdr>
        <w:top w:val="none" w:sz="0" w:space="0" w:color="auto"/>
        <w:left w:val="none" w:sz="0" w:space="0" w:color="auto"/>
        <w:bottom w:val="none" w:sz="0" w:space="0" w:color="auto"/>
        <w:right w:val="none" w:sz="0" w:space="0" w:color="auto"/>
      </w:divBdr>
    </w:div>
    <w:div w:id="576135006">
      <w:bodyDiv w:val="1"/>
      <w:marLeft w:val="0"/>
      <w:marRight w:val="0"/>
      <w:marTop w:val="0"/>
      <w:marBottom w:val="0"/>
      <w:divBdr>
        <w:top w:val="none" w:sz="0" w:space="0" w:color="auto"/>
        <w:left w:val="none" w:sz="0" w:space="0" w:color="auto"/>
        <w:bottom w:val="none" w:sz="0" w:space="0" w:color="auto"/>
        <w:right w:val="none" w:sz="0" w:space="0" w:color="auto"/>
      </w:divBdr>
    </w:div>
    <w:div w:id="576287894">
      <w:bodyDiv w:val="1"/>
      <w:marLeft w:val="0"/>
      <w:marRight w:val="0"/>
      <w:marTop w:val="0"/>
      <w:marBottom w:val="0"/>
      <w:divBdr>
        <w:top w:val="none" w:sz="0" w:space="0" w:color="auto"/>
        <w:left w:val="none" w:sz="0" w:space="0" w:color="auto"/>
        <w:bottom w:val="none" w:sz="0" w:space="0" w:color="auto"/>
        <w:right w:val="none" w:sz="0" w:space="0" w:color="auto"/>
      </w:divBdr>
    </w:div>
    <w:div w:id="576592266">
      <w:bodyDiv w:val="1"/>
      <w:marLeft w:val="0"/>
      <w:marRight w:val="0"/>
      <w:marTop w:val="0"/>
      <w:marBottom w:val="0"/>
      <w:divBdr>
        <w:top w:val="none" w:sz="0" w:space="0" w:color="auto"/>
        <w:left w:val="none" w:sz="0" w:space="0" w:color="auto"/>
        <w:bottom w:val="none" w:sz="0" w:space="0" w:color="auto"/>
        <w:right w:val="none" w:sz="0" w:space="0" w:color="auto"/>
      </w:divBdr>
    </w:div>
    <w:div w:id="578173574">
      <w:bodyDiv w:val="1"/>
      <w:marLeft w:val="0"/>
      <w:marRight w:val="0"/>
      <w:marTop w:val="0"/>
      <w:marBottom w:val="0"/>
      <w:divBdr>
        <w:top w:val="none" w:sz="0" w:space="0" w:color="auto"/>
        <w:left w:val="none" w:sz="0" w:space="0" w:color="auto"/>
        <w:bottom w:val="none" w:sz="0" w:space="0" w:color="auto"/>
        <w:right w:val="none" w:sz="0" w:space="0" w:color="auto"/>
      </w:divBdr>
    </w:div>
    <w:div w:id="579020825">
      <w:bodyDiv w:val="1"/>
      <w:marLeft w:val="0"/>
      <w:marRight w:val="0"/>
      <w:marTop w:val="0"/>
      <w:marBottom w:val="0"/>
      <w:divBdr>
        <w:top w:val="none" w:sz="0" w:space="0" w:color="auto"/>
        <w:left w:val="none" w:sz="0" w:space="0" w:color="auto"/>
        <w:bottom w:val="none" w:sz="0" w:space="0" w:color="auto"/>
        <w:right w:val="none" w:sz="0" w:space="0" w:color="auto"/>
      </w:divBdr>
    </w:div>
    <w:div w:id="579994234">
      <w:bodyDiv w:val="1"/>
      <w:marLeft w:val="0"/>
      <w:marRight w:val="0"/>
      <w:marTop w:val="0"/>
      <w:marBottom w:val="0"/>
      <w:divBdr>
        <w:top w:val="none" w:sz="0" w:space="0" w:color="auto"/>
        <w:left w:val="none" w:sz="0" w:space="0" w:color="auto"/>
        <w:bottom w:val="none" w:sz="0" w:space="0" w:color="auto"/>
        <w:right w:val="none" w:sz="0" w:space="0" w:color="auto"/>
      </w:divBdr>
    </w:div>
    <w:div w:id="581333001">
      <w:bodyDiv w:val="1"/>
      <w:marLeft w:val="0"/>
      <w:marRight w:val="0"/>
      <w:marTop w:val="0"/>
      <w:marBottom w:val="0"/>
      <w:divBdr>
        <w:top w:val="none" w:sz="0" w:space="0" w:color="auto"/>
        <w:left w:val="none" w:sz="0" w:space="0" w:color="auto"/>
        <w:bottom w:val="none" w:sz="0" w:space="0" w:color="auto"/>
        <w:right w:val="none" w:sz="0" w:space="0" w:color="auto"/>
      </w:divBdr>
    </w:div>
    <w:div w:id="581988639">
      <w:bodyDiv w:val="1"/>
      <w:marLeft w:val="0"/>
      <w:marRight w:val="0"/>
      <w:marTop w:val="0"/>
      <w:marBottom w:val="0"/>
      <w:divBdr>
        <w:top w:val="none" w:sz="0" w:space="0" w:color="auto"/>
        <w:left w:val="none" w:sz="0" w:space="0" w:color="auto"/>
        <w:bottom w:val="none" w:sz="0" w:space="0" w:color="auto"/>
        <w:right w:val="none" w:sz="0" w:space="0" w:color="auto"/>
      </w:divBdr>
    </w:div>
    <w:div w:id="583493962">
      <w:bodyDiv w:val="1"/>
      <w:marLeft w:val="0"/>
      <w:marRight w:val="0"/>
      <w:marTop w:val="0"/>
      <w:marBottom w:val="0"/>
      <w:divBdr>
        <w:top w:val="none" w:sz="0" w:space="0" w:color="auto"/>
        <w:left w:val="none" w:sz="0" w:space="0" w:color="auto"/>
        <w:bottom w:val="none" w:sz="0" w:space="0" w:color="auto"/>
        <w:right w:val="none" w:sz="0" w:space="0" w:color="auto"/>
      </w:divBdr>
    </w:div>
    <w:div w:id="583536566">
      <w:bodyDiv w:val="1"/>
      <w:marLeft w:val="0"/>
      <w:marRight w:val="0"/>
      <w:marTop w:val="0"/>
      <w:marBottom w:val="0"/>
      <w:divBdr>
        <w:top w:val="none" w:sz="0" w:space="0" w:color="auto"/>
        <w:left w:val="none" w:sz="0" w:space="0" w:color="auto"/>
        <w:bottom w:val="none" w:sz="0" w:space="0" w:color="auto"/>
        <w:right w:val="none" w:sz="0" w:space="0" w:color="auto"/>
      </w:divBdr>
    </w:div>
    <w:div w:id="584152507">
      <w:bodyDiv w:val="1"/>
      <w:marLeft w:val="0"/>
      <w:marRight w:val="0"/>
      <w:marTop w:val="0"/>
      <w:marBottom w:val="0"/>
      <w:divBdr>
        <w:top w:val="none" w:sz="0" w:space="0" w:color="auto"/>
        <w:left w:val="none" w:sz="0" w:space="0" w:color="auto"/>
        <w:bottom w:val="none" w:sz="0" w:space="0" w:color="auto"/>
        <w:right w:val="none" w:sz="0" w:space="0" w:color="auto"/>
      </w:divBdr>
    </w:div>
    <w:div w:id="586231979">
      <w:bodyDiv w:val="1"/>
      <w:marLeft w:val="0"/>
      <w:marRight w:val="0"/>
      <w:marTop w:val="0"/>
      <w:marBottom w:val="0"/>
      <w:divBdr>
        <w:top w:val="none" w:sz="0" w:space="0" w:color="auto"/>
        <w:left w:val="none" w:sz="0" w:space="0" w:color="auto"/>
        <w:bottom w:val="none" w:sz="0" w:space="0" w:color="auto"/>
        <w:right w:val="none" w:sz="0" w:space="0" w:color="auto"/>
      </w:divBdr>
    </w:div>
    <w:div w:id="586304485">
      <w:bodyDiv w:val="1"/>
      <w:marLeft w:val="0"/>
      <w:marRight w:val="0"/>
      <w:marTop w:val="0"/>
      <w:marBottom w:val="0"/>
      <w:divBdr>
        <w:top w:val="none" w:sz="0" w:space="0" w:color="auto"/>
        <w:left w:val="none" w:sz="0" w:space="0" w:color="auto"/>
        <w:bottom w:val="none" w:sz="0" w:space="0" w:color="auto"/>
        <w:right w:val="none" w:sz="0" w:space="0" w:color="auto"/>
      </w:divBdr>
    </w:div>
    <w:div w:id="587731552">
      <w:bodyDiv w:val="1"/>
      <w:marLeft w:val="0"/>
      <w:marRight w:val="0"/>
      <w:marTop w:val="0"/>
      <w:marBottom w:val="0"/>
      <w:divBdr>
        <w:top w:val="none" w:sz="0" w:space="0" w:color="auto"/>
        <w:left w:val="none" w:sz="0" w:space="0" w:color="auto"/>
        <w:bottom w:val="none" w:sz="0" w:space="0" w:color="auto"/>
        <w:right w:val="none" w:sz="0" w:space="0" w:color="auto"/>
      </w:divBdr>
    </w:div>
    <w:div w:id="587739205">
      <w:bodyDiv w:val="1"/>
      <w:marLeft w:val="0"/>
      <w:marRight w:val="0"/>
      <w:marTop w:val="0"/>
      <w:marBottom w:val="0"/>
      <w:divBdr>
        <w:top w:val="none" w:sz="0" w:space="0" w:color="auto"/>
        <w:left w:val="none" w:sz="0" w:space="0" w:color="auto"/>
        <w:bottom w:val="none" w:sz="0" w:space="0" w:color="auto"/>
        <w:right w:val="none" w:sz="0" w:space="0" w:color="auto"/>
      </w:divBdr>
    </w:div>
    <w:div w:id="588082636">
      <w:bodyDiv w:val="1"/>
      <w:marLeft w:val="0"/>
      <w:marRight w:val="0"/>
      <w:marTop w:val="0"/>
      <w:marBottom w:val="0"/>
      <w:divBdr>
        <w:top w:val="none" w:sz="0" w:space="0" w:color="auto"/>
        <w:left w:val="none" w:sz="0" w:space="0" w:color="auto"/>
        <w:bottom w:val="none" w:sz="0" w:space="0" w:color="auto"/>
        <w:right w:val="none" w:sz="0" w:space="0" w:color="auto"/>
      </w:divBdr>
    </w:div>
    <w:div w:id="588125017">
      <w:bodyDiv w:val="1"/>
      <w:marLeft w:val="0"/>
      <w:marRight w:val="0"/>
      <w:marTop w:val="0"/>
      <w:marBottom w:val="0"/>
      <w:divBdr>
        <w:top w:val="none" w:sz="0" w:space="0" w:color="auto"/>
        <w:left w:val="none" w:sz="0" w:space="0" w:color="auto"/>
        <w:bottom w:val="none" w:sz="0" w:space="0" w:color="auto"/>
        <w:right w:val="none" w:sz="0" w:space="0" w:color="auto"/>
      </w:divBdr>
    </w:div>
    <w:div w:id="588393936">
      <w:bodyDiv w:val="1"/>
      <w:marLeft w:val="0"/>
      <w:marRight w:val="0"/>
      <w:marTop w:val="0"/>
      <w:marBottom w:val="0"/>
      <w:divBdr>
        <w:top w:val="none" w:sz="0" w:space="0" w:color="auto"/>
        <w:left w:val="none" w:sz="0" w:space="0" w:color="auto"/>
        <w:bottom w:val="none" w:sz="0" w:space="0" w:color="auto"/>
        <w:right w:val="none" w:sz="0" w:space="0" w:color="auto"/>
      </w:divBdr>
    </w:div>
    <w:div w:id="588541751">
      <w:bodyDiv w:val="1"/>
      <w:marLeft w:val="0"/>
      <w:marRight w:val="0"/>
      <w:marTop w:val="0"/>
      <w:marBottom w:val="0"/>
      <w:divBdr>
        <w:top w:val="none" w:sz="0" w:space="0" w:color="auto"/>
        <w:left w:val="none" w:sz="0" w:space="0" w:color="auto"/>
        <w:bottom w:val="none" w:sz="0" w:space="0" w:color="auto"/>
        <w:right w:val="none" w:sz="0" w:space="0" w:color="auto"/>
      </w:divBdr>
    </w:div>
    <w:div w:id="588780461">
      <w:bodyDiv w:val="1"/>
      <w:marLeft w:val="0"/>
      <w:marRight w:val="0"/>
      <w:marTop w:val="0"/>
      <w:marBottom w:val="0"/>
      <w:divBdr>
        <w:top w:val="none" w:sz="0" w:space="0" w:color="auto"/>
        <w:left w:val="none" w:sz="0" w:space="0" w:color="auto"/>
        <w:bottom w:val="none" w:sz="0" w:space="0" w:color="auto"/>
        <w:right w:val="none" w:sz="0" w:space="0" w:color="auto"/>
      </w:divBdr>
    </w:div>
    <w:div w:id="589122948">
      <w:bodyDiv w:val="1"/>
      <w:marLeft w:val="0"/>
      <w:marRight w:val="0"/>
      <w:marTop w:val="0"/>
      <w:marBottom w:val="0"/>
      <w:divBdr>
        <w:top w:val="none" w:sz="0" w:space="0" w:color="auto"/>
        <w:left w:val="none" w:sz="0" w:space="0" w:color="auto"/>
        <w:bottom w:val="none" w:sz="0" w:space="0" w:color="auto"/>
        <w:right w:val="none" w:sz="0" w:space="0" w:color="auto"/>
      </w:divBdr>
    </w:div>
    <w:div w:id="591857805">
      <w:bodyDiv w:val="1"/>
      <w:marLeft w:val="0"/>
      <w:marRight w:val="0"/>
      <w:marTop w:val="0"/>
      <w:marBottom w:val="0"/>
      <w:divBdr>
        <w:top w:val="none" w:sz="0" w:space="0" w:color="auto"/>
        <w:left w:val="none" w:sz="0" w:space="0" w:color="auto"/>
        <w:bottom w:val="none" w:sz="0" w:space="0" w:color="auto"/>
        <w:right w:val="none" w:sz="0" w:space="0" w:color="auto"/>
      </w:divBdr>
    </w:div>
    <w:div w:id="592208599">
      <w:bodyDiv w:val="1"/>
      <w:marLeft w:val="0"/>
      <w:marRight w:val="0"/>
      <w:marTop w:val="0"/>
      <w:marBottom w:val="0"/>
      <w:divBdr>
        <w:top w:val="none" w:sz="0" w:space="0" w:color="auto"/>
        <w:left w:val="none" w:sz="0" w:space="0" w:color="auto"/>
        <w:bottom w:val="none" w:sz="0" w:space="0" w:color="auto"/>
        <w:right w:val="none" w:sz="0" w:space="0" w:color="auto"/>
      </w:divBdr>
    </w:div>
    <w:div w:id="592322368">
      <w:bodyDiv w:val="1"/>
      <w:marLeft w:val="0"/>
      <w:marRight w:val="0"/>
      <w:marTop w:val="0"/>
      <w:marBottom w:val="0"/>
      <w:divBdr>
        <w:top w:val="none" w:sz="0" w:space="0" w:color="auto"/>
        <w:left w:val="none" w:sz="0" w:space="0" w:color="auto"/>
        <w:bottom w:val="none" w:sz="0" w:space="0" w:color="auto"/>
        <w:right w:val="none" w:sz="0" w:space="0" w:color="auto"/>
      </w:divBdr>
    </w:div>
    <w:div w:id="594290364">
      <w:bodyDiv w:val="1"/>
      <w:marLeft w:val="0"/>
      <w:marRight w:val="0"/>
      <w:marTop w:val="0"/>
      <w:marBottom w:val="0"/>
      <w:divBdr>
        <w:top w:val="none" w:sz="0" w:space="0" w:color="auto"/>
        <w:left w:val="none" w:sz="0" w:space="0" w:color="auto"/>
        <w:bottom w:val="none" w:sz="0" w:space="0" w:color="auto"/>
        <w:right w:val="none" w:sz="0" w:space="0" w:color="auto"/>
      </w:divBdr>
    </w:div>
    <w:div w:id="594557351">
      <w:bodyDiv w:val="1"/>
      <w:marLeft w:val="0"/>
      <w:marRight w:val="0"/>
      <w:marTop w:val="0"/>
      <w:marBottom w:val="0"/>
      <w:divBdr>
        <w:top w:val="none" w:sz="0" w:space="0" w:color="auto"/>
        <w:left w:val="none" w:sz="0" w:space="0" w:color="auto"/>
        <w:bottom w:val="none" w:sz="0" w:space="0" w:color="auto"/>
        <w:right w:val="none" w:sz="0" w:space="0" w:color="auto"/>
      </w:divBdr>
    </w:div>
    <w:div w:id="595746673">
      <w:bodyDiv w:val="1"/>
      <w:marLeft w:val="0"/>
      <w:marRight w:val="0"/>
      <w:marTop w:val="0"/>
      <w:marBottom w:val="0"/>
      <w:divBdr>
        <w:top w:val="none" w:sz="0" w:space="0" w:color="auto"/>
        <w:left w:val="none" w:sz="0" w:space="0" w:color="auto"/>
        <w:bottom w:val="none" w:sz="0" w:space="0" w:color="auto"/>
        <w:right w:val="none" w:sz="0" w:space="0" w:color="auto"/>
      </w:divBdr>
    </w:div>
    <w:div w:id="596330241">
      <w:bodyDiv w:val="1"/>
      <w:marLeft w:val="0"/>
      <w:marRight w:val="0"/>
      <w:marTop w:val="0"/>
      <w:marBottom w:val="0"/>
      <w:divBdr>
        <w:top w:val="none" w:sz="0" w:space="0" w:color="auto"/>
        <w:left w:val="none" w:sz="0" w:space="0" w:color="auto"/>
        <w:bottom w:val="none" w:sz="0" w:space="0" w:color="auto"/>
        <w:right w:val="none" w:sz="0" w:space="0" w:color="auto"/>
      </w:divBdr>
    </w:div>
    <w:div w:id="596333181">
      <w:bodyDiv w:val="1"/>
      <w:marLeft w:val="0"/>
      <w:marRight w:val="0"/>
      <w:marTop w:val="0"/>
      <w:marBottom w:val="0"/>
      <w:divBdr>
        <w:top w:val="none" w:sz="0" w:space="0" w:color="auto"/>
        <w:left w:val="none" w:sz="0" w:space="0" w:color="auto"/>
        <w:bottom w:val="none" w:sz="0" w:space="0" w:color="auto"/>
        <w:right w:val="none" w:sz="0" w:space="0" w:color="auto"/>
      </w:divBdr>
    </w:div>
    <w:div w:id="596719984">
      <w:bodyDiv w:val="1"/>
      <w:marLeft w:val="0"/>
      <w:marRight w:val="0"/>
      <w:marTop w:val="0"/>
      <w:marBottom w:val="0"/>
      <w:divBdr>
        <w:top w:val="none" w:sz="0" w:space="0" w:color="auto"/>
        <w:left w:val="none" w:sz="0" w:space="0" w:color="auto"/>
        <w:bottom w:val="none" w:sz="0" w:space="0" w:color="auto"/>
        <w:right w:val="none" w:sz="0" w:space="0" w:color="auto"/>
      </w:divBdr>
    </w:div>
    <w:div w:id="597368473">
      <w:bodyDiv w:val="1"/>
      <w:marLeft w:val="0"/>
      <w:marRight w:val="0"/>
      <w:marTop w:val="0"/>
      <w:marBottom w:val="0"/>
      <w:divBdr>
        <w:top w:val="none" w:sz="0" w:space="0" w:color="auto"/>
        <w:left w:val="none" w:sz="0" w:space="0" w:color="auto"/>
        <w:bottom w:val="none" w:sz="0" w:space="0" w:color="auto"/>
        <w:right w:val="none" w:sz="0" w:space="0" w:color="auto"/>
      </w:divBdr>
    </w:div>
    <w:div w:id="597715085">
      <w:bodyDiv w:val="1"/>
      <w:marLeft w:val="0"/>
      <w:marRight w:val="0"/>
      <w:marTop w:val="0"/>
      <w:marBottom w:val="0"/>
      <w:divBdr>
        <w:top w:val="none" w:sz="0" w:space="0" w:color="auto"/>
        <w:left w:val="none" w:sz="0" w:space="0" w:color="auto"/>
        <w:bottom w:val="none" w:sz="0" w:space="0" w:color="auto"/>
        <w:right w:val="none" w:sz="0" w:space="0" w:color="auto"/>
      </w:divBdr>
    </w:div>
    <w:div w:id="600114355">
      <w:bodyDiv w:val="1"/>
      <w:marLeft w:val="0"/>
      <w:marRight w:val="0"/>
      <w:marTop w:val="0"/>
      <w:marBottom w:val="0"/>
      <w:divBdr>
        <w:top w:val="none" w:sz="0" w:space="0" w:color="auto"/>
        <w:left w:val="none" w:sz="0" w:space="0" w:color="auto"/>
        <w:bottom w:val="none" w:sz="0" w:space="0" w:color="auto"/>
        <w:right w:val="none" w:sz="0" w:space="0" w:color="auto"/>
      </w:divBdr>
    </w:div>
    <w:div w:id="600138388">
      <w:bodyDiv w:val="1"/>
      <w:marLeft w:val="0"/>
      <w:marRight w:val="0"/>
      <w:marTop w:val="0"/>
      <w:marBottom w:val="0"/>
      <w:divBdr>
        <w:top w:val="none" w:sz="0" w:space="0" w:color="auto"/>
        <w:left w:val="none" w:sz="0" w:space="0" w:color="auto"/>
        <w:bottom w:val="none" w:sz="0" w:space="0" w:color="auto"/>
        <w:right w:val="none" w:sz="0" w:space="0" w:color="auto"/>
      </w:divBdr>
    </w:div>
    <w:div w:id="600145382">
      <w:bodyDiv w:val="1"/>
      <w:marLeft w:val="0"/>
      <w:marRight w:val="0"/>
      <w:marTop w:val="0"/>
      <w:marBottom w:val="0"/>
      <w:divBdr>
        <w:top w:val="none" w:sz="0" w:space="0" w:color="auto"/>
        <w:left w:val="none" w:sz="0" w:space="0" w:color="auto"/>
        <w:bottom w:val="none" w:sz="0" w:space="0" w:color="auto"/>
        <w:right w:val="none" w:sz="0" w:space="0" w:color="auto"/>
      </w:divBdr>
    </w:div>
    <w:div w:id="602879425">
      <w:bodyDiv w:val="1"/>
      <w:marLeft w:val="0"/>
      <w:marRight w:val="0"/>
      <w:marTop w:val="0"/>
      <w:marBottom w:val="0"/>
      <w:divBdr>
        <w:top w:val="none" w:sz="0" w:space="0" w:color="auto"/>
        <w:left w:val="none" w:sz="0" w:space="0" w:color="auto"/>
        <w:bottom w:val="none" w:sz="0" w:space="0" w:color="auto"/>
        <w:right w:val="none" w:sz="0" w:space="0" w:color="auto"/>
      </w:divBdr>
    </w:div>
    <w:div w:id="606473702">
      <w:bodyDiv w:val="1"/>
      <w:marLeft w:val="0"/>
      <w:marRight w:val="0"/>
      <w:marTop w:val="0"/>
      <w:marBottom w:val="0"/>
      <w:divBdr>
        <w:top w:val="none" w:sz="0" w:space="0" w:color="auto"/>
        <w:left w:val="none" w:sz="0" w:space="0" w:color="auto"/>
        <w:bottom w:val="none" w:sz="0" w:space="0" w:color="auto"/>
        <w:right w:val="none" w:sz="0" w:space="0" w:color="auto"/>
      </w:divBdr>
    </w:div>
    <w:div w:id="606501820">
      <w:bodyDiv w:val="1"/>
      <w:marLeft w:val="0"/>
      <w:marRight w:val="0"/>
      <w:marTop w:val="0"/>
      <w:marBottom w:val="0"/>
      <w:divBdr>
        <w:top w:val="none" w:sz="0" w:space="0" w:color="auto"/>
        <w:left w:val="none" w:sz="0" w:space="0" w:color="auto"/>
        <w:bottom w:val="none" w:sz="0" w:space="0" w:color="auto"/>
        <w:right w:val="none" w:sz="0" w:space="0" w:color="auto"/>
      </w:divBdr>
    </w:div>
    <w:div w:id="607398646">
      <w:bodyDiv w:val="1"/>
      <w:marLeft w:val="0"/>
      <w:marRight w:val="0"/>
      <w:marTop w:val="0"/>
      <w:marBottom w:val="0"/>
      <w:divBdr>
        <w:top w:val="none" w:sz="0" w:space="0" w:color="auto"/>
        <w:left w:val="none" w:sz="0" w:space="0" w:color="auto"/>
        <w:bottom w:val="none" w:sz="0" w:space="0" w:color="auto"/>
        <w:right w:val="none" w:sz="0" w:space="0" w:color="auto"/>
      </w:divBdr>
    </w:div>
    <w:div w:id="608440128">
      <w:bodyDiv w:val="1"/>
      <w:marLeft w:val="0"/>
      <w:marRight w:val="0"/>
      <w:marTop w:val="0"/>
      <w:marBottom w:val="0"/>
      <w:divBdr>
        <w:top w:val="none" w:sz="0" w:space="0" w:color="auto"/>
        <w:left w:val="none" w:sz="0" w:space="0" w:color="auto"/>
        <w:bottom w:val="none" w:sz="0" w:space="0" w:color="auto"/>
        <w:right w:val="none" w:sz="0" w:space="0" w:color="auto"/>
      </w:divBdr>
    </w:div>
    <w:div w:id="608506693">
      <w:bodyDiv w:val="1"/>
      <w:marLeft w:val="0"/>
      <w:marRight w:val="0"/>
      <w:marTop w:val="0"/>
      <w:marBottom w:val="0"/>
      <w:divBdr>
        <w:top w:val="none" w:sz="0" w:space="0" w:color="auto"/>
        <w:left w:val="none" w:sz="0" w:space="0" w:color="auto"/>
        <w:bottom w:val="none" w:sz="0" w:space="0" w:color="auto"/>
        <w:right w:val="none" w:sz="0" w:space="0" w:color="auto"/>
      </w:divBdr>
    </w:div>
    <w:div w:id="608850683">
      <w:bodyDiv w:val="1"/>
      <w:marLeft w:val="0"/>
      <w:marRight w:val="0"/>
      <w:marTop w:val="0"/>
      <w:marBottom w:val="0"/>
      <w:divBdr>
        <w:top w:val="none" w:sz="0" w:space="0" w:color="auto"/>
        <w:left w:val="none" w:sz="0" w:space="0" w:color="auto"/>
        <w:bottom w:val="none" w:sz="0" w:space="0" w:color="auto"/>
        <w:right w:val="none" w:sz="0" w:space="0" w:color="auto"/>
      </w:divBdr>
    </w:div>
    <w:div w:id="608853687">
      <w:bodyDiv w:val="1"/>
      <w:marLeft w:val="0"/>
      <w:marRight w:val="0"/>
      <w:marTop w:val="0"/>
      <w:marBottom w:val="0"/>
      <w:divBdr>
        <w:top w:val="none" w:sz="0" w:space="0" w:color="auto"/>
        <w:left w:val="none" w:sz="0" w:space="0" w:color="auto"/>
        <w:bottom w:val="none" w:sz="0" w:space="0" w:color="auto"/>
        <w:right w:val="none" w:sz="0" w:space="0" w:color="auto"/>
      </w:divBdr>
    </w:div>
    <w:div w:id="608855906">
      <w:bodyDiv w:val="1"/>
      <w:marLeft w:val="0"/>
      <w:marRight w:val="0"/>
      <w:marTop w:val="0"/>
      <w:marBottom w:val="0"/>
      <w:divBdr>
        <w:top w:val="none" w:sz="0" w:space="0" w:color="auto"/>
        <w:left w:val="none" w:sz="0" w:space="0" w:color="auto"/>
        <w:bottom w:val="none" w:sz="0" w:space="0" w:color="auto"/>
        <w:right w:val="none" w:sz="0" w:space="0" w:color="auto"/>
      </w:divBdr>
    </w:div>
    <w:div w:id="609551076">
      <w:bodyDiv w:val="1"/>
      <w:marLeft w:val="0"/>
      <w:marRight w:val="0"/>
      <w:marTop w:val="0"/>
      <w:marBottom w:val="0"/>
      <w:divBdr>
        <w:top w:val="none" w:sz="0" w:space="0" w:color="auto"/>
        <w:left w:val="none" w:sz="0" w:space="0" w:color="auto"/>
        <w:bottom w:val="none" w:sz="0" w:space="0" w:color="auto"/>
        <w:right w:val="none" w:sz="0" w:space="0" w:color="auto"/>
      </w:divBdr>
    </w:div>
    <w:div w:id="610474137">
      <w:bodyDiv w:val="1"/>
      <w:marLeft w:val="0"/>
      <w:marRight w:val="0"/>
      <w:marTop w:val="0"/>
      <w:marBottom w:val="0"/>
      <w:divBdr>
        <w:top w:val="none" w:sz="0" w:space="0" w:color="auto"/>
        <w:left w:val="none" w:sz="0" w:space="0" w:color="auto"/>
        <w:bottom w:val="none" w:sz="0" w:space="0" w:color="auto"/>
        <w:right w:val="none" w:sz="0" w:space="0" w:color="auto"/>
      </w:divBdr>
    </w:div>
    <w:div w:id="610553445">
      <w:bodyDiv w:val="1"/>
      <w:marLeft w:val="0"/>
      <w:marRight w:val="0"/>
      <w:marTop w:val="0"/>
      <w:marBottom w:val="0"/>
      <w:divBdr>
        <w:top w:val="none" w:sz="0" w:space="0" w:color="auto"/>
        <w:left w:val="none" w:sz="0" w:space="0" w:color="auto"/>
        <w:bottom w:val="none" w:sz="0" w:space="0" w:color="auto"/>
        <w:right w:val="none" w:sz="0" w:space="0" w:color="auto"/>
      </w:divBdr>
    </w:div>
    <w:div w:id="611597500">
      <w:bodyDiv w:val="1"/>
      <w:marLeft w:val="0"/>
      <w:marRight w:val="0"/>
      <w:marTop w:val="0"/>
      <w:marBottom w:val="0"/>
      <w:divBdr>
        <w:top w:val="none" w:sz="0" w:space="0" w:color="auto"/>
        <w:left w:val="none" w:sz="0" w:space="0" w:color="auto"/>
        <w:bottom w:val="none" w:sz="0" w:space="0" w:color="auto"/>
        <w:right w:val="none" w:sz="0" w:space="0" w:color="auto"/>
      </w:divBdr>
    </w:div>
    <w:div w:id="612783410">
      <w:bodyDiv w:val="1"/>
      <w:marLeft w:val="0"/>
      <w:marRight w:val="0"/>
      <w:marTop w:val="0"/>
      <w:marBottom w:val="0"/>
      <w:divBdr>
        <w:top w:val="none" w:sz="0" w:space="0" w:color="auto"/>
        <w:left w:val="none" w:sz="0" w:space="0" w:color="auto"/>
        <w:bottom w:val="none" w:sz="0" w:space="0" w:color="auto"/>
        <w:right w:val="none" w:sz="0" w:space="0" w:color="auto"/>
      </w:divBdr>
    </w:div>
    <w:div w:id="615601968">
      <w:bodyDiv w:val="1"/>
      <w:marLeft w:val="0"/>
      <w:marRight w:val="0"/>
      <w:marTop w:val="0"/>
      <w:marBottom w:val="0"/>
      <w:divBdr>
        <w:top w:val="none" w:sz="0" w:space="0" w:color="auto"/>
        <w:left w:val="none" w:sz="0" w:space="0" w:color="auto"/>
        <w:bottom w:val="none" w:sz="0" w:space="0" w:color="auto"/>
        <w:right w:val="none" w:sz="0" w:space="0" w:color="auto"/>
      </w:divBdr>
    </w:div>
    <w:div w:id="616759338">
      <w:bodyDiv w:val="1"/>
      <w:marLeft w:val="0"/>
      <w:marRight w:val="0"/>
      <w:marTop w:val="0"/>
      <w:marBottom w:val="0"/>
      <w:divBdr>
        <w:top w:val="none" w:sz="0" w:space="0" w:color="auto"/>
        <w:left w:val="none" w:sz="0" w:space="0" w:color="auto"/>
        <w:bottom w:val="none" w:sz="0" w:space="0" w:color="auto"/>
        <w:right w:val="none" w:sz="0" w:space="0" w:color="auto"/>
      </w:divBdr>
    </w:div>
    <w:div w:id="617491595">
      <w:bodyDiv w:val="1"/>
      <w:marLeft w:val="0"/>
      <w:marRight w:val="0"/>
      <w:marTop w:val="0"/>
      <w:marBottom w:val="0"/>
      <w:divBdr>
        <w:top w:val="none" w:sz="0" w:space="0" w:color="auto"/>
        <w:left w:val="none" w:sz="0" w:space="0" w:color="auto"/>
        <w:bottom w:val="none" w:sz="0" w:space="0" w:color="auto"/>
        <w:right w:val="none" w:sz="0" w:space="0" w:color="auto"/>
      </w:divBdr>
    </w:div>
    <w:div w:id="617612489">
      <w:bodyDiv w:val="1"/>
      <w:marLeft w:val="0"/>
      <w:marRight w:val="0"/>
      <w:marTop w:val="0"/>
      <w:marBottom w:val="0"/>
      <w:divBdr>
        <w:top w:val="none" w:sz="0" w:space="0" w:color="auto"/>
        <w:left w:val="none" w:sz="0" w:space="0" w:color="auto"/>
        <w:bottom w:val="none" w:sz="0" w:space="0" w:color="auto"/>
        <w:right w:val="none" w:sz="0" w:space="0" w:color="auto"/>
      </w:divBdr>
    </w:div>
    <w:div w:id="619184241">
      <w:bodyDiv w:val="1"/>
      <w:marLeft w:val="0"/>
      <w:marRight w:val="0"/>
      <w:marTop w:val="0"/>
      <w:marBottom w:val="0"/>
      <w:divBdr>
        <w:top w:val="none" w:sz="0" w:space="0" w:color="auto"/>
        <w:left w:val="none" w:sz="0" w:space="0" w:color="auto"/>
        <w:bottom w:val="none" w:sz="0" w:space="0" w:color="auto"/>
        <w:right w:val="none" w:sz="0" w:space="0" w:color="auto"/>
      </w:divBdr>
    </w:div>
    <w:div w:id="620309547">
      <w:bodyDiv w:val="1"/>
      <w:marLeft w:val="0"/>
      <w:marRight w:val="0"/>
      <w:marTop w:val="0"/>
      <w:marBottom w:val="0"/>
      <w:divBdr>
        <w:top w:val="none" w:sz="0" w:space="0" w:color="auto"/>
        <w:left w:val="none" w:sz="0" w:space="0" w:color="auto"/>
        <w:bottom w:val="none" w:sz="0" w:space="0" w:color="auto"/>
        <w:right w:val="none" w:sz="0" w:space="0" w:color="auto"/>
      </w:divBdr>
    </w:div>
    <w:div w:id="621350890">
      <w:bodyDiv w:val="1"/>
      <w:marLeft w:val="0"/>
      <w:marRight w:val="0"/>
      <w:marTop w:val="0"/>
      <w:marBottom w:val="0"/>
      <w:divBdr>
        <w:top w:val="none" w:sz="0" w:space="0" w:color="auto"/>
        <w:left w:val="none" w:sz="0" w:space="0" w:color="auto"/>
        <w:bottom w:val="none" w:sz="0" w:space="0" w:color="auto"/>
        <w:right w:val="none" w:sz="0" w:space="0" w:color="auto"/>
      </w:divBdr>
    </w:div>
    <w:div w:id="621767847">
      <w:bodyDiv w:val="1"/>
      <w:marLeft w:val="0"/>
      <w:marRight w:val="0"/>
      <w:marTop w:val="0"/>
      <w:marBottom w:val="0"/>
      <w:divBdr>
        <w:top w:val="none" w:sz="0" w:space="0" w:color="auto"/>
        <w:left w:val="none" w:sz="0" w:space="0" w:color="auto"/>
        <w:bottom w:val="none" w:sz="0" w:space="0" w:color="auto"/>
        <w:right w:val="none" w:sz="0" w:space="0" w:color="auto"/>
      </w:divBdr>
    </w:div>
    <w:div w:id="621960759">
      <w:bodyDiv w:val="1"/>
      <w:marLeft w:val="0"/>
      <w:marRight w:val="0"/>
      <w:marTop w:val="0"/>
      <w:marBottom w:val="0"/>
      <w:divBdr>
        <w:top w:val="none" w:sz="0" w:space="0" w:color="auto"/>
        <w:left w:val="none" w:sz="0" w:space="0" w:color="auto"/>
        <w:bottom w:val="none" w:sz="0" w:space="0" w:color="auto"/>
        <w:right w:val="none" w:sz="0" w:space="0" w:color="auto"/>
      </w:divBdr>
    </w:div>
    <w:div w:id="622349951">
      <w:bodyDiv w:val="1"/>
      <w:marLeft w:val="0"/>
      <w:marRight w:val="0"/>
      <w:marTop w:val="0"/>
      <w:marBottom w:val="0"/>
      <w:divBdr>
        <w:top w:val="none" w:sz="0" w:space="0" w:color="auto"/>
        <w:left w:val="none" w:sz="0" w:space="0" w:color="auto"/>
        <w:bottom w:val="none" w:sz="0" w:space="0" w:color="auto"/>
        <w:right w:val="none" w:sz="0" w:space="0" w:color="auto"/>
      </w:divBdr>
    </w:div>
    <w:div w:id="625476814">
      <w:bodyDiv w:val="1"/>
      <w:marLeft w:val="0"/>
      <w:marRight w:val="0"/>
      <w:marTop w:val="0"/>
      <w:marBottom w:val="0"/>
      <w:divBdr>
        <w:top w:val="none" w:sz="0" w:space="0" w:color="auto"/>
        <w:left w:val="none" w:sz="0" w:space="0" w:color="auto"/>
        <w:bottom w:val="none" w:sz="0" w:space="0" w:color="auto"/>
        <w:right w:val="none" w:sz="0" w:space="0" w:color="auto"/>
      </w:divBdr>
    </w:div>
    <w:div w:id="626545624">
      <w:bodyDiv w:val="1"/>
      <w:marLeft w:val="0"/>
      <w:marRight w:val="0"/>
      <w:marTop w:val="0"/>
      <w:marBottom w:val="0"/>
      <w:divBdr>
        <w:top w:val="none" w:sz="0" w:space="0" w:color="auto"/>
        <w:left w:val="none" w:sz="0" w:space="0" w:color="auto"/>
        <w:bottom w:val="none" w:sz="0" w:space="0" w:color="auto"/>
        <w:right w:val="none" w:sz="0" w:space="0" w:color="auto"/>
      </w:divBdr>
    </w:div>
    <w:div w:id="627930313">
      <w:bodyDiv w:val="1"/>
      <w:marLeft w:val="0"/>
      <w:marRight w:val="0"/>
      <w:marTop w:val="0"/>
      <w:marBottom w:val="0"/>
      <w:divBdr>
        <w:top w:val="none" w:sz="0" w:space="0" w:color="auto"/>
        <w:left w:val="none" w:sz="0" w:space="0" w:color="auto"/>
        <w:bottom w:val="none" w:sz="0" w:space="0" w:color="auto"/>
        <w:right w:val="none" w:sz="0" w:space="0" w:color="auto"/>
      </w:divBdr>
    </w:div>
    <w:div w:id="628587966">
      <w:bodyDiv w:val="1"/>
      <w:marLeft w:val="0"/>
      <w:marRight w:val="0"/>
      <w:marTop w:val="0"/>
      <w:marBottom w:val="0"/>
      <w:divBdr>
        <w:top w:val="none" w:sz="0" w:space="0" w:color="auto"/>
        <w:left w:val="none" w:sz="0" w:space="0" w:color="auto"/>
        <w:bottom w:val="none" w:sz="0" w:space="0" w:color="auto"/>
        <w:right w:val="none" w:sz="0" w:space="0" w:color="auto"/>
      </w:divBdr>
    </w:div>
    <w:div w:id="628779348">
      <w:bodyDiv w:val="1"/>
      <w:marLeft w:val="0"/>
      <w:marRight w:val="0"/>
      <w:marTop w:val="0"/>
      <w:marBottom w:val="0"/>
      <w:divBdr>
        <w:top w:val="none" w:sz="0" w:space="0" w:color="auto"/>
        <w:left w:val="none" w:sz="0" w:space="0" w:color="auto"/>
        <w:bottom w:val="none" w:sz="0" w:space="0" w:color="auto"/>
        <w:right w:val="none" w:sz="0" w:space="0" w:color="auto"/>
      </w:divBdr>
    </w:div>
    <w:div w:id="629938712">
      <w:bodyDiv w:val="1"/>
      <w:marLeft w:val="0"/>
      <w:marRight w:val="0"/>
      <w:marTop w:val="0"/>
      <w:marBottom w:val="0"/>
      <w:divBdr>
        <w:top w:val="none" w:sz="0" w:space="0" w:color="auto"/>
        <w:left w:val="none" w:sz="0" w:space="0" w:color="auto"/>
        <w:bottom w:val="none" w:sz="0" w:space="0" w:color="auto"/>
        <w:right w:val="none" w:sz="0" w:space="0" w:color="auto"/>
      </w:divBdr>
    </w:div>
    <w:div w:id="630786848">
      <w:bodyDiv w:val="1"/>
      <w:marLeft w:val="0"/>
      <w:marRight w:val="0"/>
      <w:marTop w:val="0"/>
      <w:marBottom w:val="0"/>
      <w:divBdr>
        <w:top w:val="none" w:sz="0" w:space="0" w:color="auto"/>
        <w:left w:val="none" w:sz="0" w:space="0" w:color="auto"/>
        <w:bottom w:val="none" w:sz="0" w:space="0" w:color="auto"/>
        <w:right w:val="none" w:sz="0" w:space="0" w:color="auto"/>
      </w:divBdr>
    </w:div>
    <w:div w:id="630793020">
      <w:bodyDiv w:val="1"/>
      <w:marLeft w:val="0"/>
      <w:marRight w:val="0"/>
      <w:marTop w:val="0"/>
      <w:marBottom w:val="0"/>
      <w:divBdr>
        <w:top w:val="none" w:sz="0" w:space="0" w:color="auto"/>
        <w:left w:val="none" w:sz="0" w:space="0" w:color="auto"/>
        <w:bottom w:val="none" w:sz="0" w:space="0" w:color="auto"/>
        <w:right w:val="none" w:sz="0" w:space="0" w:color="auto"/>
      </w:divBdr>
    </w:div>
    <w:div w:id="631252525">
      <w:bodyDiv w:val="1"/>
      <w:marLeft w:val="0"/>
      <w:marRight w:val="0"/>
      <w:marTop w:val="0"/>
      <w:marBottom w:val="0"/>
      <w:divBdr>
        <w:top w:val="none" w:sz="0" w:space="0" w:color="auto"/>
        <w:left w:val="none" w:sz="0" w:space="0" w:color="auto"/>
        <w:bottom w:val="none" w:sz="0" w:space="0" w:color="auto"/>
        <w:right w:val="none" w:sz="0" w:space="0" w:color="auto"/>
      </w:divBdr>
    </w:div>
    <w:div w:id="632708519">
      <w:bodyDiv w:val="1"/>
      <w:marLeft w:val="0"/>
      <w:marRight w:val="0"/>
      <w:marTop w:val="0"/>
      <w:marBottom w:val="0"/>
      <w:divBdr>
        <w:top w:val="none" w:sz="0" w:space="0" w:color="auto"/>
        <w:left w:val="none" w:sz="0" w:space="0" w:color="auto"/>
        <w:bottom w:val="none" w:sz="0" w:space="0" w:color="auto"/>
        <w:right w:val="none" w:sz="0" w:space="0" w:color="auto"/>
      </w:divBdr>
    </w:div>
    <w:div w:id="633366367">
      <w:bodyDiv w:val="1"/>
      <w:marLeft w:val="0"/>
      <w:marRight w:val="0"/>
      <w:marTop w:val="0"/>
      <w:marBottom w:val="0"/>
      <w:divBdr>
        <w:top w:val="none" w:sz="0" w:space="0" w:color="auto"/>
        <w:left w:val="none" w:sz="0" w:space="0" w:color="auto"/>
        <w:bottom w:val="none" w:sz="0" w:space="0" w:color="auto"/>
        <w:right w:val="none" w:sz="0" w:space="0" w:color="auto"/>
      </w:divBdr>
    </w:div>
    <w:div w:id="633369180">
      <w:bodyDiv w:val="1"/>
      <w:marLeft w:val="0"/>
      <w:marRight w:val="0"/>
      <w:marTop w:val="0"/>
      <w:marBottom w:val="0"/>
      <w:divBdr>
        <w:top w:val="none" w:sz="0" w:space="0" w:color="auto"/>
        <w:left w:val="none" w:sz="0" w:space="0" w:color="auto"/>
        <w:bottom w:val="none" w:sz="0" w:space="0" w:color="auto"/>
        <w:right w:val="none" w:sz="0" w:space="0" w:color="auto"/>
      </w:divBdr>
    </w:div>
    <w:div w:id="634061636">
      <w:bodyDiv w:val="1"/>
      <w:marLeft w:val="0"/>
      <w:marRight w:val="0"/>
      <w:marTop w:val="0"/>
      <w:marBottom w:val="0"/>
      <w:divBdr>
        <w:top w:val="none" w:sz="0" w:space="0" w:color="auto"/>
        <w:left w:val="none" w:sz="0" w:space="0" w:color="auto"/>
        <w:bottom w:val="none" w:sz="0" w:space="0" w:color="auto"/>
        <w:right w:val="none" w:sz="0" w:space="0" w:color="auto"/>
      </w:divBdr>
    </w:div>
    <w:div w:id="634795959">
      <w:bodyDiv w:val="1"/>
      <w:marLeft w:val="0"/>
      <w:marRight w:val="0"/>
      <w:marTop w:val="0"/>
      <w:marBottom w:val="0"/>
      <w:divBdr>
        <w:top w:val="none" w:sz="0" w:space="0" w:color="auto"/>
        <w:left w:val="none" w:sz="0" w:space="0" w:color="auto"/>
        <w:bottom w:val="none" w:sz="0" w:space="0" w:color="auto"/>
        <w:right w:val="none" w:sz="0" w:space="0" w:color="auto"/>
      </w:divBdr>
    </w:div>
    <w:div w:id="634801954">
      <w:bodyDiv w:val="1"/>
      <w:marLeft w:val="0"/>
      <w:marRight w:val="0"/>
      <w:marTop w:val="0"/>
      <w:marBottom w:val="0"/>
      <w:divBdr>
        <w:top w:val="none" w:sz="0" w:space="0" w:color="auto"/>
        <w:left w:val="none" w:sz="0" w:space="0" w:color="auto"/>
        <w:bottom w:val="none" w:sz="0" w:space="0" w:color="auto"/>
        <w:right w:val="none" w:sz="0" w:space="0" w:color="auto"/>
      </w:divBdr>
    </w:div>
    <w:div w:id="635842611">
      <w:bodyDiv w:val="1"/>
      <w:marLeft w:val="0"/>
      <w:marRight w:val="0"/>
      <w:marTop w:val="0"/>
      <w:marBottom w:val="0"/>
      <w:divBdr>
        <w:top w:val="none" w:sz="0" w:space="0" w:color="auto"/>
        <w:left w:val="none" w:sz="0" w:space="0" w:color="auto"/>
        <w:bottom w:val="none" w:sz="0" w:space="0" w:color="auto"/>
        <w:right w:val="none" w:sz="0" w:space="0" w:color="auto"/>
      </w:divBdr>
    </w:div>
    <w:div w:id="638192692">
      <w:bodyDiv w:val="1"/>
      <w:marLeft w:val="0"/>
      <w:marRight w:val="0"/>
      <w:marTop w:val="0"/>
      <w:marBottom w:val="0"/>
      <w:divBdr>
        <w:top w:val="none" w:sz="0" w:space="0" w:color="auto"/>
        <w:left w:val="none" w:sz="0" w:space="0" w:color="auto"/>
        <w:bottom w:val="none" w:sz="0" w:space="0" w:color="auto"/>
        <w:right w:val="none" w:sz="0" w:space="0" w:color="auto"/>
      </w:divBdr>
    </w:div>
    <w:div w:id="638461971">
      <w:bodyDiv w:val="1"/>
      <w:marLeft w:val="0"/>
      <w:marRight w:val="0"/>
      <w:marTop w:val="0"/>
      <w:marBottom w:val="0"/>
      <w:divBdr>
        <w:top w:val="none" w:sz="0" w:space="0" w:color="auto"/>
        <w:left w:val="none" w:sz="0" w:space="0" w:color="auto"/>
        <w:bottom w:val="none" w:sz="0" w:space="0" w:color="auto"/>
        <w:right w:val="none" w:sz="0" w:space="0" w:color="auto"/>
      </w:divBdr>
    </w:div>
    <w:div w:id="640691483">
      <w:bodyDiv w:val="1"/>
      <w:marLeft w:val="0"/>
      <w:marRight w:val="0"/>
      <w:marTop w:val="0"/>
      <w:marBottom w:val="0"/>
      <w:divBdr>
        <w:top w:val="none" w:sz="0" w:space="0" w:color="auto"/>
        <w:left w:val="none" w:sz="0" w:space="0" w:color="auto"/>
        <w:bottom w:val="none" w:sz="0" w:space="0" w:color="auto"/>
        <w:right w:val="none" w:sz="0" w:space="0" w:color="auto"/>
      </w:divBdr>
    </w:div>
    <w:div w:id="640886896">
      <w:bodyDiv w:val="1"/>
      <w:marLeft w:val="0"/>
      <w:marRight w:val="0"/>
      <w:marTop w:val="0"/>
      <w:marBottom w:val="0"/>
      <w:divBdr>
        <w:top w:val="none" w:sz="0" w:space="0" w:color="auto"/>
        <w:left w:val="none" w:sz="0" w:space="0" w:color="auto"/>
        <w:bottom w:val="none" w:sz="0" w:space="0" w:color="auto"/>
        <w:right w:val="none" w:sz="0" w:space="0" w:color="auto"/>
      </w:divBdr>
    </w:div>
    <w:div w:id="641036878">
      <w:bodyDiv w:val="1"/>
      <w:marLeft w:val="0"/>
      <w:marRight w:val="0"/>
      <w:marTop w:val="0"/>
      <w:marBottom w:val="0"/>
      <w:divBdr>
        <w:top w:val="none" w:sz="0" w:space="0" w:color="auto"/>
        <w:left w:val="none" w:sz="0" w:space="0" w:color="auto"/>
        <w:bottom w:val="none" w:sz="0" w:space="0" w:color="auto"/>
        <w:right w:val="none" w:sz="0" w:space="0" w:color="auto"/>
      </w:divBdr>
    </w:div>
    <w:div w:id="641542550">
      <w:bodyDiv w:val="1"/>
      <w:marLeft w:val="0"/>
      <w:marRight w:val="0"/>
      <w:marTop w:val="0"/>
      <w:marBottom w:val="0"/>
      <w:divBdr>
        <w:top w:val="none" w:sz="0" w:space="0" w:color="auto"/>
        <w:left w:val="none" w:sz="0" w:space="0" w:color="auto"/>
        <w:bottom w:val="none" w:sz="0" w:space="0" w:color="auto"/>
        <w:right w:val="none" w:sz="0" w:space="0" w:color="auto"/>
      </w:divBdr>
    </w:div>
    <w:div w:id="641663218">
      <w:bodyDiv w:val="1"/>
      <w:marLeft w:val="0"/>
      <w:marRight w:val="0"/>
      <w:marTop w:val="0"/>
      <w:marBottom w:val="0"/>
      <w:divBdr>
        <w:top w:val="none" w:sz="0" w:space="0" w:color="auto"/>
        <w:left w:val="none" w:sz="0" w:space="0" w:color="auto"/>
        <w:bottom w:val="none" w:sz="0" w:space="0" w:color="auto"/>
        <w:right w:val="none" w:sz="0" w:space="0" w:color="auto"/>
      </w:divBdr>
    </w:div>
    <w:div w:id="642346600">
      <w:bodyDiv w:val="1"/>
      <w:marLeft w:val="0"/>
      <w:marRight w:val="0"/>
      <w:marTop w:val="0"/>
      <w:marBottom w:val="0"/>
      <w:divBdr>
        <w:top w:val="none" w:sz="0" w:space="0" w:color="auto"/>
        <w:left w:val="none" w:sz="0" w:space="0" w:color="auto"/>
        <w:bottom w:val="none" w:sz="0" w:space="0" w:color="auto"/>
        <w:right w:val="none" w:sz="0" w:space="0" w:color="auto"/>
      </w:divBdr>
    </w:div>
    <w:div w:id="642546239">
      <w:bodyDiv w:val="1"/>
      <w:marLeft w:val="0"/>
      <w:marRight w:val="0"/>
      <w:marTop w:val="0"/>
      <w:marBottom w:val="0"/>
      <w:divBdr>
        <w:top w:val="none" w:sz="0" w:space="0" w:color="auto"/>
        <w:left w:val="none" w:sz="0" w:space="0" w:color="auto"/>
        <w:bottom w:val="none" w:sz="0" w:space="0" w:color="auto"/>
        <w:right w:val="none" w:sz="0" w:space="0" w:color="auto"/>
      </w:divBdr>
    </w:div>
    <w:div w:id="642661744">
      <w:bodyDiv w:val="1"/>
      <w:marLeft w:val="0"/>
      <w:marRight w:val="0"/>
      <w:marTop w:val="0"/>
      <w:marBottom w:val="0"/>
      <w:divBdr>
        <w:top w:val="none" w:sz="0" w:space="0" w:color="auto"/>
        <w:left w:val="none" w:sz="0" w:space="0" w:color="auto"/>
        <w:bottom w:val="none" w:sz="0" w:space="0" w:color="auto"/>
        <w:right w:val="none" w:sz="0" w:space="0" w:color="auto"/>
      </w:divBdr>
    </w:div>
    <w:div w:id="643507483">
      <w:bodyDiv w:val="1"/>
      <w:marLeft w:val="0"/>
      <w:marRight w:val="0"/>
      <w:marTop w:val="0"/>
      <w:marBottom w:val="0"/>
      <w:divBdr>
        <w:top w:val="none" w:sz="0" w:space="0" w:color="auto"/>
        <w:left w:val="none" w:sz="0" w:space="0" w:color="auto"/>
        <w:bottom w:val="none" w:sz="0" w:space="0" w:color="auto"/>
        <w:right w:val="none" w:sz="0" w:space="0" w:color="auto"/>
      </w:divBdr>
    </w:div>
    <w:div w:id="643582854">
      <w:bodyDiv w:val="1"/>
      <w:marLeft w:val="0"/>
      <w:marRight w:val="0"/>
      <w:marTop w:val="0"/>
      <w:marBottom w:val="0"/>
      <w:divBdr>
        <w:top w:val="none" w:sz="0" w:space="0" w:color="auto"/>
        <w:left w:val="none" w:sz="0" w:space="0" w:color="auto"/>
        <w:bottom w:val="none" w:sz="0" w:space="0" w:color="auto"/>
        <w:right w:val="none" w:sz="0" w:space="0" w:color="auto"/>
      </w:divBdr>
    </w:div>
    <w:div w:id="645203582">
      <w:bodyDiv w:val="1"/>
      <w:marLeft w:val="0"/>
      <w:marRight w:val="0"/>
      <w:marTop w:val="0"/>
      <w:marBottom w:val="0"/>
      <w:divBdr>
        <w:top w:val="none" w:sz="0" w:space="0" w:color="auto"/>
        <w:left w:val="none" w:sz="0" w:space="0" w:color="auto"/>
        <w:bottom w:val="none" w:sz="0" w:space="0" w:color="auto"/>
        <w:right w:val="none" w:sz="0" w:space="0" w:color="auto"/>
      </w:divBdr>
    </w:div>
    <w:div w:id="645668093">
      <w:bodyDiv w:val="1"/>
      <w:marLeft w:val="0"/>
      <w:marRight w:val="0"/>
      <w:marTop w:val="0"/>
      <w:marBottom w:val="0"/>
      <w:divBdr>
        <w:top w:val="none" w:sz="0" w:space="0" w:color="auto"/>
        <w:left w:val="none" w:sz="0" w:space="0" w:color="auto"/>
        <w:bottom w:val="none" w:sz="0" w:space="0" w:color="auto"/>
        <w:right w:val="none" w:sz="0" w:space="0" w:color="auto"/>
      </w:divBdr>
    </w:div>
    <w:div w:id="646278568">
      <w:bodyDiv w:val="1"/>
      <w:marLeft w:val="0"/>
      <w:marRight w:val="0"/>
      <w:marTop w:val="0"/>
      <w:marBottom w:val="0"/>
      <w:divBdr>
        <w:top w:val="none" w:sz="0" w:space="0" w:color="auto"/>
        <w:left w:val="none" w:sz="0" w:space="0" w:color="auto"/>
        <w:bottom w:val="none" w:sz="0" w:space="0" w:color="auto"/>
        <w:right w:val="none" w:sz="0" w:space="0" w:color="auto"/>
      </w:divBdr>
    </w:div>
    <w:div w:id="646714543">
      <w:bodyDiv w:val="1"/>
      <w:marLeft w:val="0"/>
      <w:marRight w:val="0"/>
      <w:marTop w:val="0"/>
      <w:marBottom w:val="0"/>
      <w:divBdr>
        <w:top w:val="none" w:sz="0" w:space="0" w:color="auto"/>
        <w:left w:val="none" w:sz="0" w:space="0" w:color="auto"/>
        <w:bottom w:val="none" w:sz="0" w:space="0" w:color="auto"/>
        <w:right w:val="none" w:sz="0" w:space="0" w:color="auto"/>
      </w:divBdr>
    </w:div>
    <w:div w:id="647319823">
      <w:bodyDiv w:val="1"/>
      <w:marLeft w:val="0"/>
      <w:marRight w:val="0"/>
      <w:marTop w:val="0"/>
      <w:marBottom w:val="0"/>
      <w:divBdr>
        <w:top w:val="none" w:sz="0" w:space="0" w:color="auto"/>
        <w:left w:val="none" w:sz="0" w:space="0" w:color="auto"/>
        <w:bottom w:val="none" w:sz="0" w:space="0" w:color="auto"/>
        <w:right w:val="none" w:sz="0" w:space="0" w:color="auto"/>
      </w:divBdr>
    </w:div>
    <w:div w:id="648439448">
      <w:bodyDiv w:val="1"/>
      <w:marLeft w:val="0"/>
      <w:marRight w:val="0"/>
      <w:marTop w:val="0"/>
      <w:marBottom w:val="0"/>
      <w:divBdr>
        <w:top w:val="none" w:sz="0" w:space="0" w:color="auto"/>
        <w:left w:val="none" w:sz="0" w:space="0" w:color="auto"/>
        <w:bottom w:val="none" w:sz="0" w:space="0" w:color="auto"/>
        <w:right w:val="none" w:sz="0" w:space="0" w:color="auto"/>
      </w:divBdr>
    </w:div>
    <w:div w:id="650838528">
      <w:bodyDiv w:val="1"/>
      <w:marLeft w:val="0"/>
      <w:marRight w:val="0"/>
      <w:marTop w:val="0"/>
      <w:marBottom w:val="0"/>
      <w:divBdr>
        <w:top w:val="none" w:sz="0" w:space="0" w:color="auto"/>
        <w:left w:val="none" w:sz="0" w:space="0" w:color="auto"/>
        <w:bottom w:val="none" w:sz="0" w:space="0" w:color="auto"/>
        <w:right w:val="none" w:sz="0" w:space="0" w:color="auto"/>
      </w:divBdr>
    </w:div>
    <w:div w:id="651300627">
      <w:bodyDiv w:val="1"/>
      <w:marLeft w:val="0"/>
      <w:marRight w:val="0"/>
      <w:marTop w:val="0"/>
      <w:marBottom w:val="0"/>
      <w:divBdr>
        <w:top w:val="none" w:sz="0" w:space="0" w:color="auto"/>
        <w:left w:val="none" w:sz="0" w:space="0" w:color="auto"/>
        <w:bottom w:val="none" w:sz="0" w:space="0" w:color="auto"/>
        <w:right w:val="none" w:sz="0" w:space="0" w:color="auto"/>
      </w:divBdr>
    </w:div>
    <w:div w:id="652225221">
      <w:bodyDiv w:val="1"/>
      <w:marLeft w:val="0"/>
      <w:marRight w:val="0"/>
      <w:marTop w:val="0"/>
      <w:marBottom w:val="0"/>
      <w:divBdr>
        <w:top w:val="none" w:sz="0" w:space="0" w:color="auto"/>
        <w:left w:val="none" w:sz="0" w:space="0" w:color="auto"/>
        <w:bottom w:val="none" w:sz="0" w:space="0" w:color="auto"/>
        <w:right w:val="none" w:sz="0" w:space="0" w:color="auto"/>
      </w:divBdr>
    </w:div>
    <w:div w:id="654266227">
      <w:bodyDiv w:val="1"/>
      <w:marLeft w:val="0"/>
      <w:marRight w:val="0"/>
      <w:marTop w:val="0"/>
      <w:marBottom w:val="0"/>
      <w:divBdr>
        <w:top w:val="none" w:sz="0" w:space="0" w:color="auto"/>
        <w:left w:val="none" w:sz="0" w:space="0" w:color="auto"/>
        <w:bottom w:val="none" w:sz="0" w:space="0" w:color="auto"/>
        <w:right w:val="none" w:sz="0" w:space="0" w:color="auto"/>
      </w:divBdr>
    </w:div>
    <w:div w:id="654990668">
      <w:bodyDiv w:val="1"/>
      <w:marLeft w:val="0"/>
      <w:marRight w:val="0"/>
      <w:marTop w:val="0"/>
      <w:marBottom w:val="0"/>
      <w:divBdr>
        <w:top w:val="none" w:sz="0" w:space="0" w:color="auto"/>
        <w:left w:val="none" w:sz="0" w:space="0" w:color="auto"/>
        <w:bottom w:val="none" w:sz="0" w:space="0" w:color="auto"/>
        <w:right w:val="none" w:sz="0" w:space="0" w:color="auto"/>
      </w:divBdr>
    </w:div>
    <w:div w:id="655112833">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8314494">
      <w:bodyDiv w:val="1"/>
      <w:marLeft w:val="0"/>
      <w:marRight w:val="0"/>
      <w:marTop w:val="0"/>
      <w:marBottom w:val="0"/>
      <w:divBdr>
        <w:top w:val="none" w:sz="0" w:space="0" w:color="auto"/>
        <w:left w:val="none" w:sz="0" w:space="0" w:color="auto"/>
        <w:bottom w:val="none" w:sz="0" w:space="0" w:color="auto"/>
        <w:right w:val="none" w:sz="0" w:space="0" w:color="auto"/>
      </w:divBdr>
    </w:div>
    <w:div w:id="658702689">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60349264">
      <w:bodyDiv w:val="1"/>
      <w:marLeft w:val="0"/>
      <w:marRight w:val="0"/>
      <w:marTop w:val="0"/>
      <w:marBottom w:val="0"/>
      <w:divBdr>
        <w:top w:val="none" w:sz="0" w:space="0" w:color="auto"/>
        <w:left w:val="none" w:sz="0" w:space="0" w:color="auto"/>
        <w:bottom w:val="none" w:sz="0" w:space="0" w:color="auto"/>
        <w:right w:val="none" w:sz="0" w:space="0" w:color="auto"/>
      </w:divBdr>
    </w:div>
    <w:div w:id="660498973">
      <w:bodyDiv w:val="1"/>
      <w:marLeft w:val="0"/>
      <w:marRight w:val="0"/>
      <w:marTop w:val="0"/>
      <w:marBottom w:val="0"/>
      <w:divBdr>
        <w:top w:val="none" w:sz="0" w:space="0" w:color="auto"/>
        <w:left w:val="none" w:sz="0" w:space="0" w:color="auto"/>
        <w:bottom w:val="none" w:sz="0" w:space="0" w:color="auto"/>
        <w:right w:val="none" w:sz="0" w:space="0" w:color="auto"/>
      </w:divBdr>
    </w:div>
    <w:div w:id="661011241">
      <w:bodyDiv w:val="1"/>
      <w:marLeft w:val="0"/>
      <w:marRight w:val="0"/>
      <w:marTop w:val="0"/>
      <w:marBottom w:val="0"/>
      <w:divBdr>
        <w:top w:val="none" w:sz="0" w:space="0" w:color="auto"/>
        <w:left w:val="none" w:sz="0" w:space="0" w:color="auto"/>
        <w:bottom w:val="none" w:sz="0" w:space="0" w:color="auto"/>
        <w:right w:val="none" w:sz="0" w:space="0" w:color="auto"/>
      </w:divBdr>
    </w:div>
    <w:div w:id="663558389">
      <w:bodyDiv w:val="1"/>
      <w:marLeft w:val="0"/>
      <w:marRight w:val="0"/>
      <w:marTop w:val="0"/>
      <w:marBottom w:val="0"/>
      <w:divBdr>
        <w:top w:val="none" w:sz="0" w:space="0" w:color="auto"/>
        <w:left w:val="none" w:sz="0" w:space="0" w:color="auto"/>
        <w:bottom w:val="none" w:sz="0" w:space="0" w:color="auto"/>
        <w:right w:val="none" w:sz="0" w:space="0" w:color="auto"/>
      </w:divBdr>
    </w:div>
    <w:div w:id="664940188">
      <w:bodyDiv w:val="1"/>
      <w:marLeft w:val="0"/>
      <w:marRight w:val="0"/>
      <w:marTop w:val="0"/>
      <w:marBottom w:val="0"/>
      <w:divBdr>
        <w:top w:val="none" w:sz="0" w:space="0" w:color="auto"/>
        <w:left w:val="none" w:sz="0" w:space="0" w:color="auto"/>
        <w:bottom w:val="none" w:sz="0" w:space="0" w:color="auto"/>
        <w:right w:val="none" w:sz="0" w:space="0" w:color="auto"/>
      </w:divBdr>
    </w:div>
    <w:div w:id="666060506">
      <w:bodyDiv w:val="1"/>
      <w:marLeft w:val="0"/>
      <w:marRight w:val="0"/>
      <w:marTop w:val="0"/>
      <w:marBottom w:val="0"/>
      <w:divBdr>
        <w:top w:val="none" w:sz="0" w:space="0" w:color="auto"/>
        <w:left w:val="none" w:sz="0" w:space="0" w:color="auto"/>
        <w:bottom w:val="none" w:sz="0" w:space="0" w:color="auto"/>
        <w:right w:val="none" w:sz="0" w:space="0" w:color="auto"/>
      </w:divBdr>
    </w:div>
    <w:div w:id="666325191">
      <w:bodyDiv w:val="1"/>
      <w:marLeft w:val="0"/>
      <w:marRight w:val="0"/>
      <w:marTop w:val="0"/>
      <w:marBottom w:val="0"/>
      <w:divBdr>
        <w:top w:val="none" w:sz="0" w:space="0" w:color="auto"/>
        <w:left w:val="none" w:sz="0" w:space="0" w:color="auto"/>
        <w:bottom w:val="none" w:sz="0" w:space="0" w:color="auto"/>
        <w:right w:val="none" w:sz="0" w:space="0" w:color="auto"/>
      </w:divBdr>
    </w:div>
    <w:div w:id="667640427">
      <w:bodyDiv w:val="1"/>
      <w:marLeft w:val="0"/>
      <w:marRight w:val="0"/>
      <w:marTop w:val="0"/>
      <w:marBottom w:val="0"/>
      <w:divBdr>
        <w:top w:val="none" w:sz="0" w:space="0" w:color="auto"/>
        <w:left w:val="none" w:sz="0" w:space="0" w:color="auto"/>
        <w:bottom w:val="none" w:sz="0" w:space="0" w:color="auto"/>
        <w:right w:val="none" w:sz="0" w:space="0" w:color="auto"/>
      </w:divBdr>
    </w:div>
    <w:div w:id="667712403">
      <w:bodyDiv w:val="1"/>
      <w:marLeft w:val="0"/>
      <w:marRight w:val="0"/>
      <w:marTop w:val="0"/>
      <w:marBottom w:val="0"/>
      <w:divBdr>
        <w:top w:val="none" w:sz="0" w:space="0" w:color="auto"/>
        <w:left w:val="none" w:sz="0" w:space="0" w:color="auto"/>
        <w:bottom w:val="none" w:sz="0" w:space="0" w:color="auto"/>
        <w:right w:val="none" w:sz="0" w:space="0" w:color="auto"/>
      </w:divBdr>
    </w:div>
    <w:div w:id="668094389">
      <w:bodyDiv w:val="1"/>
      <w:marLeft w:val="0"/>
      <w:marRight w:val="0"/>
      <w:marTop w:val="0"/>
      <w:marBottom w:val="0"/>
      <w:divBdr>
        <w:top w:val="none" w:sz="0" w:space="0" w:color="auto"/>
        <w:left w:val="none" w:sz="0" w:space="0" w:color="auto"/>
        <w:bottom w:val="none" w:sz="0" w:space="0" w:color="auto"/>
        <w:right w:val="none" w:sz="0" w:space="0" w:color="auto"/>
      </w:divBdr>
    </w:div>
    <w:div w:id="669525681">
      <w:bodyDiv w:val="1"/>
      <w:marLeft w:val="0"/>
      <w:marRight w:val="0"/>
      <w:marTop w:val="0"/>
      <w:marBottom w:val="0"/>
      <w:divBdr>
        <w:top w:val="none" w:sz="0" w:space="0" w:color="auto"/>
        <w:left w:val="none" w:sz="0" w:space="0" w:color="auto"/>
        <w:bottom w:val="none" w:sz="0" w:space="0" w:color="auto"/>
        <w:right w:val="none" w:sz="0" w:space="0" w:color="auto"/>
      </w:divBdr>
    </w:div>
    <w:div w:id="670333200">
      <w:bodyDiv w:val="1"/>
      <w:marLeft w:val="0"/>
      <w:marRight w:val="0"/>
      <w:marTop w:val="0"/>
      <w:marBottom w:val="0"/>
      <w:divBdr>
        <w:top w:val="none" w:sz="0" w:space="0" w:color="auto"/>
        <w:left w:val="none" w:sz="0" w:space="0" w:color="auto"/>
        <w:bottom w:val="none" w:sz="0" w:space="0" w:color="auto"/>
        <w:right w:val="none" w:sz="0" w:space="0" w:color="auto"/>
      </w:divBdr>
    </w:div>
    <w:div w:id="671572003">
      <w:bodyDiv w:val="1"/>
      <w:marLeft w:val="0"/>
      <w:marRight w:val="0"/>
      <w:marTop w:val="0"/>
      <w:marBottom w:val="0"/>
      <w:divBdr>
        <w:top w:val="none" w:sz="0" w:space="0" w:color="auto"/>
        <w:left w:val="none" w:sz="0" w:space="0" w:color="auto"/>
        <w:bottom w:val="none" w:sz="0" w:space="0" w:color="auto"/>
        <w:right w:val="none" w:sz="0" w:space="0" w:color="auto"/>
      </w:divBdr>
    </w:div>
    <w:div w:id="672100987">
      <w:bodyDiv w:val="1"/>
      <w:marLeft w:val="0"/>
      <w:marRight w:val="0"/>
      <w:marTop w:val="0"/>
      <w:marBottom w:val="0"/>
      <w:divBdr>
        <w:top w:val="none" w:sz="0" w:space="0" w:color="auto"/>
        <w:left w:val="none" w:sz="0" w:space="0" w:color="auto"/>
        <w:bottom w:val="none" w:sz="0" w:space="0" w:color="auto"/>
        <w:right w:val="none" w:sz="0" w:space="0" w:color="auto"/>
      </w:divBdr>
    </w:div>
    <w:div w:id="672151303">
      <w:bodyDiv w:val="1"/>
      <w:marLeft w:val="0"/>
      <w:marRight w:val="0"/>
      <w:marTop w:val="0"/>
      <w:marBottom w:val="0"/>
      <w:divBdr>
        <w:top w:val="none" w:sz="0" w:space="0" w:color="auto"/>
        <w:left w:val="none" w:sz="0" w:space="0" w:color="auto"/>
        <w:bottom w:val="none" w:sz="0" w:space="0" w:color="auto"/>
        <w:right w:val="none" w:sz="0" w:space="0" w:color="auto"/>
      </w:divBdr>
    </w:div>
    <w:div w:id="672343687">
      <w:bodyDiv w:val="1"/>
      <w:marLeft w:val="0"/>
      <w:marRight w:val="0"/>
      <w:marTop w:val="0"/>
      <w:marBottom w:val="0"/>
      <w:divBdr>
        <w:top w:val="none" w:sz="0" w:space="0" w:color="auto"/>
        <w:left w:val="none" w:sz="0" w:space="0" w:color="auto"/>
        <w:bottom w:val="none" w:sz="0" w:space="0" w:color="auto"/>
        <w:right w:val="none" w:sz="0" w:space="0" w:color="auto"/>
      </w:divBdr>
    </w:div>
    <w:div w:id="672999207">
      <w:bodyDiv w:val="1"/>
      <w:marLeft w:val="0"/>
      <w:marRight w:val="0"/>
      <w:marTop w:val="0"/>
      <w:marBottom w:val="0"/>
      <w:divBdr>
        <w:top w:val="none" w:sz="0" w:space="0" w:color="auto"/>
        <w:left w:val="none" w:sz="0" w:space="0" w:color="auto"/>
        <w:bottom w:val="none" w:sz="0" w:space="0" w:color="auto"/>
        <w:right w:val="none" w:sz="0" w:space="0" w:color="auto"/>
      </w:divBdr>
    </w:div>
    <w:div w:id="673460640">
      <w:bodyDiv w:val="1"/>
      <w:marLeft w:val="0"/>
      <w:marRight w:val="0"/>
      <w:marTop w:val="0"/>
      <w:marBottom w:val="0"/>
      <w:divBdr>
        <w:top w:val="none" w:sz="0" w:space="0" w:color="auto"/>
        <w:left w:val="none" w:sz="0" w:space="0" w:color="auto"/>
        <w:bottom w:val="none" w:sz="0" w:space="0" w:color="auto"/>
        <w:right w:val="none" w:sz="0" w:space="0" w:color="auto"/>
      </w:divBdr>
    </w:div>
    <w:div w:id="673651181">
      <w:bodyDiv w:val="1"/>
      <w:marLeft w:val="0"/>
      <w:marRight w:val="0"/>
      <w:marTop w:val="0"/>
      <w:marBottom w:val="0"/>
      <w:divBdr>
        <w:top w:val="none" w:sz="0" w:space="0" w:color="auto"/>
        <w:left w:val="none" w:sz="0" w:space="0" w:color="auto"/>
        <w:bottom w:val="none" w:sz="0" w:space="0" w:color="auto"/>
        <w:right w:val="none" w:sz="0" w:space="0" w:color="auto"/>
      </w:divBdr>
    </w:div>
    <w:div w:id="673844343">
      <w:bodyDiv w:val="1"/>
      <w:marLeft w:val="0"/>
      <w:marRight w:val="0"/>
      <w:marTop w:val="0"/>
      <w:marBottom w:val="0"/>
      <w:divBdr>
        <w:top w:val="none" w:sz="0" w:space="0" w:color="auto"/>
        <w:left w:val="none" w:sz="0" w:space="0" w:color="auto"/>
        <w:bottom w:val="none" w:sz="0" w:space="0" w:color="auto"/>
        <w:right w:val="none" w:sz="0" w:space="0" w:color="auto"/>
      </w:divBdr>
    </w:div>
    <w:div w:id="674115935">
      <w:bodyDiv w:val="1"/>
      <w:marLeft w:val="0"/>
      <w:marRight w:val="0"/>
      <w:marTop w:val="0"/>
      <w:marBottom w:val="0"/>
      <w:divBdr>
        <w:top w:val="none" w:sz="0" w:space="0" w:color="auto"/>
        <w:left w:val="none" w:sz="0" w:space="0" w:color="auto"/>
        <w:bottom w:val="none" w:sz="0" w:space="0" w:color="auto"/>
        <w:right w:val="none" w:sz="0" w:space="0" w:color="auto"/>
      </w:divBdr>
    </w:div>
    <w:div w:id="674301696">
      <w:bodyDiv w:val="1"/>
      <w:marLeft w:val="0"/>
      <w:marRight w:val="0"/>
      <w:marTop w:val="0"/>
      <w:marBottom w:val="0"/>
      <w:divBdr>
        <w:top w:val="none" w:sz="0" w:space="0" w:color="auto"/>
        <w:left w:val="none" w:sz="0" w:space="0" w:color="auto"/>
        <w:bottom w:val="none" w:sz="0" w:space="0" w:color="auto"/>
        <w:right w:val="none" w:sz="0" w:space="0" w:color="auto"/>
      </w:divBdr>
    </w:div>
    <w:div w:id="676734022">
      <w:bodyDiv w:val="1"/>
      <w:marLeft w:val="0"/>
      <w:marRight w:val="0"/>
      <w:marTop w:val="0"/>
      <w:marBottom w:val="0"/>
      <w:divBdr>
        <w:top w:val="none" w:sz="0" w:space="0" w:color="auto"/>
        <w:left w:val="none" w:sz="0" w:space="0" w:color="auto"/>
        <w:bottom w:val="none" w:sz="0" w:space="0" w:color="auto"/>
        <w:right w:val="none" w:sz="0" w:space="0" w:color="auto"/>
      </w:divBdr>
    </w:div>
    <w:div w:id="676923395">
      <w:bodyDiv w:val="1"/>
      <w:marLeft w:val="0"/>
      <w:marRight w:val="0"/>
      <w:marTop w:val="0"/>
      <w:marBottom w:val="0"/>
      <w:divBdr>
        <w:top w:val="none" w:sz="0" w:space="0" w:color="auto"/>
        <w:left w:val="none" w:sz="0" w:space="0" w:color="auto"/>
        <w:bottom w:val="none" w:sz="0" w:space="0" w:color="auto"/>
        <w:right w:val="none" w:sz="0" w:space="0" w:color="auto"/>
      </w:divBdr>
    </w:div>
    <w:div w:id="679696980">
      <w:bodyDiv w:val="1"/>
      <w:marLeft w:val="0"/>
      <w:marRight w:val="0"/>
      <w:marTop w:val="0"/>
      <w:marBottom w:val="0"/>
      <w:divBdr>
        <w:top w:val="none" w:sz="0" w:space="0" w:color="auto"/>
        <w:left w:val="none" w:sz="0" w:space="0" w:color="auto"/>
        <w:bottom w:val="none" w:sz="0" w:space="0" w:color="auto"/>
        <w:right w:val="none" w:sz="0" w:space="0" w:color="auto"/>
      </w:divBdr>
    </w:div>
    <w:div w:id="680089996">
      <w:bodyDiv w:val="1"/>
      <w:marLeft w:val="0"/>
      <w:marRight w:val="0"/>
      <w:marTop w:val="0"/>
      <w:marBottom w:val="0"/>
      <w:divBdr>
        <w:top w:val="none" w:sz="0" w:space="0" w:color="auto"/>
        <w:left w:val="none" w:sz="0" w:space="0" w:color="auto"/>
        <w:bottom w:val="none" w:sz="0" w:space="0" w:color="auto"/>
        <w:right w:val="none" w:sz="0" w:space="0" w:color="auto"/>
      </w:divBdr>
    </w:div>
    <w:div w:id="681277117">
      <w:bodyDiv w:val="1"/>
      <w:marLeft w:val="0"/>
      <w:marRight w:val="0"/>
      <w:marTop w:val="0"/>
      <w:marBottom w:val="0"/>
      <w:divBdr>
        <w:top w:val="none" w:sz="0" w:space="0" w:color="auto"/>
        <w:left w:val="none" w:sz="0" w:space="0" w:color="auto"/>
        <w:bottom w:val="none" w:sz="0" w:space="0" w:color="auto"/>
        <w:right w:val="none" w:sz="0" w:space="0" w:color="auto"/>
      </w:divBdr>
    </w:div>
    <w:div w:id="682784836">
      <w:bodyDiv w:val="1"/>
      <w:marLeft w:val="0"/>
      <w:marRight w:val="0"/>
      <w:marTop w:val="0"/>
      <w:marBottom w:val="0"/>
      <w:divBdr>
        <w:top w:val="none" w:sz="0" w:space="0" w:color="auto"/>
        <w:left w:val="none" w:sz="0" w:space="0" w:color="auto"/>
        <w:bottom w:val="none" w:sz="0" w:space="0" w:color="auto"/>
        <w:right w:val="none" w:sz="0" w:space="0" w:color="auto"/>
      </w:divBdr>
    </w:div>
    <w:div w:id="684477110">
      <w:bodyDiv w:val="1"/>
      <w:marLeft w:val="0"/>
      <w:marRight w:val="0"/>
      <w:marTop w:val="0"/>
      <w:marBottom w:val="0"/>
      <w:divBdr>
        <w:top w:val="none" w:sz="0" w:space="0" w:color="auto"/>
        <w:left w:val="none" w:sz="0" w:space="0" w:color="auto"/>
        <w:bottom w:val="none" w:sz="0" w:space="0" w:color="auto"/>
        <w:right w:val="none" w:sz="0" w:space="0" w:color="auto"/>
      </w:divBdr>
    </w:div>
    <w:div w:id="685063139">
      <w:bodyDiv w:val="1"/>
      <w:marLeft w:val="0"/>
      <w:marRight w:val="0"/>
      <w:marTop w:val="0"/>
      <w:marBottom w:val="0"/>
      <w:divBdr>
        <w:top w:val="none" w:sz="0" w:space="0" w:color="auto"/>
        <w:left w:val="none" w:sz="0" w:space="0" w:color="auto"/>
        <w:bottom w:val="none" w:sz="0" w:space="0" w:color="auto"/>
        <w:right w:val="none" w:sz="0" w:space="0" w:color="auto"/>
      </w:divBdr>
    </w:div>
    <w:div w:id="685404757">
      <w:bodyDiv w:val="1"/>
      <w:marLeft w:val="0"/>
      <w:marRight w:val="0"/>
      <w:marTop w:val="0"/>
      <w:marBottom w:val="0"/>
      <w:divBdr>
        <w:top w:val="none" w:sz="0" w:space="0" w:color="auto"/>
        <w:left w:val="none" w:sz="0" w:space="0" w:color="auto"/>
        <w:bottom w:val="none" w:sz="0" w:space="0" w:color="auto"/>
        <w:right w:val="none" w:sz="0" w:space="0" w:color="auto"/>
      </w:divBdr>
    </w:div>
    <w:div w:id="685985887">
      <w:bodyDiv w:val="1"/>
      <w:marLeft w:val="0"/>
      <w:marRight w:val="0"/>
      <w:marTop w:val="0"/>
      <w:marBottom w:val="0"/>
      <w:divBdr>
        <w:top w:val="none" w:sz="0" w:space="0" w:color="auto"/>
        <w:left w:val="none" w:sz="0" w:space="0" w:color="auto"/>
        <w:bottom w:val="none" w:sz="0" w:space="0" w:color="auto"/>
        <w:right w:val="none" w:sz="0" w:space="0" w:color="auto"/>
      </w:divBdr>
    </w:div>
    <w:div w:id="687758015">
      <w:bodyDiv w:val="1"/>
      <w:marLeft w:val="0"/>
      <w:marRight w:val="0"/>
      <w:marTop w:val="0"/>
      <w:marBottom w:val="0"/>
      <w:divBdr>
        <w:top w:val="none" w:sz="0" w:space="0" w:color="auto"/>
        <w:left w:val="none" w:sz="0" w:space="0" w:color="auto"/>
        <w:bottom w:val="none" w:sz="0" w:space="0" w:color="auto"/>
        <w:right w:val="none" w:sz="0" w:space="0" w:color="auto"/>
      </w:divBdr>
    </w:div>
    <w:div w:id="687758304">
      <w:bodyDiv w:val="1"/>
      <w:marLeft w:val="0"/>
      <w:marRight w:val="0"/>
      <w:marTop w:val="0"/>
      <w:marBottom w:val="0"/>
      <w:divBdr>
        <w:top w:val="none" w:sz="0" w:space="0" w:color="auto"/>
        <w:left w:val="none" w:sz="0" w:space="0" w:color="auto"/>
        <w:bottom w:val="none" w:sz="0" w:space="0" w:color="auto"/>
        <w:right w:val="none" w:sz="0" w:space="0" w:color="auto"/>
      </w:divBdr>
    </w:div>
    <w:div w:id="688024543">
      <w:bodyDiv w:val="1"/>
      <w:marLeft w:val="0"/>
      <w:marRight w:val="0"/>
      <w:marTop w:val="0"/>
      <w:marBottom w:val="0"/>
      <w:divBdr>
        <w:top w:val="none" w:sz="0" w:space="0" w:color="auto"/>
        <w:left w:val="none" w:sz="0" w:space="0" w:color="auto"/>
        <w:bottom w:val="none" w:sz="0" w:space="0" w:color="auto"/>
        <w:right w:val="none" w:sz="0" w:space="0" w:color="auto"/>
      </w:divBdr>
    </w:div>
    <w:div w:id="688725406">
      <w:bodyDiv w:val="1"/>
      <w:marLeft w:val="0"/>
      <w:marRight w:val="0"/>
      <w:marTop w:val="0"/>
      <w:marBottom w:val="0"/>
      <w:divBdr>
        <w:top w:val="none" w:sz="0" w:space="0" w:color="auto"/>
        <w:left w:val="none" w:sz="0" w:space="0" w:color="auto"/>
        <w:bottom w:val="none" w:sz="0" w:space="0" w:color="auto"/>
        <w:right w:val="none" w:sz="0" w:space="0" w:color="auto"/>
      </w:divBdr>
    </w:div>
    <w:div w:id="688796181">
      <w:bodyDiv w:val="1"/>
      <w:marLeft w:val="0"/>
      <w:marRight w:val="0"/>
      <w:marTop w:val="0"/>
      <w:marBottom w:val="0"/>
      <w:divBdr>
        <w:top w:val="none" w:sz="0" w:space="0" w:color="auto"/>
        <w:left w:val="none" w:sz="0" w:space="0" w:color="auto"/>
        <w:bottom w:val="none" w:sz="0" w:space="0" w:color="auto"/>
        <w:right w:val="none" w:sz="0" w:space="0" w:color="auto"/>
      </w:divBdr>
    </w:div>
    <w:div w:id="689527222">
      <w:bodyDiv w:val="1"/>
      <w:marLeft w:val="0"/>
      <w:marRight w:val="0"/>
      <w:marTop w:val="0"/>
      <w:marBottom w:val="0"/>
      <w:divBdr>
        <w:top w:val="none" w:sz="0" w:space="0" w:color="auto"/>
        <w:left w:val="none" w:sz="0" w:space="0" w:color="auto"/>
        <w:bottom w:val="none" w:sz="0" w:space="0" w:color="auto"/>
        <w:right w:val="none" w:sz="0" w:space="0" w:color="auto"/>
      </w:divBdr>
    </w:div>
    <w:div w:id="690452459">
      <w:bodyDiv w:val="1"/>
      <w:marLeft w:val="0"/>
      <w:marRight w:val="0"/>
      <w:marTop w:val="0"/>
      <w:marBottom w:val="0"/>
      <w:divBdr>
        <w:top w:val="none" w:sz="0" w:space="0" w:color="auto"/>
        <w:left w:val="none" w:sz="0" w:space="0" w:color="auto"/>
        <w:bottom w:val="none" w:sz="0" w:space="0" w:color="auto"/>
        <w:right w:val="none" w:sz="0" w:space="0" w:color="auto"/>
      </w:divBdr>
    </w:div>
    <w:div w:id="691764555">
      <w:bodyDiv w:val="1"/>
      <w:marLeft w:val="0"/>
      <w:marRight w:val="0"/>
      <w:marTop w:val="0"/>
      <w:marBottom w:val="0"/>
      <w:divBdr>
        <w:top w:val="none" w:sz="0" w:space="0" w:color="auto"/>
        <w:left w:val="none" w:sz="0" w:space="0" w:color="auto"/>
        <w:bottom w:val="none" w:sz="0" w:space="0" w:color="auto"/>
        <w:right w:val="none" w:sz="0" w:space="0" w:color="auto"/>
      </w:divBdr>
    </w:div>
    <w:div w:id="691877295">
      <w:bodyDiv w:val="1"/>
      <w:marLeft w:val="0"/>
      <w:marRight w:val="0"/>
      <w:marTop w:val="0"/>
      <w:marBottom w:val="0"/>
      <w:divBdr>
        <w:top w:val="none" w:sz="0" w:space="0" w:color="auto"/>
        <w:left w:val="none" w:sz="0" w:space="0" w:color="auto"/>
        <w:bottom w:val="none" w:sz="0" w:space="0" w:color="auto"/>
        <w:right w:val="none" w:sz="0" w:space="0" w:color="auto"/>
      </w:divBdr>
    </w:div>
    <w:div w:id="692802911">
      <w:bodyDiv w:val="1"/>
      <w:marLeft w:val="0"/>
      <w:marRight w:val="0"/>
      <w:marTop w:val="0"/>
      <w:marBottom w:val="0"/>
      <w:divBdr>
        <w:top w:val="none" w:sz="0" w:space="0" w:color="auto"/>
        <w:left w:val="none" w:sz="0" w:space="0" w:color="auto"/>
        <w:bottom w:val="none" w:sz="0" w:space="0" w:color="auto"/>
        <w:right w:val="none" w:sz="0" w:space="0" w:color="auto"/>
      </w:divBdr>
    </w:div>
    <w:div w:id="693115267">
      <w:bodyDiv w:val="1"/>
      <w:marLeft w:val="0"/>
      <w:marRight w:val="0"/>
      <w:marTop w:val="0"/>
      <w:marBottom w:val="0"/>
      <w:divBdr>
        <w:top w:val="none" w:sz="0" w:space="0" w:color="auto"/>
        <w:left w:val="none" w:sz="0" w:space="0" w:color="auto"/>
        <w:bottom w:val="none" w:sz="0" w:space="0" w:color="auto"/>
        <w:right w:val="none" w:sz="0" w:space="0" w:color="auto"/>
      </w:divBdr>
    </w:div>
    <w:div w:id="693530560">
      <w:bodyDiv w:val="1"/>
      <w:marLeft w:val="0"/>
      <w:marRight w:val="0"/>
      <w:marTop w:val="0"/>
      <w:marBottom w:val="0"/>
      <w:divBdr>
        <w:top w:val="none" w:sz="0" w:space="0" w:color="auto"/>
        <w:left w:val="none" w:sz="0" w:space="0" w:color="auto"/>
        <w:bottom w:val="none" w:sz="0" w:space="0" w:color="auto"/>
        <w:right w:val="none" w:sz="0" w:space="0" w:color="auto"/>
      </w:divBdr>
    </w:div>
    <w:div w:id="694234710">
      <w:bodyDiv w:val="1"/>
      <w:marLeft w:val="0"/>
      <w:marRight w:val="0"/>
      <w:marTop w:val="0"/>
      <w:marBottom w:val="0"/>
      <w:divBdr>
        <w:top w:val="none" w:sz="0" w:space="0" w:color="auto"/>
        <w:left w:val="none" w:sz="0" w:space="0" w:color="auto"/>
        <w:bottom w:val="none" w:sz="0" w:space="0" w:color="auto"/>
        <w:right w:val="none" w:sz="0" w:space="0" w:color="auto"/>
      </w:divBdr>
    </w:div>
    <w:div w:id="696467249">
      <w:bodyDiv w:val="1"/>
      <w:marLeft w:val="0"/>
      <w:marRight w:val="0"/>
      <w:marTop w:val="0"/>
      <w:marBottom w:val="0"/>
      <w:divBdr>
        <w:top w:val="none" w:sz="0" w:space="0" w:color="auto"/>
        <w:left w:val="none" w:sz="0" w:space="0" w:color="auto"/>
        <w:bottom w:val="none" w:sz="0" w:space="0" w:color="auto"/>
        <w:right w:val="none" w:sz="0" w:space="0" w:color="auto"/>
      </w:divBdr>
    </w:div>
    <w:div w:id="698317923">
      <w:bodyDiv w:val="1"/>
      <w:marLeft w:val="0"/>
      <w:marRight w:val="0"/>
      <w:marTop w:val="0"/>
      <w:marBottom w:val="0"/>
      <w:divBdr>
        <w:top w:val="none" w:sz="0" w:space="0" w:color="auto"/>
        <w:left w:val="none" w:sz="0" w:space="0" w:color="auto"/>
        <w:bottom w:val="none" w:sz="0" w:space="0" w:color="auto"/>
        <w:right w:val="none" w:sz="0" w:space="0" w:color="auto"/>
      </w:divBdr>
    </w:div>
    <w:div w:id="698432517">
      <w:bodyDiv w:val="1"/>
      <w:marLeft w:val="0"/>
      <w:marRight w:val="0"/>
      <w:marTop w:val="0"/>
      <w:marBottom w:val="0"/>
      <w:divBdr>
        <w:top w:val="none" w:sz="0" w:space="0" w:color="auto"/>
        <w:left w:val="none" w:sz="0" w:space="0" w:color="auto"/>
        <w:bottom w:val="none" w:sz="0" w:space="0" w:color="auto"/>
        <w:right w:val="none" w:sz="0" w:space="0" w:color="auto"/>
      </w:divBdr>
    </w:div>
    <w:div w:id="701825753">
      <w:bodyDiv w:val="1"/>
      <w:marLeft w:val="0"/>
      <w:marRight w:val="0"/>
      <w:marTop w:val="0"/>
      <w:marBottom w:val="0"/>
      <w:divBdr>
        <w:top w:val="none" w:sz="0" w:space="0" w:color="auto"/>
        <w:left w:val="none" w:sz="0" w:space="0" w:color="auto"/>
        <w:bottom w:val="none" w:sz="0" w:space="0" w:color="auto"/>
        <w:right w:val="none" w:sz="0" w:space="0" w:color="auto"/>
      </w:divBdr>
    </w:div>
    <w:div w:id="701903943">
      <w:bodyDiv w:val="1"/>
      <w:marLeft w:val="0"/>
      <w:marRight w:val="0"/>
      <w:marTop w:val="0"/>
      <w:marBottom w:val="0"/>
      <w:divBdr>
        <w:top w:val="none" w:sz="0" w:space="0" w:color="auto"/>
        <w:left w:val="none" w:sz="0" w:space="0" w:color="auto"/>
        <w:bottom w:val="none" w:sz="0" w:space="0" w:color="auto"/>
        <w:right w:val="none" w:sz="0" w:space="0" w:color="auto"/>
      </w:divBdr>
    </w:div>
    <w:div w:id="702440896">
      <w:bodyDiv w:val="1"/>
      <w:marLeft w:val="0"/>
      <w:marRight w:val="0"/>
      <w:marTop w:val="0"/>
      <w:marBottom w:val="0"/>
      <w:divBdr>
        <w:top w:val="none" w:sz="0" w:space="0" w:color="auto"/>
        <w:left w:val="none" w:sz="0" w:space="0" w:color="auto"/>
        <w:bottom w:val="none" w:sz="0" w:space="0" w:color="auto"/>
        <w:right w:val="none" w:sz="0" w:space="0" w:color="auto"/>
      </w:divBdr>
    </w:div>
    <w:div w:id="702679315">
      <w:bodyDiv w:val="1"/>
      <w:marLeft w:val="0"/>
      <w:marRight w:val="0"/>
      <w:marTop w:val="0"/>
      <w:marBottom w:val="0"/>
      <w:divBdr>
        <w:top w:val="none" w:sz="0" w:space="0" w:color="auto"/>
        <w:left w:val="none" w:sz="0" w:space="0" w:color="auto"/>
        <w:bottom w:val="none" w:sz="0" w:space="0" w:color="auto"/>
        <w:right w:val="none" w:sz="0" w:space="0" w:color="auto"/>
      </w:divBdr>
    </w:div>
    <w:div w:id="705062029">
      <w:bodyDiv w:val="1"/>
      <w:marLeft w:val="0"/>
      <w:marRight w:val="0"/>
      <w:marTop w:val="0"/>
      <w:marBottom w:val="0"/>
      <w:divBdr>
        <w:top w:val="none" w:sz="0" w:space="0" w:color="auto"/>
        <w:left w:val="none" w:sz="0" w:space="0" w:color="auto"/>
        <w:bottom w:val="none" w:sz="0" w:space="0" w:color="auto"/>
        <w:right w:val="none" w:sz="0" w:space="0" w:color="auto"/>
      </w:divBdr>
    </w:div>
    <w:div w:id="705562331">
      <w:bodyDiv w:val="1"/>
      <w:marLeft w:val="0"/>
      <w:marRight w:val="0"/>
      <w:marTop w:val="0"/>
      <w:marBottom w:val="0"/>
      <w:divBdr>
        <w:top w:val="none" w:sz="0" w:space="0" w:color="auto"/>
        <w:left w:val="none" w:sz="0" w:space="0" w:color="auto"/>
        <w:bottom w:val="none" w:sz="0" w:space="0" w:color="auto"/>
        <w:right w:val="none" w:sz="0" w:space="0" w:color="auto"/>
      </w:divBdr>
    </w:div>
    <w:div w:id="707410111">
      <w:bodyDiv w:val="1"/>
      <w:marLeft w:val="0"/>
      <w:marRight w:val="0"/>
      <w:marTop w:val="0"/>
      <w:marBottom w:val="0"/>
      <w:divBdr>
        <w:top w:val="none" w:sz="0" w:space="0" w:color="auto"/>
        <w:left w:val="none" w:sz="0" w:space="0" w:color="auto"/>
        <w:bottom w:val="none" w:sz="0" w:space="0" w:color="auto"/>
        <w:right w:val="none" w:sz="0" w:space="0" w:color="auto"/>
      </w:divBdr>
    </w:div>
    <w:div w:id="707874310">
      <w:bodyDiv w:val="1"/>
      <w:marLeft w:val="0"/>
      <w:marRight w:val="0"/>
      <w:marTop w:val="0"/>
      <w:marBottom w:val="0"/>
      <w:divBdr>
        <w:top w:val="none" w:sz="0" w:space="0" w:color="auto"/>
        <w:left w:val="none" w:sz="0" w:space="0" w:color="auto"/>
        <w:bottom w:val="none" w:sz="0" w:space="0" w:color="auto"/>
        <w:right w:val="none" w:sz="0" w:space="0" w:color="auto"/>
      </w:divBdr>
    </w:div>
    <w:div w:id="710617975">
      <w:bodyDiv w:val="1"/>
      <w:marLeft w:val="0"/>
      <w:marRight w:val="0"/>
      <w:marTop w:val="0"/>
      <w:marBottom w:val="0"/>
      <w:divBdr>
        <w:top w:val="none" w:sz="0" w:space="0" w:color="auto"/>
        <w:left w:val="none" w:sz="0" w:space="0" w:color="auto"/>
        <w:bottom w:val="none" w:sz="0" w:space="0" w:color="auto"/>
        <w:right w:val="none" w:sz="0" w:space="0" w:color="auto"/>
      </w:divBdr>
    </w:div>
    <w:div w:id="713043929">
      <w:bodyDiv w:val="1"/>
      <w:marLeft w:val="0"/>
      <w:marRight w:val="0"/>
      <w:marTop w:val="0"/>
      <w:marBottom w:val="0"/>
      <w:divBdr>
        <w:top w:val="none" w:sz="0" w:space="0" w:color="auto"/>
        <w:left w:val="none" w:sz="0" w:space="0" w:color="auto"/>
        <w:bottom w:val="none" w:sz="0" w:space="0" w:color="auto"/>
        <w:right w:val="none" w:sz="0" w:space="0" w:color="auto"/>
      </w:divBdr>
    </w:div>
    <w:div w:id="713427686">
      <w:bodyDiv w:val="1"/>
      <w:marLeft w:val="0"/>
      <w:marRight w:val="0"/>
      <w:marTop w:val="0"/>
      <w:marBottom w:val="0"/>
      <w:divBdr>
        <w:top w:val="none" w:sz="0" w:space="0" w:color="auto"/>
        <w:left w:val="none" w:sz="0" w:space="0" w:color="auto"/>
        <w:bottom w:val="none" w:sz="0" w:space="0" w:color="auto"/>
        <w:right w:val="none" w:sz="0" w:space="0" w:color="auto"/>
      </w:divBdr>
    </w:div>
    <w:div w:id="714961673">
      <w:bodyDiv w:val="1"/>
      <w:marLeft w:val="0"/>
      <w:marRight w:val="0"/>
      <w:marTop w:val="0"/>
      <w:marBottom w:val="0"/>
      <w:divBdr>
        <w:top w:val="none" w:sz="0" w:space="0" w:color="auto"/>
        <w:left w:val="none" w:sz="0" w:space="0" w:color="auto"/>
        <w:bottom w:val="none" w:sz="0" w:space="0" w:color="auto"/>
        <w:right w:val="none" w:sz="0" w:space="0" w:color="auto"/>
      </w:divBdr>
    </w:div>
    <w:div w:id="716395462">
      <w:bodyDiv w:val="1"/>
      <w:marLeft w:val="0"/>
      <w:marRight w:val="0"/>
      <w:marTop w:val="0"/>
      <w:marBottom w:val="0"/>
      <w:divBdr>
        <w:top w:val="none" w:sz="0" w:space="0" w:color="auto"/>
        <w:left w:val="none" w:sz="0" w:space="0" w:color="auto"/>
        <w:bottom w:val="none" w:sz="0" w:space="0" w:color="auto"/>
        <w:right w:val="none" w:sz="0" w:space="0" w:color="auto"/>
      </w:divBdr>
    </w:div>
    <w:div w:id="716512234">
      <w:bodyDiv w:val="1"/>
      <w:marLeft w:val="0"/>
      <w:marRight w:val="0"/>
      <w:marTop w:val="0"/>
      <w:marBottom w:val="0"/>
      <w:divBdr>
        <w:top w:val="none" w:sz="0" w:space="0" w:color="auto"/>
        <w:left w:val="none" w:sz="0" w:space="0" w:color="auto"/>
        <w:bottom w:val="none" w:sz="0" w:space="0" w:color="auto"/>
        <w:right w:val="none" w:sz="0" w:space="0" w:color="auto"/>
      </w:divBdr>
    </w:div>
    <w:div w:id="716855187">
      <w:bodyDiv w:val="1"/>
      <w:marLeft w:val="0"/>
      <w:marRight w:val="0"/>
      <w:marTop w:val="0"/>
      <w:marBottom w:val="0"/>
      <w:divBdr>
        <w:top w:val="none" w:sz="0" w:space="0" w:color="auto"/>
        <w:left w:val="none" w:sz="0" w:space="0" w:color="auto"/>
        <w:bottom w:val="none" w:sz="0" w:space="0" w:color="auto"/>
        <w:right w:val="none" w:sz="0" w:space="0" w:color="auto"/>
      </w:divBdr>
    </w:div>
    <w:div w:id="717121920">
      <w:bodyDiv w:val="1"/>
      <w:marLeft w:val="0"/>
      <w:marRight w:val="0"/>
      <w:marTop w:val="0"/>
      <w:marBottom w:val="0"/>
      <w:divBdr>
        <w:top w:val="none" w:sz="0" w:space="0" w:color="auto"/>
        <w:left w:val="none" w:sz="0" w:space="0" w:color="auto"/>
        <w:bottom w:val="none" w:sz="0" w:space="0" w:color="auto"/>
        <w:right w:val="none" w:sz="0" w:space="0" w:color="auto"/>
      </w:divBdr>
    </w:div>
    <w:div w:id="717363665">
      <w:bodyDiv w:val="1"/>
      <w:marLeft w:val="0"/>
      <w:marRight w:val="0"/>
      <w:marTop w:val="0"/>
      <w:marBottom w:val="0"/>
      <w:divBdr>
        <w:top w:val="none" w:sz="0" w:space="0" w:color="auto"/>
        <w:left w:val="none" w:sz="0" w:space="0" w:color="auto"/>
        <w:bottom w:val="none" w:sz="0" w:space="0" w:color="auto"/>
        <w:right w:val="none" w:sz="0" w:space="0" w:color="auto"/>
      </w:divBdr>
    </w:div>
    <w:div w:id="718480995">
      <w:bodyDiv w:val="1"/>
      <w:marLeft w:val="0"/>
      <w:marRight w:val="0"/>
      <w:marTop w:val="0"/>
      <w:marBottom w:val="0"/>
      <w:divBdr>
        <w:top w:val="none" w:sz="0" w:space="0" w:color="auto"/>
        <w:left w:val="none" w:sz="0" w:space="0" w:color="auto"/>
        <w:bottom w:val="none" w:sz="0" w:space="0" w:color="auto"/>
        <w:right w:val="none" w:sz="0" w:space="0" w:color="auto"/>
      </w:divBdr>
    </w:div>
    <w:div w:id="723404513">
      <w:bodyDiv w:val="1"/>
      <w:marLeft w:val="0"/>
      <w:marRight w:val="0"/>
      <w:marTop w:val="0"/>
      <w:marBottom w:val="0"/>
      <w:divBdr>
        <w:top w:val="none" w:sz="0" w:space="0" w:color="auto"/>
        <w:left w:val="none" w:sz="0" w:space="0" w:color="auto"/>
        <w:bottom w:val="none" w:sz="0" w:space="0" w:color="auto"/>
        <w:right w:val="none" w:sz="0" w:space="0" w:color="auto"/>
      </w:divBdr>
    </w:div>
    <w:div w:id="724331242">
      <w:bodyDiv w:val="1"/>
      <w:marLeft w:val="0"/>
      <w:marRight w:val="0"/>
      <w:marTop w:val="0"/>
      <w:marBottom w:val="0"/>
      <w:divBdr>
        <w:top w:val="none" w:sz="0" w:space="0" w:color="auto"/>
        <w:left w:val="none" w:sz="0" w:space="0" w:color="auto"/>
        <w:bottom w:val="none" w:sz="0" w:space="0" w:color="auto"/>
        <w:right w:val="none" w:sz="0" w:space="0" w:color="auto"/>
      </w:divBdr>
    </w:div>
    <w:div w:id="725224170">
      <w:bodyDiv w:val="1"/>
      <w:marLeft w:val="0"/>
      <w:marRight w:val="0"/>
      <w:marTop w:val="0"/>
      <w:marBottom w:val="0"/>
      <w:divBdr>
        <w:top w:val="none" w:sz="0" w:space="0" w:color="auto"/>
        <w:left w:val="none" w:sz="0" w:space="0" w:color="auto"/>
        <w:bottom w:val="none" w:sz="0" w:space="0" w:color="auto"/>
        <w:right w:val="none" w:sz="0" w:space="0" w:color="auto"/>
      </w:divBdr>
    </w:div>
    <w:div w:id="726612537">
      <w:bodyDiv w:val="1"/>
      <w:marLeft w:val="0"/>
      <w:marRight w:val="0"/>
      <w:marTop w:val="0"/>
      <w:marBottom w:val="0"/>
      <w:divBdr>
        <w:top w:val="none" w:sz="0" w:space="0" w:color="auto"/>
        <w:left w:val="none" w:sz="0" w:space="0" w:color="auto"/>
        <w:bottom w:val="none" w:sz="0" w:space="0" w:color="auto"/>
        <w:right w:val="none" w:sz="0" w:space="0" w:color="auto"/>
      </w:divBdr>
    </w:div>
    <w:div w:id="727075837">
      <w:bodyDiv w:val="1"/>
      <w:marLeft w:val="0"/>
      <w:marRight w:val="0"/>
      <w:marTop w:val="0"/>
      <w:marBottom w:val="0"/>
      <w:divBdr>
        <w:top w:val="none" w:sz="0" w:space="0" w:color="auto"/>
        <w:left w:val="none" w:sz="0" w:space="0" w:color="auto"/>
        <w:bottom w:val="none" w:sz="0" w:space="0" w:color="auto"/>
        <w:right w:val="none" w:sz="0" w:space="0" w:color="auto"/>
      </w:divBdr>
    </w:div>
    <w:div w:id="727533157">
      <w:bodyDiv w:val="1"/>
      <w:marLeft w:val="0"/>
      <w:marRight w:val="0"/>
      <w:marTop w:val="0"/>
      <w:marBottom w:val="0"/>
      <w:divBdr>
        <w:top w:val="none" w:sz="0" w:space="0" w:color="auto"/>
        <w:left w:val="none" w:sz="0" w:space="0" w:color="auto"/>
        <w:bottom w:val="none" w:sz="0" w:space="0" w:color="auto"/>
        <w:right w:val="none" w:sz="0" w:space="0" w:color="auto"/>
      </w:divBdr>
    </w:div>
    <w:div w:id="728379874">
      <w:bodyDiv w:val="1"/>
      <w:marLeft w:val="0"/>
      <w:marRight w:val="0"/>
      <w:marTop w:val="0"/>
      <w:marBottom w:val="0"/>
      <w:divBdr>
        <w:top w:val="none" w:sz="0" w:space="0" w:color="auto"/>
        <w:left w:val="none" w:sz="0" w:space="0" w:color="auto"/>
        <w:bottom w:val="none" w:sz="0" w:space="0" w:color="auto"/>
        <w:right w:val="none" w:sz="0" w:space="0" w:color="auto"/>
      </w:divBdr>
    </w:div>
    <w:div w:id="728501705">
      <w:bodyDiv w:val="1"/>
      <w:marLeft w:val="0"/>
      <w:marRight w:val="0"/>
      <w:marTop w:val="0"/>
      <w:marBottom w:val="0"/>
      <w:divBdr>
        <w:top w:val="none" w:sz="0" w:space="0" w:color="auto"/>
        <w:left w:val="none" w:sz="0" w:space="0" w:color="auto"/>
        <w:bottom w:val="none" w:sz="0" w:space="0" w:color="auto"/>
        <w:right w:val="none" w:sz="0" w:space="0" w:color="auto"/>
      </w:divBdr>
    </w:div>
    <w:div w:id="731806194">
      <w:bodyDiv w:val="1"/>
      <w:marLeft w:val="0"/>
      <w:marRight w:val="0"/>
      <w:marTop w:val="0"/>
      <w:marBottom w:val="0"/>
      <w:divBdr>
        <w:top w:val="none" w:sz="0" w:space="0" w:color="auto"/>
        <w:left w:val="none" w:sz="0" w:space="0" w:color="auto"/>
        <w:bottom w:val="none" w:sz="0" w:space="0" w:color="auto"/>
        <w:right w:val="none" w:sz="0" w:space="0" w:color="auto"/>
      </w:divBdr>
    </w:div>
    <w:div w:id="731806962">
      <w:bodyDiv w:val="1"/>
      <w:marLeft w:val="0"/>
      <w:marRight w:val="0"/>
      <w:marTop w:val="0"/>
      <w:marBottom w:val="0"/>
      <w:divBdr>
        <w:top w:val="none" w:sz="0" w:space="0" w:color="auto"/>
        <w:left w:val="none" w:sz="0" w:space="0" w:color="auto"/>
        <w:bottom w:val="none" w:sz="0" w:space="0" w:color="auto"/>
        <w:right w:val="none" w:sz="0" w:space="0" w:color="auto"/>
      </w:divBdr>
    </w:div>
    <w:div w:id="732774201">
      <w:bodyDiv w:val="1"/>
      <w:marLeft w:val="0"/>
      <w:marRight w:val="0"/>
      <w:marTop w:val="0"/>
      <w:marBottom w:val="0"/>
      <w:divBdr>
        <w:top w:val="none" w:sz="0" w:space="0" w:color="auto"/>
        <w:left w:val="none" w:sz="0" w:space="0" w:color="auto"/>
        <w:bottom w:val="none" w:sz="0" w:space="0" w:color="auto"/>
        <w:right w:val="none" w:sz="0" w:space="0" w:color="auto"/>
      </w:divBdr>
    </w:div>
    <w:div w:id="733117869">
      <w:bodyDiv w:val="1"/>
      <w:marLeft w:val="0"/>
      <w:marRight w:val="0"/>
      <w:marTop w:val="0"/>
      <w:marBottom w:val="0"/>
      <w:divBdr>
        <w:top w:val="none" w:sz="0" w:space="0" w:color="auto"/>
        <w:left w:val="none" w:sz="0" w:space="0" w:color="auto"/>
        <w:bottom w:val="none" w:sz="0" w:space="0" w:color="auto"/>
        <w:right w:val="none" w:sz="0" w:space="0" w:color="auto"/>
      </w:divBdr>
    </w:div>
    <w:div w:id="733624411">
      <w:bodyDiv w:val="1"/>
      <w:marLeft w:val="0"/>
      <w:marRight w:val="0"/>
      <w:marTop w:val="0"/>
      <w:marBottom w:val="0"/>
      <w:divBdr>
        <w:top w:val="none" w:sz="0" w:space="0" w:color="auto"/>
        <w:left w:val="none" w:sz="0" w:space="0" w:color="auto"/>
        <w:bottom w:val="none" w:sz="0" w:space="0" w:color="auto"/>
        <w:right w:val="none" w:sz="0" w:space="0" w:color="auto"/>
      </w:divBdr>
    </w:div>
    <w:div w:id="734470284">
      <w:bodyDiv w:val="1"/>
      <w:marLeft w:val="0"/>
      <w:marRight w:val="0"/>
      <w:marTop w:val="0"/>
      <w:marBottom w:val="0"/>
      <w:divBdr>
        <w:top w:val="none" w:sz="0" w:space="0" w:color="auto"/>
        <w:left w:val="none" w:sz="0" w:space="0" w:color="auto"/>
        <w:bottom w:val="none" w:sz="0" w:space="0" w:color="auto"/>
        <w:right w:val="none" w:sz="0" w:space="0" w:color="auto"/>
      </w:divBdr>
    </w:div>
    <w:div w:id="734594992">
      <w:bodyDiv w:val="1"/>
      <w:marLeft w:val="0"/>
      <w:marRight w:val="0"/>
      <w:marTop w:val="0"/>
      <w:marBottom w:val="0"/>
      <w:divBdr>
        <w:top w:val="none" w:sz="0" w:space="0" w:color="auto"/>
        <w:left w:val="none" w:sz="0" w:space="0" w:color="auto"/>
        <w:bottom w:val="none" w:sz="0" w:space="0" w:color="auto"/>
        <w:right w:val="none" w:sz="0" w:space="0" w:color="auto"/>
      </w:divBdr>
    </w:div>
    <w:div w:id="734815008">
      <w:bodyDiv w:val="1"/>
      <w:marLeft w:val="0"/>
      <w:marRight w:val="0"/>
      <w:marTop w:val="0"/>
      <w:marBottom w:val="0"/>
      <w:divBdr>
        <w:top w:val="none" w:sz="0" w:space="0" w:color="auto"/>
        <w:left w:val="none" w:sz="0" w:space="0" w:color="auto"/>
        <w:bottom w:val="none" w:sz="0" w:space="0" w:color="auto"/>
        <w:right w:val="none" w:sz="0" w:space="0" w:color="auto"/>
      </w:divBdr>
    </w:div>
    <w:div w:id="736778390">
      <w:bodyDiv w:val="1"/>
      <w:marLeft w:val="0"/>
      <w:marRight w:val="0"/>
      <w:marTop w:val="0"/>
      <w:marBottom w:val="0"/>
      <w:divBdr>
        <w:top w:val="none" w:sz="0" w:space="0" w:color="auto"/>
        <w:left w:val="none" w:sz="0" w:space="0" w:color="auto"/>
        <w:bottom w:val="none" w:sz="0" w:space="0" w:color="auto"/>
        <w:right w:val="none" w:sz="0" w:space="0" w:color="auto"/>
      </w:divBdr>
    </w:div>
    <w:div w:id="738132487">
      <w:bodyDiv w:val="1"/>
      <w:marLeft w:val="0"/>
      <w:marRight w:val="0"/>
      <w:marTop w:val="0"/>
      <w:marBottom w:val="0"/>
      <w:divBdr>
        <w:top w:val="none" w:sz="0" w:space="0" w:color="auto"/>
        <w:left w:val="none" w:sz="0" w:space="0" w:color="auto"/>
        <w:bottom w:val="none" w:sz="0" w:space="0" w:color="auto"/>
        <w:right w:val="none" w:sz="0" w:space="0" w:color="auto"/>
      </w:divBdr>
    </w:div>
    <w:div w:id="738479599">
      <w:bodyDiv w:val="1"/>
      <w:marLeft w:val="0"/>
      <w:marRight w:val="0"/>
      <w:marTop w:val="0"/>
      <w:marBottom w:val="0"/>
      <w:divBdr>
        <w:top w:val="none" w:sz="0" w:space="0" w:color="auto"/>
        <w:left w:val="none" w:sz="0" w:space="0" w:color="auto"/>
        <w:bottom w:val="none" w:sz="0" w:space="0" w:color="auto"/>
        <w:right w:val="none" w:sz="0" w:space="0" w:color="auto"/>
      </w:divBdr>
    </w:div>
    <w:div w:id="738602961">
      <w:bodyDiv w:val="1"/>
      <w:marLeft w:val="0"/>
      <w:marRight w:val="0"/>
      <w:marTop w:val="0"/>
      <w:marBottom w:val="0"/>
      <w:divBdr>
        <w:top w:val="none" w:sz="0" w:space="0" w:color="auto"/>
        <w:left w:val="none" w:sz="0" w:space="0" w:color="auto"/>
        <w:bottom w:val="none" w:sz="0" w:space="0" w:color="auto"/>
        <w:right w:val="none" w:sz="0" w:space="0" w:color="auto"/>
      </w:divBdr>
    </w:div>
    <w:div w:id="739600604">
      <w:bodyDiv w:val="1"/>
      <w:marLeft w:val="0"/>
      <w:marRight w:val="0"/>
      <w:marTop w:val="0"/>
      <w:marBottom w:val="0"/>
      <w:divBdr>
        <w:top w:val="none" w:sz="0" w:space="0" w:color="auto"/>
        <w:left w:val="none" w:sz="0" w:space="0" w:color="auto"/>
        <w:bottom w:val="none" w:sz="0" w:space="0" w:color="auto"/>
        <w:right w:val="none" w:sz="0" w:space="0" w:color="auto"/>
      </w:divBdr>
    </w:div>
    <w:div w:id="739988626">
      <w:bodyDiv w:val="1"/>
      <w:marLeft w:val="0"/>
      <w:marRight w:val="0"/>
      <w:marTop w:val="0"/>
      <w:marBottom w:val="0"/>
      <w:divBdr>
        <w:top w:val="none" w:sz="0" w:space="0" w:color="auto"/>
        <w:left w:val="none" w:sz="0" w:space="0" w:color="auto"/>
        <w:bottom w:val="none" w:sz="0" w:space="0" w:color="auto"/>
        <w:right w:val="none" w:sz="0" w:space="0" w:color="auto"/>
      </w:divBdr>
    </w:div>
    <w:div w:id="740754558">
      <w:bodyDiv w:val="1"/>
      <w:marLeft w:val="0"/>
      <w:marRight w:val="0"/>
      <w:marTop w:val="0"/>
      <w:marBottom w:val="0"/>
      <w:divBdr>
        <w:top w:val="none" w:sz="0" w:space="0" w:color="auto"/>
        <w:left w:val="none" w:sz="0" w:space="0" w:color="auto"/>
        <w:bottom w:val="none" w:sz="0" w:space="0" w:color="auto"/>
        <w:right w:val="none" w:sz="0" w:space="0" w:color="auto"/>
      </w:divBdr>
    </w:div>
    <w:div w:id="741757063">
      <w:bodyDiv w:val="1"/>
      <w:marLeft w:val="0"/>
      <w:marRight w:val="0"/>
      <w:marTop w:val="0"/>
      <w:marBottom w:val="0"/>
      <w:divBdr>
        <w:top w:val="none" w:sz="0" w:space="0" w:color="auto"/>
        <w:left w:val="none" w:sz="0" w:space="0" w:color="auto"/>
        <w:bottom w:val="none" w:sz="0" w:space="0" w:color="auto"/>
        <w:right w:val="none" w:sz="0" w:space="0" w:color="auto"/>
      </w:divBdr>
    </w:div>
    <w:div w:id="743530232">
      <w:bodyDiv w:val="1"/>
      <w:marLeft w:val="0"/>
      <w:marRight w:val="0"/>
      <w:marTop w:val="0"/>
      <w:marBottom w:val="0"/>
      <w:divBdr>
        <w:top w:val="none" w:sz="0" w:space="0" w:color="auto"/>
        <w:left w:val="none" w:sz="0" w:space="0" w:color="auto"/>
        <w:bottom w:val="none" w:sz="0" w:space="0" w:color="auto"/>
        <w:right w:val="none" w:sz="0" w:space="0" w:color="auto"/>
      </w:divBdr>
    </w:div>
    <w:div w:id="744760851">
      <w:bodyDiv w:val="1"/>
      <w:marLeft w:val="0"/>
      <w:marRight w:val="0"/>
      <w:marTop w:val="0"/>
      <w:marBottom w:val="0"/>
      <w:divBdr>
        <w:top w:val="none" w:sz="0" w:space="0" w:color="auto"/>
        <w:left w:val="none" w:sz="0" w:space="0" w:color="auto"/>
        <w:bottom w:val="none" w:sz="0" w:space="0" w:color="auto"/>
        <w:right w:val="none" w:sz="0" w:space="0" w:color="auto"/>
      </w:divBdr>
    </w:div>
    <w:div w:id="745424543">
      <w:bodyDiv w:val="1"/>
      <w:marLeft w:val="0"/>
      <w:marRight w:val="0"/>
      <w:marTop w:val="0"/>
      <w:marBottom w:val="0"/>
      <w:divBdr>
        <w:top w:val="none" w:sz="0" w:space="0" w:color="auto"/>
        <w:left w:val="none" w:sz="0" w:space="0" w:color="auto"/>
        <w:bottom w:val="none" w:sz="0" w:space="0" w:color="auto"/>
        <w:right w:val="none" w:sz="0" w:space="0" w:color="auto"/>
      </w:divBdr>
    </w:div>
    <w:div w:id="750199104">
      <w:bodyDiv w:val="1"/>
      <w:marLeft w:val="0"/>
      <w:marRight w:val="0"/>
      <w:marTop w:val="0"/>
      <w:marBottom w:val="0"/>
      <w:divBdr>
        <w:top w:val="none" w:sz="0" w:space="0" w:color="auto"/>
        <w:left w:val="none" w:sz="0" w:space="0" w:color="auto"/>
        <w:bottom w:val="none" w:sz="0" w:space="0" w:color="auto"/>
        <w:right w:val="none" w:sz="0" w:space="0" w:color="auto"/>
      </w:divBdr>
    </w:div>
    <w:div w:id="752317990">
      <w:bodyDiv w:val="1"/>
      <w:marLeft w:val="0"/>
      <w:marRight w:val="0"/>
      <w:marTop w:val="0"/>
      <w:marBottom w:val="0"/>
      <w:divBdr>
        <w:top w:val="none" w:sz="0" w:space="0" w:color="auto"/>
        <w:left w:val="none" w:sz="0" w:space="0" w:color="auto"/>
        <w:bottom w:val="none" w:sz="0" w:space="0" w:color="auto"/>
        <w:right w:val="none" w:sz="0" w:space="0" w:color="auto"/>
      </w:divBdr>
    </w:div>
    <w:div w:id="752553238">
      <w:bodyDiv w:val="1"/>
      <w:marLeft w:val="0"/>
      <w:marRight w:val="0"/>
      <w:marTop w:val="0"/>
      <w:marBottom w:val="0"/>
      <w:divBdr>
        <w:top w:val="none" w:sz="0" w:space="0" w:color="auto"/>
        <w:left w:val="none" w:sz="0" w:space="0" w:color="auto"/>
        <w:bottom w:val="none" w:sz="0" w:space="0" w:color="auto"/>
        <w:right w:val="none" w:sz="0" w:space="0" w:color="auto"/>
      </w:divBdr>
    </w:div>
    <w:div w:id="753010603">
      <w:bodyDiv w:val="1"/>
      <w:marLeft w:val="0"/>
      <w:marRight w:val="0"/>
      <w:marTop w:val="0"/>
      <w:marBottom w:val="0"/>
      <w:divBdr>
        <w:top w:val="none" w:sz="0" w:space="0" w:color="auto"/>
        <w:left w:val="none" w:sz="0" w:space="0" w:color="auto"/>
        <w:bottom w:val="none" w:sz="0" w:space="0" w:color="auto"/>
        <w:right w:val="none" w:sz="0" w:space="0" w:color="auto"/>
      </w:divBdr>
    </w:div>
    <w:div w:id="754013026">
      <w:bodyDiv w:val="1"/>
      <w:marLeft w:val="0"/>
      <w:marRight w:val="0"/>
      <w:marTop w:val="0"/>
      <w:marBottom w:val="0"/>
      <w:divBdr>
        <w:top w:val="none" w:sz="0" w:space="0" w:color="auto"/>
        <w:left w:val="none" w:sz="0" w:space="0" w:color="auto"/>
        <w:bottom w:val="none" w:sz="0" w:space="0" w:color="auto"/>
        <w:right w:val="none" w:sz="0" w:space="0" w:color="auto"/>
      </w:divBdr>
    </w:div>
    <w:div w:id="754326206">
      <w:bodyDiv w:val="1"/>
      <w:marLeft w:val="0"/>
      <w:marRight w:val="0"/>
      <w:marTop w:val="0"/>
      <w:marBottom w:val="0"/>
      <w:divBdr>
        <w:top w:val="none" w:sz="0" w:space="0" w:color="auto"/>
        <w:left w:val="none" w:sz="0" w:space="0" w:color="auto"/>
        <w:bottom w:val="none" w:sz="0" w:space="0" w:color="auto"/>
        <w:right w:val="none" w:sz="0" w:space="0" w:color="auto"/>
      </w:divBdr>
    </w:div>
    <w:div w:id="754480360">
      <w:bodyDiv w:val="1"/>
      <w:marLeft w:val="0"/>
      <w:marRight w:val="0"/>
      <w:marTop w:val="0"/>
      <w:marBottom w:val="0"/>
      <w:divBdr>
        <w:top w:val="none" w:sz="0" w:space="0" w:color="auto"/>
        <w:left w:val="none" w:sz="0" w:space="0" w:color="auto"/>
        <w:bottom w:val="none" w:sz="0" w:space="0" w:color="auto"/>
        <w:right w:val="none" w:sz="0" w:space="0" w:color="auto"/>
      </w:divBdr>
    </w:div>
    <w:div w:id="755591464">
      <w:bodyDiv w:val="1"/>
      <w:marLeft w:val="0"/>
      <w:marRight w:val="0"/>
      <w:marTop w:val="0"/>
      <w:marBottom w:val="0"/>
      <w:divBdr>
        <w:top w:val="none" w:sz="0" w:space="0" w:color="auto"/>
        <w:left w:val="none" w:sz="0" w:space="0" w:color="auto"/>
        <w:bottom w:val="none" w:sz="0" w:space="0" w:color="auto"/>
        <w:right w:val="none" w:sz="0" w:space="0" w:color="auto"/>
      </w:divBdr>
    </w:div>
    <w:div w:id="757948014">
      <w:bodyDiv w:val="1"/>
      <w:marLeft w:val="0"/>
      <w:marRight w:val="0"/>
      <w:marTop w:val="0"/>
      <w:marBottom w:val="0"/>
      <w:divBdr>
        <w:top w:val="none" w:sz="0" w:space="0" w:color="auto"/>
        <w:left w:val="none" w:sz="0" w:space="0" w:color="auto"/>
        <w:bottom w:val="none" w:sz="0" w:space="0" w:color="auto"/>
        <w:right w:val="none" w:sz="0" w:space="0" w:color="auto"/>
      </w:divBdr>
    </w:div>
    <w:div w:id="759329359">
      <w:bodyDiv w:val="1"/>
      <w:marLeft w:val="0"/>
      <w:marRight w:val="0"/>
      <w:marTop w:val="0"/>
      <w:marBottom w:val="0"/>
      <w:divBdr>
        <w:top w:val="none" w:sz="0" w:space="0" w:color="auto"/>
        <w:left w:val="none" w:sz="0" w:space="0" w:color="auto"/>
        <w:bottom w:val="none" w:sz="0" w:space="0" w:color="auto"/>
        <w:right w:val="none" w:sz="0" w:space="0" w:color="auto"/>
      </w:divBdr>
    </w:div>
    <w:div w:id="759565760">
      <w:bodyDiv w:val="1"/>
      <w:marLeft w:val="0"/>
      <w:marRight w:val="0"/>
      <w:marTop w:val="0"/>
      <w:marBottom w:val="0"/>
      <w:divBdr>
        <w:top w:val="none" w:sz="0" w:space="0" w:color="auto"/>
        <w:left w:val="none" w:sz="0" w:space="0" w:color="auto"/>
        <w:bottom w:val="none" w:sz="0" w:space="0" w:color="auto"/>
        <w:right w:val="none" w:sz="0" w:space="0" w:color="auto"/>
      </w:divBdr>
    </w:div>
    <w:div w:id="760493204">
      <w:bodyDiv w:val="1"/>
      <w:marLeft w:val="0"/>
      <w:marRight w:val="0"/>
      <w:marTop w:val="0"/>
      <w:marBottom w:val="0"/>
      <w:divBdr>
        <w:top w:val="none" w:sz="0" w:space="0" w:color="auto"/>
        <w:left w:val="none" w:sz="0" w:space="0" w:color="auto"/>
        <w:bottom w:val="none" w:sz="0" w:space="0" w:color="auto"/>
        <w:right w:val="none" w:sz="0" w:space="0" w:color="auto"/>
      </w:divBdr>
    </w:div>
    <w:div w:id="760562529">
      <w:bodyDiv w:val="1"/>
      <w:marLeft w:val="0"/>
      <w:marRight w:val="0"/>
      <w:marTop w:val="0"/>
      <w:marBottom w:val="0"/>
      <w:divBdr>
        <w:top w:val="none" w:sz="0" w:space="0" w:color="auto"/>
        <w:left w:val="none" w:sz="0" w:space="0" w:color="auto"/>
        <w:bottom w:val="none" w:sz="0" w:space="0" w:color="auto"/>
        <w:right w:val="none" w:sz="0" w:space="0" w:color="auto"/>
      </w:divBdr>
    </w:div>
    <w:div w:id="760611199">
      <w:bodyDiv w:val="1"/>
      <w:marLeft w:val="0"/>
      <w:marRight w:val="0"/>
      <w:marTop w:val="0"/>
      <w:marBottom w:val="0"/>
      <w:divBdr>
        <w:top w:val="none" w:sz="0" w:space="0" w:color="auto"/>
        <w:left w:val="none" w:sz="0" w:space="0" w:color="auto"/>
        <w:bottom w:val="none" w:sz="0" w:space="0" w:color="auto"/>
        <w:right w:val="none" w:sz="0" w:space="0" w:color="auto"/>
      </w:divBdr>
    </w:div>
    <w:div w:id="761031690">
      <w:bodyDiv w:val="1"/>
      <w:marLeft w:val="0"/>
      <w:marRight w:val="0"/>
      <w:marTop w:val="0"/>
      <w:marBottom w:val="0"/>
      <w:divBdr>
        <w:top w:val="none" w:sz="0" w:space="0" w:color="auto"/>
        <w:left w:val="none" w:sz="0" w:space="0" w:color="auto"/>
        <w:bottom w:val="none" w:sz="0" w:space="0" w:color="auto"/>
        <w:right w:val="none" w:sz="0" w:space="0" w:color="auto"/>
      </w:divBdr>
    </w:div>
    <w:div w:id="762921395">
      <w:bodyDiv w:val="1"/>
      <w:marLeft w:val="0"/>
      <w:marRight w:val="0"/>
      <w:marTop w:val="0"/>
      <w:marBottom w:val="0"/>
      <w:divBdr>
        <w:top w:val="none" w:sz="0" w:space="0" w:color="auto"/>
        <w:left w:val="none" w:sz="0" w:space="0" w:color="auto"/>
        <w:bottom w:val="none" w:sz="0" w:space="0" w:color="auto"/>
        <w:right w:val="none" w:sz="0" w:space="0" w:color="auto"/>
      </w:divBdr>
    </w:div>
    <w:div w:id="763762382">
      <w:bodyDiv w:val="1"/>
      <w:marLeft w:val="0"/>
      <w:marRight w:val="0"/>
      <w:marTop w:val="0"/>
      <w:marBottom w:val="0"/>
      <w:divBdr>
        <w:top w:val="none" w:sz="0" w:space="0" w:color="auto"/>
        <w:left w:val="none" w:sz="0" w:space="0" w:color="auto"/>
        <w:bottom w:val="none" w:sz="0" w:space="0" w:color="auto"/>
        <w:right w:val="none" w:sz="0" w:space="0" w:color="auto"/>
      </w:divBdr>
    </w:div>
    <w:div w:id="765735111">
      <w:bodyDiv w:val="1"/>
      <w:marLeft w:val="0"/>
      <w:marRight w:val="0"/>
      <w:marTop w:val="0"/>
      <w:marBottom w:val="0"/>
      <w:divBdr>
        <w:top w:val="none" w:sz="0" w:space="0" w:color="auto"/>
        <w:left w:val="none" w:sz="0" w:space="0" w:color="auto"/>
        <w:bottom w:val="none" w:sz="0" w:space="0" w:color="auto"/>
        <w:right w:val="none" w:sz="0" w:space="0" w:color="auto"/>
      </w:divBdr>
    </w:div>
    <w:div w:id="765884223">
      <w:bodyDiv w:val="1"/>
      <w:marLeft w:val="0"/>
      <w:marRight w:val="0"/>
      <w:marTop w:val="0"/>
      <w:marBottom w:val="0"/>
      <w:divBdr>
        <w:top w:val="none" w:sz="0" w:space="0" w:color="auto"/>
        <w:left w:val="none" w:sz="0" w:space="0" w:color="auto"/>
        <w:bottom w:val="none" w:sz="0" w:space="0" w:color="auto"/>
        <w:right w:val="none" w:sz="0" w:space="0" w:color="auto"/>
      </w:divBdr>
    </w:div>
    <w:div w:id="765929343">
      <w:bodyDiv w:val="1"/>
      <w:marLeft w:val="0"/>
      <w:marRight w:val="0"/>
      <w:marTop w:val="0"/>
      <w:marBottom w:val="0"/>
      <w:divBdr>
        <w:top w:val="none" w:sz="0" w:space="0" w:color="auto"/>
        <w:left w:val="none" w:sz="0" w:space="0" w:color="auto"/>
        <w:bottom w:val="none" w:sz="0" w:space="0" w:color="auto"/>
        <w:right w:val="none" w:sz="0" w:space="0" w:color="auto"/>
      </w:divBdr>
    </w:div>
    <w:div w:id="766510569">
      <w:bodyDiv w:val="1"/>
      <w:marLeft w:val="0"/>
      <w:marRight w:val="0"/>
      <w:marTop w:val="0"/>
      <w:marBottom w:val="0"/>
      <w:divBdr>
        <w:top w:val="none" w:sz="0" w:space="0" w:color="auto"/>
        <w:left w:val="none" w:sz="0" w:space="0" w:color="auto"/>
        <w:bottom w:val="none" w:sz="0" w:space="0" w:color="auto"/>
        <w:right w:val="none" w:sz="0" w:space="0" w:color="auto"/>
      </w:divBdr>
    </w:div>
    <w:div w:id="766656773">
      <w:bodyDiv w:val="1"/>
      <w:marLeft w:val="0"/>
      <w:marRight w:val="0"/>
      <w:marTop w:val="0"/>
      <w:marBottom w:val="0"/>
      <w:divBdr>
        <w:top w:val="none" w:sz="0" w:space="0" w:color="auto"/>
        <w:left w:val="none" w:sz="0" w:space="0" w:color="auto"/>
        <w:bottom w:val="none" w:sz="0" w:space="0" w:color="auto"/>
        <w:right w:val="none" w:sz="0" w:space="0" w:color="auto"/>
      </w:divBdr>
    </w:div>
    <w:div w:id="766999286">
      <w:bodyDiv w:val="1"/>
      <w:marLeft w:val="0"/>
      <w:marRight w:val="0"/>
      <w:marTop w:val="0"/>
      <w:marBottom w:val="0"/>
      <w:divBdr>
        <w:top w:val="none" w:sz="0" w:space="0" w:color="auto"/>
        <w:left w:val="none" w:sz="0" w:space="0" w:color="auto"/>
        <w:bottom w:val="none" w:sz="0" w:space="0" w:color="auto"/>
        <w:right w:val="none" w:sz="0" w:space="0" w:color="auto"/>
      </w:divBdr>
    </w:div>
    <w:div w:id="769593344">
      <w:bodyDiv w:val="1"/>
      <w:marLeft w:val="0"/>
      <w:marRight w:val="0"/>
      <w:marTop w:val="0"/>
      <w:marBottom w:val="0"/>
      <w:divBdr>
        <w:top w:val="none" w:sz="0" w:space="0" w:color="auto"/>
        <w:left w:val="none" w:sz="0" w:space="0" w:color="auto"/>
        <w:bottom w:val="none" w:sz="0" w:space="0" w:color="auto"/>
        <w:right w:val="none" w:sz="0" w:space="0" w:color="auto"/>
      </w:divBdr>
    </w:div>
    <w:div w:id="774709611">
      <w:bodyDiv w:val="1"/>
      <w:marLeft w:val="0"/>
      <w:marRight w:val="0"/>
      <w:marTop w:val="0"/>
      <w:marBottom w:val="0"/>
      <w:divBdr>
        <w:top w:val="none" w:sz="0" w:space="0" w:color="auto"/>
        <w:left w:val="none" w:sz="0" w:space="0" w:color="auto"/>
        <w:bottom w:val="none" w:sz="0" w:space="0" w:color="auto"/>
        <w:right w:val="none" w:sz="0" w:space="0" w:color="auto"/>
      </w:divBdr>
    </w:div>
    <w:div w:id="774789524">
      <w:bodyDiv w:val="1"/>
      <w:marLeft w:val="0"/>
      <w:marRight w:val="0"/>
      <w:marTop w:val="0"/>
      <w:marBottom w:val="0"/>
      <w:divBdr>
        <w:top w:val="none" w:sz="0" w:space="0" w:color="auto"/>
        <w:left w:val="none" w:sz="0" w:space="0" w:color="auto"/>
        <w:bottom w:val="none" w:sz="0" w:space="0" w:color="auto"/>
        <w:right w:val="none" w:sz="0" w:space="0" w:color="auto"/>
      </w:divBdr>
    </w:div>
    <w:div w:id="774911174">
      <w:bodyDiv w:val="1"/>
      <w:marLeft w:val="0"/>
      <w:marRight w:val="0"/>
      <w:marTop w:val="0"/>
      <w:marBottom w:val="0"/>
      <w:divBdr>
        <w:top w:val="none" w:sz="0" w:space="0" w:color="auto"/>
        <w:left w:val="none" w:sz="0" w:space="0" w:color="auto"/>
        <w:bottom w:val="none" w:sz="0" w:space="0" w:color="auto"/>
        <w:right w:val="none" w:sz="0" w:space="0" w:color="auto"/>
      </w:divBdr>
    </w:div>
    <w:div w:id="775172733">
      <w:bodyDiv w:val="1"/>
      <w:marLeft w:val="0"/>
      <w:marRight w:val="0"/>
      <w:marTop w:val="0"/>
      <w:marBottom w:val="0"/>
      <w:divBdr>
        <w:top w:val="none" w:sz="0" w:space="0" w:color="auto"/>
        <w:left w:val="none" w:sz="0" w:space="0" w:color="auto"/>
        <w:bottom w:val="none" w:sz="0" w:space="0" w:color="auto"/>
        <w:right w:val="none" w:sz="0" w:space="0" w:color="auto"/>
      </w:divBdr>
    </w:div>
    <w:div w:id="775175461">
      <w:bodyDiv w:val="1"/>
      <w:marLeft w:val="0"/>
      <w:marRight w:val="0"/>
      <w:marTop w:val="0"/>
      <w:marBottom w:val="0"/>
      <w:divBdr>
        <w:top w:val="none" w:sz="0" w:space="0" w:color="auto"/>
        <w:left w:val="none" w:sz="0" w:space="0" w:color="auto"/>
        <w:bottom w:val="none" w:sz="0" w:space="0" w:color="auto"/>
        <w:right w:val="none" w:sz="0" w:space="0" w:color="auto"/>
      </w:divBdr>
    </w:div>
    <w:div w:id="775322429">
      <w:bodyDiv w:val="1"/>
      <w:marLeft w:val="0"/>
      <w:marRight w:val="0"/>
      <w:marTop w:val="0"/>
      <w:marBottom w:val="0"/>
      <w:divBdr>
        <w:top w:val="none" w:sz="0" w:space="0" w:color="auto"/>
        <w:left w:val="none" w:sz="0" w:space="0" w:color="auto"/>
        <w:bottom w:val="none" w:sz="0" w:space="0" w:color="auto"/>
        <w:right w:val="none" w:sz="0" w:space="0" w:color="auto"/>
      </w:divBdr>
    </w:div>
    <w:div w:id="775715202">
      <w:bodyDiv w:val="1"/>
      <w:marLeft w:val="0"/>
      <w:marRight w:val="0"/>
      <w:marTop w:val="0"/>
      <w:marBottom w:val="0"/>
      <w:divBdr>
        <w:top w:val="none" w:sz="0" w:space="0" w:color="auto"/>
        <w:left w:val="none" w:sz="0" w:space="0" w:color="auto"/>
        <w:bottom w:val="none" w:sz="0" w:space="0" w:color="auto"/>
        <w:right w:val="none" w:sz="0" w:space="0" w:color="auto"/>
      </w:divBdr>
    </w:div>
    <w:div w:id="776680432">
      <w:bodyDiv w:val="1"/>
      <w:marLeft w:val="0"/>
      <w:marRight w:val="0"/>
      <w:marTop w:val="0"/>
      <w:marBottom w:val="0"/>
      <w:divBdr>
        <w:top w:val="none" w:sz="0" w:space="0" w:color="auto"/>
        <w:left w:val="none" w:sz="0" w:space="0" w:color="auto"/>
        <w:bottom w:val="none" w:sz="0" w:space="0" w:color="auto"/>
        <w:right w:val="none" w:sz="0" w:space="0" w:color="auto"/>
      </w:divBdr>
    </w:div>
    <w:div w:id="777138389">
      <w:bodyDiv w:val="1"/>
      <w:marLeft w:val="0"/>
      <w:marRight w:val="0"/>
      <w:marTop w:val="0"/>
      <w:marBottom w:val="0"/>
      <w:divBdr>
        <w:top w:val="none" w:sz="0" w:space="0" w:color="auto"/>
        <w:left w:val="none" w:sz="0" w:space="0" w:color="auto"/>
        <w:bottom w:val="none" w:sz="0" w:space="0" w:color="auto"/>
        <w:right w:val="none" w:sz="0" w:space="0" w:color="auto"/>
      </w:divBdr>
    </w:div>
    <w:div w:id="779296802">
      <w:bodyDiv w:val="1"/>
      <w:marLeft w:val="0"/>
      <w:marRight w:val="0"/>
      <w:marTop w:val="0"/>
      <w:marBottom w:val="0"/>
      <w:divBdr>
        <w:top w:val="none" w:sz="0" w:space="0" w:color="auto"/>
        <w:left w:val="none" w:sz="0" w:space="0" w:color="auto"/>
        <w:bottom w:val="none" w:sz="0" w:space="0" w:color="auto"/>
        <w:right w:val="none" w:sz="0" w:space="0" w:color="auto"/>
      </w:divBdr>
    </w:div>
    <w:div w:id="779493300">
      <w:bodyDiv w:val="1"/>
      <w:marLeft w:val="0"/>
      <w:marRight w:val="0"/>
      <w:marTop w:val="0"/>
      <w:marBottom w:val="0"/>
      <w:divBdr>
        <w:top w:val="none" w:sz="0" w:space="0" w:color="auto"/>
        <w:left w:val="none" w:sz="0" w:space="0" w:color="auto"/>
        <w:bottom w:val="none" w:sz="0" w:space="0" w:color="auto"/>
        <w:right w:val="none" w:sz="0" w:space="0" w:color="auto"/>
      </w:divBdr>
    </w:div>
    <w:div w:id="780608203">
      <w:bodyDiv w:val="1"/>
      <w:marLeft w:val="0"/>
      <w:marRight w:val="0"/>
      <w:marTop w:val="0"/>
      <w:marBottom w:val="0"/>
      <w:divBdr>
        <w:top w:val="none" w:sz="0" w:space="0" w:color="auto"/>
        <w:left w:val="none" w:sz="0" w:space="0" w:color="auto"/>
        <w:bottom w:val="none" w:sz="0" w:space="0" w:color="auto"/>
        <w:right w:val="none" w:sz="0" w:space="0" w:color="auto"/>
      </w:divBdr>
    </w:div>
    <w:div w:id="781537109">
      <w:bodyDiv w:val="1"/>
      <w:marLeft w:val="0"/>
      <w:marRight w:val="0"/>
      <w:marTop w:val="0"/>
      <w:marBottom w:val="0"/>
      <w:divBdr>
        <w:top w:val="none" w:sz="0" w:space="0" w:color="auto"/>
        <w:left w:val="none" w:sz="0" w:space="0" w:color="auto"/>
        <w:bottom w:val="none" w:sz="0" w:space="0" w:color="auto"/>
        <w:right w:val="none" w:sz="0" w:space="0" w:color="auto"/>
      </w:divBdr>
    </w:div>
    <w:div w:id="782071528">
      <w:bodyDiv w:val="1"/>
      <w:marLeft w:val="0"/>
      <w:marRight w:val="0"/>
      <w:marTop w:val="0"/>
      <w:marBottom w:val="0"/>
      <w:divBdr>
        <w:top w:val="none" w:sz="0" w:space="0" w:color="auto"/>
        <w:left w:val="none" w:sz="0" w:space="0" w:color="auto"/>
        <w:bottom w:val="none" w:sz="0" w:space="0" w:color="auto"/>
        <w:right w:val="none" w:sz="0" w:space="0" w:color="auto"/>
      </w:divBdr>
    </w:div>
    <w:div w:id="782266892">
      <w:bodyDiv w:val="1"/>
      <w:marLeft w:val="0"/>
      <w:marRight w:val="0"/>
      <w:marTop w:val="0"/>
      <w:marBottom w:val="0"/>
      <w:divBdr>
        <w:top w:val="none" w:sz="0" w:space="0" w:color="auto"/>
        <w:left w:val="none" w:sz="0" w:space="0" w:color="auto"/>
        <w:bottom w:val="none" w:sz="0" w:space="0" w:color="auto"/>
        <w:right w:val="none" w:sz="0" w:space="0" w:color="auto"/>
      </w:divBdr>
    </w:div>
    <w:div w:id="782461801">
      <w:bodyDiv w:val="1"/>
      <w:marLeft w:val="0"/>
      <w:marRight w:val="0"/>
      <w:marTop w:val="0"/>
      <w:marBottom w:val="0"/>
      <w:divBdr>
        <w:top w:val="none" w:sz="0" w:space="0" w:color="auto"/>
        <w:left w:val="none" w:sz="0" w:space="0" w:color="auto"/>
        <w:bottom w:val="none" w:sz="0" w:space="0" w:color="auto"/>
        <w:right w:val="none" w:sz="0" w:space="0" w:color="auto"/>
      </w:divBdr>
    </w:div>
    <w:div w:id="782532177">
      <w:bodyDiv w:val="1"/>
      <w:marLeft w:val="0"/>
      <w:marRight w:val="0"/>
      <w:marTop w:val="0"/>
      <w:marBottom w:val="0"/>
      <w:divBdr>
        <w:top w:val="none" w:sz="0" w:space="0" w:color="auto"/>
        <w:left w:val="none" w:sz="0" w:space="0" w:color="auto"/>
        <w:bottom w:val="none" w:sz="0" w:space="0" w:color="auto"/>
        <w:right w:val="none" w:sz="0" w:space="0" w:color="auto"/>
      </w:divBdr>
    </w:div>
    <w:div w:id="783811197">
      <w:bodyDiv w:val="1"/>
      <w:marLeft w:val="0"/>
      <w:marRight w:val="0"/>
      <w:marTop w:val="0"/>
      <w:marBottom w:val="0"/>
      <w:divBdr>
        <w:top w:val="none" w:sz="0" w:space="0" w:color="auto"/>
        <w:left w:val="none" w:sz="0" w:space="0" w:color="auto"/>
        <w:bottom w:val="none" w:sz="0" w:space="0" w:color="auto"/>
        <w:right w:val="none" w:sz="0" w:space="0" w:color="auto"/>
      </w:divBdr>
    </w:div>
    <w:div w:id="783963629">
      <w:bodyDiv w:val="1"/>
      <w:marLeft w:val="0"/>
      <w:marRight w:val="0"/>
      <w:marTop w:val="0"/>
      <w:marBottom w:val="0"/>
      <w:divBdr>
        <w:top w:val="none" w:sz="0" w:space="0" w:color="auto"/>
        <w:left w:val="none" w:sz="0" w:space="0" w:color="auto"/>
        <w:bottom w:val="none" w:sz="0" w:space="0" w:color="auto"/>
        <w:right w:val="none" w:sz="0" w:space="0" w:color="auto"/>
      </w:divBdr>
    </w:div>
    <w:div w:id="784882346">
      <w:bodyDiv w:val="1"/>
      <w:marLeft w:val="0"/>
      <w:marRight w:val="0"/>
      <w:marTop w:val="0"/>
      <w:marBottom w:val="0"/>
      <w:divBdr>
        <w:top w:val="none" w:sz="0" w:space="0" w:color="auto"/>
        <w:left w:val="none" w:sz="0" w:space="0" w:color="auto"/>
        <w:bottom w:val="none" w:sz="0" w:space="0" w:color="auto"/>
        <w:right w:val="none" w:sz="0" w:space="0" w:color="auto"/>
      </w:divBdr>
    </w:div>
    <w:div w:id="785198706">
      <w:bodyDiv w:val="1"/>
      <w:marLeft w:val="0"/>
      <w:marRight w:val="0"/>
      <w:marTop w:val="0"/>
      <w:marBottom w:val="0"/>
      <w:divBdr>
        <w:top w:val="none" w:sz="0" w:space="0" w:color="auto"/>
        <w:left w:val="none" w:sz="0" w:space="0" w:color="auto"/>
        <w:bottom w:val="none" w:sz="0" w:space="0" w:color="auto"/>
        <w:right w:val="none" w:sz="0" w:space="0" w:color="auto"/>
      </w:divBdr>
    </w:div>
    <w:div w:id="786391211">
      <w:bodyDiv w:val="1"/>
      <w:marLeft w:val="0"/>
      <w:marRight w:val="0"/>
      <w:marTop w:val="0"/>
      <w:marBottom w:val="0"/>
      <w:divBdr>
        <w:top w:val="none" w:sz="0" w:space="0" w:color="auto"/>
        <w:left w:val="none" w:sz="0" w:space="0" w:color="auto"/>
        <w:bottom w:val="none" w:sz="0" w:space="0" w:color="auto"/>
        <w:right w:val="none" w:sz="0" w:space="0" w:color="auto"/>
      </w:divBdr>
    </w:div>
    <w:div w:id="787628742">
      <w:bodyDiv w:val="1"/>
      <w:marLeft w:val="0"/>
      <w:marRight w:val="0"/>
      <w:marTop w:val="0"/>
      <w:marBottom w:val="0"/>
      <w:divBdr>
        <w:top w:val="none" w:sz="0" w:space="0" w:color="auto"/>
        <w:left w:val="none" w:sz="0" w:space="0" w:color="auto"/>
        <w:bottom w:val="none" w:sz="0" w:space="0" w:color="auto"/>
        <w:right w:val="none" w:sz="0" w:space="0" w:color="auto"/>
      </w:divBdr>
    </w:div>
    <w:div w:id="788008389">
      <w:bodyDiv w:val="1"/>
      <w:marLeft w:val="0"/>
      <w:marRight w:val="0"/>
      <w:marTop w:val="0"/>
      <w:marBottom w:val="0"/>
      <w:divBdr>
        <w:top w:val="none" w:sz="0" w:space="0" w:color="auto"/>
        <w:left w:val="none" w:sz="0" w:space="0" w:color="auto"/>
        <w:bottom w:val="none" w:sz="0" w:space="0" w:color="auto"/>
        <w:right w:val="none" w:sz="0" w:space="0" w:color="auto"/>
      </w:divBdr>
    </w:div>
    <w:div w:id="789008317">
      <w:bodyDiv w:val="1"/>
      <w:marLeft w:val="0"/>
      <w:marRight w:val="0"/>
      <w:marTop w:val="0"/>
      <w:marBottom w:val="0"/>
      <w:divBdr>
        <w:top w:val="none" w:sz="0" w:space="0" w:color="auto"/>
        <w:left w:val="none" w:sz="0" w:space="0" w:color="auto"/>
        <w:bottom w:val="none" w:sz="0" w:space="0" w:color="auto"/>
        <w:right w:val="none" w:sz="0" w:space="0" w:color="auto"/>
      </w:divBdr>
    </w:div>
    <w:div w:id="789474362">
      <w:bodyDiv w:val="1"/>
      <w:marLeft w:val="0"/>
      <w:marRight w:val="0"/>
      <w:marTop w:val="0"/>
      <w:marBottom w:val="0"/>
      <w:divBdr>
        <w:top w:val="none" w:sz="0" w:space="0" w:color="auto"/>
        <w:left w:val="none" w:sz="0" w:space="0" w:color="auto"/>
        <w:bottom w:val="none" w:sz="0" w:space="0" w:color="auto"/>
        <w:right w:val="none" w:sz="0" w:space="0" w:color="auto"/>
      </w:divBdr>
    </w:div>
    <w:div w:id="790588512">
      <w:bodyDiv w:val="1"/>
      <w:marLeft w:val="0"/>
      <w:marRight w:val="0"/>
      <w:marTop w:val="0"/>
      <w:marBottom w:val="0"/>
      <w:divBdr>
        <w:top w:val="none" w:sz="0" w:space="0" w:color="auto"/>
        <w:left w:val="none" w:sz="0" w:space="0" w:color="auto"/>
        <w:bottom w:val="none" w:sz="0" w:space="0" w:color="auto"/>
        <w:right w:val="none" w:sz="0" w:space="0" w:color="auto"/>
      </w:divBdr>
    </w:div>
    <w:div w:id="791095593">
      <w:bodyDiv w:val="1"/>
      <w:marLeft w:val="0"/>
      <w:marRight w:val="0"/>
      <w:marTop w:val="0"/>
      <w:marBottom w:val="0"/>
      <w:divBdr>
        <w:top w:val="none" w:sz="0" w:space="0" w:color="auto"/>
        <w:left w:val="none" w:sz="0" w:space="0" w:color="auto"/>
        <w:bottom w:val="none" w:sz="0" w:space="0" w:color="auto"/>
        <w:right w:val="none" w:sz="0" w:space="0" w:color="auto"/>
      </w:divBdr>
    </w:div>
    <w:div w:id="791561757">
      <w:bodyDiv w:val="1"/>
      <w:marLeft w:val="0"/>
      <w:marRight w:val="0"/>
      <w:marTop w:val="0"/>
      <w:marBottom w:val="0"/>
      <w:divBdr>
        <w:top w:val="none" w:sz="0" w:space="0" w:color="auto"/>
        <w:left w:val="none" w:sz="0" w:space="0" w:color="auto"/>
        <w:bottom w:val="none" w:sz="0" w:space="0" w:color="auto"/>
        <w:right w:val="none" w:sz="0" w:space="0" w:color="auto"/>
      </w:divBdr>
    </w:div>
    <w:div w:id="793132395">
      <w:bodyDiv w:val="1"/>
      <w:marLeft w:val="0"/>
      <w:marRight w:val="0"/>
      <w:marTop w:val="0"/>
      <w:marBottom w:val="0"/>
      <w:divBdr>
        <w:top w:val="none" w:sz="0" w:space="0" w:color="auto"/>
        <w:left w:val="none" w:sz="0" w:space="0" w:color="auto"/>
        <w:bottom w:val="none" w:sz="0" w:space="0" w:color="auto"/>
        <w:right w:val="none" w:sz="0" w:space="0" w:color="auto"/>
      </w:divBdr>
    </w:div>
    <w:div w:id="793139548">
      <w:bodyDiv w:val="1"/>
      <w:marLeft w:val="0"/>
      <w:marRight w:val="0"/>
      <w:marTop w:val="0"/>
      <w:marBottom w:val="0"/>
      <w:divBdr>
        <w:top w:val="none" w:sz="0" w:space="0" w:color="auto"/>
        <w:left w:val="none" w:sz="0" w:space="0" w:color="auto"/>
        <w:bottom w:val="none" w:sz="0" w:space="0" w:color="auto"/>
        <w:right w:val="none" w:sz="0" w:space="0" w:color="auto"/>
      </w:divBdr>
    </w:div>
    <w:div w:id="793255416">
      <w:bodyDiv w:val="1"/>
      <w:marLeft w:val="0"/>
      <w:marRight w:val="0"/>
      <w:marTop w:val="0"/>
      <w:marBottom w:val="0"/>
      <w:divBdr>
        <w:top w:val="none" w:sz="0" w:space="0" w:color="auto"/>
        <w:left w:val="none" w:sz="0" w:space="0" w:color="auto"/>
        <w:bottom w:val="none" w:sz="0" w:space="0" w:color="auto"/>
        <w:right w:val="none" w:sz="0" w:space="0" w:color="auto"/>
      </w:divBdr>
    </w:div>
    <w:div w:id="793256139">
      <w:bodyDiv w:val="1"/>
      <w:marLeft w:val="0"/>
      <w:marRight w:val="0"/>
      <w:marTop w:val="0"/>
      <w:marBottom w:val="0"/>
      <w:divBdr>
        <w:top w:val="none" w:sz="0" w:space="0" w:color="auto"/>
        <w:left w:val="none" w:sz="0" w:space="0" w:color="auto"/>
        <w:bottom w:val="none" w:sz="0" w:space="0" w:color="auto"/>
        <w:right w:val="none" w:sz="0" w:space="0" w:color="auto"/>
      </w:divBdr>
    </w:div>
    <w:div w:id="793643754">
      <w:bodyDiv w:val="1"/>
      <w:marLeft w:val="0"/>
      <w:marRight w:val="0"/>
      <w:marTop w:val="0"/>
      <w:marBottom w:val="0"/>
      <w:divBdr>
        <w:top w:val="none" w:sz="0" w:space="0" w:color="auto"/>
        <w:left w:val="none" w:sz="0" w:space="0" w:color="auto"/>
        <w:bottom w:val="none" w:sz="0" w:space="0" w:color="auto"/>
        <w:right w:val="none" w:sz="0" w:space="0" w:color="auto"/>
      </w:divBdr>
    </w:div>
    <w:div w:id="793645772">
      <w:bodyDiv w:val="1"/>
      <w:marLeft w:val="0"/>
      <w:marRight w:val="0"/>
      <w:marTop w:val="0"/>
      <w:marBottom w:val="0"/>
      <w:divBdr>
        <w:top w:val="none" w:sz="0" w:space="0" w:color="auto"/>
        <w:left w:val="none" w:sz="0" w:space="0" w:color="auto"/>
        <w:bottom w:val="none" w:sz="0" w:space="0" w:color="auto"/>
        <w:right w:val="none" w:sz="0" w:space="0" w:color="auto"/>
      </w:divBdr>
    </w:div>
    <w:div w:id="794256820">
      <w:bodyDiv w:val="1"/>
      <w:marLeft w:val="0"/>
      <w:marRight w:val="0"/>
      <w:marTop w:val="0"/>
      <w:marBottom w:val="0"/>
      <w:divBdr>
        <w:top w:val="none" w:sz="0" w:space="0" w:color="auto"/>
        <w:left w:val="none" w:sz="0" w:space="0" w:color="auto"/>
        <w:bottom w:val="none" w:sz="0" w:space="0" w:color="auto"/>
        <w:right w:val="none" w:sz="0" w:space="0" w:color="auto"/>
      </w:divBdr>
    </w:div>
    <w:div w:id="795024365">
      <w:bodyDiv w:val="1"/>
      <w:marLeft w:val="0"/>
      <w:marRight w:val="0"/>
      <w:marTop w:val="0"/>
      <w:marBottom w:val="0"/>
      <w:divBdr>
        <w:top w:val="none" w:sz="0" w:space="0" w:color="auto"/>
        <w:left w:val="none" w:sz="0" w:space="0" w:color="auto"/>
        <w:bottom w:val="none" w:sz="0" w:space="0" w:color="auto"/>
        <w:right w:val="none" w:sz="0" w:space="0" w:color="auto"/>
      </w:divBdr>
    </w:div>
    <w:div w:id="795100580">
      <w:bodyDiv w:val="1"/>
      <w:marLeft w:val="0"/>
      <w:marRight w:val="0"/>
      <w:marTop w:val="0"/>
      <w:marBottom w:val="0"/>
      <w:divBdr>
        <w:top w:val="none" w:sz="0" w:space="0" w:color="auto"/>
        <w:left w:val="none" w:sz="0" w:space="0" w:color="auto"/>
        <w:bottom w:val="none" w:sz="0" w:space="0" w:color="auto"/>
        <w:right w:val="none" w:sz="0" w:space="0" w:color="auto"/>
      </w:divBdr>
    </w:div>
    <w:div w:id="795832311">
      <w:bodyDiv w:val="1"/>
      <w:marLeft w:val="0"/>
      <w:marRight w:val="0"/>
      <w:marTop w:val="0"/>
      <w:marBottom w:val="0"/>
      <w:divBdr>
        <w:top w:val="none" w:sz="0" w:space="0" w:color="auto"/>
        <w:left w:val="none" w:sz="0" w:space="0" w:color="auto"/>
        <w:bottom w:val="none" w:sz="0" w:space="0" w:color="auto"/>
        <w:right w:val="none" w:sz="0" w:space="0" w:color="auto"/>
      </w:divBdr>
    </w:div>
    <w:div w:id="797459343">
      <w:bodyDiv w:val="1"/>
      <w:marLeft w:val="0"/>
      <w:marRight w:val="0"/>
      <w:marTop w:val="0"/>
      <w:marBottom w:val="0"/>
      <w:divBdr>
        <w:top w:val="none" w:sz="0" w:space="0" w:color="auto"/>
        <w:left w:val="none" w:sz="0" w:space="0" w:color="auto"/>
        <w:bottom w:val="none" w:sz="0" w:space="0" w:color="auto"/>
        <w:right w:val="none" w:sz="0" w:space="0" w:color="auto"/>
      </w:divBdr>
    </w:div>
    <w:div w:id="799570324">
      <w:bodyDiv w:val="1"/>
      <w:marLeft w:val="0"/>
      <w:marRight w:val="0"/>
      <w:marTop w:val="0"/>
      <w:marBottom w:val="0"/>
      <w:divBdr>
        <w:top w:val="none" w:sz="0" w:space="0" w:color="auto"/>
        <w:left w:val="none" w:sz="0" w:space="0" w:color="auto"/>
        <w:bottom w:val="none" w:sz="0" w:space="0" w:color="auto"/>
        <w:right w:val="none" w:sz="0" w:space="0" w:color="auto"/>
      </w:divBdr>
    </w:div>
    <w:div w:id="801195676">
      <w:bodyDiv w:val="1"/>
      <w:marLeft w:val="0"/>
      <w:marRight w:val="0"/>
      <w:marTop w:val="0"/>
      <w:marBottom w:val="0"/>
      <w:divBdr>
        <w:top w:val="none" w:sz="0" w:space="0" w:color="auto"/>
        <w:left w:val="none" w:sz="0" w:space="0" w:color="auto"/>
        <w:bottom w:val="none" w:sz="0" w:space="0" w:color="auto"/>
        <w:right w:val="none" w:sz="0" w:space="0" w:color="auto"/>
      </w:divBdr>
    </w:div>
    <w:div w:id="802357582">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804353676">
      <w:bodyDiv w:val="1"/>
      <w:marLeft w:val="0"/>
      <w:marRight w:val="0"/>
      <w:marTop w:val="0"/>
      <w:marBottom w:val="0"/>
      <w:divBdr>
        <w:top w:val="none" w:sz="0" w:space="0" w:color="auto"/>
        <w:left w:val="none" w:sz="0" w:space="0" w:color="auto"/>
        <w:bottom w:val="none" w:sz="0" w:space="0" w:color="auto"/>
        <w:right w:val="none" w:sz="0" w:space="0" w:color="auto"/>
      </w:divBdr>
    </w:div>
    <w:div w:id="804859721">
      <w:bodyDiv w:val="1"/>
      <w:marLeft w:val="0"/>
      <w:marRight w:val="0"/>
      <w:marTop w:val="0"/>
      <w:marBottom w:val="0"/>
      <w:divBdr>
        <w:top w:val="none" w:sz="0" w:space="0" w:color="auto"/>
        <w:left w:val="none" w:sz="0" w:space="0" w:color="auto"/>
        <w:bottom w:val="none" w:sz="0" w:space="0" w:color="auto"/>
        <w:right w:val="none" w:sz="0" w:space="0" w:color="auto"/>
      </w:divBdr>
    </w:div>
    <w:div w:id="805046092">
      <w:bodyDiv w:val="1"/>
      <w:marLeft w:val="0"/>
      <w:marRight w:val="0"/>
      <w:marTop w:val="0"/>
      <w:marBottom w:val="0"/>
      <w:divBdr>
        <w:top w:val="none" w:sz="0" w:space="0" w:color="auto"/>
        <w:left w:val="none" w:sz="0" w:space="0" w:color="auto"/>
        <w:bottom w:val="none" w:sz="0" w:space="0" w:color="auto"/>
        <w:right w:val="none" w:sz="0" w:space="0" w:color="auto"/>
      </w:divBdr>
    </w:div>
    <w:div w:id="805322655">
      <w:bodyDiv w:val="1"/>
      <w:marLeft w:val="0"/>
      <w:marRight w:val="0"/>
      <w:marTop w:val="0"/>
      <w:marBottom w:val="0"/>
      <w:divBdr>
        <w:top w:val="none" w:sz="0" w:space="0" w:color="auto"/>
        <w:left w:val="none" w:sz="0" w:space="0" w:color="auto"/>
        <w:bottom w:val="none" w:sz="0" w:space="0" w:color="auto"/>
        <w:right w:val="none" w:sz="0" w:space="0" w:color="auto"/>
      </w:divBdr>
    </w:div>
    <w:div w:id="806050640">
      <w:bodyDiv w:val="1"/>
      <w:marLeft w:val="0"/>
      <w:marRight w:val="0"/>
      <w:marTop w:val="0"/>
      <w:marBottom w:val="0"/>
      <w:divBdr>
        <w:top w:val="none" w:sz="0" w:space="0" w:color="auto"/>
        <w:left w:val="none" w:sz="0" w:space="0" w:color="auto"/>
        <w:bottom w:val="none" w:sz="0" w:space="0" w:color="auto"/>
        <w:right w:val="none" w:sz="0" w:space="0" w:color="auto"/>
      </w:divBdr>
    </w:div>
    <w:div w:id="806973297">
      <w:bodyDiv w:val="1"/>
      <w:marLeft w:val="0"/>
      <w:marRight w:val="0"/>
      <w:marTop w:val="0"/>
      <w:marBottom w:val="0"/>
      <w:divBdr>
        <w:top w:val="none" w:sz="0" w:space="0" w:color="auto"/>
        <w:left w:val="none" w:sz="0" w:space="0" w:color="auto"/>
        <w:bottom w:val="none" w:sz="0" w:space="0" w:color="auto"/>
        <w:right w:val="none" w:sz="0" w:space="0" w:color="auto"/>
      </w:divBdr>
    </w:div>
    <w:div w:id="807011072">
      <w:bodyDiv w:val="1"/>
      <w:marLeft w:val="0"/>
      <w:marRight w:val="0"/>
      <w:marTop w:val="0"/>
      <w:marBottom w:val="0"/>
      <w:divBdr>
        <w:top w:val="none" w:sz="0" w:space="0" w:color="auto"/>
        <w:left w:val="none" w:sz="0" w:space="0" w:color="auto"/>
        <w:bottom w:val="none" w:sz="0" w:space="0" w:color="auto"/>
        <w:right w:val="none" w:sz="0" w:space="0" w:color="auto"/>
      </w:divBdr>
    </w:div>
    <w:div w:id="807552398">
      <w:bodyDiv w:val="1"/>
      <w:marLeft w:val="0"/>
      <w:marRight w:val="0"/>
      <w:marTop w:val="0"/>
      <w:marBottom w:val="0"/>
      <w:divBdr>
        <w:top w:val="none" w:sz="0" w:space="0" w:color="auto"/>
        <w:left w:val="none" w:sz="0" w:space="0" w:color="auto"/>
        <w:bottom w:val="none" w:sz="0" w:space="0" w:color="auto"/>
        <w:right w:val="none" w:sz="0" w:space="0" w:color="auto"/>
      </w:divBdr>
    </w:div>
    <w:div w:id="809400108">
      <w:bodyDiv w:val="1"/>
      <w:marLeft w:val="0"/>
      <w:marRight w:val="0"/>
      <w:marTop w:val="0"/>
      <w:marBottom w:val="0"/>
      <w:divBdr>
        <w:top w:val="none" w:sz="0" w:space="0" w:color="auto"/>
        <w:left w:val="none" w:sz="0" w:space="0" w:color="auto"/>
        <w:bottom w:val="none" w:sz="0" w:space="0" w:color="auto"/>
        <w:right w:val="none" w:sz="0" w:space="0" w:color="auto"/>
      </w:divBdr>
    </w:div>
    <w:div w:id="811287077">
      <w:bodyDiv w:val="1"/>
      <w:marLeft w:val="0"/>
      <w:marRight w:val="0"/>
      <w:marTop w:val="0"/>
      <w:marBottom w:val="0"/>
      <w:divBdr>
        <w:top w:val="none" w:sz="0" w:space="0" w:color="auto"/>
        <w:left w:val="none" w:sz="0" w:space="0" w:color="auto"/>
        <w:bottom w:val="none" w:sz="0" w:space="0" w:color="auto"/>
        <w:right w:val="none" w:sz="0" w:space="0" w:color="auto"/>
      </w:divBdr>
    </w:div>
    <w:div w:id="811488327">
      <w:bodyDiv w:val="1"/>
      <w:marLeft w:val="0"/>
      <w:marRight w:val="0"/>
      <w:marTop w:val="0"/>
      <w:marBottom w:val="0"/>
      <w:divBdr>
        <w:top w:val="none" w:sz="0" w:space="0" w:color="auto"/>
        <w:left w:val="none" w:sz="0" w:space="0" w:color="auto"/>
        <w:bottom w:val="none" w:sz="0" w:space="0" w:color="auto"/>
        <w:right w:val="none" w:sz="0" w:space="0" w:color="auto"/>
      </w:divBdr>
    </w:div>
    <w:div w:id="811681753">
      <w:bodyDiv w:val="1"/>
      <w:marLeft w:val="0"/>
      <w:marRight w:val="0"/>
      <w:marTop w:val="0"/>
      <w:marBottom w:val="0"/>
      <w:divBdr>
        <w:top w:val="none" w:sz="0" w:space="0" w:color="auto"/>
        <w:left w:val="none" w:sz="0" w:space="0" w:color="auto"/>
        <w:bottom w:val="none" w:sz="0" w:space="0" w:color="auto"/>
        <w:right w:val="none" w:sz="0" w:space="0" w:color="auto"/>
      </w:divBdr>
    </w:div>
    <w:div w:id="814222271">
      <w:bodyDiv w:val="1"/>
      <w:marLeft w:val="0"/>
      <w:marRight w:val="0"/>
      <w:marTop w:val="0"/>
      <w:marBottom w:val="0"/>
      <w:divBdr>
        <w:top w:val="none" w:sz="0" w:space="0" w:color="auto"/>
        <w:left w:val="none" w:sz="0" w:space="0" w:color="auto"/>
        <w:bottom w:val="none" w:sz="0" w:space="0" w:color="auto"/>
        <w:right w:val="none" w:sz="0" w:space="0" w:color="auto"/>
      </w:divBdr>
    </w:div>
    <w:div w:id="815954558">
      <w:bodyDiv w:val="1"/>
      <w:marLeft w:val="0"/>
      <w:marRight w:val="0"/>
      <w:marTop w:val="0"/>
      <w:marBottom w:val="0"/>
      <w:divBdr>
        <w:top w:val="none" w:sz="0" w:space="0" w:color="auto"/>
        <w:left w:val="none" w:sz="0" w:space="0" w:color="auto"/>
        <w:bottom w:val="none" w:sz="0" w:space="0" w:color="auto"/>
        <w:right w:val="none" w:sz="0" w:space="0" w:color="auto"/>
      </w:divBdr>
    </w:div>
    <w:div w:id="816071821">
      <w:bodyDiv w:val="1"/>
      <w:marLeft w:val="0"/>
      <w:marRight w:val="0"/>
      <w:marTop w:val="0"/>
      <w:marBottom w:val="0"/>
      <w:divBdr>
        <w:top w:val="none" w:sz="0" w:space="0" w:color="auto"/>
        <w:left w:val="none" w:sz="0" w:space="0" w:color="auto"/>
        <w:bottom w:val="none" w:sz="0" w:space="0" w:color="auto"/>
        <w:right w:val="none" w:sz="0" w:space="0" w:color="auto"/>
      </w:divBdr>
    </w:div>
    <w:div w:id="816529242">
      <w:bodyDiv w:val="1"/>
      <w:marLeft w:val="0"/>
      <w:marRight w:val="0"/>
      <w:marTop w:val="0"/>
      <w:marBottom w:val="0"/>
      <w:divBdr>
        <w:top w:val="none" w:sz="0" w:space="0" w:color="auto"/>
        <w:left w:val="none" w:sz="0" w:space="0" w:color="auto"/>
        <w:bottom w:val="none" w:sz="0" w:space="0" w:color="auto"/>
        <w:right w:val="none" w:sz="0" w:space="0" w:color="auto"/>
      </w:divBdr>
    </w:div>
    <w:div w:id="816847855">
      <w:bodyDiv w:val="1"/>
      <w:marLeft w:val="0"/>
      <w:marRight w:val="0"/>
      <w:marTop w:val="0"/>
      <w:marBottom w:val="0"/>
      <w:divBdr>
        <w:top w:val="none" w:sz="0" w:space="0" w:color="auto"/>
        <w:left w:val="none" w:sz="0" w:space="0" w:color="auto"/>
        <w:bottom w:val="none" w:sz="0" w:space="0" w:color="auto"/>
        <w:right w:val="none" w:sz="0" w:space="0" w:color="auto"/>
      </w:divBdr>
    </w:div>
    <w:div w:id="817452399">
      <w:bodyDiv w:val="1"/>
      <w:marLeft w:val="0"/>
      <w:marRight w:val="0"/>
      <w:marTop w:val="0"/>
      <w:marBottom w:val="0"/>
      <w:divBdr>
        <w:top w:val="none" w:sz="0" w:space="0" w:color="auto"/>
        <w:left w:val="none" w:sz="0" w:space="0" w:color="auto"/>
        <w:bottom w:val="none" w:sz="0" w:space="0" w:color="auto"/>
        <w:right w:val="none" w:sz="0" w:space="0" w:color="auto"/>
      </w:divBdr>
    </w:div>
    <w:div w:id="817652078">
      <w:bodyDiv w:val="1"/>
      <w:marLeft w:val="0"/>
      <w:marRight w:val="0"/>
      <w:marTop w:val="0"/>
      <w:marBottom w:val="0"/>
      <w:divBdr>
        <w:top w:val="none" w:sz="0" w:space="0" w:color="auto"/>
        <w:left w:val="none" w:sz="0" w:space="0" w:color="auto"/>
        <w:bottom w:val="none" w:sz="0" w:space="0" w:color="auto"/>
        <w:right w:val="none" w:sz="0" w:space="0" w:color="auto"/>
      </w:divBdr>
    </w:div>
    <w:div w:id="817652577">
      <w:bodyDiv w:val="1"/>
      <w:marLeft w:val="0"/>
      <w:marRight w:val="0"/>
      <w:marTop w:val="0"/>
      <w:marBottom w:val="0"/>
      <w:divBdr>
        <w:top w:val="none" w:sz="0" w:space="0" w:color="auto"/>
        <w:left w:val="none" w:sz="0" w:space="0" w:color="auto"/>
        <w:bottom w:val="none" w:sz="0" w:space="0" w:color="auto"/>
        <w:right w:val="none" w:sz="0" w:space="0" w:color="auto"/>
      </w:divBdr>
    </w:div>
    <w:div w:id="819226841">
      <w:bodyDiv w:val="1"/>
      <w:marLeft w:val="0"/>
      <w:marRight w:val="0"/>
      <w:marTop w:val="0"/>
      <w:marBottom w:val="0"/>
      <w:divBdr>
        <w:top w:val="none" w:sz="0" w:space="0" w:color="auto"/>
        <w:left w:val="none" w:sz="0" w:space="0" w:color="auto"/>
        <w:bottom w:val="none" w:sz="0" w:space="0" w:color="auto"/>
        <w:right w:val="none" w:sz="0" w:space="0" w:color="auto"/>
      </w:divBdr>
    </w:div>
    <w:div w:id="819539529">
      <w:bodyDiv w:val="1"/>
      <w:marLeft w:val="0"/>
      <w:marRight w:val="0"/>
      <w:marTop w:val="0"/>
      <w:marBottom w:val="0"/>
      <w:divBdr>
        <w:top w:val="none" w:sz="0" w:space="0" w:color="auto"/>
        <w:left w:val="none" w:sz="0" w:space="0" w:color="auto"/>
        <w:bottom w:val="none" w:sz="0" w:space="0" w:color="auto"/>
        <w:right w:val="none" w:sz="0" w:space="0" w:color="auto"/>
      </w:divBdr>
    </w:div>
    <w:div w:id="820971145">
      <w:bodyDiv w:val="1"/>
      <w:marLeft w:val="0"/>
      <w:marRight w:val="0"/>
      <w:marTop w:val="0"/>
      <w:marBottom w:val="0"/>
      <w:divBdr>
        <w:top w:val="none" w:sz="0" w:space="0" w:color="auto"/>
        <w:left w:val="none" w:sz="0" w:space="0" w:color="auto"/>
        <w:bottom w:val="none" w:sz="0" w:space="0" w:color="auto"/>
        <w:right w:val="none" w:sz="0" w:space="0" w:color="auto"/>
      </w:divBdr>
    </w:div>
    <w:div w:id="821309359">
      <w:bodyDiv w:val="1"/>
      <w:marLeft w:val="0"/>
      <w:marRight w:val="0"/>
      <w:marTop w:val="0"/>
      <w:marBottom w:val="0"/>
      <w:divBdr>
        <w:top w:val="none" w:sz="0" w:space="0" w:color="auto"/>
        <w:left w:val="none" w:sz="0" w:space="0" w:color="auto"/>
        <w:bottom w:val="none" w:sz="0" w:space="0" w:color="auto"/>
        <w:right w:val="none" w:sz="0" w:space="0" w:color="auto"/>
      </w:divBdr>
    </w:div>
    <w:div w:id="821501580">
      <w:bodyDiv w:val="1"/>
      <w:marLeft w:val="0"/>
      <w:marRight w:val="0"/>
      <w:marTop w:val="0"/>
      <w:marBottom w:val="0"/>
      <w:divBdr>
        <w:top w:val="none" w:sz="0" w:space="0" w:color="auto"/>
        <w:left w:val="none" w:sz="0" w:space="0" w:color="auto"/>
        <w:bottom w:val="none" w:sz="0" w:space="0" w:color="auto"/>
        <w:right w:val="none" w:sz="0" w:space="0" w:color="auto"/>
      </w:divBdr>
    </w:div>
    <w:div w:id="821896668">
      <w:bodyDiv w:val="1"/>
      <w:marLeft w:val="0"/>
      <w:marRight w:val="0"/>
      <w:marTop w:val="0"/>
      <w:marBottom w:val="0"/>
      <w:divBdr>
        <w:top w:val="none" w:sz="0" w:space="0" w:color="auto"/>
        <w:left w:val="none" w:sz="0" w:space="0" w:color="auto"/>
        <w:bottom w:val="none" w:sz="0" w:space="0" w:color="auto"/>
        <w:right w:val="none" w:sz="0" w:space="0" w:color="auto"/>
      </w:divBdr>
    </w:div>
    <w:div w:id="822428649">
      <w:bodyDiv w:val="1"/>
      <w:marLeft w:val="0"/>
      <w:marRight w:val="0"/>
      <w:marTop w:val="0"/>
      <w:marBottom w:val="0"/>
      <w:divBdr>
        <w:top w:val="none" w:sz="0" w:space="0" w:color="auto"/>
        <w:left w:val="none" w:sz="0" w:space="0" w:color="auto"/>
        <w:bottom w:val="none" w:sz="0" w:space="0" w:color="auto"/>
        <w:right w:val="none" w:sz="0" w:space="0" w:color="auto"/>
      </w:divBdr>
    </w:div>
    <w:div w:id="822507597">
      <w:bodyDiv w:val="1"/>
      <w:marLeft w:val="0"/>
      <w:marRight w:val="0"/>
      <w:marTop w:val="0"/>
      <w:marBottom w:val="0"/>
      <w:divBdr>
        <w:top w:val="none" w:sz="0" w:space="0" w:color="auto"/>
        <w:left w:val="none" w:sz="0" w:space="0" w:color="auto"/>
        <w:bottom w:val="none" w:sz="0" w:space="0" w:color="auto"/>
        <w:right w:val="none" w:sz="0" w:space="0" w:color="auto"/>
      </w:divBdr>
    </w:div>
    <w:div w:id="823356383">
      <w:bodyDiv w:val="1"/>
      <w:marLeft w:val="0"/>
      <w:marRight w:val="0"/>
      <w:marTop w:val="0"/>
      <w:marBottom w:val="0"/>
      <w:divBdr>
        <w:top w:val="none" w:sz="0" w:space="0" w:color="auto"/>
        <w:left w:val="none" w:sz="0" w:space="0" w:color="auto"/>
        <w:bottom w:val="none" w:sz="0" w:space="0" w:color="auto"/>
        <w:right w:val="none" w:sz="0" w:space="0" w:color="auto"/>
      </w:divBdr>
    </w:div>
    <w:div w:id="824004537">
      <w:bodyDiv w:val="1"/>
      <w:marLeft w:val="0"/>
      <w:marRight w:val="0"/>
      <w:marTop w:val="0"/>
      <w:marBottom w:val="0"/>
      <w:divBdr>
        <w:top w:val="none" w:sz="0" w:space="0" w:color="auto"/>
        <w:left w:val="none" w:sz="0" w:space="0" w:color="auto"/>
        <w:bottom w:val="none" w:sz="0" w:space="0" w:color="auto"/>
        <w:right w:val="none" w:sz="0" w:space="0" w:color="auto"/>
      </w:divBdr>
    </w:div>
    <w:div w:id="824124784">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25557487">
      <w:bodyDiv w:val="1"/>
      <w:marLeft w:val="0"/>
      <w:marRight w:val="0"/>
      <w:marTop w:val="0"/>
      <w:marBottom w:val="0"/>
      <w:divBdr>
        <w:top w:val="none" w:sz="0" w:space="0" w:color="auto"/>
        <w:left w:val="none" w:sz="0" w:space="0" w:color="auto"/>
        <w:bottom w:val="none" w:sz="0" w:space="0" w:color="auto"/>
        <w:right w:val="none" w:sz="0" w:space="0" w:color="auto"/>
      </w:divBdr>
    </w:div>
    <w:div w:id="825903788">
      <w:bodyDiv w:val="1"/>
      <w:marLeft w:val="0"/>
      <w:marRight w:val="0"/>
      <w:marTop w:val="0"/>
      <w:marBottom w:val="0"/>
      <w:divBdr>
        <w:top w:val="none" w:sz="0" w:space="0" w:color="auto"/>
        <w:left w:val="none" w:sz="0" w:space="0" w:color="auto"/>
        <w:bottom w:val="none" w:sz="0" w:space="0" w:color="auto"/>
        <w:right w:val="none" w:sz="0" w:space="0" w:color="auto"/>
      </w:divBdr>
    </w:div>
    <w:div w:id="827089533">
      <w:bodyDiv w:val="1"/>
      <w:marLeft w:val="0"/>
      <w:marRight w:val="0"/>
      <w:marTop w:val="0"/>
      <w:marBottom w:val="0"/>
      <w:divBdr>
        <w:top w:val="none" w:sz="0" w:space="0" w:color="auto"/>
        <w:left w:val="none" w:sz="0" w:space="0" w:color="auto"/>
        <w:bottom w:val="none" w:sz="0" w:space="0" w:color="auto"/>
        <w:right w:val="none" w:sz="0" w:space="0" w:color="auto"/>
      </w:divBdr>
    </w:div>
    <w:div w:id="827138389">
      <w:bodyDiv w:val="1"/>
      <w:marLeft w:val="0"/>
      <w:marRight w:val="0"/>
      <w:marTop w:val="0"/>
      <w:marBottom w:val="0"/>
      <w:divBdr>
        <w:top w:val="none" w:sz="0" w:space="0" w:color="auto"/>
        <w:left w:val="none" w:sz="0" w:space="0" w:color="auto"/>
        <w:bottom w:val="none" w:sz="0" w:space="0" w:color="auto"/>
        <w:right w:val="none" w:sz="0" w:space="0" w:color="auto"/>
      </w:divBdr>
    </w:div>
    <w:div w:id="827482161">
      <w:bodyDiv w:val="1"/>
      <w:marLeft w:val="0"/>
      <w:marRight w:val="0"/>
      <w:marTop w:val="0"/>
      <w:marBottom w:val="0"/>
      <w:divBdr>
        <w:top w:val="none" w:sz="0" w:space="0" w:color="auto"/>
        <w:left w:val="none" w:sz="0" w:space="0" w:color="auto"/>
        <w:bottom w:val="none" w:sz="0" w:space="0" w:color="auto"/>
        <w:right w:val="none" w:sz="0" w:space="0" w:color="auto"/>
      </w:divBdr>
    </w:div>
    <w:div w:id="827943866">
      <w:bodyDiv w:val="1"/>
      <w:marLeft w:val="0"/>
      <w:marRight w:val="0"/>
      <w:marTop w:val="0"/>
      <w:marBottom w:val="0"/>
      <w:divBdr>
        <w:top w:val="none" w:sz="0" w:space="0" w:color="auto"/>
        <w:left w:val="none" w:sz="0" w:space="0" w:color="auto"/>
        <w:bottom w:val="none" w:sz="0" w:space="0" w:color="auto"/>
        <w:right w:val="none" w:sz="0" w:space="0" w:color="auto"/>
      </w:divBdr>
    </w:div>
    <w:div w:id="828255357">
      <w:bodyDiv w:val="1"/>
      <w:marLeft w:val="0"/>
      <w:marRight w:val="0"/>
      <w:marTop w:val="0"/>
      <w:marBottom w:val="0"/>
      <w:divBdr>
        <w:top w:val="none" w:sz="0" w:space="0" w:color="auto"/>
        <w:left w:val="none" w:sz="0" w:space="0" w:color="auto"/>
        <w:bottom w:val="none" w:sz="0" w:space="0" w:color="auto"/>
        <w:right w:val="none" w:sz="0" w:space="0" w:color="auto"/>
      </w:divBdr>
    </w:div>
    <w:div w:id="829447298">
      <w:bodyDiv w:val="1"/>
      <w:marLeft w:val="0"/>
      <w:marRight w:val="0"/>
      <w:marTop w:val="0"/>
      <w:marBottom w:val="0"/>
      <w:divBdr>
        <w:top w:val="none" w:sz="0" w:space="0" w:color="auto"/>
        <w:left w:val="none" w:sz="0" w:space="0" w:color="auto"/>
        <w:bottom w:val="none" w:sz="0" w:space="0" w:color="auto"/>
        <w:right w:val="none" w:sz="0" w:space="0" w:color="auto"/>
      </w:divBdr>
    </w:div>
    <w:div w:id="829566371">
      <w:bodyDiv w:val="1"/>
      <w:marLeft w:val="0"/>
      <w:marRight w:val="0"/>
      <w:marTop w:val="0"/>
      <w:marBottom w:val="0"/>
      <w:divBdr>
        <w:top w:val="none" w:sz="0" w:space="0" w:color="auto"/>
        <w:left w:val="none" w:sz="0" w:space="0" w:color="auto"/>
        <w:bottom w:val="none" w:sz="0" w:space="0" w:color="auto"/>
        <w:right w:val="none" w:sz="0" w:space="0" w:color="auto"/>
      </w:divBdr>
    </w:div>
    <w:div w:id="832188046">
      <w:bodyDiv w:val="1"/>
      <w:marLeft w:val="0"/>
      <w:marRight w:val="0"/>
      <w:marTop w:val="0"/>
      <w:marBottom w:val="0"/>
      <w:divBdr>
        <w:top w:val="none" w:sz="0" w:space="0" w:color="auto"/>
        <w:left w:val="none" w:sz="0" w:space="0" w:color="auto"/>
        <w:bottom w:val="none" w:sz="0" w:space="0" w:color="auto"/>
        <w:right w:val="none" w:sz="0" w:space="0" w:color="auto"/>
      </w:divBdr>
    </w:div>
    <w:div w:id="832523480">
      <w:bodyDiv w:val="1"/>
      <w:marLeft w:val="0"/>
      <w:marRight w:val="0"/>
      <w:marTop w:val="0"/>
      <w:marBottom w:val="0"/>
      <w:divBdr>
        <w:top w:val="none" w:sz="0" w:space="0" w:color="auto"/>
        <w:left w:val="none" w:sz="0" w:space="0" w:color="auto"/>
        <w:bottom w:val="none" w:sz="0" w:space="0" w:color="auto"/>
        <w:right w:val="none" w:sz="0" w:space="0" w:color="auto"/>
      </w:divBdr>
    </w:div>
    <w:div w:id="836266438">
      <w:bodyDiv w:val="1"/>
      <w:marLeft w:val="0"/>
      <w:marRight w:val="0"/>
      <w:marTop w:val="0"/>
      <w:marBottom w:val="0"/>
      <w:divBdr>
        <w:top w:val="none" w:sz="0" w:space="0" w:color="auto"/>
        <w:left w:val="none" w:sz="0" w:space="0" w:color="auto"/>
        <w:bottom w:val="none" w:sz="0" w:space="0" w:color="auto"/>
        <w:right w:val="none" w:sz="0" w:space="0" w:color="auto"/>
      </w:divBdr>
    </w:div>
    <w:div w:id="836965939">
      <w:bodyDiv w:val="1"/>
      <w:marLeft w:val="0"/>
      <w:marRight w:val="0"/>
      <w:marTop w:val="0"/>
      <w:marBottom w:val="0"/>
      <w:divBdr>
        <w:top w:val="none" w:sz="0" w:space="0" w:color="auto"/>
        <w:left w:val="none" w:sz="0" w:space="0" w:color="auto"/>
        <w:bottom w:val="none" w:sz="0" w:space="0" w:color="auto"/>
        <w:right w:val="none" w:sz="0" w:space="0" w:color="auto"/>
      </w:divBdr>
    </w:div>
    <w:div w:id="837311439">
      <w:bodyDiv w:val="1"/>
      <w:marLeft w:val="0"/>
      <w:marRight w:val="0"/>
      <w:marTop w:val="0"/>
      <w:marBottom w:val="0"/>
      <w:divBdr>
        <w:top w:val="none" w:sz="0" w:space="0" w:color="auto"/>
        <w:left w:val="none" w:sz="0" w:space="0" w:color="auto"/>
        <w:bottom w:val="none" w:sz="0" w:space="0" w:color="auto"/>
        <w:right w:val="none" w:sz="0" w:space="0" w:color="auto"/>
      </w:divBdr>
    </w:div>
    <w:div w:id="837578360">
      <w:bodyDiv w:val="1"/>
      <w:marLeft w:val="0"/>
      <w:marRight w:val="0"/>
      <w:marTop w:val="0"/>
      <w:marBottom w:val="0"/>
      <w:divBdr>
        <w:top w:val="none" w:sz="0" w:space="0" w:color="auto"/>
        <w:left w:val="none" w:sz="0" w:space="0" w:color="auto"/>
        <w:bottom w:val="none" w:sz="0" w:space="0" w:color="auto"/>
        <w:right w:val="none" w:sz="0" w:space="0" w:color="auto"/>
      </w:divBdr>
    </w:div>
    <w:div w:id="837619367">
      <w:bodyDiv w:val="1"/>
      <w:marLeft w:val="0"/>
      <w:marRight w:val="0"/>
      <w:marTop w:val="0"/>
      <w:marBottom w:val="0"/>
      <w:divBdr>
        <w:top w:val="none" w:sz="0" w:space="0" w:color="auto"/>
        <w:left w:val="none" w:sz="0" w:space="0" w:color="auto"/>
        <w:bottom w:val="none" w:sz="0" w:space="0" w:color="auto"/>
        <w:right w:val="none" w:sz="0" w:space="0" w:color="auto"/>
      </w:divBdr>
    </w:div>
    <w:div w:id="843713395">
      <w:bodyDiv w:val="1"/>
      <w:marLeft w:val="0"/>
      <w:marRight w:val="0"/>
      <w:marTop w:val="0"/>
      <w:marBottom w:val="0"/>
      <w:divBdr>
        <w:top w:val="none" w:sz="0" w:space="0" w:color="auto"/>
        <w:left w:val="none" w:sz="0" w:space="0" w:color="auto"/>
        <w:bottom w:val="none" w:sz="0" w:space="0" w:color="auto"/>
        <w:right w:val="none" w:sz="0" w:space="0" w:color="auto"/>
      </w:divBdr>
    </w:div>
    <w:div w:id="843783381">
      <w:bodyDiv w:val="1"/>
      <w:marLeft w:val="0"/>
      <w:marRight w:val="0"/>
      <w:marTop w:val="0"/>
      <w:marBottom w:val="0"/>
      <w:divBdr>
        <w:top w:val="none" w:sz="0" w:space="0" w:color="auto"/>
        <w:left w:val="none" w:sz="0" w:space="0" w:color="auto"/>
        <w:bottom w:val="none" w:sz="0" w:space="0" w:color="auto"/>
        <w:right w:val="none" w:sz="0" w:space="0" w:color="auto"/>
      </w:divBdr>
    </w:div>
    <w:div w:id="845052502">
      <w:bodyDiv w:val="1"/>
      <w:marLeft w:val="0"/>
      <w:marRight w:val="0"/>
      <w:marTop w:val="0"/>
      <w:marBottom w:val="0"/>
      <w:divBdr>
        <w:top w:val="none" w:sz="0" w:space="0" w:color="auto"/>
        <w:left w:val="none" w:sz="0" w:space="0" w:color="auto"/>
        <w:bottom w:val="none" w:sz="0" w:space="0" w:color="auto"/>
        <w:right w:val="none" w:sz="0" w:space="0" w:color="auto"/>
      </w:divBdr>
    </w:div>
    <w:div w:id="845678368">
      <w:bodyDiv w:val="1"/>
      <w:marLeft w:val="0"/>
      <w:marRight w:val="0"/>
      <w:marTop w:val="0"/>
      <w:marBottom w:val="0"/>
      <w:divBdr>
        <w:top w:val="none" w:sz="0" w:space="0" w:color="auto"/>
        <w:left w:val="none" w:sz="0" w:space="0" w:color="auto"/>
        <w:bottom w:val="none" w:sz="0" w:space="0" w:color="auto"/>
        <w:right w:val="none" w:sz="0" w:space="0" w:color="auto"/>
      </w:divBdr>
    </w:div>
    <w:div w:id="846022270">
      <w:bodyDiv w:val="1"/>
      <w:marLeft w:val="0"/>
      <w:marRight w:val="0"/>
      <w:marTop w:val="0"/>
      <w:marBottom w:val="0"/>
      <w:divBdr>
        <w:top w:val="none" w:sz="0" w:space="0" w:color="auto"/>
        <w:left w:val="none" w:sz="0" w:space="0" w:color="auto"/>
        <w:bottom w:val="none" w:sz="0" w:space="0" w:color="auto"/>
        <w:right w:val="none" w:sz="0" w:space="0" w:color="auto"/>
      </w:divBdr>
    </w:div>
    <w:div w:id="847405897">
      <w:bodyDiv w:val="1"/>
      <w:marLeft w:val="0"/>
      <w:marRight w:val="0"/>
      <w:marTop w:val="0"/>
      <w:marBottom w:val="0"/>
      <w:divBdr>
        <w:top w:val="none" w:sz="0" w:space="0" w:color="auto"/>
        <w:left w:val="none" w:sz="0" w:space="0" w:color="auto"/>
        <w:bottom w:val="none" w:sz="0" w:space="0" w:color="auto"/>
        <w:right w:val="none" w:sz="0" w:space="0" w:color="auto"/>
      </w:divBdr>
    </w:div>
    <w:div w:id="848450225">
      <w:bodyDiv w:val="1"/>
      <w:marLeft w:val="0"/>
      <w:marRight w:val="0"/>
      <w:marTop w:val="0"/>
      <w:marBottom w:val="0"/>
      <w:divBdr>
        <w:top w:val="none" w:sz="0" w:space="0" w:color="auto"/>
        <w:left w:val="none" w:sz="0" w:space="0" w:color="auto"/>
        <w:bottom w:val="none" w:sz="0" w:space="0" w:color="auto"/>
        <w:right w:val="none" w:sz="0" w:space="0" w:color="auto"/>
      </w:divBdr>
    </w:div>
    <w:div w:id="848830186">
      <w:bodyDiv w:val="1"/>
      <w:marLeft w:val="0"/>
      <w:marRight w:val="0"/>
      <w:marTop w:val="0"/>
      <w:marBottom w:val="0"/>
      <w:divBdr>
        <w:top w:val="none" w:sz="0" w:space="0" w:color="auto"/>
        <w:left w:val="none" w:sz="0" w:space="0" w:color="auto"/>
        <w:bottom w:val="none" w:sz="0" w:space="0" w:color="auto"/>
        <w:right w:val="none" w:sz="0" w:space="0" w:color="auto"/>
      </w:divBdr>
    </w:div>
    <w:div w:id="853881041">
      <w:bodyDiv w:val="1"/>
      <w:marLeft w:val="0"/>
      <w:marRight w:val="0"/>
      <w:marTop w:val="0"/>
      <w:marBottom w:val="0"/>
      <w:divBdr>
        <w:top w:val="none" w:sz="0" w:space="0" w:color="auto"/>
        <w:left w:val="none" w:sz="0" w:space="0" w:color="auto"/>
        <w:bottom w:val="none" w:sz="0" w:space="0" w:color="auto"/>
        <w:right w:val="none" w:sz="0" w:space="0" w:color="auto"/>
      </w:divBdr>
    </w:div>
    <w:div w:id="854146811">
      <w:bodyDiv w:val="1"/>
      <w:marLeft w:val="0"/>
      <w:marRight w:val="0"/>
      <w:marTop w:val="0"/>
      <w:marBottom w:val="0"/>
      <w:divBdr>
        <w:top w:val="none" w:sz="0" w:space="0" w:color="auto"/>
        <w:left w:val="none" w:sz="0" w:space="0" w:color="auto"/>
        <w:bottom w:val="none" w:sz="0" w:space="0" w:color="auto"/>
        <w:right w:val="none" w:sz="0" w:space="0" w:color="auto"/>
      </w:divBdr>
    </w:div>
    <w:div w:id="854150235">
      <w:bodyDiv w:val="1"/>
      <w:marLeft w:val="0"/>
      <w:marRight w:val="0"/>
      <w:marTop w:val="0"/>
      <w:marBottom w:val="0"/>
      <w:divBdr>
        <w:top w:val="none" w:sz="0" w:space="0" w:color="auto"/>
        <w:left w:val="none" w:sz="0" w:space="0" w:color="auto"/>
        <w:bottom w:val="none" w:sz="0" w:space="0" w:color="auto"/>
        <w:right w:val="none" w:sz="0" w:space="0" w:color="auto"/>
      </w:divBdr>
    </w:div>
    <w:div w:id="854418522">
      <w:bodyDiv w:val="1"/>
      <w:marLeft w:val="0"/>
      <w:marRight w:val="0"/>
      <w:marTop w:val="0"/>
      <w:marBottom w:val="0"/>
      <w:divBdr>
        <w:top w:val="none" w:sz="0" w:space="0" w:color="auto"/>
        <w:left w:val="none" w:sz="0" w:space="0" w:color="auto"/>
        <w:bottom w:val="none" w:sz="0" w:space="0" w:color="auto"/>
        <w:right w:val="none" w:sz="0" w:space="0" w:color="auto"/>
      </w:divBdr>
    </w:div>
    <w:div w:id="854462081">
      <w:bodyDiv w:val="1"/>
      <w:marLeft w:val="0"/>
      <w:marRight w:val="0"/>
      <w:marTop w:val="0"/>
      <w:marBottom w:val="0"/>
      <w:divBdr>
        <w:top w:val="none" w:sz="0" w:space="0" w:color="auto"/>
        <w:left w:val="none" w:sz="0" w:space="0" w:color="auto"/>
        <w:bottom w:val="none" w:sz="0" w:space="0" w:color="auto"/>
        <w:right w:val="none" w:sz="0" w:space="0" w:color="auto"/>
      </w:divBdr>
    </w:div>
    <w:div w:id="855196912">
      <w:bodyDiv w:val="1"/>
      <w:marLeft w:val="0"/>
      <w:marRight w:val="0"/>
      <w:marTop w:val="0"/>
      <w:marBottom w:val="0"/>
      <w:divBdr>
        <w:top w:val="none" w:sz="0" w:space="0" w:color="auto"/>
        <w:left w:val="none" w:sz="0" w:space="0" w:color="auto"/>
        <w:bottom w:val="none" w:sz="0" w:space="0" w:color="auto"/>
        <w:right w:val="none" w:sz="0" w:space="0" w:color="auto"/>
      </w:divBdr>
    </w:div>
    <w:div w:id="855466612">
      <w:bodyDiv w:val="1"/>
      <w:marLeft w:val="0"/>
      <w:marRight w:val="0"/>
      <w:marTop w:val="0"/>
      <w:marBottom w:val="0"/>
      <w:divBdr>
        <w:top w:val="none" w:sz="0" w:space="0" w:color="auto"/>
        <w:left w:val="none" w:sz="0" w:space="0" w:color="auto"/>
        <w:bottom w:val="none" w:sz="0" w:space="0" w:color="auto"/>
        <w:right w:val="none" w:sz="0" w:space="0" w:color="auto"/>
      </w:divBdr>
    </w:div>
    <w:div w:id="856504344">
      <w:bodyDiv w:val="1"/>
      <w:marLeft w:val="0"/>
      <w:marRight w:val="0"/>
      <w:marTop w:val="0"/>
      <w:marBottom w:val="0"/>
      <w:divBdr>
        <w:top w:val="none" w:sz="0" w:space="0" w:color="auto"/>
        <w:left w:val="none" w:sz="0" w:space="0" w:color="auto"/>
        <w:bottom w:val="none" w:sz="0" w:space="0" w:color="auto"/>
        <w:right w:val="none" w:sz="0" w:space="0" w:color="auto"/>
      </w:divBdr>
    </w:div>
    <w:div w:id="858196984">
      <w:bodyDiv w:val="1"/>
      <w:marLeft w:val="0"/>
      <w:marRight w:val="0"/>
      <w:marTop w:val="0"/>
      <w:marBottom w:val="0"/>
      <w:divBdr>
        <w:top w:val="none" w:sz="0" w:space="0" w:color="auto"/>
        <w:left w:val="none" w:sz="0" w:space="0" w:color="auto"/>
        <w:bottom w:val="none" w:sz="0" w:space="0" w:color="auto"/>
        <w:right w:val="none" w:sz="0" w:space="0" w:color="auto"/>
      </w:divBdr>
    </w:div>
    <w:div w:id="860433053">
      <w:bodyDiv w:val="1"/>
      <w:marLeft w:val="0"/>
      <w:marRight w:val="0"/>
      <w:marTop w:val="0"/>
      <w:marBottom w:val="0"/>
      <w:divBdr>
        <w:top w:val="none" w:sz="0" w:space="0" w:color="auto"/>
        <w:left w:val="none" w:sz="0" w:space="0" w:color="auto"/>
        <w:bottom w:val="none" w:sz="0" w:space="0" w:color="auto"/>
        <w:right w:val="none" w:sz="0" w:space="0" w:color="auto"/>
      </w:divBdr>
    </w:div>
    <w:div w:id="861698947">
      <w:bodyDiv w:val="1"/>
      <w:marLeft w:val="0"/>
      <w:marRight w:val="0"/>
      <w:marTop w:val="0"/>
      <w:marBottom w:val="0"/>
      <w:divBdr>
        <w:top w:val="none" w:sz="0" w:space="0" w:color="auto"/>
        <w:left w:val="none" w:sz="0" w:space="0" w:color="auto"/>
        <w:bottom w:val="none" w:sz="0" w:space="0" w:color="auto"/>
        <w:right w:val="none" w:sz="0" w:space="0" w:color="auto"/>
      </w:divBdr>
    </w:div>
    <w:div w:id="861944187">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862741589">
      <w:bodyDiv w:val="1"/>
      <w:marLeft w:val="0"/>
      <w:marRight w:val="0"/>
      <w:marTop w:val="0"/>
      <w:marBottom w:val="0"/>
      <w:divBdr>
        <w:top w:val="none" w:sz="0" w:space="0" w:color="auto"/>
        <w:left w:val="none" w:sz="0" w:space="0" w:color="auto"/>
        <w:bottom w:val="none" w:sz="0" w:space="0" w:color="auto"/>
        <w:right w:val="none" w:sz="0" w:space="0" w:color="auto"/>
      </w:divBdr>
    </w:div>
    <w:div w:id="862747750">
      <w:bodyDiv w:val="1"/>
      <w:marLeft w:val="0"/>
      <w:marRight w:val="0"/>
      <w:marTop w:val="0"/>
      <w:marBottom w:val="0"/>
      <w:divBdr>
        <w:top w:val="none" w:sz="0" w:space="0" w:color="auto"/>
        <w:left w:val="none" w:sz="0" w:space="0" w:color="auto"/>
        <w:bottom w:val="none" w:sz="0" w:space="0" w:color="auto"/>
        <w:right w:val="none" w:sz="0" w:space="0" w:color="auto"/>
      </w:divBdr>
    </w:div>
    <w:div w:id="863448009">
      <w:bodyDiv w:val="1"/>
      <w:marLeft w:val="0"/>
      <w:marRight w:val="0"/>
      <w:marTop w:val="0"/>
      <w:marBottom w:val="0"/>
      <w:divBdr>
        <w:top w:val="none" w:sz="0" w:space="0" w:color="auto"/>
        <w:left w:val="none" w:sz="0" w:space="0" w:color="auto"/>
        <w:bottom w:val="none" w:sz="0" w:space="0" w:color="auto"/>
        <w:right w:val="none" w:sz="0" w:space="0" w:color="auto"/>
      </w:divBdr>
    </w:div>
    <w:div w:id="864513250">
      <w:bodyDiv w:val="1"/>
      <w:marLeft w:val="0"/>
      <w:marRight w:val="0"/>
      <w:marTop w:val="0"/>
      <w:marBottom w:val="0"/>
      <w:divBdr>
        <w:top w:val="none" w:sz="0" w:space="0" w:color="auto"/>
        <w:left w:val="none" w:sz="0" w:space="0" w:color="auto"/>
        <w:bottom w:val="none" w:sz="0" w:space="0" w:color="auto"/>
        <w:right w:val="none" w:sz="0" w:space="0" w:color="auto"/>
      </w:divBdr>
    </w:div>
    <w:div w:id="865211825">
      <w:bodyDiv w:val="1"/>
      <w:marLeft w:val="0"/>
      <w:marRight w:val="0"/>
      <w:marTop w:val="0"/>
      <w:marBottom w:val="0"/>
      <w:divBdr>
        <w:top w:val="none" w:sz="0" w:space="0" w:color="auto"/>
        <w:left w:val="none" w:sz="0" w:space="0" w:color="auto"/>
        <w:bottom w:val="none" w:sz="0" w:space="0" w:color="auto"/>
        <w:right w:val="none" w:sz="0" w:space="0" w:color="auto"/>
      </w:divBdr>
    </w:div>
    <w:div w:id="865947960">
      <w:bodyDiv w:val="1"/>
      <w:marLeft w:val="0"/>
      <w:marRight w:val="0"/>
      <w:marTop w:val="0"/>
      <w:marBottom w:val="0"/>
      <w:divBdr>
        <w:top w:val="none" w:sz="0" w:space="0" w:color="auto"/>
        <w:left w:val="none" w:sz="0" w:space="0" w:color="auto"/>
        <w:bottom w:val="none" w:sz="0" w:space="0" w:color="auto"/>
        <w:right w:val="none" w:sz="0" w:space="0" w:color="auto"/>
      </w:divBdr>
    </w:div>
    <w:div w:id="868372680">
      <w:bodyDiv w:val="1"/>
      <w:marLeft w:val="0"/>
      <w:marRight w:val="0"/>
      <w:marTop w:val="0"/>
      <w:marBottom w:val="0"/>
      <w:divBdr>
        <w:top w:val="none" w:sz="0" w:space="0" w:color="auto"/>
        <w:left w:val="none" w:sz="0" w:space="0" w:color="auto"/>
        <w:bottom w:val="none" w:sz="0" w:space="0" w:color="auto"/>
        <w:right w:val="none" w:sz="0" w:space="0" w:color="auto"/>
      </w:divBdr>
    </w:div>
    <w:div w:id="868496422">
      <w:bodyDiv w:val="1"/>
      <w:marLeft w:val="0"/>
      <w:marRight w:val="0"/>
      <w:marTop w:val="0"/>
      <w:marBottom w:val="0"/>
      <w:divBdr>
        <w:top w:val="none" w:sz="0" w:space="0" w:color="auto"/>
        <w:left w:val="none" w:sz="0" w:space="0" w:color="auto"/>
        <w:bottom w:val="none" w:sz="0" w:space="0" w:color="auto"/>
        <w:right w:val="none" w:sz="0" w:space="0" w:color="auto"/>
      </w:divBdr>
    </w:div>
    <w:div w:id="870610880">
      <w:bodyDiv w:val="1"/>
      <w:marLeft w:val="0"/>
      <w:marRight w:val="0"/>
      <w:marTop w:val="0"/>
      <w:marBottom w:val="0"/>
      <w:divBdr>
        <w:top w:val="none" w:sz="0" w:space="0" w:color="auto"/>
        <w:left w:val="none" w:sz="0" w:space="0" w:color="auto"/>
        <w:bottom w:val="none" w:sz="0" w:space="0" w:color="auto"/>
        <w:right w:val="none" w:sz="0" w:space="0" w:color="auto"/>
      </w:divBdr>
    </w:div>
    <w:div w:id="870804477">
      <w:bodyDiv w:val="1"/>
      <w:marLeft w:val="0"/>
      <w:marRight w:val="0"/>
      <w:marTop w:val="0"/>
      <w:marBottom w:val="0"/>
      <w:divBdr>
        <w:top w:val="none" w:sz="0" w:space="0" w:color="auto"/>
        <w:left w:val="none" w:sz="0" w:space="0" w:color="auto"/>
        <w:bottom w:val="none" w:sz="0" w:space="0" w:color="auto"/>
        <w:right w:val="none" w:sz="0" w:space="0" w:color="auto"/>
      </w:divBdr>
    </w:div>
    <w:div w:id="871267125">
      <w:bodyDiv w:val="1"/>
      <w:marLeft w:val="0"/>
      <w:marRight w:val="0"/>
      <w:marTop w:val="0"/>
      <w:marBottom w:val="0"/>
      <w:divBdr>
        <w:top w:val="none" w:sz="0" w:space="0" w:color="auto"/>
        <w:left w:val="none" w:sz="0" w:space="0" w:color="auto"/>
        <w:bottom w:val="none" w:sz="0" w:space="0" w:color="auto"/>
        <w:right w:val="none" w:sz="0" w:space="0" w:color="auto"/>
      </w:divBdr>
    </w:div>
    <w:div w:id="871385189">
      <w:bodyDiv w:val="1"/>
      <w:marLeft w:val="0"/>
      <w:marRight w:val="0"/>
      <w:marTop w:val="0"/>
      <w:marBottom w:val="0"/>
      <w:divBdr>
        <w:top w:val="none" w:sz="0" w:space="0" w:color="auto"/>
        <w:left w:val="none" w:sz="0" w:space="0" w:color="auto"/>
        <w:bottom w:val="none" w:sz="0" w:space="0" w:color="auto"/>
        <w:right w:val="none" w:sz="0" w:space="0" w:color="auto"/>
      </w:divBdr>
    </w:div>
    <w:div w:id="871578349">
      <w:bodyDiv w:val="1"/>
      <w:marLeft w:val="0"/>
      <w:marRight w:val="0"/>
      <w:marTop w:val="0"/>
      <w:marBottom w:val="0"/>
      <w:divBdr>
        <w:top w:val="none" w:sz="0" w:space="0" w:color="auto"/>
        <w:left w:val="none" w:sz="0" w:space="0" w:color="auto"/>
        <w:bottom w:val="none" w:sz="0" w:space="0" w:color="auto"/>
        <w:right w:val="none" w:sz="0" w:space="0" w:color="auto"/>
      </w:divBdr>
    </w:div>
    <w:div w:id="871772475">
      <w:bodyDiv w:val="1"/>
      <w:marLeft w:val="0"/>
      <w:marRight w:val="0"/>
      <w:marTop w:val="0"/>
      <w:marBottom w:val="0"/>
      <w:divBdr>
        <w:top w:val="none" w:sz="0" w:space="0" w:color="auto"/>
        <w:left w:val="none" w:sz="0" w:space="0" w:color="auto"/>
        <w:bottom w:val="none" w:sz="0" w:space="0" w:color="auto"/>
        <w:right w:val="none" w:sz="0" w:space="0" w:color="auto"/>
      </w:divBdr>
    </w:div>
    <w:div w:id="872960073">
      <w:bodyDiv w:val="1"/>
      <w:marLeft w:val="0"/>
      <w:marRight w:val="0"/>
      <w:marTop w:val="0"/>
      <w:marBottom w:val="0"/>
      <w:divBdr>
        <w:top w:val="none" w:sz="0" w:space="0" w:color="auto"/>
        <w:left w:val="none" w:sz="0" w:space="0" w:color="auto"/>
        <w:bottom w:val="none" w:sz="0" w:space="0" w:color="auto"/>
        <w:right w:val="none" w:sz="0" w:space="0" w:color="auto"/>
      </w:divBdr>
    </w:div>
    <w:div w:id="873421296">
      <w:bodyDiv w:val="1"/>
      <w:marLeft w:val="0"/>
      <w:marRight w:val="0"/>
      <w:marTop w:val="0"/>
      <w:marBottom w:val="0"/>
      <w:divBdr>
        <w:top w:val="none" w:sz="0" w:space="0" w:color="auto"/>
        <w:left w:val="none" w:sz="0" w:space="0" w:color="auto"/>
        <w:bottom w:val="none" w:sz="0" w:space="0" w:color="auto"/>
        <w:right w:val="none" w:sz="0" w:space="0" w:color="auto"/>
      </w:divBdr>
    </w:div>
    <w:div w:id="873736374">
      <w:bodyDiv w:val="1"/>
      <w:marLeft w:val="0"/>
      <w:marRight w:val="0"/>
      <w:marTop w:val="0"/>
      <w:marBottom w:val="0"/>
      <w:divBdr>
        <w:top w:val="none" w:sz="0" w:space="0" w:color="auto"/>
        <w:left w:val="none" w:sz="0" w:space="0" w:color="auto"/>
        <w:bottom w:val="none" w:sz="0" w:space="0" w:color="auto"/>
        <w:right w:val="none" w:sz="0" w:space="0" w:color="auto"/>
      </w:divBdr>
    </w:div>
    <w:div w:id="874150029">
      <w:bodyDiv w:val="1"/>
      <w:marLeft w:val="0"/>
      <w:marRight w:val="0"/>
      <w:marTop w:val="0"/>
      <w:marBottom w:val="0"/>
      <w:divBdr>
        <w:top w:val="none" w:sz="0" w:space="0" w:color="auto"/>
        <w:left w:val="none" w:sz="0" w:space="0" w:color="auto"/>
        <w:bottom w:val="none" w:sz="0" w:space="0" w:color="auto"/>
        <w:right w:val="none" w:sz="0" w:space="0" w:color="auto"/>
      </w:divBdr>
    </w:div>
    <w:div w:id="875233929">
      <w:bodyDiv w:val="1"/>
      <w:marLeft w:val="0"/>
      <w:marRight w:val="0"/>
      <w:marTop w:val="0"/>
      <w:marBottom w:val="0"/>
      <w:divBdr>
        <w:top w:val="none" w:sz="0" w:space="0" w:color="auto"/>
        <w:left w:val="none" w:sz="0" w:space="0" w:color="auto"/>
        <w:bottom w:val="none" w:sz="0" w:space="0" w:color="auto"/>
        <w:right w:val="none" w:sz="0" w:space="0" w:color="auto"/>
      </w:divBdr>
    </w:div>
    <w:div w:id="875241224">
      <w:bodyDiv w:val="1"/>
      <w:marLeft w:val="0"/>
      <w:marRight w:val="0"/>
      <w:marTop w:val="0"/>
      <w:marBottom w:val="0"/>
      <w:divBdr>
        <w:top w:val="none" w:sz="0" w:space="0" w:color="auto"/>
        <w:left w:val="none" w:sz="0" w:space="0" w:color="auto"/>
        <w:bottom w:val="none" w:sz="0" w:space="0" w:color="auto"/>
        <w:right w:val="none" w:sz="0" w:space="0" w:color="auto"/>
      </w:divBdr>
    </w:div>
    <w:div w:id="875703417">
      <w:bodyDiv w:val="1"/>
      <w:marLeft w:val="0"/>
      <w:marRight w:val="0"/>
      <w:marTop w:val="0"/>
      <w:marBottom w:val="0"/>
      <w:divBdr>
        <w:top w:val="none" w:sz="0" w:space="0" w:color="auto"/>
        <w:left w:val="none" w:sz="0" w:space="0" w:color="auto"/>
        <w:bottom w:val="none" w:sz="0" w:space="0" w:color="auto"/>
        <w:right w:val="none" w:sz="0" w:space="0" w:color="auto"/>
      </w:divBdr>
    </w:div>
    <w:div w:id="876158755">
      <w:bodyDiv w:val="1"/>
      <w:marLeft w:val="0"/>
      <w:marRight w:val="0"/>
      <w:marTop w:val="0"/>
      <w:marBottom w:val="0"/>
      <w:divBdr>
        <w:top w:val="none" w:sz="0" w:space="0" w:color="auto"/>
        <w:left w:val="none" w:sz="0" w:space="0" w:color="auto"/>
        <w:bottom w:val="none" w:sz="0" w:space="0" w:color="auto"/>
        <w:right w:val="none" w:sz="0" w:space="0" w:color="auto"/>
      </w:divBdr>
    </w:div>
    <w:div w:id="876434503">
      <w:bodyDiv w:val="1"/>
      <w:marLeft w:val="0"/>
      <w:marRight w:val="0"/>
      <w:marTop w:val="0"/>
      <w:marBottom w:val="0"/>
      <w:divBdr>
        <w:top w:val="none" w:sz="0" w:space="0" w:color="auto"/>
        <w:left w:val="none" w:sz="0" w:space="0" w:color="auto"/>
        <w:bottom w:val="none" w:sz="0" w:space="0" w:color="auto"/>
        <w:right w:val="none" w:sz="0" w:space="0" w:color="auto"/>
      </w:divBdr>
    </w:div>
    <w:div w:id="876619507">
      <w:bodyDiv w:val="1"/>
      <w:marLeft w:val="0"/>
      <w:marRight w:val="0"/>
      <w:marTop w:val="0"/>
      <w:marBottom w:val="0"/>
      <w:divBdr>
        <w:top w:val="none" w:sz="0" w:space="0" w:color="auto"/>
        <w:left w:val="none" w:sz="0" w:space="0" w:color="auto"/>
        <w:bottom w:val="none" w:sz="0" w:space="0" w:color="auto"/>
        <w:right w:val="none" w:sz="0" w:space="0" w:color="auto"/>
      </w:divBdr>
    </w:div>
    <w:div w:id="876892661">
      <w:bodyDiv w:val="1"/>
      <w:marLeft w:val="0"/>
      <w:marRight w:val="0"/>
      <w:marTop w:val="0"/>
      <w:marBottom w:val="0"/>
      <w:divBdr>
        <w:top w:val="none" w:sz="0" w:space="0" w:color="auto"/>
        <w:left w:val="none" w:sz="0" w:space="0" w:color="auto"/>
        <w:bottom w:val="none" w:sz="0" w:space="0" w:color="auto"/>
        <w:right w:val="none" w:sz="0" w:space="0" w:color="auto"/>
      </w:divBdr>
    </w:div>
    <w:div w:id="877202128">
      <w:bodyDiv w:val="1"/>
      <w:marLeft w:val="0"/>
      <w:marRight w:val="0"/>
      <w:marTop w:val="0"/>
      <w:marBottom w:val="0"/>
      <w:divBdr>
        <w:top w:val="none" w:sz="0" w:space="0" w:color="auto"/>
        <w:left w:val="none" w:sz="0" w:space="0" w:color="auto"/>
        <w:bottom w:val="none" w:sz="0" w:space="0" w:color="auto"/>
        <w:right w:val="none" w:sz="0" w:space="0" w:color="auto"/>
      </w:divBdr>
    </w:div>
    <w:div w:id="878249023">
      <w:bodyDiv w:val="1"/>
      <w:marLeft w:val="0"/>
      <w:marRight w:val="0"/>
      <w:marTop w:val="0"/>
      <w:marBottom w:val="0"/>
      <w:divBdr>
        <w:top w:val="none" w:sz="0" w:space="0" w:color="auto"/>
        <w:left w:val="none" w:sz="0" w:space="0" w:color="auto"/>
        <w:bottom w:val="none" w:sz="0" w:space="0" w:color="auto"/>
        <w:right w:val="none" w:sz="0" w:space="0" w:color="auto"/>
      </w:divBdr>
    </w:div>
    <w:div w:id="878587403">
      <w:bodyDiv w:val="1"/>
      <w:marLeft w:val="0"/>
      <w:marRight w:val="0"/>
      <w:marTop w:val="0"/>
      <w:marBottom w:val="0"/>
      <w:divBdr>
        <w:top w:val="none" w:sz="0" w:space="0" w:color="auto"/>
        <w:left w:val="none" w:sz="0" w:space="0" w:color="auto"/>
        <w:bottom w:val="none" w:sz="0" w:space="0" w:color="auto"/>
        <w:right w:val="none" w:sz="0" w:space="0" w:color="auto"/>
      </w:divBdr>
    </w:div>
    <w:div w:id="878708689">
      <w:bodyDiv w:val="1"/>
      <w:marLeft w:val="0"/>
      <w:marRight w:val="0"/>
      <w:marTop w:val="0"/>
      <w:marBottom w:val="0"/>
      <w:divBdr>
        <w:top w:val="none" w:sz="0" w:space="0" w:color="auto"/>
        <w:left w:val="none" w:sz="0" w:space="0" w:color="auto"/>
        <w:bottom w:val="none" w:sz="0" w:space="0" w:color="auto"/>
        <w:right w:val="none" w:sz="0" w:space="0" w:color="auto"/>
      </w:divBdr>
    </w:div>
    <w:div w:id="878781497">
      <w:bodyDiv w:val="1"/>
      <w:marLeft w:val="0"/>
      <w:marRight w:val="0"/>
      <w:marTop w:val="0"/>
      <w:marBottom w:val="0"/>
      <w:divBdr>
        <w:top w:val="none" w:sz="0" w:space="0" w:color="auto"/>
        <w:left w:val="none" w:sz="0" w:space="0" w:color="auto"/>
        <w:bottom w:val="none" w:sz="0" w:space="0" w:color="auto"/>
        <w:right w:val="none" w:sz="0" w:space="0" w:color="auto"/>
      </w:divBdr>
    </w:div>
    <w:div w:id="878782509">
      <w:bodyDiv w:val="1"/>
      <w:marLeft w:val="0"/>
      <w:marRight w:val="0"/>
      <w:marTop w:val="0"/>
      <w:marBottom w:val="0"/>
      <w:divBdr>
        <w:top w:val="none" w:sz="0" w:space="0" w:color="auto"/>
        <w:left w:val="none" w:sz="0" w:space="0" w:color="auto"/>
        <w:bottom w:val="none" w:sz="0" w:space="0" w:color="auto"/>
        <w:right w:val="none" w:sz="0" w:space="0" w:color="auto"/>
      </w:divBdr>
    </w:div>
    <w:div w:id="879826660">
      <w:bodyDiv w:val="1"/>
      <w:marLeft w:val="0"/>
      <w:marRight w:val="0"/>
      <w:marTop w:val="0"/>
      <w:marBottom w:val="0"/>
      <w:divBdr>
        <w:top w:val="none" w:sz="0" w:space="0" w:color="auto"/>
        <w:left w:val="none" w:sz="0" w:space="0" w:color="auto"/>
        <w:bottom w:val="none" w:sz="0" w:space="0" w:color="auto"/>
        <w:right w:val="none" w:sz="0" w:space="0" w:color="auto"/>
      </w:divBdr>
    </w:div>
    <w:div w:id="879972684">
      <w:bodyDiv w:val="1"/>
      <w:marLeft w:val="0"/>
      <w:marRight w:val="0"/>
      <w:marTop w:val="0"/>
      <w:marBottom w:val="0"/>
      <w:divBdr>
        <w:top w:val="none" w:sz="0" w:space="0" w:color="auto"/>
        <w:left w:val="none" w:sz="0" w:space="0" w:color="auto"/>
        <w:bottom w:val="none" w:sz="0" w:space="0" w:color="auto"/>
        <w:right w:val="none" w:sz="0" w:space="0" w:color="auto"/>
      </w:divBdr>
    </w:div>
    <w:div w:id="882905833">
      <w:bodyDiv w:val="1"/>
      <w:marLeft w:val="0"/>
      <w:marRight w:val="0"/>
      <w:marTop w:val="0"/>
      <w:marBottom w:val="0"/>
      <w:divBdr>
        <w:top w:val="none" w:sz="0" w:space="0" w:color="auto"/>
        <w:left w:val="none" w:sz="0" w:space="0" w:color="auto"/>
        <w:bottom w:val="none" w:sz="0" w:space="0" w:color="auto"/>
        <w:right w:val="none" w:sz="0" w:space="0" w:color="auto"/>
      </w:divBdr>
    </w:div>
    <w:div w:id="883757273">
      <w:bodyDiv w:val="1"/>
      <w:marLeft w:val="0"/>
      <w:marRight w:val="0"/>
      <w:marTop w:val="0"/>
      <w:marBottom w:val="0"/>
      <w:divBdr>
        <w:top w:val="none" w:sz="0" w:space="0" w:color="auto"/>
        <w:left w:val="none" w:sz="0" w:space="0" w:color="auto"/>
        <w:bottom w:val="none" w:sz="0" w:space="0" w:color="auto"/>
        <w:right w:val="none" w:sz="0" w:space="0" w:color="auto"/>
      </w:divBdr>
    </w:div>
    <w:div w:id="884028865">
      <w:bodyDiv w:val="1"/>
      <w:marLeft w:val="0"/>
      <w:marRight w:val="0"/>
      <w:marTop w:val="0"/>
      <w:marBottom w:val="0"/>
      <w:divBdr>
        <w:top w:val="none" w:sz="0" w:space="0" w:color="auto"/>
        <w:left w:val="none" w:sz="0" w:space="0" w:color="auto"/>
        <w:bottom w:val="none" w:sz="0" w:space="0" w:color="auto"/>
        <w:right w:val="none" w:sz="0" w:space="0" w:color="auto"/>
      </w:divBdr>
    </w:div>
    <w:div w:id="884877198">
      <w:bodyDiv w:val="1"/>
      <w:marLeft w:val="0"/>
      <w:marRight w:val="0"/>
      <w:marTop w:val="0"/>
      <w:marBottom w:val="0"/>
      <w:divBdr>
        <w:top w:val="none" w:sz="0" w:space="0" w:color="auto"/>
        <w:left w:val="none" w:sz="0" w:space="0" w:color="auto"/>
        <w:bottom w:val="none" w:sz="0" w:space="0" w:color="auto"/>
        <w:right w:val="none" w:sz="0" w:space="0" w:color="auto"/>
      </w:divBdr>
    </w:div>
    <w:div w:id="885068314">
      <w:bodyDiv w:val="1"/>
      <w:marLeft w:val="0"/>
      <w:marRight w:val="0"/>
      <w:marTop w:val="0"/>
      <w:marBottom w:val="0"/>
      <w:divBdr>
        <w:top w:val="none" w:sz="0" w:space="0" w:color="auto"/>
        <w:left w:val="none" w:sz="0" w:space="0" w:color="auto"/>
        <w:bottom w:val="none" w:sz="0" w:space="0" w:color="auto"/>
        <w:right w:val="none" w:sz="0" w:space="0" w:color="auto"/>
      </w:divBdr>
    </w:div>
    <w:div w:id="887571896">
      <w:bodyDiv w:val="1"/>
      <w:marLeft w:val="0"/>
      <w:marRight w:val="0"/>
      <w:marTop w:val="0"/>
      <w:marBottom w:val="0"/>
      <w:divBdr>
        <w:top w:val="none" w:sz="0" w:space="0" w:color="auto"/>
        <w:left w:val="none" w:sz="0" w:space="0" w:color="auto"/>
        <w:bottom w:val="none" w:sz="0" w:space="0" w:color="auto"/>
        <w:right w:val="none" w:sz="0" w:space="0" w:color="auto"/>
      </w:divBdr>
    </w:div>
    <w:div w:id="887646704">
      <w:bodyDiv w:val="1"/>
      <w:marLeft w:val="0"/>
      <w:marRight w:val="0"/>
      <w:marTop w:val="0"/>
      <w:marBottom w:val="0"/>
      <w:divBdr>
        <w:top w:val="none" w:sz="0" w:space="0" w:color="auto"/>
        <w:left w:val="none" w:sz="0" w:space="0" w:color="auto"/>
        <w:bottom w:val="none" w:sz="0" w:space="0" w:color="auto"/>
        <w:right w:val="none" w:sz="0" w:space="0" w:color="auto"/>
      </w:divBdr>
    </w:div>
    <w:div w:id="888302305">
      <w:bodyDiv w:val="1"/>
      <w:marLeft w:val="0"/>
      <w:marRight w:val="0"/>
      <w:marTop w:val="0"/>
      <w:marBottom w:val="0"/>
      <w:divBdr>
        <w:top w:val="none" w:sz="0" w:space="0" w:color="auto"/>
        <w:left w:val="none" w:sz="0" w:space="0" w:color="auto"/>
        <w:bottom w:val="none" w:sz="0" w:space="0" w:color="auto"/>
        <w:right w:val="none" w:sz="0" w:space="0" w:color="auto"/>
      </w:divBdr>
    </w:div>
    <w:div w:id="888686982">
      <w:bodyDiv w:val="1"/>
      <w:marLeft w:val="0"/>
      <w:marRight w:val="0"/>
      <w:marTop w:val="0"/>
      <w:marBottom w:val="0"/>
      <w:divBdr>
        <w:top w:val="none" w:sz="0" w:space="0" w:color="auto"/>
        <w:left w:val="none" w:sz="0" w:space="0" w:color="auto"/>
        <w:bottom w:val="none" w:sz="0" w:space="0" w:color="auto"/>
        <w:right w:val="none" w:sz="0" w:space="0" w:color="auto"/>
      </w:divBdr>
    </w:div>
    <w:div w:id="889340561">
      <w:bodyDiv w:val="1"/>
      <w:marLeft w:val="0"/>
      <w:marRight w:val="0"/>
      <w:marTop w:val="0"/>
      <w:marBottom w:val="0"/>
      <w:divBdr>
        <w:top w:val="none" w:sz="0" w:space="0" w:color="auto"/>
        <w:left w:val="none" w:sz="0" w:space="0" w:color="auto"/>
        <w:bottom w:val="none" w:sz="0" w:space="0" w:color="auto"/>
        <w:right w:val="none" w:sz="0" w:space="0" w:color="auto"/>
      </w:divBdr>
    </w:div>
    <w:div w:id="890848064">
      <w:bodyDiv w:val="1"/>
      <w:marLeft w:val="0"/>
      <w:marRight w:val="0"/>
      <w:marTop w:val="0"/>
      <w:marBottom w:val="0"/>
      <w:divBdr>
        <w:top w:val="none" w:sz="0" w:space="0" w:color="auto"/>
        <w:left w:val="none" w:sz="0" w:space="0" w:color="auto"/>
        <w:bottom w:val="none" w:sz="0" w:space="0" w:color="auto"/>
        <w:right w:val="none" w:sz="0" w:space="0" w:color="auto"/>
      </w:divBdr>
    </w:div>
    <w:div w:id="891766411">
      <w:bodyDiv w:val="1"/>
      <w:marLeft w:val="0"/>
      <w:marRight w:val="0"/>
      <w:marTop w:val="0"/>
      <w:marBottom w:val="0"/>
      <w:divBdr>
        <w:top w:val="none" w:sz="0" w:space="0" w:color="auto"/>
        <w:left w:val="none" w:sz="0" w:space="0" w:color="auto"/>
        <w:bottom w:val="none" w:sz="0" w:space="0" w:color="auto"/>
        <w:right w:val="none" w:sz="0" w:space="0" w:color="auto"/>
      </w:divBdr>
    </w:div>
    <w:div w:id="891816526">
      <w:bodyDiv w:val="1"/>
      <w:marLeft w:val="0"/>
      <w:marRight w:val="0"/>
      <w:marTop w:val="0"/>
      <w:marBottom w:val="0"/>
      <w:divBdr>
        <w:top w:val="none" w:sz="0" w:space="0" w:color="auto"/>
        <w:left w:val="none" w:sz="0" w:space="0" w:color="auto"/>
        <w:bottom w:val="none" w:sz="0" w:space="0" w:color="auto"/>
        <w:right w:val="none" w:sz="0" w:space="0" w:color="auto"/>
      </w:divBdr>
    </w:div>
    <w:div w:id="892500439">
      <w:bodyDiv w:val="1"/>
      <w:marLeft w:val="0"/>
      <w:marRight w:val="0"/>
      <w:marTop w:val="0"/>
      <w:marBottom w:val="0"/>
      <w:divBdr>
        <w:top w:val="none" w:sz="0" w:space="0" w:color="auto"/>
        <w:left w:val="none" w:sz="0" w:space="0" w:color="auto"/>
        <w:bottom w:val="none" w:sz="0" w:space="0" w:color="auto"/>
        <w:right w:val="none" w:sz="0" w:space="0" w:color="auto"/>
      </w:divBdr>
    </w:div>
    <w:div w:id="893737036">
      <w:bodyDiv w:val="1"/>
      <w:marLeft w:val="0"/>
      <w:marRight w:val="0"/>
      <w:marTop w:val="0"/>
      <w:marBottom w:val="0"/>
      <w:divBdr>
        <w:top w:val="none" w:sz="0" w:space="0" w:color="auto"/>
        <w:left w:val="none" w:sz="0" w:space="0" w:color="auto"/>
        <w:bottom w:val="none" w:sz="0" w:space="0" w:color="auto"/>
        <w:right w:val="none" w:sz="0" w:space="0" w:color="auto"/>
      </w:divBdr>
    </w:div>
    <w:div w:id="894202217">
      <w:bodyDiv w:val="1"/>
      <w:marLeft w:val="0"/>
      <w:marRight w:val="0"/>
      <w:marTop w:val="0"/>
      <w:marBottom w:val="0"/>
      <w:divBdr>
        <w:top w:val="none" w:sz="0" w:space="0" w:color="auto"/>
        <w:left w:val="none" w:sz="0" w:space="0" w:color="auto"/>
        <w:bottom w:val="none" w:sz="0" w:space="0" w:color="auto"/>
        <w:right w:val="none" w:sz="0" w:space="0" w:color="auto"/>
      </w:divBdr>
    </w:div>
    <w:div w:id="894513795">
      <w:bodyDiv w:val="1"/>
      <w:marLeft w:val="0"/>
      <w:marRight w:val="0"/>
      <w:marTop w:val="0"/>
      <w:marBottom w:val="0"/>
      <w:divBdr>
        <w:top w:val="none" w:sz="0" w:space="0" w:color="auto"/>
        <w:left w:val="none" w:sz="0" w:space="0" w:color="auto"/>
        <w:bottom w:val="none" w:sz="0" w:space="0" w:color="auto"/>
        <w:right w:val="none" w:sz="0" w:space="0" w:color="auto"/>
      </w:divBdr>
    </w:div>
    <w:div w:id="897595956">
      <w:bodyDiv w:val="1"/>
      <w:marLeft w:val="0"/>
      <w:marRight w:val="0"/>
      <w:marTop w:val="0"/>
      <w:marBottom w:val="0"/>
      <w:divBdr>
        <w:top w:val="none" w:sz="0" w:space="0" w:color="auto"/>
        <w:left w:val="none" w:sz="0" w:space="0" w:color="auto"/>
        <w:bottom w:val="none" w:sz="0" w:space="0" w:color="auto"/>
        <w:right w:val="none" w:sz="0" w:space="0" w:color="auto"/>
      </w:divBdr>
    </w:div>
    <w:div w:id="898710429">
      <w:bodyDiv w:val="1"/>
      <w:marLeft w:val="0"/>
      <w:marRight w:val="0"/>
      <w:marTop w:val="0"/>
      <w:marBottom w:val="0"/>
      <w:divBdr>
        <w:top w:val="none" w:sz="0" w:space="0" w:color="auto"/>
        <w:left w:val="none" w:sz="0" w:space="0" w:color="auto"/>
        <w:bottom w:val="none" w:sz="0" w:space="0" w:color="auto"/>
        <w:right w:val="none" w:sz="0" w:space="0" w:color="auto"/>
      </w:divBdr>
    </w:div>
    <w:div w:id="899481625">
      <w:bodyDiv w:val="1"/>
      <w:marLeft w:val="0"/>
      <w:marRight w:val="0"/>
      <w:marTop w:val="0"/>
      <w:marBottom w:val="0"/>
      <w:divBdr>
        <w:top w:val="none" w:sz="0" w:space="0" w:color="auto"/>
        <w:left w:val="none" w:sz="0" w:space="0" w:color="auto"/>
        <w:bottom w:val="none" w:sz="0" w:space="0" w:color="auto"/>
        <w:right w:val="none" w:sz="0" w:space="0" w:color="auto"/>
      </w:divBdr>
    </w:div>
    <w:div w:id="899827893">
      <w:bodyDiv w:val="1"/>
      <w:marLeft w:val="0"/>
      <w:marRight w:val="0"/>
      <w:marTop w:val="0"/>
      <w:marBottom w:val="0"/>
      <w:divBdr>
        <w:top w:val="none" w:sz="0" w:space="0" w:color="auto"/>
        <w:left w:val="none" w:sz="0" w:space="0" w:color="auto"/>
        <w:bottom w:val="none" w:sz="0" w:space="0" w:color="auto"/>
        <w:right w:val="none" w:sz="0" w:space="0" w:color="auto"/>
      </w:divBdr>
    </w:div>
    <w:div w:id="900871769">
      <w:bodyDiv w:val="1"/>
      <w:marLeft w:val="0"/>
      <w:marRight w:val="0"/>
      <w:marTop w:val="0"/>
      <w:marBottom w:val="0"/>
      <w:divBdr>
        <w:top w:val="none" w:sz="0" w:space="0" w:color="auto"/>
        <w:left w:val="none" w:sz="0" w:space="0" w:color="auto"/>
        <w:bottom w:val="none" w:sz="0" w:space="0" w:color="auto"/>
        <w:right w:val="none" w:sz="0" w:space="0" w:color="auto"/>
      </w:divBdr>
    </w:div>
    <w:div w:id="901062918">
      <w:bodyDiv w:val="1"/>
      <w:marLeft w:val="0"/>
      <w:marRight w:val="0"/>
      <w:marTop w:val="0"/>
      <w:marBottom w:val="0"/>
      <w:divBdr>
        <w:top w:val="none" w:sz="0" w:space="0" w:color="auto"/>
        <w:left w:val="none" w:sz="0" w:space="0" w:color="auto"/>
        <w:bottom w:val="none" w:sz="0" w:space="0" w:color="auto"/>
        <w:right w:val="none" w:sz="0" w:space="0" w:color="auto"/>
      </w:divBdr>
    </w:div>
    <w:div w:id="901214633">
      <w:bodyDiv w:val="1"/>
      <w:marLeft w:val="0"/>
      <w:marRight w:val="0"/>
      <w:marTop w:val="0"/>
      <w:marBottom w:val="0"/>
      <w:divBdr>
        <w:top w:val="none" w:sz="0" w:space="0" w:color="auto"/>
        <w:left w:val="none" w:sz="0" w:space="0" w:color="auto"/>
        <w:bottom w:val="none" w:sz="0" w:space="0" w:color="auto"/>
        <w:right w:val="none" w:sz="0" w:space="0" w:color="auto"/>
      </w:divBdr>
    </w:div>
    <w:div w:id="902329157">
      <w:bodyDiv w:val="1"/>
      <w:marLeft w:val="0"/>
      <w:marRight w:val="0"/>
      <w:marTop w:val="0"/>
      <w:marBottom w:val="0"/>
      <w:divBdr>
        <w:top w:val="none" w:sz="0" w:space="0" w:color="auto"/>
        <w:left w:val="none" w:sz="0" w:space="0" w:color="auto"/>
        <w:bottom w:val="none" w:sz="0" w:space="0" w:color="auto"/>
        <w:right w:val="none" w:sz="0" w:space="0" w:color="auto"/>
      </w:divBdr>
    </w:div>
    <w:div w:id="904418447">
      <w:bodyDiv w:val="1"/>
      <w:marLeft w:val="0"/>
      <w:marRight w:val="0"/>
      <w:marTop w:val="0"/>
      <w:marBottom w:val="0"/>
      <w:divBdr>
        <w:top w:val="none" w:sz="0" w:space="0" w:color="auto"/>
        <w:left w:val="none" w:sz="0" w:space="0" w:color="auto"/>
        <w:bottom w:val="none" w:sz="0" w:space="0" w:color="auto"/>
        <w:right w:val="none" w:sz="0" w:space="0" w:color="auto"/>
      </w:divBdr>
    </w:div>
    <w:div w:id="906191243">
      <w:bodyDiv w:val="1"/>
      <w:marLeft w:val="0"/>
      <w:marRight w:val="0"/>
      <w:marTop w:val="0"/>
      <w:marBottom w:val="0"/>
      <w:divBdr>
        <w:top w:val="none" w:sz="0" w:space="0" w:color="auto"/>
        <w:left w:val="none" w:sz="0" w:space="0" w:color="auto"/>
        <w:bottom w:val="none" w:sz="0" w:space="0" w:color="auto"/>
        <w:right w:val="none" w:sz="0" w:space="0" w:color="auto"/>
      </w:divBdr>
    </w:div>
    <w:div w:id="906914670">
      <w:bodyDiv w:val="1"/>
      <w:marLeft w:val="0"/>
      <w:marRight w:val="0"/>
      <w:marTop w:val="0"/>
      <w:marBottom w:val="0"/>
      <w:divBdr>
        <w:top w:val="none" w:sz="0" w:space="0" w:color="auto"/>
        <w:left w:val="none" w:sz="0" w:space="0" w:color="auto"/>
        <w:bottom w:val="none" w:sz="0" w:space="0" w:color="auto"/>
        <w:right w:val="none" w:sz="0" w:space="0" w:color="auto"/>
      </w:divBdr>
    </w:div>
    <w:div w:id="907345975">
      <w:bodyDiv w:val="1"/>
      <w:marLeft w:val="0"/>
      <w:marRight w:val="0"/>
      <w:marTop w:val="0"/>
      <w:marBottom w:val="0"/>
      <w:divBdr>
        <w:top w:val="none" w:sz="0" w:space="0" w:color="auto"/>
        <w:left w:val="none" w:sz="0" w:space="0" w:color="auto"/>
        <w:bottom w:val="none" w:sz="0" w:space="0" w:color="auto"/>
        <w:right w:val="none" w:sz="0" w:space="0" w:color="auto"/>
      </w:divBdr>
    </w:div>
    <w:div w:id="908153894">
      <w:bodyDiv w:val="1"/>
      <w:marLeft w:val="0"/>
      <w:marRight w:val="0"/>
      <w:marTop w:val="0"/>
      <w:marBottom w:val="0"/>
      <w:divBdr>
        <w:top w:val="none" w:sz="0" w:space="0" w:color="auto"/>
        <w:left w:val="none" w:sz="0" w:space="0" w:color="auto"/>
        <w:bottom w:val="none" w:sz="0" w:space="0" w:color="auto"/>
        <w:right w:val="none" w:sz="0" w:space="0" w:color="auto"/>
      </w:divBdr>
    </w:div>
    <w:div w:id="908543852">
      <w:bodyDiv w:val="1"/>
      <w:marLeft w:val="0"/>
      <w:marRight w:val="0"/>
      <w:marTop w:val="0"/>
      <w:marBottom w:val="0"/>
      <w:divBdr>
        <w:top w:val="none" w:sz="0" w:space="0" w:color="auto"/>
        <w:left w:val="none" w:sz="0" w:space="0" w:color="auto"/>
        <w:bottom w:val="none" w:sz="0" w:space="0" w:color="auto"/>
        <w:right w:val="none" w:sz="0" w:space="0" w:color="auto"/>
      </w:divBdr>
    </w:div>
    <w:div w:id="909191052">
      <w:bodyDiv w:val="1"/>
      <w:marLeft w:val="0"/>
      <w:marRight w:val="0"/>
      <w:marTop w:val="0"/>
      <w:marBottom w:val="0"/>
      <w:divBdr>
        <w:top w:val="none" w:sz="0" w:space="0" w:color="auto"/>
        <w:left w:val="none" w:sz="0" w:space="0" w:color="auto"/>
        <w:bottom w:val="none" w:sz="0" w:space="0" w:color="auto"/>
        <w:right w:val="none" w:sz="0" w:space="0" w:color="auto"/>
      </w:divBdr>
    </w:div>
    <w:div w:id="909315302">
      <w:bodyDiv w:val="1"/>
      <w:marLeft w:val="0"/>
      <w:marRight w:val="0"/>
      <w:marTop w:val="0"/>
      <w:marBottom w:val="0"/>
      <w:divBdr>
        <w:top w:val="none" w:sz="0" w:space="0" w:color="auto"/>
        <w:left w:val="none" w:sz="0" w:space="0" w:color="auto"/>
        <w:bottom w:val="none" w:sz="0" w:space="0" w:color="auto"/>
        <w:right w:val="none" w:sz="0" w:space="0" w:color="auto"/>
      </w:divBdr>
    </w:div>
    <w:div w:id="909581033">
      <w:bodyDiv w:val="1"/>
      <w:marLeft w:val="0"/>
      <w:marRight w:val="0"/>
      <w:marTop w:val="0"/>
      <w:marBottom w:val="0"/>
      <w:divBdr>
        <w:top w:val="none" w:sz="0" w:space="0" w:color="auto"/>
        <w:left w:val="none" w:sz="0" w:space="0" w:color="auto"/>
        <w:bottom w:val="none" w:sz="0" w:space="0" w:color="auto"/>
        <w:right w:val="none" w:sz="0" w:space="0" w:color="auto"/>
      </w:divBdr>
    </w:div>
    <w:div w:id="910697323">
      <w:bodyDiv w:val="1"/>
      <w:marLeft w:val="0"/>
      <w:marRight w:val="0"/>
      <w:marTop w:val="0"/>
      <w:marBottom w:val="0"/>
      <w:divBdr>
        <w:top w:val="none" w:sz="0" w:space="0" w:color="auto"/>
        <w:left w:val="none" w:sz="0" w:space="0" w:color="auto"/>
        <w:bottom w:val="none" w:sz="0" w:space="0" w:color="auto"/>
        <w:right w:val="none" w:sz="0" w:space="0" w:color="auto"/>
      </w:divBdr>
    </w:div>
    <w:div w:id="911428014">
      <w:bodyDiv w:val="1"/>
      <w:marLeft w:val="0"/>
      <w:marRight w:val="0"/>
      <w:marTop w:val="0"/>
      <w:marBottom w:val="0"/>
      <w:divBdr>
        <w:top w:val="none" w:sz="0" w:space="0" w:color="auto"/>
        <w:left w:val="none" w:sz="0" w:space="0" w:color="auto"/>
        <w:bottom w:val="none" w:sz="0" w:space="0" w:color="auto"/>
        <w:right w:val="none" w:sz="0" w:space="0" w:color="auto"/>
      </w:divBdr>
    </w:div>
    <w:div w:id="912472725">
      <w:bodyDiv w:val="1"/>
      <w:marLeft w:val="0"/>
      <w:marRight w:val="0"/>
      <w:marTop w:val="0"/>
      <w:marBottom w:val="0"/>
      <w:divBdr>
        <w:top w:val="none" w:sz="0" w:space="0" w:color="auto"/>
        <w:left w:val="none" w:sz="0" w:space="0" w:color="auto"/>
        <w:bottom w:val="none" w:sz="0" w:space="0" w:color="auto"/>
        <w:right w:val="none" w:sz="0" w:space="0" w:color="auto"/>
      </w:divBdr>
    </w:div>
    <w:div w:id="913079140">
      <w:bodyDiv w:val="1"/>
      <w:marLeft w:val="0"/>
      <w:marRight w:val="0"/>
      <w:marTop w:val="0"/>
      <w:marBottom w:val="0"/>
      <w:divBdr>
        <w:top w:val="none" w:sz="0" w:space="0" w:color="auto"/>
        <w:left w:val="none" w:sz="0" w:space="0" w:color="auto"/>
        <w:bottom w:val="none" w:sz="0" w:space="0" w:color="auto"/>
        <w:right w:val="none" w:sz="0" w:space="0" w:color="auto"/>
      </w:divBdr>
    </w:div>
    <w:div w:id="913706454">
      <w:bodyDiv w:val="1"/>
      <w:marLeft w:val="0"/>
      <w:marRight w:val="0"/>
      <w:marTop w:val="0"/>
      <w:marBottom w:val="0"/>
      <w:divBdr>
        <w:top w:val="none" w:sz="0" w:space="0" w:color="auto"/>
        <w:left w:val="none" w:sz="0" w:space="0" w:color="auto"/>
        <w:bottom w:val="none" w:sz="0" w:space="0" w:color="auto"/>
        <w:right w:val="none" w:sz="0" w:space="0" w:color="auto"/>
      </w:divBdr>
    </w:div>
    <w:div w:id="914633858">
      <w:bodyDiv w:val="1"/>
      <w:marLeft w:val="0"/>
      <w:marRight w:val="0"/>
      <w:marTop w:val="0"/>
      <w:marBottom w:val="0"/>
      <w:divBdr>
        <w:top w:val="none" w:sz="0" w:space="0" w:color="auto"/>
        <w:left w:val="none" w:sz="0" w:space="0" w:color="auto"/>
        <w:bottom w:val="none" w:sz="0" w:space="0" w:color="auto"/>
        <w:right w:val="none" w:sz="0" w:space="0" w:color="auto"/>
      </w:divBdr>
    </w:div>
    <w:div w:id="916744391">
      <w:bodyDiv w:val="1"/>
      <w:marLeft w:val="0"/>
      <w:marRight w:val="0"/>
      <w:marTop w:val="0"/>
      <w:marBottom w:val="0"/>
      <w:divBdr>
        <w:top w:val="none" w:sz="0" w:space="0" w:color="auto"/>
        <w:left w:val="none" w:sz="0" w:space="0" w:color="auto"/>
        <w:bottom w:val="none" w:sz="0" w:space="0" w:color="auto"/>
        <w:right w:val="none" w:sz="0" w:space="0" w:color="auto"/>
      </w:divBdr>
    </w:div>
    <w:div w:id="917403026">
      <w:bodyDiv w:val="1"/>
      <w:marLeft w:val="0"/>
      <w:marRight w:val="0"/>
      <w:marTop w:val="0"/>
      <w:marBottom w:val="0"/>
      <w:divBdr>
        <w:top w:val="none" w:sz="0" w:space="0" w:color="auto"/>
        <w:left w:val="none" w:sz="0" w:space="0" w:color="auto"/>
        <w:bottom w:val="none" w:sz="0" w:space="0" w:color="auto"/>
        <w:right w:val="none" w:sz="0" w:space="0" w:color="auto"/>
      </w:divBdr>
    </w:div>
    <w:div w:id="917593879">
      <w:bodyDiv w:val="1"/>
      <w:marLeft w:val="0"/>
      <w:marRight w:val="0"/>
      <w:marTop w:val="0"/>
      <w:marBottom w:val="0"/>
      <w:divBdr>
        <w:top w:val="none" w:sz="0" w:space="0" w:color="auto"/>
        <w:left w:val="none" w:sz="0" w:space="0" w:color="auto"/>
        <w:bottom w:val="none" w:sz="0" w:space="0" w:color="auto"/>
        <w:right w:val="none" w:sz="0" w:space="0" w:color="auto"/>
      </w:divBdr>
    </w:div>
    <w:div w:id="919172817">
      <w:bodyDiv w:val="1"/>
      <w:marLeft w:val="0"/>
      <w:marRight w:val="0"/>
      <w:marTop w:val="0"/>
      <w:marBottom w:val="0"/>
      <w:divBdr>
        <w:top w:val="none" w:sz="0" w:space="0" w:color="auto"/>
        <w:left w:val="none" w:sz="0" w:space="0" w:color="auto"/>
        <w:bottom w:val="none" w:sz="0" w:space="0" w:color="auto"/>
        <w:right w:val="none" w:sz="0" w:space="0" w:color="auto"/>
      </w:divBdr>
    </w:div>
    <w:div w:id="920141640">
      <w:bodyDiv w:val="1"/>
      <w:marLeft w:val="0"/>
      <w:marRight w:val="0"/>
      <w:marTop w:val="0"/>
      <w:marBottom w:val="0"/>
      <w:divBdr>
        <w:top w:val="none" w:sz="0" w:space="0" w:color="auto"/>
        <w:left w:val="none" w:sz="0" w:space="0" w:color="auto"/>
        <w:bottom w:val="none" w:sz="0" w:space="0" w:color="auto"/>
        <w:right w:val="none" w:sz="0" w:space="0" w:color="auto"/>
      </w:divBdr>
    </w:div>
    <w:div w:id="920329983">
      <w:bodyDiv w:val="1"/>
      <w:marLeft w:val="0"/>
      <w:marRight w:val="0"/>
      <w:marTop w:val="0"/>
      <w:marBottom w:val="0"/>
      <w:divBdr>
        <w:top w:val="none" w:sz="0" w:space="0" w:color="auto"/>
        <w:left w:val="none" w:sz="0" w:space="0" w:color="auto"/>
        <w:bottom w:val="none" w:sz="0" w:space="0" w:color="auto"/>
        <w:right w:val="none" w:sz="0" w:space="0" w:color="auto"/>
      </w:divBdr>
    </w:div>
    <w:div w:id="921526571">
      <w:bodyDiv w:val="1"/>
      <w:marLeft w:val="0"/>
      <w:marRight w:val="0"/>
      <w:marTop w:val="0"/>
      <w:marBottom w:val="0"/>
      <w:divBdr>
        <w:top w:val="none" w:sz="0" w:space="0" w:color="auto"/>
        <w:left w:val="none" w:sz="0" w:space="0" w:color="auto"/>
        <w:bottom w:val="none" w:sz="0" w:space="0" w:color="auto"/>
        <w:right w:val="none" w:sz="0" w:space="0" w:color="auto"/>
      </w:divBdr>
    </w:div>
    <w:div w:id="922033746">
      <w:bodyDiv w:val="1"/>
      <w:marLeft w:val="0"/>
      <w:marRight w:val="0"/>
      <w:marTop w:val="0"/>
      <w:marBottom w:val="0"/>
      <w:divBdr>
        <w:top w:val="none" w:sz="0" w:space="0" w:color="auto"/>
        <w:left w:val="none" w:sz="0" w:space="0" w:color="auto"/>
        <w:bottom w:val="none" w:sz="0" w:space="0" w:color="auto"/>
        <w:right w:val="none" w:sz="0" w:space="0" w:color="auto"/>
      </w:divBdr>
    </w:div>
    <w:div w:id="922496975">
      <w:bodyDiv w:val="1"/>
      <w:marLeft w:val="0"/>
      <w:marRight w:val="0"/>
      <w:marTop w:val="0"/>
      <w:marBottom w:val="0"/>
      <w:divBdr>
        <w:top w:val="none" w:sz="0" w:space="0" w:color="auto"/>
        <w:left w:val="none" w:sz="0" w:space="0" w:color="auto"/>
        <w:bottom w:val="none" w:sz="0" w:space="0" w:color="auto"/>
        <w:right w:val="none" w:sz="0" w:space="0" w:color="auto"/>
      </w:divBdr>
    </w:div>
    <w:div w:id="923607230">
      <w:bodyDiv w:val="1"/>
      <w:marLeft w:val="0"/>
      <w:marRight w:val="0"/>
      <w:marTop w:val="0"/>
      <w:marBottom w:val="0"/>
      <w:divBdr>
        <w:top w:val="none" w:sz="0" w:space="0" w:color="auto"/>
        <w:left w:val="none" w:sz="0" w:space="0" w:color="auto"/>
        <w:bottom w:val="none" w:sz="0" w:space="0" w:color="auto"/>
        <w:right w:val="none" w:sz="0" w:space="0" w:color="auto"/>
      </w:divBdr>
    </w:div>
    <w:div w:id="923799439">
      <w:bodyDiv w:val="1"/>
      <w:marLeft w:val="0"/>
      <w:marRight w:val="0"/>
      <w:marTop w:val="0"/>
      <w:marBottom w:val="0"/>
      <w:divBdr>
        <w:top w:val="none" w:sz="0" w:space="0" w:color="auto"/>
        <w:left w:val="none" w:sz="0" w:space="0" w:color="auto"/>
        <w:bottom w:val="none" w:sz="0" w:space="0" w:color="auto"/>
        <w:right w:val="none" w:sz="0" w:space="0" w:color="auto"/>
      </w:divBdr>
    </w:div>
    <w:div w:id="923996499">
      <w:bodyDiv w:val="1"/>
      <w:marLeft w:val="0"/>
      <w:marRight w:val="0"/>
      <w:marTop w:val="0"/>
      <w:marBottom w:val="0"/>
      <w:divBdr>
        <w:top w:val="none" w:sz="0" w:space="0" w:color="auto"/>
        <w:left w:val="none" w:sz="0" w:space="0" w:color="auto"/>
        <w:bottom w:val="none" w:sz="0" w:space="0" w:color="auto"/>
        <w:right w:val="none" w:sz="0" w:space="0" w:color="auto"/>
      </w:divBdr>
    </w:div>
    <w:div w:id="924532218">
      <w:bodyDiv w:val="1"/>
      <w:marLeft w:val="0"/>
      <w:marRight w:val="0"/>
      <w:marTop w:val="0"/>
      <w:marBottom w:val="0"/>
      <w:divBdr>
        <w:top w:val="none" w:sz="0" w:space="0" w:color="auto"/>
        <w:left w:val="none" w:sz="0" w:space="0" w:color="auto"/>
        <w:bottom w:val="none" w:sz="0" w:space="0" w:color="auto"/>
        <w:right w:val="none" w:sz="0" w:space="0" w:color="auto"/>
      </w:divBdr>
    </w:div>
    <w:div w:id="924994009">
      <w:bodyDiv w:val="1"/>
      <w:marLeft w:val="0"/>
      <w:marRight w:val="0"/>
      <w:marTop w:val="0"/>
      <w:marBottom w:val="0"/>
      <w:divBdr>
        <w:top w:val="none" w:sz="0" w:space="0" w:color="auto"/>
        <w:left w:val="none" w:sz="0" w:space="0" w:color="auto"/>
        <w:bottom w:val="none" w:sz="0" w:space="0" w:color="auto"/>
        <w:right w:val="none" w:sz="0" w:space="0" w:color="auto"/>
      </w:divBdr>
    </w:div>
    <w:div w:id="926234182">
      <w:bodyDiv w:val="1"/>
      <w:marLeft w:val="0"/>
      <w:marRight w:val="0"/>
      <w:marTop w:val="0"/>
      <w:marBottom w:val="0"/>
      <w:divBdr>
        <w:top w:val="none" w:sz="0" w:space="0" w:color="auto"/>
        <w:left w:val="none" w:sz="0" w:space="0" w:color="auto"/>
        <w:bottom w:val="none" w:sz="0" w:space="0" w:color="auto"/>
        <w:right w:val="none" w:sz="0" w:space="0" w:color="auto"/>
      </w:divBdr>
    </w:div>
    <w:div w:id="927158553">
      <w:bodyDiv w:val="1"/>
      <w:marLeft w:val="0"/>
      <w:marRight w:val="0"/>
      <w:marTop w:val="0"/>
      <w:marBottom w:val="0"/>
      <w:divBdr>
        <w:top w:val="none" w:sz="0" w:space="0" w:color="auto"/>
        <w:left w:val="none" w:sz="0" w:space="0" w:color="auto"/>
        <w:bottom w:val="none" w:sz="0" w:space="0" w:color="auto"/>
        <w:right w:val="none" w:sz="0" w:space="0" w:color="auto"/>
      </w:divBdr>
    </w:div>
    <w:div w:id="927271847">
      <w:bodyDiv w:val="1"/>
      <w:marLeft w:val="0"/>
      <w:marRight w:val="0"/>
      <w:marTop w:val="0"/>
      <w:marBottom w:val="0"/>
      <w:divBdr>
        <w:top w:val="none" w:sz="0" w:space="0" w:color="auto"/>
        <w:left w:val="none" w:sz="0" w:space="0" w:color="auto"/>
        <w:bottom w:val="none" w:sz="0" w:space="0" w:color="auto"/>
        <w:right w:val="none" w:sz="0" w:space="0" w:color="auto"/>
      </w:divBdr>
    </w:div>
    <w:div w:id="927691587">
      <w:bodyDiv w:val="1"/>
      <w:marLeft w:val="0"/>
      <w:marRight w:val="0"/>
      <w:marTop w:val="0"/>
      <w:marBottom w:val="0"/>
      <w:divBdr>
        <w:top w:val="none" w:sz="0" w:space="0" w:color="auto"/>
        <w:left w:val="none" w:sz="0" w:space="0" w:color="auto"/>
        <w:bottom w:val="none" w:sz="0" w:space="0" w:color="auto"/>
        <w:right w:val="none" w:sz="0" w:space="0" w:color="auto"/>
      </w:divBdr>
    </w:div>
    <w:div w:id="928932461">
      <w:bodyDiv w:val="1"/>
      <w:marLeft w:val="0"/>
      <w:marRight w:val="0"/>
      <w:marTop w:val="0"/>
      <w:marBottom w:val="0"/>
      <w:divBdr>
        <w:top w:val="none" w:sz="0" w:space="0" w:color="auto"/>
        <w:left w:val="none" w:sz="0" w:space="0" w:color="auto"/>
        <w:bottom w:val="none" w:sz="0" w:space="0" w:color="auto"/>
        <w:right w:val="none" w:sz="0" w:space="0" w:color="auto"/>
      </w:divBdr>
    </w:div>
    <w:div w:id="929774612">
      <w:bodyDiv w:val="1"/>
      <w:marLeft w:val="0"/>
      <w:marRight w:val="0"/>
      <w:marTop w:val="0"/>
      <w:marBottom w:val="0"/>
      <w:divBdr>
        <w:top w:val="none" w:sz="0" w:space="0" w:color="auto"/>
        <w:left w:val="none" w:sz="0" w:space="0" w:color="auto"/>
        <w:bottom w:val="none" w:sz="0" w:space="0" w:color="auto"/>
        <w:right w:val="none" w:sz="0" w:space="0" w:color="auto"/>
      </w:divBdr>
    </w:div>
    <w:div w:id="930048616">
      <w:bodyDiv w:val="1"/>
      <w:marLeft w:val="0"/>
      <w:marRight w:val="0"/>
      <w:marTop w:val="0"/>
      <w:marBottom w:val="0"/>
      <w:divBdr>
        <w:top w:val="none" w:sz="0" w:space="0" w:color="auto"/>
        <w:left w:val="none" w:sz="0" w:space="0" w:color="auto"/>
        <w:bottom w:val="none" w:sz="0" w:space="0" w:color="auto"/>
        <w:right w:val="none" w:sz="0" w:space="0" w:color="auto"/>
      </w:divBdr>
    </w:div>
    <w:div w:id="931814648">
      <w:bodyDiv w:val="1"/>
      <w:marLeft w:val="0"/>
      <w:marRight w:val="0"/>
      <w:marTop w:val="0"/>
      <w:marBottom w:val="0"/>
      <w:divBdr>
        <w:top w:val="none" w:sz="0" w:space="0" w:color="auto"/>
        <w:left w:val="none" w:sz="0" w:space="0" w:color="auto"/>
        <w:bottom w:val="none" w:sz="0" w:space="0" w:color="auto"/>
        <w:right w:val="none" w:sz="0" w:space="0" w:color="auto"/>
      </w:divBdr>
    </w:div>
    <w:div w:id="934478943">
      <w:bodyDiv w:val="1"/>
      <w:marLeft w:val="0"/>
      <w:marRight w:val="0"/>
      <w:marTop w:val="0"/>
      <w:marBottom w:val="0"/>
      <w:divBdr>
        <w:top w:val="none" w:sz="0" w:space="0" w:color="auto"/>
        <w:left w:val="none" w:sz="0" w:space="0" w:color="auto"/>
        <w:bottom w:val="none" w:sz="0" w:space="0" w:color="auto"/>
        <w:right w:val="none" w:sz="0" w:space="0" w:color="auto"/>
      </w:divBdr>
    </w:div>
    <w:div w:id="935405960">
      <w:bodyDiv w:val="1"/>
      <w:marLeft w:val="0"/>
      <w:marRight w:val="0"/>
      <w:marTop w:val="0"/>
      <w:marBottom w:val="0"/>
      <w:divBdr>
        <w:top w:val="none" w:sz="0" w:space="0" w:color="auto"/>
        <w:left w:val="none" w:sz="0" w:space="0" w:color="auto"/>
        <w:bottom w:val="none" w:sz="0" w:space="0" w:color="auto"/>
        <w:right w:val="none" w:sz="0" w:space="0" w:color="auto"/>
      </w:divBdr>
    </w:div>
    <w:div w:id="936837903">
      <w:bodyDiv w:val="1"/>
      <w:marLeft w:val="0"/>
      <w:marRight w:val="0"/>
      <w:marTop w:val="0"/>
      <w:marBottom w:val="0"/>
      <w:divBdr>
        <w:top w:val="none" w:sz="0" w:space="0" w:color="auto"/>
        <w:left w:val="none" w:sz="0" w:space="0" w:color="auto"/>
        <w:bottom w:val="none" w:sz="0" w:space="0" w:color="auto"/>
        <w:right w:val="none" w:sz="0" w:space="0" w:color="auto"/>
      </w:divBdr>
    </w:div>
    <w:div w:id="937253046">
      <w:bodyDiv w:val="1"/>
      <w:marLeft w:val="0"/>
      <w:marRight w:val="0"/>
      <w:marTop w:val="0"/>
      <w:marBottom w:val="0"/>
      <w:divBdr>
        <w:top w:val="none" w:sz="0" w:space="0" w:color="auto"/>
        <w:left w:val="none" w:sz="0" w:space="0" w:color="auto"/>
        <w:bottom w:val="none" w:sz="0" w:space="0" w:color="auto"/>
        <w:right w:val="none" w:sz="0" w:space="0" w:color="auto"/>
      </w:divBdr>
    </w:div>
    <w:div w:id="937375178">
      <w:bodyDiv w:val="1"/>
      <w:marLeft w:val="0"/>
      <w:marRight w:val="0"/>
      <w:marTop w:val="0"/>
      <w:marBottom w:val="0"/>
      <w:divBdr>
        <w:top w:val="none" w:sz="0" w:space="0" w:color="auto"/>
        <w:left w:val="none" w:sz="0" w:space="0" w:color="auto"/>
        <w:bottom w:val="none" w:sz="0" w:space="0" w:color="auto"/>
        <w:right w:val="none" w:sz="0" w:space="0" w:color="auto"/>
      </w:divBdr>
    </w:div>
    <w:div w:id="937639990">
      <w:bodyDiv w:val="1"/>
      <w:marLeft w:val="0"/>
      <w:marRight w:val="0"/>
      <w:marTop w:val="0"/>
      <w:marBottom w:val="0"/>
      <w:divBdr>
        <w:top w:val="none" w:sz="0" w:space="0" w:color="auto"/>
        <w:left w:val="none" w:sz="0" w:space="0" w:color="auto"/>
        <w:bottom w:val="none" w:sz="0" w:space="0" w:color="auto"/>
        <w:right w:val="none" w:sz="0" w:space="0" w:color="auto"/>
      </w:divBdr>
    </w:div>
    <w:div w:id="938104279">
      <w:bodyDiv w:val="1"/>
      <w:marLeft w:val="0"/>
      <w:marRight w:val="0"/>
      <w:marTop w:val="0"/>
      <w:marBottom w:val="0"/>
      <w:divBdr>
        <w:top w:val="none" w:sz="0" w:space="0" w:color="auto"/>
        <w:left w:val="none" w:sz="0" w:space="0" w:color="auto"/>
        <w:bottom w:val="none" w:sz="0" w:space="0" w:color="auto"/>
        <w:right w:val="none" w:sz="0" w:space="0" w:color="auto"/>
      </w:divBdr>
    </w:div>
    <w:div w:id="938485460">
      <w:bodyDiv w:val="1"/>
      <w:marLeft w:val="0"/>
      <w:marRight w:val="0"/>
      <w:marTop w:val="0"/>
      <w:marBottom w:val="0"/>
      <w:divBdr>
        <w:top w:val="none" w:sz="0" w:space="0" w:color="auto"/>
        <w:left w:val="none" w:sz="0" w:space="0" w:color="auto"/>
        <w:bottom w:val="none" w:sz="0" w:space="0" w:color="auto"/>
        <w:right w:val="none" w:sz="0" w:space="0" w:color="auto"/>
      </w:divBdr>
    </w:div>
    <w:div w:id="938759794">
      <w:bodyDiv w:val="1"/>
      <w:marLeft w:val="0"/>
      <w:marRight w:val="0"/>
      <w:marTop w:val="0"/>
      <w:marBottom w:val="0"/>
      <w:divBdr>
        <w:top w:val="none" w:sz="0" w:space="0" w:color="auto"/>
        <w:left w:val="none" w:sz="0" w:space="0" w:color="auto"/>
        <w:bottom w:val="none" w:sz="0" w:space="0" w:color="auto"/>
        <w:right w:val="none" w:sz="0" w:space="0" w:color="auto"/>
      </w:divBdr>
    </w:div>
    <w:div w:id="939070904">
      <w:bodyDiv w:val="1"/>
      <w:marLeft w:val="0"/>
      <w:marRight w:val="0"/>
      <w:marTop w:val="0"/>
      <w:marBottom w:val="0"/>
      <w:divBdr>
        <w:top w:val="none" w:sz="0" w:space="0" w:color="auto"/>
        <w:left w:val="none" w:sz="0" w:space="0" w:color="auto"/>
        <w:bottom w:val="none" w:sz="0" w:space="0" w:color="auto"/>
        <w:right w:val="none" w:sz="0" w:space="0" w:color="auto"/>
      </w:divBdr>
    </w:div>
    <w:div w:id="940142938">
      <w:bodyDiv w:val="1"/>
      <w:marLeft w:val="0"/>
      <w:marRight w:val="0"/>
      <w:marTop w:val="0"/>
      <w:marBottom w:val="0"/>
      <w:divBdr>
        <w:top w:val="none" w:sz="0" w:space="0" w:color="auto"/>
        <w:left w:val="none" w:sz="0" w:space="0" w:color="auto"/>
        <w:bottom w:val="none" w:sz="0" w:space="0" w:color="auto"/>
        <w:right w:val="none" w:sz="0" w:space="0" w:color="auto"/>
      </w:divBdr>
    </w:div>
    <w:div w:id="941033459">
      <w:bodyDiv w:val="1"/>
      <w:marLeft w:val="0"/>
      <w:marRight w:val="0"/>
      <w:marTop w:val="0"/>
      <w:marBottom w:val="0"/>
      <w:divBdr>
        <w:top w:val="none" w:sz="0" w:space="0" w:color="auto"/>
        <w:left w:val="none" w:sz="0" w:space="0" w:color="auto"/>
        <w:bottom w:val="none" w:sz="0" w:space="0" w:color="auto"/>
        <w:right w:val="none" w:sz="0" w:space="0" w:color="auto"/>
      </w:divBdr>
    </w:div>
    <w:div w:id="941573423">
      <w:bodyDiv w:val="1"/>
      <w:marLeft w:val="0"/>
      <w:marRight w:val="0"/>
      <w:marTop w:val="0"/>
      <w:marBottom w:val="0"/>
      <w:divBdr>
        <w:top w:val="none" w:sz="0" w:space="0" w:color="auto"/>
        <w:left w:val="none" w:sz="0" w:space="0" w:color="auto"/>
        <w:bottom w:val="none" w:sz="0" w:space="0" w:color="auto"/>
        <w:right w:val="none" w:sz="0" w:space="0" w:color="auto"/>
      </w:divBdr>
    </w:div>
    <w:div w:id="942348974">
      <w:bodyDiv w:val="1"/>
      <w:marLeft w:val="0"/>
      <w:marRight w:val="0"/>
      <w:marTop w:val="0"/>
      <w:marBottom w:val="0"/>
      <w:divBdr>
        <w:top w:val="none" w:sz="0" w:space="0" w:color="auto"/>
        <w:left w:val="none" w:sz="0" w:space="0" w:color="auto"/>
        <w:bottom w:val="none" w:sz="0" w:space="0" w:color="auto"/>
        <w:right w:val="none" w:sz="0" w:space="0" w:color="auto"/>
      </w:divBdr>
    </w:div>
    <w:div w:id="943075164">
      <w:bodyDiv w:val="1"/>
      <w:marLeft w:val="0"/>
      <w:marRight w:val="0"/>
      <w:marTop w:val="0"/>
      <w:marBottom w:val="0"/>
      <w:divBdr>
        <w:top w:val="none" w:sz="0" w:space="0" w:color="auto"/>
        <w:left w:val="none" w:sz="0" w:space="0" w:color="auto"/>
        <w:bottom w:val="none" w:sz="0" w:space="0" w:color="auto"/>
        <w:right w:val="none" w:sz="0" w:space="0" w:color="auto"/>
      </w:divBdr>
    </w:div>
    <w:div w:id="943541792">
      <w:bodyDiv w:val="1"/>
      <w:marLeft w:val="0"/>
      <w:marRight w:val="0"/>
      <w:marTop w:val="0"/>
      <w:marBottom w:val="0"/>
      <w:divBdr>
        <w:top w:val="none" w:sz="0" w:space="0" w:color="auto"/>
        <w:left w:val="none" w:sz="0" w:space="0" w:color="auto"/>
        <w:bottom w:val="none" w:sz="0" w:space="0" w:color="auto"/>
        <w:right w:val="none" w:sz="0" w:space="0" w:color="auto"/>
      </w:divBdr>
    </w:div>
    <w:div w:id="945620148">
      <w:bodyDiv w:val="1"/>
      <w:marLeft w:val="0"/>
      <w:marRight w:val="0"/>
      <w:marTop w:val="0"/>
      <w:marBottom w:val="0"/>
      <w:divBdr>
        <w:top w:val="none" w:sz="0" w:space="0" w:color="auto"/>
        <w:left w:val="none" w:sz="0" w:space="0" w:color="auto"/>
        <w:bottom w:val="none" w:sz="0" w:space="0" w:color="auto"/>
        <w:right w:val="none" w:sz="0" w:space="0" w:color="auto"/>
      </w:divBdr>
    </w:div>
    <w:div w:id="946349585">
      <w:bodyDiv w:val="1"/>
      <w:marLeft w:val="0"/>
      <w:marRight w:val="0"/>
      <w:marTop w:val="0"/>
      <w:marBottom w:val="0"/>
      <w:divBdr>
        <w:top w:val="none" w:sz="0" w:space="0" w:color="auto"/>
        <w:left w:val="none" w:sz="0" w:space="0" w:color="auto"/>
        <w:bottom w:val="none" w:sz="0" w:space="0" w:color="auto"/>
        <w:right w:val="none" w:sz="0" w:space="0" w:color="auto"/>
      </w:divBdr>
    </w:div>
    <w:div w:id="946351879">
      <w:bodyDiv w:val="1"/>
      <w:marLeft w:val="0"/>
      <w:marRight w:val="0"/>
      <w:marTop w:val="0"/>
      <w:marBottom w:val="0"/>
      <w:divBdr>
        <w:top w:val="none" w:sz="0" w:space="0" w:color="auto"/>
        <w:left w:val="none" w:sz="0" w:space="0" w:color="auto"/>
        <w:bottom w:val="none" w:sz="0" w:space="0" w:color="auto"/>
        <w:right w:val="none" w:sz="0" w:space="0" w:color="auto"/>
      </w:divBdr>
    </w:div>
    <w:div w:id="947927386">
      <w:bodyDiv w:val="1"/>
      <w:marLeft w:val="0"/>
      <w:marRight w:val="0"/>
      <w:marTop w:val="0"/>
      <w:marBottom w:val="0"/>
      <w:divBdr>
        <w:top w:val="none" w:sz="0" w:space="0" w:color="auto"/>
        <w:left w:val="none" w:sz="0" w:space="0" w:color="auto"/>
        <w:bottom w:val="none" w:sz="0" w:space="0" w:color="auto"/>
        <w:right w:val="none" w:sz="0" w:space="0" w:color="auto"/>
      </w:divBdr>
    </w:div>
    <w:div w:id="947932262">
      <w:bodyDiv w:val="1"/>
      <w:marLeft w:val="0"/>
      <w:marRight w:val="0"/>
      <w:marTop w:val="0"/>
      <w:marBottom w:val="0"/>
      <w:divBdr>
        <w:top w:val="none" w:sz="0" w:space="0" w:color="auto"/>
        <w:left w:val="none" w:sz="0" w:space="0" w:color="auto"/>
        <w:bottom w:val="none" w:sz="0" w:space="0" w:color="auto"/>
        <w:right w:val="none" w:sz="0" w:space="0" w:color="auto"/>
      </w:divBdr>
    </w:div>
    <w:div w:id="949822866">
      <w:bodyDiv w:val="1"/>
      <w:marLeft w:val="0"/>
      <w:marRight w:val="0"/>
      <w:marTop w:val="0"/>
      <w:marBottom w:val="0"/>
      <w:divBdr>
        <w:top w:val="none" w:sz="0" w:space="0" w:color="auto"/>
        <w:left w:val="none" w:sz="0" w:space="0" w:color="auto"/>
        <w:bottom w:val="none" w:sz="0" w:space="0" w:color="auto"/>
        <w:right w:val="none" w:sz="0" w:space="0" w:color="auto"/>
      </w:divBdr>
    </w:div>
    <w:div w:id="950360544">
      <w:bodyDiv w:val="1"/>
      <w:marLeft w:val="0"/>
      <w:marRight w:val="0"/>
      <w:marTop w:val="0"/>
      <w:marBottom w:val="0"/>
      <w:divBdr>
        <w:top w:val="none" w:sz="0" w:space="0" w:color="auto"/>
        <w:left w:val="none" w:sz="0" w:space="0" w:color="auto"/>
        <w:bottom w:val="none" w:sz="0" w:space="0" w:color="auto"/>
        <w:right w:val="none" w:sz="0" w:space="0" w:color="auto"/>
      </w:divBdr>
    </w:div>
    <w:div w:id="951591937">
      <w:bodyDiv w:val="1"/>
      <w:marLeft w:val="0"/>
      <w:marRight w:val="0"/>
      <w:marTop w:val="0"/>
      <w:marBottom w:val="0"/>
      <w:divBdr>
        <w:top w:val="none" w:sz="0" w:space="0" w:color="auto"/>
        <w:left w:val="none" w:sz="0" w:space="0" w:color="auto"/>
        <w:bottom w:val="none" w:sz="0" w:space="0" w:color="auto"/>
        <w:right w:val="none" w:sz="0" w:space="0" w:color="auto"/>
      </w:divBdr>
    </w:div>
    <w:div w:id="951741792">
      <w:bodyDiv w:val="1"/>
      <w:marLeft w:val="0"/>
      <w:marRight w:val="0"/>
      <w:marTop w:val="0"/>
      <w:marBottom w:val="0"/>
      <w:divBdr>
        <w:top w:val="none" w:sz="0" w:space="0" w:color="auto"/>
        <w:left w:val="none" w:sz="0" w:space="0" w:color="auto"/>
        <w:bottom w:val="none" w:sz="0" w:space="0" w:color="auto"/>
        <w:right w:val="none" w:sz="0" w:space="0" w:color="auto"/>
      </w:divBdr>
    </w:div>
    <w:div w:id="951981642">
      <w:bodyDiv w:val="1"/>
      <w:marLeft w:val="0"/>
      <w:marRight w:val="0"/>
      <w:marTop w:val="0"/>
      <w:marBottom w:val="0"/>
      <w:divBdr>
        <w:top w:val="none" w:sz="0" w:space="0" w:color="auto"/>
        <w:left w:val="none" w:sz="0" w:space="0" w:color="auto"/>
        <w:bottom w:val="none" w:sz="0" w:space="0" w:color="auto"/>
        <w:right w:val="none" w:sz="0" w:space="0" w:color="auto"/>
      </w:divBdr>
    </w:div>
    <w:div w:id="952521159">
      <w:bodyDiv w:val="1"/>
      <w:marLeft w:val="0"/>
      <w:marRight w:val="0"/>
      <w:marTop w:val="0"/>
      <w:marBottom w:val="0"/>
      <w:divBdr>
        <w:top w:val="none" w:sz="0" w:space="0" w:color="auto"/>
        <w:left w:val="none" w:sz="0" w:space="0" w:color="auto"/>
        <w:bottom w:val="none" w:sz="0" w:space="0" w:color="auto"/>
        <w:right w:val="none" w:sz="0" w:space="0" w:color="auto"/>
      </w:divBdr>
    </w:div>
    <w:div w:id="953828080">
      <w:bodyDiv w:val="1"/>
      <w:marLeft w:val="0"/>
      <w:marRight w:val="0"/>
      <w:marTop w:val="0"/>
      <w:marBottom w:val="0"/>
      <w:divBdr>
        <w:top w:val="none" w:sz="0" w:space="0" w:color="auto"/>
        <w:left w:val="none" w:sz="0" w:space="0" w:color="auto"/>
        <w:bottom w:val="none" w:sz="0" w:space="0" w:color="auto"/>
        <w:right w:val="none" w:sz="0" w:space="0" w:color="auto"/>
      </w:divBdr>
    </w:div>
    <w:div w:id="955798547">
      <w:bodyDiv w:val="1"/>
      <w:marLeft w:val="0"/>
      <w:marRight w:val="0"/>
      <w:marTop w:val="0"/>
      <w:marBottom w:val="0"/>
      <w:divBdr>
        <w:top w:val="none" w:sz="0" w:space="0" w:color="auto"/>
        <w:left w:val="none" w:sz="0" w:space="0" w:color="auto"/>
        <w:bottom w:val="none" w:sz="0" w:space="0" w:color="auto"/>
        <w:right w:val="none" w:sz="0" w:space="0" w:color="auto"/>
      </w:divBdr>
    </w:div>
    <w:div w:id="956571181">
      <w:bodyDiv w:val="1"/>
      <w:marLeft w:val="0"/>
      <w:marRight w:val="0"/>
      <w:marTop w:val="0"/>
      <w:marBottom w:val="0"/>
      <w:divBdr>
        <w:top w:val="none" w:sz="0" w:space="0" w:color="auto"/>
        <w:left w:val="none" w:sz="0" w:space="0" w:color="auto"/>
        <w:bottom w:val="none" w:sz="0" w:space="0" w:color="auto"/>
        <w:right w:val="none" w:sz="0" w:space="0" w:color="auto"/>
      </w:divBdr>
    </w:div>
    <w:div w:id="957108114">
      <w:bodyDiv w:val="1"/>
      <w:marLeft w:val="0"/>
      <w:marRight w:val="0"/>
      <w:marTop w:val="0"/>
      <w:marBottom w:val="0"/>
      <w:divBdr>
        <w:top w:val="none" w:sz="0" w:space="0" w:color="auto"/>
        <w:left w:val="none" w:sz="0" w:space="0" w:color="auto"/>
        <w:bottom w:val="none" w:sz="0" w:space="0" w:color="auto"/>
        <w:right w:val="none" w:sz="0" w:space="0" w:color="auto"/>
      </w:divBdr>
    </w:div>
    <w:div w:id="957298705">
      <w:bodyDiv w:val="1"/>
      <w:marLeft w:val="0"/>
      <w:marRight w:val="0"/>
      <w:marTop w:val="0"/>
      <w:marBottom w:val="0"/>
      <w:divBdr>
        <w:top w:val="none" w:sz="0" w:space="0" w:color="auto"/>
        <w:left w:val="none" w:sz="0" w:space="0" w:color="auto"/>
        <w:bottom w:val="none" w:sz="0" w:space="0" w:color="auto"/>
        <w:right w:val="none" w:sz="0" w:space="0" w:color="auto"/>
      </w:divBdr>
    </w:div>
    <w:div w:id="957562606">
      <w:bodyDiv w:val="1"/>
      <w:marLeft w:val="0"/>
      <w:marRight w:val="0"/>
      <w:marTop w:val="0"/>
      <w:marBottom w:val="0"/>
      <w:divBdr>
        <w:top w:val="none" w:sz="0" w:space="0" w:color="auto"/>
        <w:left w:val="none" w:sz="0" w:space="0" w:color="auto"/>
        <w:bottom w:val="none" w:sz="0" w:space="0" w:color="auto"/>
        <w:right w:val="none" w:sz="0" w:space="0" w:color="auto"/>
      </w:divBdr>
    </w:div>
    <w:div w:id="958292529">
      <w:bodyDiv w:val="1"/>
      <w:marLeft w:val="0"/>
      <w:marRight w:val="0"/>
      <w:marTop w:val="0"/>
      <w:marBottom w:val="0"/>
      <w:divBdr>
        <w:top w:val="none" w:sz="0" w:space="0" w:color="auto"/>
        <w:left w:val="none" w:sz="0" w:space="0" w:color="auto"/>
        <w:bottom w:val="none" w:sz="0" w:space="0" w:color="auto"/>
        <w:right w:val="none" w:sz="0" w:space="0" w:color="auto"/>
      </w:divBdr>
    </w:div>
    <w:div w:id="958494057">
      <w:bodyDiv w:val="1"/>
      <w:marLeft w:val="0"/>
      <w:marRight w:val="0"/>
      <w:marTop w:val="0"/>
      <w:marBottom w:val="0"/>
      <w:divBdr>
        <w:top w:val="none" w:sz="0" w:space="0" w:color="auto"/>
        <w:left w:val="none" w:sz="0" w:space="0" w:color="auto"/>
        <w:bottom w:val="none" w:sz="0" w:space="0" w:color="auto"/>
        <w:right w:val="none" w:sz="0" w:space="0" w:color="auto"/>
      </w:divBdr>
    </w:div>
    <w:div w:id="958688296">
      <w:bodyDiv w:val="1"/>
      <w:marLeft w:val="0"/>
      <w:marRight w:val="0"/>
      <w:marTop w:val="0"/>
      <w:marBottom w:val="0"/>
      <w:divBdr>
        <w:top w:val="none" w:sz="0" w:space="0" w:color="auto"/>
        <w:left w:val="none" w:sz="0" w:space="0" w:color="auto"/>
        <w:bottom w:val="none" w:sz="0" w:space="0" w:color="auto"/>
        <w:right w:val="none" w:sz="0" w:space="0" w:color="auto"/>
      </w:divBdr>
    </w:div>
    <w:div w:id="960305728">
      <w:bodyDiv w:val="1"/>
      <w:marLeft w:val="0"/>
      <w:marRight w:val="0"/>
      <w:marTop w:val="0"/>
      <w:marBottom w:val="0"/>
      <w:divBdr>
        <w:top w:val="none" w:sz="0" w:space="0" w:color="auto"/>
        <w:left w:val="none" w:sz="0" w:space="0" w:color="auto"/>
        <w:bottom w:val="none" w:sz="0" w:space="0" w:color="auto"/>
        <w:right w:val="none" w:sz="0" w:space="0" w:color="auto"/>
      </w:divBdr>
    </w:div>
    <w:div w:id="962034901">
      <w:bodyDiv w:val="1"/>
      <w:marLeft w:val="0"/>
      <w:marRight w:val="0"/>
      <w:marTop w:val="0"/>
      <w:marBottom w:val="0"/>
      <w:divBdr>
        <w:top w:val="none" w:sz="0" w:space="0" w:color="auto"/>
        <w:left w:val="none" w:sz="0" w:space="0" w:color="auto"/>
        <w:bottom w:val="none" w:sz="0" w:space="0" w:color="auto"/>
        <w:right w:val="none" w:sz="0" w:space="0" w:color="auto"/>
      </w:divBdr>
    </w:div>
    <w:div w:id="962492755">
      <w:bodyDiv w:val="1"/>
      <w:marLeft w:val="0"/>
      <w:marRight w:val="0"/>
      <w:marTop w:val="0"/>
      <w:marBottom w:val="0"/>
      <w:divBdr>
        <w:top w:val="none" w:sz="0" w:space="0" w:color="auto"/>
        <w:left w:val="none" w:sz="0" w:space="0" w:color="auto"/>
        <w:bottom w:val="none" w:sz="0" w:space="0" w:color="auto"/>
        <w:right w:val="none" w:sz="0" w:space="0" w:color="auto"/>
      </w:divBdr>
    </w:div>
    <w:div w:id="963004510">
      <w:bodyDiv w:val="1"/>
      <w:marLeft w:val="0"/>
      <w:marRight w:val="0"/>
      <w:marTop w:val="0"/>
      <w:marBottom w:val="0"/>
      <w:divBdr>
        <w:top w:val="none" w:sz="0" w:space="0" w:color="auto"/>
        <w:left w:val="none" w:sz="0" w:space="0" w:color="auto"/>
        <w:bottom w:val="none" w:sz="0" w:space="0" w:color="auto"/>
        <w:right w:val="none" w:sz="0" w:space="0" w:color="auto"/>
      </w:divBdr>
    </w:div>
    <w:div w:id="963537468">
      <w:bodyDiv w:val="1"/>
      <w:marLeft w:val="0"/>
      <w:marRight w:val="0"/>
      <w:marTop w:val="0"/>
      <w:marBottom w:val="0"/>
      <w:divBdr>
        <w:top w:val="none" w:sz="0" w:space="0" w:color="auto"/>
        <w:left w:val="none" w:sz="0" w:space="0" w:color="auto"/>
        <w:bottom w:val="none" w:sz="0" w:space="0" w:color="auto"/>
        <w:right w:val="none" w:sz="0" w:space="0" w:color="auto"/>
      </w:divBdr>
    </w:div>
    <w:div w:id="964119864">
      <w:bodyDiv w:val="1"/>
      <w:marLeft w:val="0"/>
      <w:marRight w:val="0"/>
      <w:marTop w:val="0"/>
      <w:marBottom w:val="0"/>
      <w:divBdr>
        <w:top w:val="none" w:sz="0" w:space="0" w:color="auto"/>
        <w:left w:val="none" w:sz="0" w:space="0" w:color="auto"/>
        <w:bottom w:val="none" w:sz="0" w:space="0" w:color="auto"/>
        <w:right w:val="none" w:sz="0" w:space="0" w:color="auto"/>
      </w:divBdr>
    </w:div>
    <w:div w:id="966399360">
      <w:bodyDiv w:val="1"/>
      <w:marLeft w:val="0"/>
      <w:marRight w:val="0"/>
      <w:marTop w:val="0"/>
      <w:marBottom w:val="0"/>
      <w:divBdr>
        <w:top w:val="none" w:sz="0" w:space="0" w:color="auto"/>
        <w:left w:val="none" w:sz="0" w:space="0" w:color="auto"/>
        <w:bottom w:val="none" w:sz="0" w:space="0" w:color="auto"/>
        <w:right w:val="none" w:sz="0" w:space="0" w:color="auto"/>
      </w:divBdr>
    </w:div>
    <w:div w:id="967979670">
      <w:bodyDiv w:val="1"/>
      <w:marLeft w:val="0"/>
      <w:marRight w:val="0"/>
      <w:marTop w:val="0"/>
      <w:marBottom w:val="0"/>
      <w:divBdr>
        <w:top w:val="none" w:sz="0" w:space="0" w:color="auto"/>
        <w:left w:val="none" w:sz="0" w:space="0" w:color="auto"/>
        <w:bottom w:val="none" w:sz="0" w:space="0" w:color="auto"/>
        <w:right w:val="none" w:sz="0" w:space="0" w:color="auto"/>
      </w:divBdr>
    </w:div>
    <w:div w:id="972827426">
      <w:bodyDiv w:val="1"/>
      <w:marLeft w:val="0"/>
      <w:marRight w:val="0"/>
      <w:marTop w:val="0"/>
      <w:marBottom w:val="0"/>
      <w:divBdr>
        <w:top w:val="none" w:sz="0" w:space="0" w:color="auto"/>
        <w:left w:val="none" w:sz="0" w:space="0" w:color="auto"/>
        <w:bottom w:val="none" w:sz="0" w:space="0" w:color="auto"/>
        <w:right w:val="none" w:sz="0" w:space="0" w:color="auto"/>
      </w:divBdr>
    </w:div>
    <w:div w:id="973103996">
      <w:bodyDiv w:val="1"/>
      <w:marLeft w:val="0"/>
      <w:marRight w:val="0"/>
      <w:marTop w:val="0"/>
      <w:marBottom w:val="0"/>
      <w:divBdr>
        <w:top w:val="none" w:sz="0" w:space="0" w:color="auto"/>
        <w:left w:val="none" w:sz="0" w:space="0" w:color="auto"/>
        <w:bottom w:val="none" w:sz="0" w:space="0" w:color="auto"/>
        <w:right w:val="none" w:sz="0" w:space="0" w:color="auto"/>
      </w:divBdr>
    </w:div>
    <w:div w:id="973484016">
      <w:bodyDiv w:val="1"/>
      <w:marLeft w:val="0"/>
      <w:marRight w:val="0"/>
      <w:marTop w:val="0"/>
      <w:marBottom w:val="0"/>
      <w:divBdr>
        <w:top w:val="none" w:sz="0" w:space="0" w:color="auto"/>
        <w:left w:val="none" w:sz="0" w:space="0" w:color="auto"/>
        <w:bottom w:val="none" w:sz="0" w:space="0" w:color="auto"/>
        <w:right w:val="none" w:sz="0" w:space="0" w:color="auto"/>
      </w:divBdr>
    </w:div>
    <w:div w:id="97380116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974330536">
      <w:bodyDiv w:val="1"/>
      <w:marLeft w:val="0"/>
      <w:marRight w:val="0"/>
      <w:marTop w:val="0"/>
      <w:marBottom w:val="0"/>
      <w:divBdr>
        <w:top w:val="none" w:sz="0" w:space="0" w:color="auto"/>
        <w:left w:val="none" w:sz="0" w:space="0" w:color="auto"/>
        <w:bottom w:val="none" w:sz="0" w:space="0" w:color="auto"/>
        <w:right w:val="none" w:sz="0" w:space="0" w:color="auto"/>
      </w:divBdr>
    </w:div>
    <w:div w:id="974486729">
      <w:bodyDiv w:val="1"/>
      <w:marLeft w:val="0"/>
      <w:marRight w:val="0"/>
      <w:marTop w:val="0"/>
      <w:marBottom w:val="0"/>
      <w:divBdr>
        <w:top w:val="none" w:sz="0" w:space="0" w:color="auto"/>
        <w:left w:val="none" w:sz="0" w:space="0" w:color="auto"/>
        <w:bottom w:val="none" w:sz="0" w:space="0" w:color="auto"/>
        <w:right w:val="none" w:sz="0" w:space="0" w:color="auto"/>
      </w:divBdr>
    </w:div>
    <w:div w:id="975792919">
      <w:bodyDiv w:val="1"/>
      <w:marLeft w:val="0"/>
      <w:marRight w:val="0"/>
      <w:marTop w:val="0"/>
      <w:marBottom w:val="0"/>
      <w:divBdr>
        <w:top w:val="none" w:sz="0" w:space="0" w:color="auto"/>
        <w:left w:val="none" w:sz="0" w:space="0" w:color="auto"/>
        <w:bottom w:val="none" w:sz="0" w:space="0" w:color="auto"/>
        <w:right w:val="none" w:sz="0" w:space="0" w:color="auto"/>
      </w:divBdr>
    </w:div>
    <w:div w:id="975840742">
      <w:bodyDiv w:val="1"/>
      <w:marLeft w:val="0"/>
      <w:marRight w:val="0"/>
      <w:marTop w:val="0"/>
      <w:marBottom w:val="0"/>
      <w:divBdr>
        <w:top w:val="none" w:sz="0" w:space="0" w:color="auto"/>
        <w:left w:val="none" w:sz="0" w:space="0" w:color="auto"/>
        <w:bottom w:val="none" w:sz="0" w:space="0" w:color="auto"/>
        <w:right w:val="none" w:sz="0" w:space="0" w:color="auto"/>
      </w:divBdr>
    </w:div>
    <w:div w:id="976033419">
      <w:bodyDiv w:val="1"/>
      <w:marLeft w:val="0"/>
      <w:marRight w:val="0"/>
      <w:marTop w:val="0"/>
      <w:marBottom w:val="0"/>
      <w:divBdr>
        <w:top w:val="none" w:sz="0" w:space="0" w:color="auto"/>
        <w:left w:val="none" w:sz="0" w:space="0" w:color="auto"/>
        <w:bottom w:val="none" w:sz="0" w:space="0" w:color="auto"/>
        <w:right w:val="none" w:sz="0" w:space="0" w:color="auto"/>
      </w:divBdr>
    </w:div>
    <w:div w:id="977027677">
      <w:bodyDiv w:val="1"/>
      <w:marLeft w:val="0"/>
      <w:marRight w:val="0"/>
      <w:marTop w:val="0"/>
      <w:marBottom w:val="0"/>
      <w:divBdr>
        <w:top w:val="none" w:sz="0" w:space="0" w:color="auto"/>
        <w:left w:val="none" w:sz="0" w:space="0" w:color="auto"/>
        <w:bottom w:val="none" w:sz="0" w:space="0" w:color="auto"/>
        <w:right w:val="none" w:sz="0" w:space="0" w:color="auto"/>
      </w:divBdr>
    </w:div>
    <w:div w:id="979112488">
      <w:bodyDiv w:val="1"/>
      <w:marLeft w:val="0"/>
      <w:marRight w:val="0"/>
      <w:marTop w:val="0"/>
      <w:marBottom w:val="0"/>
      <w:divBdr>
        <w:top w:val="none" w:sz="0" w:space="0" w:color="auto"/>
        <w:left w:val="none" w:sz="0" w:space="0" w:color="auto"/>
        <w:bottom w:val="none" w:sz="0" w:space="0" w:color="auto"/>
        <w:right w:val="none" w:sz="0" w:space="0" w:color="auto"/>
      </w:divBdr>
    </w:div>
    <w:div w:id="979577711">
      <w:bodyDiv w:val="1"/>
      <w:marLeft w:val="0"/>
      <w:marRight w:val="0"/>
      <w:marTop w:val="0"/>
      <w:marBottom w:val="0"/>
      <w:divBdr>
        <w:top w:val="none" w:sz="0" w:space="0" w:color="auto"/>
        <w:left w:val="none" w:sz="0" w:space="0" w:color="auto"/>
        <w:bottom w:val="none" w:sz="0" w:space="0" w:color="auto"/>
        <w:right w:val="none" w:sz="0" w:space="0" w:color="auto"/>
      </w:divBdr>
    </w:div>
    <w:div w:id="980159671">
      <w:bodyDiv w:val="1"/>
      <w:marLeft w:val="0"/>
      <w:marRight w:val="0"/>
      <w:marTop w:val="0"/>
      <w:marBottom w:val="0"/>
      <w:divBdr>
        <w:top w:val="none" w:sz="0" w:space="0" w:color="auto"/>
        <w:left w:val="none" w:sz="0" w:space="0" w:color="auto"/>
        <w:bottom w:val="none" w:sz="0" w:space="0" w:color="auto"/>
        <w:right w:val="none" w:sz="0" w:space="0" w:color="auto"/>
      </w:divBdr>
    </w:div>
    <w:div w:id="980424520">
      <w:bodyDiv w:val="1"/>
      <w:marLeft w:val="0"/>
      <w:marRight w:val="0"/>
      <w:marTop w:val="0"/>
      <w:marBottom w:val="0"/>
      <w:divBdr>
        <w:top w:val="none" w:sz="0" w:space="0" w:color="auto"/>
        <w:left w:val="none" w:sz="0" w:space="0" w:color="auto"/>
        <w:bottom w:val="none" w:sz="0" w:space="0" w:color="auto"/>
        <w:right w:val="none" w:sz="0" w:space="0" w:color="auto"/>
      </w:divBdr>
    </w:div>
    <w:div w:id="981155181">
      <w:bodyDiv w:val="1"/>
      <w:marLeft w:val="0"/>
      <w:marRight w:val="0"/>
      <w:marTop w:val="0"/>
      <w:marBottom w:val="0"/>
      <w:divBdr>
        <w:top w:val="none" w:sz="0" w:space="0" w:color="auto"/>
        <w:left w:val="none" w:sz="0" w:space="0" w:color="auto"/>
        <w:bottom w:val="none" w:sz="0" w:space="0" w:color="auto"/>
        <w:right w:val="none" w:sz="0" w:space="0" w:color="auto"/>
      </w:divBdr>
    </w:div>
    <w:div w:id="981810124">
      <w:bodyDiv w:val="1"/>
      <w:marLeft w:val="0"/>
      <w:marRight w:val="0"/>
      <w:marTop w:val="0"/>
      <w:marBottom w:val="0"/>
      <w:divBdr>
        <w:top w:val="none" w:sz="0" w:space="0" w:color="auto"/>
        <w:left w:val="none" w:sz="0" w:space="0" w:color="auto"/>
        <w:bottom w:val="none" w:sz="0" w:space="0" w:color="auto"/>
        <w:right w:val="none" w:sz="0" w:space="0" w:color="auto"/>
      </w:divBdr>
    </w:div>
    <w:div w:id="982807247">
      <w:bodyDiv w:val="1"/>
      <w:marLeft w:val="0"/>
      <w:marRight w:val="0"/>
      <w:marTop w:val="0"/>
      <w:marBottom w:val="0"/>
      <w:divBdr>
        <w:top w:val="none" w:sz="0" w:space="0" w:color="auto"/>
        <w:left w:val="none" w:sz="0" w:space="0" w:color="auto"/>
        <w:bottom w:val="none" w:sz="0" w:space="0" w:color="auto"/>
        <w:right w:val="none" w:sz="0" w:space="0" w:color="auto"/>
      </w:divBdr>
    </w:div>
    <w:div w:id="984118397">
      <w:bodyDiv w:val="1"/>
      <w:marLeft w:val="0"/>
      <w:marRight w:val="0"/>
      <w:marTop w:val="0"/>
      <w:marBottom w:val="0"/>
      <w:divBdr>
        <w:top w:val="none" w:sz="0" w:space="0" w:color="auto"/>
        <w:left w:val="none" w:sz="0" w:space="0" w:color="auto"/>
        <w:bottom w:val="none" w:sz="0" w:space="0" w:color="auto"/>
        <w:right w:val="none" w:sz="0" w:space="0" w:color="auto"/>
      </w:divBdr>
    </w:div>
    <w:div w:id="984818602">
      <w:bodyDiv w:val="1"/>
      <w:marLeft w:val="0"/>
      <w:marRight w:val="0"/>
      <w:marTop w:val="0"/>
      <w:marBottom w:val="0"/>
      <w:divBdr>
        <w:top w:val="none" w:sz="0" w:space="0" w:color="auto"/>
        <w:left w:val="none" w:sz="0" w:space="0" w:color="auto"/>
        <w:bottom w:val="none" w:sz="0" w:space="0" w:color="auto"/>
        <w:right w:val="none" w:sz="0" w:space="0" w:color="auto"/>
      </w:divBdr>
    </w:div>
    <w:div w:id="986280194">
      <w:bodyDiv w:val="1"/>
      <w:marLeft w:val="0"/>
      <w:marRight w:val="0"/>
      <w:marTop w:val="0"/>
      <w:marBottom w:val="0"/>
      <w:divBdr>
        <w:top w:val="none" w:sz="0" w:space="0" w:color="auto"/>
        <w:left w:val="none" w:sz="0" w:space="0" w:color="auto"/>
        <w:bottom w:val="none" w:sz="0" w:space="0" w:color="auto"/>
        <w:right w:val="none" w:sz="0" w:space="0" w:color="auto"/>
      </w:divBdr>
    </w:div>
    <w:div w:id="988249323">
      <w:bodyDiv w:val="1"/>
      <w:marLeft w:val="0"/>
      <w:marRight w:val="0"/>
      <w:marTop w:val="0"/>
      <w:marBottom w:val="0"/>
      <w:divBdr>
        <w:top w:val="none" w:sz="0" w:space="0" w:color="auto"/>
        <w:left w:val="none" w:sz="0" w:space="0" w:color="auto"/>
        <w:bottom w:val="none" w:sz="0" w:space="0" w:color="auto"/>
        <w:right w:val="none" w:sz="0" w:space="0" w:color="auto"/>
      </w:divBdr>
    </w:div>
    <w:div w:id="988289956">
      <w:bodyDiv w:val="1"/>
      <w:marLeft w:val="0"/>
      <w:marRight w:val="0"/>
      <w:marTop w:val="0"/>
      <w:marBottom w:val="0"/>
      <w:divBdr>
        <w:top w:val="none" w:sz="0" w:space="0" w:color="auto"/>
        <w:left w:val="none" w:sz="0" w:space="0" w:color="auto"/>
        <w:bottom w:val="none" w:sz="0" w:space="0" w:color="auto"/>
        <w:right w:val="none" w:sz="0" w:space="0" w:color="auto"/>
      </w:divBdr>
    </w:div>
    <w:div w:id="989092398">
      <w:bodyDiv w:val="1"/>
      <w:marLeft w:val="0"/>
      <w:marRight w:val="0"/>
      <w:marTop w:val="0"/>
      <w:marBottom w:val="0"/>
      <w:divBdr>
        <w:top w:val="none" w:sz="0" w:space="0" w:color="auto"/>
        <w:left w:val="none" w:sz="0" w:space="0" w:color="auto"/>
        <w:bottom w:val="none" w:sz="0" w:space="0" w:color="auto"/>
        <w:right w:val="none" w:sz="0" w:space="0" w:color="auto"/>
      </w:divBdr>
    </w:div>
    <w:div w:id="989358788">
      <w:bodyDiv w:val="1"/>
      <w:marLeft w:val="0"/>
      <w:marRight w:val="0"/>
      <w:marTop w:val="0"/>
      <w:marBottom w:val="0"/>
      <w:divBdr>
        <w:top w:val="none" w:sz="0" w:space="0" w:color="auto"/>
        <w:left w:val="none" w:sz="0" w:space="0" w:color="auto"/>
        <w:bottom w:val="none" w:sz="0" w:space="0" w:color="auto"/>
        <w:right w:val="none" w:sz="0" w:space="0" w:color="auto"/>
      </w:divBdr>
    </w:div>
    <w:div w:id="989557258">
      <w:bodyDiv w:val="1"/>
      <w:marLeft w:val="0"/>
      <w:marRight w:val="0"/>
      <w:marTop w:val="0"/>
      <w:marBottom w:val="0"/>
      <w:divBdr>
        <w:top w:val="none" w:sz="0" w:space="0" w:color="auto"/>
        <w:left w:val="none" w:sz="0" w:space="0" w:color="auto"/>
        <w:bottom w:val="none" w:sz="0" w:space="0" w:color="auto"/>
        <w:right w:val="none" w:sz="0" w:space="0" w:color="auto"/>
      </w:divBdr>
    </w:div>
    <w:div w:id="989941243">
      <w:bodyDiv w:val="1"/>
      <w:marLeft w:val="0"/>
      <w:marRight w:val="0"/>
      <w:marTop w:val="0"/>
      <w:marBottom w:val="0"/>
      <w:divBdr>
        <w:top w:val="none" w:sz="0" w:space="0" w:color="auto"/>
        <w:left w:val="none" w:sz="0" w:space="0" w:color="auto"/>
        <w:bottom w:val="none" w:sz="0" w:space="0" w:color="auto"/>
        <w:right w:val="none" w:sz="0" w:space="0" w:color="auto"/>
      </w:divBdr>
    </w:div>
    <w:div w:id="990449697">
      <w:bodyDiv w:val="1"/>
      <w:marLeft w:val="0"/>
      <w:marRight w:val="0"/>
      <w:marTop w:val="0"/>
      <w:marBottom w:val="0"/>
      <w:divBdr>
        <w:top w:val="none" w:sz="0" w:space="0" w:color="auto"/>
        <w:left w:val="none" w:sz="0" w:space="0" w:color="auto"/>
        <w:bottom w:val="none" w:sz="0" w:space="0" w:color="auto"/>
        <w:right w:val="none" w:sz="0" w:space="0" w:color="auto"/>
      </w:divBdr>
    </w:div>
    <w:div w:id="990519490">
      <w:bodyDiv w:val="1"/>
      <w:marLeft w:val="0"/>
      <w:marRight w:val="0"/>
      <w:marTop w:val="0"/>
      <w:marBottom w:val="0"/>
      <w:divBdr>
        <w:top w:val="none" w:sz="0" w:space="0" w:color="auto"/>
        <w:left w:val="none" w:sz="0" w:space="0" w:color="auto"/>
        <w:bottom w:val="none" w:sz="0" w:space="0" w:color="auto"/>
        <w:right w:val="none" w:sz="0" w:space="0" w:color="auto"/>
      </w:divBdr>
    </w:div>
    <w:div w:id="991063218">
      <w:bodyDiv w:val="1"/>
      <w:marLeft w:val="0"/>
      <w:marRight w:val="0"/>
      <w:marTop w:val="0"/>
      <w:marBottom w:val="0"/>
      <w:divBdr>
        <w:top w:val="none" w:sz="0" w:space="0" w:color="auto"/>
        <w:left w:val="none" w:sz="0" w:space="0" w:color="auto"/>
        <w:bottom w:val="none" w:sz="0" w:space="0" w:color="auto"/>
        <w:right w:val="none" w:sz="0" w:space="0" w:color="auto"/>
      </w:divBdr>
    </w:div>
    <w:div w:id="994258149">
      <w:bodyDiv w:val="1"/>
      <w:marLeft w:val="0"/>
      <w:marRight w:val="0"/>
      <w:marTop w:val="0"/>
      <w:marBottom w:val="0"/>
      <w:divBdr>
        <w:top w:val="none" w:sz="0" w:space="0" w:color="auto"/>
        <w:left w:val="none" w:sz="0" w:space="0" w:color="auto"/>
        <w:bottom w:val="none" w:sz="0" w:space="0" w:color="auto"/>
        <w:right w:val="none" w:sz="0" w:space="0" w:color="auto"/>
      </w:divBdr>
    </w:div>
    <w:div w:id="994380398">
      <w:bodyDiv w:val="1"/>
      <w:marLeft w:val="0"/>
      <w:marRight w:val="0"/>
      <w:marTop w:val="0"/>
      <w:marBottom w:val="0"/>
      <w:divBdr>
        <w:top w:val="none" w:sz="0" w:space="0" w:color="auto"/>
        <w:left w:val="none" w:sz="0" w:space="0" w:color="auto"/>
        <w:bottom w:val="none" w:sz="0" w:space="0" w:color="auto"/>
        <w:right w:val="none" w:sz="0" w:space="0" w:color="auto"/>
      </w:divBdr>
    </w:div>
    <w:div w:id="995958519">
      <w:bodyDiv w:val="1"/>
      <w:marLeft w:val="0"/>
      <w:marRight w:val="0"/>
      <w:marTop w:val="0"/>
      <w:marBottom w:val="0"/>
      <w:divBdr>
        <w:top w:val="none" w:sz="0" w:space="0" w:color="auto"/>
        <w:left w:val="none" w:sz="0" w:space="0" w:color="auto"/>
        <w:bottom w:val="none" w:sz="0" w:space="0" w:color="auto"/>
        <w:right w:val="none" w:sz="0" w:space="0" w:color="auto"/>
      </w:divBdr>
    </w:div>
    <w:div w:id="998122050">
      <w:bodyDiv w:val="1"/>
      <w:marLeft w:val="0"/>
      <w:marRight w:val="0"/>
      <w:marTop w:val="0"/>
      <w:marBottom w:val="0"/>
      <w:divBdr>
        <w:top w:val="none" w:sz="0" w:space="0" w:color="auto"/>
        <w:left w:val="none" w:sz="0" w:space="0" w:color="auto"/>
        <w:bottom w:val="none" w:sz="0" w:space="0" w:color="auto"/>
        <w:right w:val="none" w:sz="0" w:space="0" w:color="auto"/>
      </w:divBdr>
    </w:div>
    <w:div w:id="999849448">
      <w:bodyDiv w:val="1"/>
      <w:marLeft w:val="0"/>
      <w:marRight w:val="0"/>
      <w:marTop w:val="0"/>
      <w:marBottom w:val="0"/>
      <w:divBdr>
        <w:top w:val="none" w:sz="0" w:space="0" w:color="auto"/>
        <w:left w:val="none" w:sz="0" w:space="0" w:color="auto"/>
        <w:bottom w:val="none" w:sz="0" w:space="0" w:color="auto"/>
        <w:right w:val="none" w:sz="0" w:space="0" w:color="auto"/>
      </w:divBdr>
    </w:div>
    <w:div w:id="1001350843">
      <w:bodyDiv w:val="1"/>
      <w:marLeft w:val="0"/>
      <w:marRight w:val="0"/>
      <w:marTop w:val="0"/>
      <w:marBottom w:val="0"/>
      <w:divBdr>
        <w:top w:val="none" w:sz="0" w:space="0" w:color="auto"/>
        <w:left w:val="none" w:sz="0" w:space="0" w:color="auto"/>
        <w:bottom w:val="none" w:sz="0" w:space="0" w:color="auto"/>
        <w:right w:val="none" w:sz="0" w:space="0" w:color="auto"/>
      </w:divBdr>
    </w:div>
    <w:div w:id="1003126699">
      <w:bodyDiv w:val="1"/>
      <w:marLeft w:val="0"/>
      <w:marRight w:val="0"/>
      <w:marTop w:val="0"/>
      <w:marBottom w:val="0"/>
      <w:divBdr>
        <w:top w:val="none" w:sz="0" w:space="0" w:color="auto"/>
        <w:left w:val="none" w:sz="0" w:space="0" w:color="auto"/>
        <w:bottom w:val="none" w:sz="0" w:space="0" w:color="auto"/>
        <w:right w:val="none" w:sz="0" w:space="0" w:color="auto"/>
      </w:divBdr>
    </w:div>
    <w:div w:id="1005476126">
      <w:bodyDiv w:val="1"/>
      <w:marLeft w:val="0"/>
      <w:marRight w:val="0"/>
      <w:marTop w:val="0"/>
      <w:marBottom w:val="0"/>
      <w:divBdr>
        <w:top w:val="none" w:sz="0" w:space="0" w:color="auto"/>
        <w:left w:val="none" w:sz="0" w:space="0" w:color="auto"/>
        <w:bottom w:val="none" w:sz="0" w:space="0" w:color="auto"/>
        <w:right w:val="none" w:sz="0" w:space="0" w:color="auto"/>
      </w:divBdr>
    </w:div>
    <w:div w:id="1006175642">
      <w:bodyDiv w:val="1"/>
      <w:marLeft w:val="0"/>
      <w:marRight w:val="0"/>
      <w:marTop w:val="0"/>
      <w:marBottom w:val="0"/>
      <w:divBdr>
        <w:top w:val="none" w:sz="0" w:space="0" w:color="auto"/>
        <w:left w:val="none" w:sz="0" w:space="0" w:color="auto"/>
        <w:bottom w:val="none" w:sz="0" w:space="0" w:color="auto"/>
        <w:right w:val="none" w:sz="0" w:space="0" w:color="auto"/>
      </w:divBdr>
    </w:div>
    <w:div w:id="1006445797">
      <w:bodyDiv w:val="1"/>
      <w:marLeft w:val="0"/>
      <w:marRight w:val="0"/>
      <w:marTop w:val="0"/>
      <w:marBottom w:val="0"/>
      <w:divBdr>
        <w:top w:val="none" w:sz="0" w:space="0" w:color="auto"/>
        <w:left w:val="none" w:sz="0" w:space="0" w:color="auto"/>
        <w:bottom w:val="none" w:sz="0" w:space="0" w:color="auto"/>
        <w:right w:val="none" w:sz="0" w:space="0" w:color="auto"/>
      </w:divBdr>
    </w:div>
    <w:div w:id="1006785172">
      <w:bodyDiv w:val="1"/>
      <w:marLeft w:val="0"/>
      <w:marRight w:val="0"/>
      <w:marTop w:val="0"/>
      <w:marBottom w:val="0"/>
      <w:divBdr>
        <w:top w:val="none" w:sz="0" w:space="0" w:color="auto"/>
        <w:left w:val="none" w:sz="0" w:space="0" w:color="auto"/>
        <w:bottom w:val="none" w:sz="0" w:space="0" w:color="auto"/>
        <w:right w:val="none" w:sz="0" w:space="0" w:color="auto"/>
      </w:divBdr>
    </w:div>
    <w:div w:id="1006861705">
      <w:bodyDiv w:val="1"/>
      <w:marLeft w:val="0"/>
      <w:marRight w:val="0"/>
      <w:marTop w:val="0"/>
      <w:marBottom w:val="0"/>
      <w:divBdr>
        <w:top w:val="none" w:sz="0" w:space="0" w:color="auto"/>
        <w:left w:val="none" w:sz="0" w:space="0" w:color="auto"/>
        <w:bottom w:val="none" w:sz="0" w:space="0" w:color="auto"/>
        <w:right w:val="none" w:sz="0" w:space="0" w:color="auto"/>
      </w:divBdr>
    </w:div>
    <w:div w:id="1007246376">
      <w:bodyDiv w:val="1"/>
      <w:marLeft w:val="0"/>
      <w:marRight w:val="0"/>
      <w:marTop w:val="0"/>
      <w:marBottom w:val="0"/>
      <w:divBdr>
        <w:top w:val="none" w:sz="0" w:space="0" w:color="auto"/>
        <w:left w:val="none" w:sz="0" w:space="0" w:color="auto"/>
        <w:bottom w:val="none" w:sz="0" w:space="0" w:color="auto"/>
        <w:right w:val="none" w:sz="0" w:space="0" w:color="auto"/>
      </w:divBdr>
    </w:div>
    <w:div w:id="1007363024">
      <w:bodyDiv w:val="1"/>
      <w:marLeft w:val="0"/>
      <w:marRight w:val="0"/>
      <w:marTop w:val="0"/>
      <w:marBottom w:val="0"/>
      <w:divBdr>
        <w:top w:val="none" w:sz="0" w:space="0" w:color="auto"/>
        <w:left w:val="none" w:sz="0" w:space="0" w:color="auto"/>
        <w:bottom w:val="none" w:sz="0" w:space="0" w:color="auto"/>
        <w:right w:val="none" w:sz="0" w:space="0" w:color="auto"/>
      </w:divBdr>
    </w:div>
    <w:div w:id="1008945563">
      <w:bodyDiv w:val="1"/>
      <w:marLeft w:val="0"/>
      <w:marRight w:val="0"/>
      <w:marTop w:val="0"/>
      <w:marBottom w:val="0"/>
      <w:divBdr>
        <w:top w:val="none" w:sz="0" w:space="0" w:color="auto"/>
        <w:left w:val="none" w:sz="0" w:space="0" w:color="auto"/>
        <w:bottom w:val="none" w:sz="0" w:space="0" w:color="auto"/>
        <w:right w:val="none" w:sz="0" w:space="0" w:color="auto"/>
      </w:divBdr>
    </w:div>
    <w:div w:id="1013413393">
      <w:bodyDiv w:val="1"/>
      <w:marLeft w:val="0"/>
      <w:marRight w:val="0"/>
      <w:marTop w:val="0"/>
      <w:marBottom w:val="0"/>
      <w:divBdr>
        <w:top w:val="none" w:sz="0" w:space="0" w:color="auto"/>
        <w:left w:val="none" w:sz="0" w:space="0" w:color="auto"/>
        <w:bottom w:val="none" w:sz="0" w:space="0" w:color="auto"/>
        <w:right w:val="none" w:sz="0" w:space="0" w:color="auto"/>
      </w:divBdr>
    </w:div>
    <w:div w:id="1014461557">
      <w:bodyDiv w:val="1"/>
      <w:marLeft w:val="0"/>
      <w:marRight w:val="0"/>
      <w:marTop w:val="0"/>
      <w:marBottom w:val="0"/>
      <w:divBdr>
        <w:top w:val="none" w:sz="0" w:space="0" w:color="auto"/>
        <w:left w:val="none" w:sz="0" w:space="0" w:color="auto"/>
        <w:bottom w:val="none" w:sz="0" w:space="0" w:color="auto"/>
        <w:right w:val="none" w:sz="0" w:space="0" w:color="auto"/>
      </w:divBdr>
    </w:div>
    <w:div w:id="1014501857">
      <w:bodyDiv w:val="1"/>
      <w:marLeft w:val="0"/>
      <w:marRight w:val="0"/>
      <w:marTop w:val="0"/>
      <w:marBottom w:val="0"/>
      <w:divBdr>
        <w:top w:val="none" w:sz="0" w:space="0" w:color="auto"/>
        <w:left w:val="none" w:sz="0" w:space="0" w:color="auto"/>
        <w:bottom w:val="none" w:sz="0" w:space="0" w:color="auto"/>
        <w:right w:val="none" w:sz="0" w:space="0" w:color="auto"/>
      </w:divBdr>
    </w:div>
    <w:div w:id="1016150695">
      <w:bodyDiv w:val="1"/>
      <w:marLeft w:val="0"/>
      <w:marRight w:val="0"/>
      <w:marTop w:val="0"/>
      <w:marBottom w:val="0"/>
      <w:divBdr>
        <w:top w:val="none" w:sz="0" w:space="0" w:color="auto"/>
        <w:left w:val="none" w:sz="0" w:space="0" w:color="auto"/>
        <w:bottom w:val="none" w:sz="0" w:space="0" w:color="auto"/>
        <w:right w:val="none" w:sz="0" w:space="0" w:color="auto"/>
      </w:divBdr>
    </w:div>
    <w:div w:id="1016660063">
      <w:bodyDiv w:val="1"/>
      <w:marLeft w:val="0"/>
      <w:marRight w:val="0"/>
      <w:marTop w:val="0"/>
      <w:marBottom w:val="0"/>
      <w:divBdr>
        <w:top w:val="none" w:sz="0" w:space="0" w:color="auto"/>
        <w:left w:val="none" w:sz="0" w:space="0" w:color="auto"/>
        <w:bottom w:val="none" w:sz="0" w:space="0" w:color="auto"/>
        <w:right w:val="none" w:sz="0" w:space="0" w:color="auto"/>
      </w:divBdr>
    </w:div>
    <w:div w:id="1016929907">
      <w:bodyDiv w:val="1"/>
      <w:marLeft w:val="0"/>
      <w:marRight w:val="0"/>
      <w:marTop w:val="0"/>
      <w:marBottom w:val="0"/>
      <w:divBdr>
        <w:top w:val="none" w:sz="0" w:space="0" w:color="auto"/>
        <w:left w:val="none" w:sz="0" w:space="0" w:color="auto"/>
        <w:bottom w:val="none" w:sz="0" w:space="0" w:color="auto"/>
        <w:right w:val="none" w:sz="0" w:space="0" w:color="auto"/>
      </w:divBdr>
    </w:div>
    <w:div w:id="1018462082">
      <w:bodyDiv w:val="1"/>
      <w:marLeft w:val="0"/>
      <w:marRight w:val="0"/>
      <w:marTop w:val="0"/>
      <w:marBottom w:val="0"/>
      <w:divBdr>
        <w:top w:val="none" w:sz="0" w:space="0" w:color="auto"/>
        <w:left w:val="none" w:sz="0" w:space="0" w:color="auto"/>
        <w:bottom w:val="none" w:sz="0" w:space="0" w:color="auto"/>
        <w:right w:val="none" w:sz="0" w:space="0" w:color="auto"/>
      </w:divBdr>
    </w:div>
    <w:div w:id="1020088936">
      <w:bodyDiv w:val="1"/>
      <w:marLeft w:val="0"/>
      <w:marRight w:val="0"/>
      <w:marTop w:val="0"/>
      <w:marBottom w:val="0"/>
      <w:divBdr>
        <w:top w:val="none" w:sz="0" w:space="0" w:color="auto"/>
        <w:left w:val="none" w:sz="0" w:space="0" w:color="auto"/>
        <w:bottom w:val="none" w:sz="0" w:space="0" w:color="auto"/>
        <w:right w:val="none" w:sz="0" w:space="0" w:color="auto"/>
      </w:divBdr>
    </w:div>
    <w:div w:id="1020669738">
      <w:bodyDiv w:val="1"/>
      <w:marLeft w:val="0"/>
      <w:marRight w:val="0"/>
      <w:marTop w:val="0"/>
      <w:marBottom w:val="0"/>
      <w:divBdr>
        <w:top w:val="none" w:sz="0" w:space="0" w:color="auto"/>
        <w:left w:val="none" w:sz="0" w:space="0" w:color="auto"/>
        <w:bottom w:val="none" w:sz="0" w:space="0" w:color="auto"/>
        <w:right w:val="none" w:sz="0" w:space="0" w:color="auto"/>
      </w:divBdr>
    </w:div>
    <w:div w:id="1020820162">
      <w:bodyDiv w:val="1"/>
      <w:marLeft w:val="0"/>
      <w:marRight w:val="0"/>
      <w:marTop w:val="0"/>
      <w:marBottom w:val="0"/>
      <w:divBdr>
        <w:top w:val="none" w:sz="0" w:space="0" w:color="auto"/>
        <w:left w:val="none" w:sz="0" w:space="0" w:color="auto"/>
        <w:bottom w:val="none" w:sz="0" w:space="0" w:color="auto"/>
        <w:right w:val="none" w:sz="0" w:space="0" w:color="auto"/>
      </w:divBdr>
    </w:div>
    <w:div w:id="1022167676">
      <w:bodyDiv w:val="1"/>
      <w:marLeft w:val="0"/>
      <w:marRight w:val="0"/>
      <w:marTop w:val="0"/>
      <w:marBottom w:val="0"/>
      <w:divBdr>
        <w:top w:val="none" w:sz="0" w:space="0" w:color="auto"/>
        <w:left w:val="none" w:sz="0" w:space="0" w:color="auto"/>
        <w:bottom w:val="none" w:sz="0" w:space="0" w:color="auto"/>
        <w:right w:val="none" w:sz="0" w:space="0" w:color="auto"/>
      </w:divBdr>
    </w:div>
    <w:div w:id="1022243824">
      <w:bodyDiv w:val="1"/>
      <w:marLeft w:val="0"/>
      <w:marRight w:val="0"/>
      <w:marTop w:val="0"/>
      <w:marBottom w:val="0"/>
      <w:divBdr>
        <w:top w:val="none" w:sz="0" w:space="0" w:color="auto"/>
        <w:left w:val="none" w:sz="0" w:space="0" w:color="auto"/>
        <w:bottom w:val="none" w:sz="0" w:space="0" w:color="auto"/>
        <w:right w:val="none" w:sz="0" w:space="0" w:color="auto"/>
      </w:divBdr>
    </w:div>
    <w:div w:id="1023172065">
      <w:bodyDiv w:val="1"/>
      <w:marLeft w:val="0"/>
      <w:marRight w:val="0"/>
      <w:marTop w:val="0"/>
      <w:marBottom w:val="0"/>
      <w:divBdr>
        <w:top w:val="none" w:sz="0" w:space="0" w:color="auto"/>
        <w:left w:val="none" w:sz="0" w:space="0" w:color="auto"/>
        <w:bottom w:val="none" w:sz="0" w:space="0" w:color="auto"/>
        <w:right w:val="none" w:sz="0" w:space="0" w:color="auto"/>
      </w:divBdr>
    </w:div>
    <w:div w:id="1023822065">
      <w:bodyDiv w:val="1"/>
      <w:marLeft w:val="0"/>
      <w:marRight w:val="0"/>
      <w:marTop w:val="0"/>
      <w:marBottom w:val="0"/>
      <w:divBdr>
        <w:top w:val="none" w:sz="0" w:space="0" w:color="auto"/>
        <w:left w:val="none" w:sz="0" w:space="0" w:color="auto"/>
        <w:bottom w:val="none" w:sz="0" w:space="0" w:color="auto"/>
        <w:right w:val="none" w:sz="0" w:space="0" w:color="auto"/>
      </w:divBdr>
    </w:div>
    <w:div w:id="1025210164">
      <w:bodyDiv w:val="1"/>
      <w:marLeft w:val="0"/>
      <w:marRight w:val="0"/>
      <w:marTop w:val="0"/>
      <w:marBottom w:val="0"/>
      <w:divBdr>
        <w:top w:val="none" w:sz="0" w:space="0" w:color="auto"/>
        <w:left w:val="none" w:sz="0" w:space="0" w:color="auto"/>
        <w:bottom w:val="none" w:sz="0" w:space="0" w:color="auto"/>
        <w:right w:val="none" w:sz="0" w:space="0" w:color="auto"/>
      </w:divBdr>
    </w:div>
    <w:div w:id="1026566537">
      <w:bodyDiv w:val="1"/>
      <w:marLeft w:val="0"/>
      <w:marRight w:val="0"/>
      <w:marTop w:val="0"/>
      <w:marBottom w:val="0"/>
      <w:divBdr>
        <w:top w:val="none" w:sz="0" w:space="0" w:color="auto"/>
        <w:left w:val="none" w:sz="0" w:space="0" w:color="auto"/>
        <w:bottom w:val="none" w:sz="0" w:space="0" w:color="auto"/>
        <w:right w:val="none" w:sz="0" w:space="0" w:color="auto"/>
      </w:divBdr>
    </w:div>
    <w:div w:id="1027027888">
      <w:bodyDiv w:val="1"/>
      <w:marLeft w:val="0"/>
      <w:marRight w:val="0"/>
      <w:marTop w:val="0"/>
      <w:marBottom w:val="0"/>
      <w:divBdr>
        <w:top w:val="none" w:sz="0" w:space="0" w:color="auto"/>
        <w:left w:val="none" w:sz="0" w:space="0" w:color="auto"/>
        <w:bottom w:val="none" w:sz="0" w:space="0" w:color="auto"/>
        <w:right w:val="none" w:sz="0" w:space="0" w:color="auto"/>
      </w:divBdr>
    </w:div>
    <w:div w:id="1027409024">
      <w:bodyDiv w:val="1"/>
      <w:marLeft w:val="0"/>
      <w:marRight w:val="0"/>
      <w:marTop w:val="0"/>
      <w:marBottom w:val="0"/>
      <w:divBdr>
        <w:top w:val="none" w:sz="0" w:space="0" w:color="auto"/>
        <w:left w:val="none" w:sz="0" w:space="0" w:color="auto"/>
        <w:bottom w:val="none" w:sz="0" w:space="0" w:color="auto"/>
        <w:right w:val="none" w:sz="0" w:space="0" w:color="auto"/>
      </w:divBdr>
    </w:div>
    <w:div w:id="1031489463">
      <w:bodyDiv w:val="1"/>
      <w:marLeft w:val="0"/>
      <w:marRight w:val="0"/>
      <w:marTop w:val="0"/>
      <w:marBottom w:val="0"/>
      <w:divBdr>
        <w:top w:val="none" w:sz="0" w:space="0" w:color="auto"/>
        <w:left w:val="none" w:sz="0" w:space="0" w:color="auto"/>
        <w:bottom w:val="none" w:sz="0" w:space="0" w:color="auto"/>
        <w:right w:val="none" w:sz="0" w:space="0" w:color="auto"/>
      </w:divBdr>
    </w:div>
    <w:div w:id="1031567409">
      <w:bodyDiv w:val="1"/>
      <w:marLeft w:val="0"/>
      <w:marRight w:val="0"/>
      <w:marTop w:val="0"/>
      <w:marBottom w:val="0"/>
      <w:divBdr>
        <w:top w:val="none" w:sz="0" w:space="0" w:color="auto"/>
        <w:left w:val="none" w:sz="0" w:space="0" w:color="auto"/>
        <w:bottom w:val="none" w:sz="0" w:space="0" w:color="auto"/>
        <w:right w:val="none" w:sz="0" w:space="0" w:color="auto"/>
      </w:divBdr>
    </w:div>
    <w:div w:id="1031807642">
      <w:bodyDiv w:val="1"/>
      <w:marLeft w:val="0"/>
      <w:marRight w:val="0"/>
      <w:marTop w:val="0"/>
      <w:marBottom w:val="0"/>
      <w:divBdr>
        <w:top w:val="none" w:sz="0" w:space="0" w:color="auto"/>
        <w:left w:val="none" w:sz="0" w:space="0" w:color="auto"/>
        <w:bottom w:val="none" w:sz="0" w:space="0" w:color="auto"/>
        <w:right w:val="none" w:sz="0" w:space="0" w:color="auto"/>
      </w:divBdr>
    </w:div>
    <w:div w:id="1032732962">
      <w:bodyDiv w:val="1"/>
      <w:marLeft w:val="0"/>
      <w:marRight w:val="0"/>
      <w:marTop w:val="0"/>
      <w:marBottom w:val="0"/>
      <w:divBdr>
        <w:top w:val="none" w:sz="0" w:space="0" w:color="auto"/>
        <w:left w:val="none" w:sz="0" w:space="0" w:color="auto"/>
        <w:bottom w:val="none" w:sz="0" w:space="0" w:color="auto"/>
        <w:right w:val="none" w:sz="0" w:space="0" w:color="auto"/>
      </w:divBdr>
    </w:div>
    <w:div w:id="1032997819">
      <w:bodyDiv w:val="1"/>
      <w:marLeft w:val="0"/>
      <w:marRight w:val="0"/>
      <w:marTop w:val="0"/>
      <w:marBottom w:val="0"/>
      <w:divBdr>
        <w:top w:val="none" w:sz="0" w:space="0" w:color="auto"/>
        <w:left w:val="none" w:sz="0" w:space="0" w:color="auto"/>
        <w:bottom w:val="none" w:sz="0" w:space="0" w:color="auto"/>
        <w:right w:val="none" w:sz="0" w:space="0" w:color="auto"/>
      </w:divBdr>
    </w:div>
    <w:div w:id="1033649280">
      <w:bodyDiv w:val="1"/>
      <w:marLeft w:val="0"/>
      <w:marRight w:val="0"/>
      <w:marTop w:val="0"/>
      <w:marBottom w:val="0"/>
      <w:divBdr>
        <w:top w:val="none" w:sz="0" w:space="0" w:color="auto"/>
        <w:left w:val="none" w:sz="0" w:space="0" w:color="auto"/>
        <w:bottom w:val="none" w:sz="0" w:space="0" w:color="auto"/>
        <w:right w:val="none" w:sz="0" w:space="0" w:color="auto"/>
      </w:divBdr>
    </w:div>
    <w:div w:id="1033768962">
      <w:bodyDiv w:val="1"/>
      <w:marLeft w:val="0"/>
      <w:marRight w:val="0"/>
      <w:marTop w:val="0"/>
      <w:marBottom w:val="0"/>
      <w:divBdr>
        <w:top w:val="none" w:sz="0" w:space="0" w:color="auto"/>
        <w:left w:val="none" w:sz="0" w:space="0" w:color="auto"/>
        <w:bottom w:val="none" w:sz="0" w:space="0" w:color="auto"/>
        <w:right w:val="none" w:sz="0" w:space="0" w:color="auto"/>
      </w:divBdr>
    </w:div>
    <w:div w:id="1033849941">
      <w:bodyDiv w:val="1"/>
      <w:marLeft w:val="0"/>
      <w:marRight w:val="0"/>
      <w:marTop w:val="0"/>
      <w:marBottom w:val="0"/>
      <w:divBdr>
        <w:top w:val="none" w:sz="0" w:space="0" w:color="auto"/>
        <w:left w:val="none" w:sz="0" w:space="0" w:color="auto"/>
        <w:bottom w:val="none" w:sz="0" w:space="0" w:color="auto"/>
        <w:right w:val="none" w:sz="0" w:space="0" w:color="auto"/>
      </w:divBdr>
    </w:div>
    <w:div w:id="1033962555">
      <w:bodyDiv w:val="1"/>
      <w:marLeft w:val="0"/>
      <w:marRight w:val="0"/>
      <w:marTop w:val="0"/>
      <w:marBottom w:val="0"/>
      <w:divBdr>
        <w:top w:val="none" w:sz="0" w:space="0" w:color="auto"/>
        <w:left w:val="none" w:sz="0" w:space="0" w:color="auto"/>
        <w:bottom w:val="none" w:sz="0" w:space="0" w:color="auto"/>
        <w:right w:val="none" w:sz="0" w:space="0" w:color="auto"/>
      </w:divBdr>
    </w:div>
    <w:div w:id="1034237567">
      <w:bodyDiv w:val="1"/>
      <w:marLeft w:val="0"/>
      <w:marRight w:val="0"/>
      <w:marTop w:val="0"/>
      <w:marBottom w:val="0"/>
      <w:divBdr>
        <w:top w:val="none" w:sz="0" w:space="0" w:color="auto"/>
        <w:left w:val="none" w:sz="0" w:space="0" w:color="auto"/>
        <w:bottom w:val="none" w:sz="0" w:space="0" w:color="auto"/>
        <w:right w:val="none" w:sz="0" w:space="0" w:color="auto"/>
      </w:divBdr>
    </w:div>
    <w:div w:id="1037119022">
      <w:bodyDiv w:val="1"/>
      <w:marLeft w:val="0"/>
      <w:marRight w:val="0"/>
      <w:marTop w:val="0"/>
      <w:marBottom w:val="0"/>
      <w:divBdr>
        <w:top w:val="none" w:sz="0" w:space="0" w:color="auto"/>
        <w:left w:val="none" w:sz="0" w:space="0" w:color="auto"/>
        <w:bottom w:val="none" w:sz="0" w:space="0" w:color="auto"/>
        <w:right w:val="none" w:sz="0" w:space="0" w:color="auto"/>
      </w:divBdr>
    </w:div>
    <w:div w:id="1038353851">
      <w:bodyDiv w:val="1"/>
      <w:marLeft w:val="0"/>
      <w:marRight w:val="0"/>
      <w:marTop w:val="0"/>
      <w:marBottom w:val="0"/>
      <w:divBdr>
        <w:top w:val="none" w:sz="0" w:space="0" w:color="auto"/>
        <w:left w:val="none" w:sz="0" w:space="0" w:color="auto"/>
        <w:bottom w:val="none" w:sz="0" w:space="0" w:color="auto"/>
        <w:right w:val="none" w:sz="0" w:space="0" w:color="auto"/>
      </w:divBdr>
    </w:div>
    <w:div w:id="1038622020">
      <w:bodyDiv w:val="1"/>
      <w:marLeft w:val="0"/>
      <w:marRight w:val="0"/>
      <w:marTop w:val="0"/>
      <w:marBottom w:val="0"/>
      <w:divBdr>
        <w:top w:val="none" w:sz="0" w:space="0" w:color="auto"/>
        <w:left w:val="none" w:sz="0" w:space="0" w:color="auto"/>
        <w:bottom w:val="none" w:sz="0" w:space="0" w:color="auto"/>
        <w:right w:val="none" w:sz="0" w:space="0" w:color="auto"/>
      </w:divBdr>
    </w:div>
    <w:div w:id="1038629912">
      <w:bodyDiv w:val="1"/>
      <w:marLeft w:val="0"/>
      <w:marRight w:val="0"/>
      <w:marTop w:val="0"/>
      <w:marBottom w:val="0"/>
      <w:divBdr>
        <w:top w:val="none" w:sz="0" w:space="0" w:color="auto"/>
        <w:left w:val="none" w:sz="0" w:space="0" w:color="auto"/>
        <w:bottom w:val="none" w:sz="0" w:space="0" w:color="auto"/>
        <w:right w:val="none" w:sz="0" w:space="0" w:color="auto"/>
      </w:divBdr>
    </w:div>
    <w:div w:id="1038820107">
      <w:bodyDiv w:val="1"/>
      <w:marLeft w:val="0"/>
      <w:marRight w:val="0"/>
      <w:marTop w:val="0"/>
      <w:marBottom w:val="0"/>
      <w:divBdr>
        <w:top w:val="none" w:sz="0" w:space="0" w:color="auto"/>
        <w:left w:val="none" w:sz="0" w:space="0" w:color="auto"/>
        <w:bottom w:val="none" w:sz="0" w:space="0" w:color="auto"/>
        <w:right w:val="none" w:sz="0" w:space="0" w:color="auto"/>
      </w:divBdr>
    </w:div>
    <w:div w:id="1040398954">
      <w:bodyDiv w:val="1"/>
      <w:marLeft w:val="0"/>
      <w:marRight w:val="0"/>
      <w:marTop w:val="0"/>
      <w:marBottom w:val="0"/>
      <w:divBdr>
        <w:top w:val="none" w:sz="0" w:space="0" w:color="auto"/>
        <w:left w:val="none" w:sz="0" w:space="0" w:color="auto"/>
        <w:bottom w:val="none" w:sz="0" w:space="0" w:color="auto"/>
        <w:right w:val="none" w:sz="0" w:space="0" w:color="auto"/>
      </w:divBdr>
    </w:div>
    <w:div w:id="1041172917">
      <w:bodyDiv w:val="1"/>
      <w:marLeft w:val="0"/>
      <w:marRight w:val="0"/>
      <w:marTop w:val="0"/>
      <w:marBottom w:val="0"/>
      <w:divBdr>
        <w:top w:val="none" w:sz="0" w:space="0" w:color="auto"/>
        <w:left w:val="none" w:sz="0" w:space="0" w:color="auto"/>
        <w:bottom w:val="none" w:sz="0" w:space="0" w:color="auto"/>
        <w:right w:val="none" w:sz="0" w:space="0" w:color="auto"/>
      </w:divBdr>
    </w:div>
    <w:div w:id="1042561184">
      <w:bodyDiv w:val="1"/>
      <w:marLeft w:val="0"/>
      <w:marRight w:val="0"/>
      <w:marTop w:val="0"/>
      <w:marBottom w:val="0"/>
      <w:divBdr>
        <w:top w:val="none" w:sz="0" w:space="0" w:color="auto"/>
        <w:left w:val="none" w:sz="0" w:space="0" w:color="auto"/>
        <w:bottom w:val="none" w:sz="0" w:space="0" w:color="auto"/>
        <w:right w:val="none" w:sz="0" w:space="0" w:color="auto"/>
      </w:divBdr>
    </w:div>
    <w:div w:id="1042752155">
      <w:bodyDiv w:val="1"/>
      <w:marLeft w:val="0"/>
      <w:marRight w:val="0"/>
      <w:marTop w:val="0"/>
      <w:marBottom w:val="0"/>
      <w:divBdr>
        <w:top w:val="none" w:sz="0" w:space="0" w:color="auto"/>
        <w:left w:val="none" w:sz="0" w:space="0" w:color="auto"/>
        <w:bottom w:val="none" w:sz="0" w:space="0" w:color="auto"/>
        <w:right w:val="none" w:sz="0" w:space="0" w:color="auto"/>
      </w:divBdr>
    </w:div>
    <w:div w:id="1043015209">
      <w:bodyDiv w:val="1"/>
      <w:marLeft w:val="0"/>
      <w:marRight w:val="0"/>
      <w:marTop w:val="0"/>
      <w:marBottom w:val="0"/>
      <w:divBdr>
        <w:top w:val="none" w:sz="0" w:space="0" w:color="auto"/>
        <w:left w:val="none" w:sz="0" w:space="0" w:color="auto"/>
        <w:bottom w:val="none" w:sz="0" w:space="0" w:color="auto"/>
        <w:right w:val="none" w:sz="0" w:space="0" w:color="auto"/>
      </w:divBdr>
    </w:div>
    <w:div w:id="1043865804">
      <w:bodyDiv w:val="1"/>
      <w:marLeft w:val="0"/>
      <w:marRight w:val="0"/>
      <w:marTop w:val="0"/>
      <w:marBottom w:val="0"/>
      <w:divBdr>
        <w:top w:val="none" w:sz="0" w:space="0" w:color="auto"/>
        <w:left w:val="none" w:sz="0" w:space="0" w:color="auto"/>
        <w:bottom w:val="none" w:sz="0" w:space="0" w:color="auto"/>
        <w:right w:val="none" w:sz="0" w:space="0" w:color="auto"/>
      </w:divBdr>
    </w:div>
    <w:div w:id="1043870130">
      <w:bodyDiv w:val="1"/>
      <w:marLeft w:val="0"/>
      <w:marRight w:val="0"/>
      <w:marTop w:val="0"/>
      <w:marBottom w:val="0"/>
      <w:divBdr>
        <w:top w:val="none" w:sz="0" w:space="0" w:color="auto"/>
        <w:left w:val="none" w:sz="0" w:space="0" w:color="auto"/>
        <w:bottom w:val="none" w:sz="0" w:space="0" w:color="auto"/>
        <w:right w:val="none" w:sz="0" w:space="0" w:color="auto"/>
      </w:divBdr>
    </w:div>
    <w:div w:id="1044208351">
      <w:bodyDiv w:val="1"/>
      <w:marLeft w:val="0"/>
      <w:marRight w:val="0"/>
      <w:marTop w:val="0"/>
      <w:marBottom w:val="0"/>
      <w:divBdr>
        <w:top w:val="none" w:sz="0" w:space="0" w:color="auto"/>
        <w:left w:val="none" w:sz="0" w:space="0" w:color="auto"/>
        <w:bottom w:val="none" w:sz="0" w:space="0" w:color="auto"/>
        <w:right w:val="none" w:sz="0" w:space="0" w:color="auto"/>
      </w:divBdr>
    </w:div>
    <w:div w:id="1044788777">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45636442">
      <w:bodyDiv w:val="1"/>
      <w:marLeft w:val="0"/>
      <w:marRight w:val="0"/>
      <w:marTop w:val="0"/>
      <w:marBottom w:val="0"/>
      <w:divBdr>
        <w:top w:val="none" w:sz="0" w:space="0" w:color="auto"/>
        <w:left w:val="none" w:sz="0" w:space="0" w:color="auto"/>
        <w:bottom w:val="none" w:sz="0" w:space="0" w:color="auto"/>
        <w:right w:val="none" w:sz="0" w:space="0" w:color="auto"/>
      </w:divBdr>
    </w:div>
    <w:div w:id="1046107309">
      <w:bodyDiv w:val="1"/>
      <w:marLeft w:val="0"/>
      <w:marRight w:val="0"/>
      <w:marTop w:val="0"/>
      <w:marBottom w:val="0"/>
      <w:divBdr>
        <w:top w:val="none" w:sz="0" w:space="0" w:color="auto"/>
        <w:left w:val="none" w:sz="0" w:space="0" w:color="auto"/>
        <w:bottom w:val="none" w:sz="0" w:space="0" w:color="auto"/>
        <w:right w:val="none" w:sz="0" w:space="0" w:color="auto"/>
      </w:divBdr>
    </w:div>
    <w:div w:id="1046173495">
      <w:bodyDiv w:val="1"/>
      <w:marLeft w:val="0"/>
      <w:marRight w:val="0"/>
      <w:marTop w:val="0"/>
      <w:marBottom w:val="0"/>
      <w:divBdr>
        <w:top w:val="none" w:sz="0" w:space="0" w:color="auto"/>
        <w:left w:val="none" w:sz="0" w:space="0" w:color="auto"/>
        <w:bottom w:val="none" w:sz="0" w:space="0" w:color="auto"/>
        <w:right w:val="none" w:sz="0" w:space="0" w:color="auto"/>
      </w:divBdr>
    </w:div>
    <w:div w:id="1047871215">
      <w:bodyDiv w:val="1"/>
      <w:marLeft w:val="0"/>
      <w:marRight w:val="0"/>
      <w:marTop w:val="0"/>
      <w:marBottom w:val="0"/>
      <w:divBdr>
        <w:top w:val="none" w:sz="0" w:space="0" w:color="auto"/>
        <w:left w:val="none" w:sz="0" w:space="0" w:color="auto"/>
        <w:bottom w:val="none" w:sz="0" w:space="0" w:color="auto"/>
        <w:right w:val="none" w:sz="0" w:space="0" w:color="auto"/>
      </w:divBdr>
    </w:div>
    <w:div w:id="1049063830">
      <w:bodyDiv w:val="1"/>
      <w:marLeft w:val="0"/>
      <w:marRight w:val="0"/>
      <w:marTop w:val="0"/>
      <w:marBottom w:val="0"/>
      <w:divBdr>
        <w:top w:val="none" w:sz="0" w:space="0" w:color="auto"/>
        <w:left w:val="none" w:sz="0" w:space="0" w:color="auto"/>
        <w:bottom w:val="none" w:sz="0" w:space="0" w:color="auto"/>
        <w:right w:val="none" w:sz="0" w:space="0" w:color="auto"/>
      </w:divBdr>
    </w:div>
    <w:div w:id="1049231768">
      <w:bodyDiv w:val="1"/>
      <w:marLeft w:val="0"/>
      <w:marRight w:val="0"/>
      <w:marTop w:val="0"/>
      <w:marBottom w:val="0"/>
      <w:divBdr>
        <w:top w:val="none" w:sz="0" w:space="0" w:color="auto"/>
        <w:left w:val="none" w:sz="0" w:space="0" w:color="auto"/>
        <w:bottom w:val="none" w:sz="0" w:space="0" w:color="auto"/>
        <w:right w:val="none" w:sz="0" w:space="0" w:color="auto"/>
      </w:divBdr>
    </w:div>
    <w:div w:id="1049261777">
      <w:bodyDiv w:val="1"/>
      <w:marLeft w:val="0"/>
      <w:marRight w:val="0"/>
      <w:marTop w:val="0"/>
      <w:marBottom w:val="0"/>
      <w:divBdr>
        <w:top w:val="none" w:sz="0" w:space="0" w:color="auto"/>
        <w:left w:val="none" w:sz="0" w:space="0" w:color="auto"/>
        <w:bottom w:val="none" w:sz="0" w:space="0" w:color="auto"/>
        <w:right w:val="none" w:sz="0" w:space="0" w:color="auto"/>
      </w:divBdr>
    </w:div>
    <w:div w:id="1049837426">
      <w:bodyDiv w:val="1"/>
      <w:marLeft w:val="0"/>
      <w:marRight w:val="0"/>
      <w:marTop w:val="0"/>
      <w:marBottom w:val="0"/>
      <w:divBdr>
        <w:top w:val="none" w:sz="0" w:space="0" w:color="auto"/>
        <w:left w:val="none" w:sz="0" w:space="0" w:color="auto"/>
        <w:bottom w:val="none" w:sz="0" w:space="0" w:color="auto"/>
        <w:right w:val="none" w:sz="0" w:space="0" w:color="auto"/>
      </w:divBdr>
    </w:div>
    <w:div w:id="1049959464">
      <w:bodyDiv w:val="1"/>
      <w:marLeft w:val="0"/>
      <w:marRight w:val="0"/>
      <w:marTop w:val="0"/>
      <w:marBottom w:val="0"/>
      <w:divBdr>
        <w:top w:val="none" w:sz="0" w:space="0" w:color="auto"/>
        <w:left w:val="none" w:sz="0" w:space="0" w:color="auto"/>
        <w:bottom w:val="none" w:sz="0" w:space="0" w:color="auto"/>
        <w:right w:val="none" w:sz="0" w:space="0" w:color="auto"/>
      </w:divBdr>
    </w:div>
    <w:div w:id="1051616465">
      <w:bodyDiv w:val="1"/>
      <w:marLeft w:val="0"/>
      <w:marRight w:val="0"/>
      <w:marTop w:val="0"/>
      <w:marBottom w:val="0"/>
      <w:divBdr>
        <w:top w:val="none" w:sz="0" w:space="0" w:color="auto"/>
        <w:left w:val="none" w:sz="0" w:space="0" w:color="auto"/>
        <w:bottom w:val="none" w:sz="0" w:space="0" w:color="auto"/>
        <w:right w:val="none" w:sz="0" w:space="0" w:color="auto"/>
      </w:divBdr>
    </w:div>
    <w:div w:id="1051658260">
      <w:bodyDiv w:val="1"/>
      <w:marLeft w:val="0"/>
      <w:marRight w:val="0"/>
      <w:marTop w:val="0"/>
      <w:marBottom w:val="0"/>
      <w:divBdr>
        <w:top w:val="none" w:sz="0" w:space="0" w:color="auto"/>
        <w:left w:val="none" w:sz="0" w:space="0" w:color="auto"/>
        <w:bottom w:val="none" w:sz="0" w:space="0" w:color="auto"/>
        <w:right w:val="none" w:sz="0" w:space="0" w:color="auto"/>
      </w:divBdr>
    </w:div>
    <w:div w:id="1052728850">
      <w:bodyDiv w:val="1"/>
      <w:marLeft w:val="0"/>
      <w:marRight w:val="0"/>
      <w:marTop w:val="0"/>
      <w:marBottom w:val="0"/>
      <w:divBdr>
        <w:top w:val="none" w:sz="0" w:space="0" w:color="auto"/>
        <w:left w:val="none" w:sz="0" w:space="0" w:color="auto"/>
        <w:bottom w:val="none" w:sz="0" w:space="0" w:color="auto"/>
        <w:right w:val="none" w:sz="0" w:space="0" w:color="auto"/>
      </w:divBdr>
    </w:div>
    <w:div w:id="1055280077">
      <w:bodyDiv w:val="1"/>
      <w:marLeft w:val="0"/>
      <w:marRight w:val="0"/>
      <w:marTop w:val="0"/>
      <w:marBottom w:val="0"/>
      <w:divBdr>
        <w:top w:val="none" w:sz="0" w:space="0" w:color="auto"/>
        <w:left w:val="none" w:sz="0" w:space="0" w:color="auto"/>
        <w:bottom w:val="none" w:sz="0" w:space="0" w:color="auto"/>
        <w:right w:val="none" w:sz="0" w:space="0" w:color="auto"/>
      </w:divBdr>
    </w:div>
    <w:div w:id="1057124552">
      <w:bodyDiv w:val="1"/>
      <w:marLeft w:val="0"/>
      <w:marRight w:val="0"/>
      <w:marTop w:val="0"/>
      <w:marBottom w:val="0"/>
      <w:divBdr>
        <w:top w:val="none" w:sz="0" w:space="0" w:color="auto"/>
        <w:left w:val="none" w:sz="0" w:space="0" w:color="auto"/>
        <w:bottom w:val="none" w:sz="0" w:space="0" w:color="auto"/>
        <w:right w:val="none" w:sz="0" w:space="0" w:color="auto"/>
      </w:divBdr>
    </w:div>
    <w:div w:id="1059522857">
      <w:bodyDiv w:val="1"/>
      <w:marLeft w:val="0"/>
      <w:marRight w:val="0"/>
      <w:marTop w:val="0"/>
      <w:marBottom w:val="0"/>
      <w:divBdr>
        <w:top w:val="none" w:sz="0" w:space="0" w:color="auto"/>
        <w:left w:val="none" w:sz="0" w:space="0" w:color="auto"/>
        <w:bottom w:val="none" w:sz="0" w:space="0" w:color="auto"/>
        <w:right w:val="none" w:sz="0" w:space="0" w:color="auto"/>
      </w:divBdr>
    </w:div>
    <w:div w:id="1059749227">
      <w:bodyDiv w:val="1"/>
      <w:marLeft w:val="0"/>
      <w:marRight w:val="0"/>
      <w:marTop w:val="0"/>
      <w:marBottom w:val="0"/>
      <w:divBdr>
        <w:top w:val="none" w:sz="0" w:space="0" w:color="auto"/>
        <w:left w:val="none" w:sz="0" w:space="0" w:color="auto"/>
        <w:bottom w:val="none" w:sz="0" w:space="0" w:color="auto"/>
        <w:right w:val="none" w:sz="0" w:space="0" w:color="auto"/>
      </w:divBdr>
    </w:div>
    <w:div w:id="1060981129">
      <w:bodyDiv w:val="1"/>
      <w:marLeft w:val="0"/>
      <w:marRight w:val="0"/>
      <w:marTop w:val="0"/>
      <w:marBottom w:val="0"/>
      <w:divBdr>
        <w:top w:val="none" w:sz="0" w:space="0" w:color="auto"/>
        <w:left w:val="none" w:sz="0" w:space="0" w:color="auto"/>
        <w:bottom w:val="none" w:sz="0" w:space="0" w:color="auto"/>
        <w:right w:val="none" w:sz="0" w:space="0" w:color="auto"/>
      </w:divBdr>
    </w:div>
    <w:div w:id="1061170182">
      <w:bodyDiv w:val="1"/>
      <w:marLeft w:val="0"/>
      <w:marRight w:val="0"/>
      <w:marTop w:val="0"/>
      <w:marBottom w:val="0"/>
      <w:divBdr>
        <w:top w:val="none" w:sz="0" w:space="0" w:color="auto"/>
        <w:left w:val="none" w:sz="0" w:space="0" w:color="auto"/>
        <w:bottom w:val="none" w:sz="0" w:space="0" w:color="auto"/>
        <w:right w:val="none" w:sz="0" w:space="0" w:color="auto"/>
      </w:divBdr>
    </w:div>
    <w:div w:id="1061178471">
      <w:bodyDiv w:val="1"/>
      <w:marLeft w:val="0"/>
      <w:marRight w:val="0"/>
      <w:marTop w:val="0"/>
      <w:marBottom w:val="0"/>
      <w:divBdr>
        <w:top w:val="none" w:sz="0" w:space="0" w:color="auto"/>
        <w:left w:val="none" w:sz="0" w:space="0" w:color="auto"/>
        <w:bottom w:val="none" w:sz="0" w:space="0" w:color="auto"/>
        <w:right w:val="none" w:sz="0" w:space="0" w:color="auto"/>
      </w:divBdr>
    </w:div>
    <w:div w:id="1062143523">
      <w:bodyDiv w:val="1"/>
      <w:marLeft w:val="0"/>
      <w:marRight w:val="0"/>
      <w:marTop w:val="0"/>
      <w:marBottom w:val="0"/>
      <w:divBdr>
        <w:top w:val="none" w:sz="0" w:space="0" w:color="auto"/>
        <w:left w:val="none" w:sz="0" w:space="0" w:color="auto"/>
        <w:bottom w:val="none" w:sz="0" w:space="0" w:color="auto"/>
        <w:right w:val="none" w:sz="0" w:space="0" w:color="auto"/>
      </w:divBdr>
    </w:div>
    <w:div w:id="1062215860">
      <w:bodyDiv w:val="1"/>
      <w:marLeft w:val="0"/>
      <w:marRight w:val="0"/>
      <w:marTop w:val="0"/>
      <w:marBottom w:val="0"/>
      <w:divBdr>
        <w:top w:val="none" w:sz="0" w:space="0" w:color="auto"/>
        <w:left w:val="none" w:sz="0" w:space="0" w:color="auto"/>
        <w:bottom w:val="none" w:sz="0" w:space="0" w:color="auto"/>
        <w:right w:val="none" w:sz="0" w:space="0" w:color="auto"/>
      </w:divBdr>
    </w:div>
    <w:div w:id="1062755986">
      <w:bodyDiv w:val="1"/>
      <w:marLeft w:val="0"/>
      <w:marRight w:val="0"/>
      <w:marTop w:val="0"/>
      <w:marBottom w:val="0"/>
      <w:divBdr>
        <w:top w:val="none" w:sz="0" w:space="0" w:color="auto"/>
        <w:left w:val="none" w:sz="0" w:space="0" w:color="auto"/>
        <w:bottom w:val="none" w:sz="0" w:space="0" w:color="auto"/>
        <w:right w:val="none" w:sz="0" w:space="0" w:color="auto"/>
      </w:divBdr>
    </w:div>
    <w:div w:id="1063332496">
      <w:bodyDiv w:val="1"/>
      <w:marLeft w:val="0"/>
      <w:marRight w:val="0"/>
      <w:marTop w:val="0"/>
      <w:marBottom w:val="0"/>
      <w:divBdr>
        <w:top w:val="none" w:sz="0" w:space="0" w:color="auto"/>
        <w:left w:val="none" w:sz="0" w:space="0" w:color="auto"/>
        <w:bottom w:val="none" w:sz="0" w:space="0" w:color="auto"/>
        <w:right w:val="none" w:sz="0" w:space="0" w:color="auto"/>
      </w:divBdr>
    </w:div>
    <w:div w:id="1063605846">
      <w:bodyDiv w:val="1"/>
      <w:marLeft w:val="0"/>
      <w:marRight w:val="0"/>
      <w:marTop w:val="0"/>
      <w:marBottom w:val="0"/>
      <w:divBdr>
        <w:top w:val="none" w:sz="0" w:space="0" w:color="auto"/>
        <w:left w:val="none" w:sz="0" w:space="0" w:color="auto"/>
        <w:bottom w:val="none" w:sz="0" w:space="0" w:color="auto"/>
        <w:right w:val="none" w:sz="0" w:space="0" w:color="auto"/>
      </w:divBdr>
    </w:div>
    <w:div w:id="1063794560">
      <w:bodyDiv w:val="1"/>
      <w:marLeft w:val="0"/>
      <w:marRight w:val="0"/>
      <w:marTop w:val="0"/>
      <w:marBottom w:val="0"/>
      <w:divBdr>
        <w:top w:val="none" w:sz="0" w:space="0" w:color="auto"/>
        <w:left w:val="none" w:sz="0" w:space="0" w:color="auto"/>
        <w:bottom w:val="none" w:sz="0" w:space="0" w:color="auto"/>
        <w:right w:val="none" w:sz="0" w:space="0" w:color="auto"/>
      </w:divBdr>
    </w:div>
    <w:div w:id="1064255182">
      <w:bodyDiv w:val="1"/>
      <w:marLeft w:val="0"/>
      <w:marRight w:val="0"/>
      <w:marTop w:val="0"/>
      <w:marBottom w:val="0"/>
      <w:divBdr>
        <w:top w:val="none" w:sz="0" w:space="0" w:color="auto"/>
        <w:left w:val="none" w:sz="0" w:space="0" w:color="auto"/>
        <w:bottom w:val="none" w:sz="0" w:space="0" w:color="auto"/>
        <w:right w:val="none" w:sz="0" w:space="0" w:color="auto"/>
      </w:divBdr>
    </w:div>
    <w:div w:id="1064450000">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6955550">
      <w:bodyDiv w:val="1"/>
      <w:marLeft w:val="0"/>
      <w:marRight w:val="0"/>
      <w:marTop w:val="0"/>
      <w:marBottom w:val="0"/>
      <w:divBdr>
        <w:top w:val="none" w:sz="0" w:space="0" w:color="auto"/>
        <w:left w:val="none" w:sz="0" w:space="0" w:color="auto"/>
        <w:bottom w:val="none" w:sz="0" w:space="0" w:color="auto"/>
        <w:right w:val="none" w:sz="0" w:space="0" w:color="auto"/>
      </w:divBdr>
    </w:div>
    <w:div w:id="1066997588">
      <w:bodyDiv w:val="1"/>
      <w:marLeft w:val="0"/>
      <w:marRight w:val="0"/>
      <w:marTop w:val="0"/>
      <w:marBottom w:val="0"/>
      <w:divBdr>
        <w:top w:val="none" w:sz="0" w:space="0" w:color="auto"/>
        <w:left w:val="none" w:sz="0" w:space="0" w:color="auto"/>
        <w:bottom w:val="none" w:sz="0" w:space="0" w:color="auto"/>
        <w:right w:val="none" w:sz="0" w:space="0" w:color="auto"/>
      </w:divBdr>
    </w:div>
    <w:div w:id="1068307680">
      <w:bodyDiv w:val="1"/>
      <w:marLeft w:val="0"/>
      <w:marRight w:val="0"/>
      <w:marTop w:val="0"/>
      <w:marBottom w:val="0"/>
      <w:divBdr>
        <w:top w:val="none" w:sz="0" w:space="0" w:color="auto"/>
        <w:left w:val="none" w:sz="0" w:space="0" w:color="auto"/>
        <w:bottom w:val="none" w:sz="0" w:space="0" w:color="auto"/>
        <w:right w:val="none" w:sz="0" w:space="0" w:color="auto"/>
      </w:divBdr>
    </w:div>
    <w:div w:id="1068577662">
      <w:bodyDiv w:val="1"/>
      <w:marLeft w:val="0"/>
      <w:marRight w:val="0"/>
      <w:marTop w:val="0"/>
      <w:marBottom w:val="0"/>
      <w:divBdr>
        <w:top w:val="none" w:sz="0" w:space="0" w:color="auto"/>
        <w:left w:val="none" w:sz="0" w:space="0" w:color="auto"/>
        <w:bottom w:val="none" w:sz="0" w:space="0" w:color="auto"/>
        <w:right w:val="none" w:sz="0" w:space="0" w:color="auto"/>
      </w:divBdr>
    </w:div>
    <w:div w:id="1069301206">
      <w:bodyDiv w:val="1"/>
      <w:marLeft w:val="0"/>
      <w:marRight w:val="0"/>
      <w:marTop w:val="0"/>
      <w:marBottom w:val="0"/>
      <w:divBdr>
        <w:top w:val="none" w:sz="0" w:space="0" w:color="auto"/>
        <w:left w:val="none" w:sz="0" w:space="0" w:color="auto"/>
        <w:bottom w:val="none" w:sz="0" w:space="0" w:color="auto"/>
        <w:right w:val="none" w:sz="0" w:space="0" w:color="auto"/>
      </w:divBdr>
    </w:div>
    <w:div w:id="1072235563">
      <w:bodyDiv w:val="1"/>
      <w:marLeft w:val="0"/>
      <w:marRight w:val="0"/>
      <w:marTop w:val="0"/>
      <w:marBottom w:val="0"/>
      <w:divBdr>
        <w:top w:val="none" w:sz="0" w:space="0" w:color="auto"/>
        <w:left w:val="none" w:sz="0" w:space="0" w:color="auto"/>
        <w:bottom w:val="none" w:sz="0" w:space="0" w:color="auto"/>
        <w:right w:val="none" w:sz="0" w:space="0" w:color="auto"/>
      </w:divBdr>
    </w:div>
    <w:div w:id="1072964589">
      <w:bodyDiv w:val="1"/>
      <w:marLeft w:val="0"/>
      <w:marRight w:val="0"/>
      <w:marTop w:val="0"/>
      <w:marBottom w:val="0"/>
      <w:divBdr>
        <w:top w:val="none" w:sz="0" w:space="0" w:color="auto"/>
        <w:left w:val="none" w:sz="0" w:space="0" w:color="auto"/>
        <w:bottom w:val="none" w:sz="0" w:space="0" w:color="auto"/>
        <w:right w:val="none" w:sz="0" w:space="0" w:color="auto"/>
      </w:divBdr>
    </w:div>
    <w:div w:id="1074427183">
      <w:bodyDiv w:val="1"/>
      <w:marLeft w:val="0"/>
      <w:marRight w:val="0"/>
      <w:marTop w:val="0"/>
      <w:marBottom w:val="0"/>
      <w:divBdr>
        <w:top w:val="none" w:sz="0" w:space="0" w:color="auto"/>
        <w:left w:val="none" w:sz="0" w:space="0" w:color="auto"/>
        <w:bottom w:val="none" w:sz="0" w:space="0" w:color="auto"/>
        <w:right w:val="none" w:sz="0" w:space="0" w:color="auto"/>
      </w:divBdr>
    </w:div>
    <w:div w:id="1075198849">
      <w:bodyDiv w:val="1"/>
      <w:marLeft w:val="0"/>
      <w:marRight w:val="0"/>
      <w:marTop w:val="0"/>
      <w:marBottom w:val="0"/>
      <w:divBdr>
        <w:top w:val="none" w:sz="0" w:space="0" w:color="auto"/>
        <w:left w:val="none" w:sz="0" w:space="0" w:color="auto"/>
        <w:bottom w:val="none" w:sz="0" w:space="0" w:color="auto"/>
        <w:right w:val="none" w:sz="0" w:space="0" w:color="auto"/>
      </w:divBdr>
    </w:div>
    <w:div w:id="1075399073">
      <w:bodyDiv w:val="1"/>
      <w:marLeft w:val="0"/>
      <w:marRight w:val="0"/>
      <w:marTop w:val="0"/>
      <w:marBottom w:val="0"/>
      <w:divBdr>
        <w:top w:val="none" w:sz="0" w:space="0" w:color="auto"/>
        <w:left w:val="none" w:sz="0" w:space="0" w:color="auto"/>
        <w:bottom w:val="none" w:sz="0" w:space="0" w:color="auto"/>
        <w:right w:val="none" w:sz="0" w:space="0" w:color="auto"/>
      </w:divBdr>
    </w:div>
    <w:div w:id="1075977545">
      <w:bodyDiv w:val="1"/>
      <w:marLeft w:val="0"/>
      <w:marRight w:val="0"/>
      <w:marTop w:val="0"/>
      <w:marBottom w:val="0"/>
      <w:divBdr>
        <w:top w:val="none" w:sz="0" w:space="0" w:color="auto"/>
        <w:left w:val="none" w:sz="0" w:space="0" w:color="auto"/>
        <w:bottom w:val="none" w:sz="0" w:space="0" w:color="auto"/>
        <w:right w:val="none" w:sz="0" w:space="0" w:color="auto"/>
      </w:divBdr>
    </w:div>
    <w:div w:id="1076174378">
      <w:bodyDiv w:val="1"/>
      <w:marLeft w:val="0"/>
      <w:marRight w:val="0"/>
      <w:marTop w:val="0"/>
      <w:marBottom w:val="0"/>
      <w:divBdr>
        <w:top w:val="none" w:sz="0" w:space="0" w:color="auto"/>
        <w:left w:val="none" w:sz="0" w:space="0" w:color="auto"/>
        <w:bottom w:val="none" w:sz="0" w:space="0" w:color="auto"/>
        <w:right w:val="none" w:sz="0" w:space="0" w:color="auto"/>
      </w:divBdr>
    </w:div>
    <w:div w:id="1076707380">
      <w:bodyDiv w:val="1"/>
      <w:marLeft w:val="0"/>
      <w:marRight w:val="0"/>
      <w:marTop w:val="0"/>
      <w:marBottom w:val="0"/>
      <w:divBdr>
        <w:top w:val="none" w:sz="0" w:space="0" w:color="auto"/>
        <w:left w:val="none" w:sz="0" w:space="0" w:color="auto"/>
        <w:bottom w:val="none" w:sz="0" w:space="0" w:color="auto"/>
        <w:right w:val="none" w:sz="0" w:space="0" w:color="auto"/>
      </w:divBdr>
    </w:div>
    <w:div w:id="1077634275">
      <w:bodyDiv w:val="1"/>
      <w:marLeft w:val="0"/>
      <w:marRight w:val="0"/>
      <w:marTop w:val="0"/>
      <w:marBottom w:val="0"/>
      <w:divBdr>
        <w:top w:val="none" w:sz="0" w:space="0" w:color="auto"/>
        <w:left w:val="none" w:sz="0" w:space="0" w:color="auto"/>
        <w:bottom w:val="none" w:sz="0" w:space="0" w:color="auto"/>
        <w:right w:val="none" w:sz="0" w:space="0" w:color="auto"/>
      </w:divBdr>
    </w:div>
    <w:div w:id="1077945083">
      <w:bodyDiv w:val="1"/>
      <w:marLeft w:val="0"/>
      <w:marRight w:val="0"/>
      <w:marTop w:val="0"/>
      <w:marBottom w:val="0"/>
      <w:divBdr>
        <w:top w:val="none" w:sz="0" w:space="0" w:color="auto"/>
        <w:left w:val="none" w:sz="0" w:space="0" w:color="auto"/>
        <w:bottom w:val="none" w:sz="0" w:space="0" w:color="auto"/>
        <w:right w:val="none" w:sz="0" w:space="0" w:color="auto"/>
      </w:divBdr>
    </w:div>
    <w:div w:id="1078206772">
      <w:bodyDiv w:val="1"/>
      <w:marLeft w:val="0"/>
      <w:marRight w:val="0"/>
      <w:marTop w:val="0"/>
      <w:marBottom w:val="0"/>
      <w:divBdr>
        <w:top w:val="none" w:sz="0" w:space="0" w:color="auto"/>
        <w:left w:val="none" w:sz="0" w:space="0" w:color="auto"/>
        <w:bottom w:val="none" w:sz="0" w:space="0" w:color="auto"/>
        <w:right w:val="none" w:sz="0" w:space="0" w:color="auto"/>
      </w:divBdr>
    </w:div>
    <w:div w:id="1078286556">
      <w:bodyDiv w:val="1"/>
      <w:marLeft w:val="0"/>
      <w:marRight w:val="0"/>
      <w:marTop w:val="0"/>
      <w:marBottom w:val="0"/>
      <w:divBdr>
        <w:top w:val="none" w:sz="0" w:space="0" w:color="auto"/>
        <w:left w:val="none" w:sz="0" w:space="0" w:color="auto"/>
        <w:bottom w:val="none" w:sz="0" w:space="0" w:color="auto"/>
        <w:right w:val="none" w:sz="0" w:space="0" w:color="auto"/>
      </w:divBdr>
    </w:div>
    <w:div w:id="1079015773">
      <w:bodyDiv w:val="1"/>
      <w:marLeft w:val="0"/>
      <w:marRight w:val="0"/>
      <w:marTop w:val="0"/>
      <w:marBottom w:val="0"/>
      <w:divBdr>
        <w:top w:val="none" w:sz="0" w:space="0" w:color="auto"/>
        <w:left w:val="none" w:sz="0" w:space="0" w:color="auto"/>
        <w:bottom w:val="none" w:sz="0" w:space="0" w:color="auto"/>
        <w:right w:val="none" w:sz="0" w:space="0" w:color="auto"/>
      </w:divBdr>
    </w:div>
    <w:div w:id="1079253486">
      <w:bodyDiv w:val="1"/>
      <w:marLeft w:val="0"/>
      <w:marRight w:val="0"/>
      <w:marTop w:val="0"/>
      <w:marBottom w:val="0"/>
      <w:divBdr>
        <w:top w:val="none" w:sz="0" w:space="0" w:color="auto"/>
        <w:left w:val="none" w:sz="0" w:space="0" w:color="auto"/>
        <w:bottom w:val="none" w:sz="0" w:space="0" w:color="auto"/>
        <w:right w:val="none" w:sz="0" w:space="0" w:color="auto"/>
      </w:divBdr>
    </w:div>
    <w:div w:id="1079450597">
      <w:bodyDiv w:val="1"/>
      <w:marLeft w:val="0"/>
      <w:marRight w:val="0"/>
      <w:marTop w:val="0"/>
      <w:marBottom w:val="0"/>
      <w:divBdr>
        <w:top w:val="none" w:sz="0" w:space="0" w:color="auto"/>
        <w:left w:val="none" w:sz="0" w:space="0" w:color="auto"/>
        <w:bottom w:val="none" w:sz="0" w:space="0" w:color="auto"/>
        <w:right w:val="none" w:sz="0" w:space="0" w:color="auto"/>
      </w:divBdr>
    </w:div>
    <w:div w:id="1080297811">
      <w:bodyDiv w:val="1"/>
      <w:marLeft w:val="0"/>
      <w:marRight w:val="0"/>
      <w:marTop w:val="0"/>
      <w:marBottom w:val="0"/>
      <w:divBdr>
        <w:top w:val="none" w:sz="0" w:space="0" w:color="auto"/>
        <w:left w:val="none" w:sz="0" w:space="0" w:color="auto"/>
        <w:bottom w:val="none" w:sz="0" w:space="0" w:color="auto"/>
        <w:right w:val="none" w:sz="0" w:space="0" w:color="auto"/>
      </w:divBdr>
    </w:div>
    <w:div w:id="1081370468">
      <w:bodyDiv w:val="1"/>
      <w:marLeft w:val="0"/>
      <w:marRight w:val="0"/>
      <w:marTop w:val="0"/>
      <w:marBottom w:val="0"/>
      <w:divBdr>
        <w:top w:val="none" w:sz="0" w:space="0" w:color="auto"/>
        <w:left w:val="none" w:sz="0" w:space="0" w:color="auto"/>
        <w:bottom w:val="none" w:sz="0" w:space="0" w:color="auto"/>
        <w:right w:val="none" w:sz="0" w:space="0" w:color="auto"/>
      </w:divBdr>
    </w:div>
    <w:div w:id="1081634768">
      <w:bodyDiv w:val="1"/>
      <w:marLeft w:val="0"/>
      <w:marRight w:val="0"/>
      <w:marTop w:val="0"/>
      <w:marBottom w:val="0"/>
      <w:divBdr>
        <w:top w:val="none" w:sz="0" w:space="0" w:color="auto"/>
        <w:left w:val="none" w:sz="0" w:space="0" w:color="auto"/>
        <w:bottom w:val="none" w:sz="0" w:space="0" w:color="auto"/>
        <w:right w:val="none" w:sz="0" w:space="0" w:color="auto"/>
      </w:divBdr>
    </w:div>
    <w:div w:id="1082021418">
      <w:bodyDiv w:val="1"/>
      <w:marLeft w:val="0"/>
      <w:marRight w:val="0"/>
      <w:marTop w:val="0"/>
      <w:marBottom w:val="0"/>
      <w:divBdr>
        <w:top w:val="none" w:sz="0" w:space="0" w:color="auto"/>
        <w:left w:val="none" w:sz="0" w:space="0" w:color="auto"/>
        <w:bottom w:val="none" w:sz="0" w:space="0" w:color="auto"/>
        <w:right w:val="none" w:sz="0" w:space="0" w:color="auto"/>
      </w:divBdr>
    </w:div>
    <w:div w:id="1082140058">
      <w:bodyDiv w:val="1"/>
      <w:marLeft w:val="0"/>
      <w:marRight w:val="0"/>
      <w:marTop w:val="0"/>
      <w:marBottom w:val="0"/>
      <w:divBdr>
        <w:top w:val="none" w:sz="0" w:space="0" w:color="auto"/>
        <w:left w:val="none" w:sz="0" w:space="0" w:color="auto"/>
        <w:bottom w:val="none" w:sz="0" w:space="0" w:color="auto"/>
        <w:right w:val="none" w:sz="0" w:space="0" w:color="auto"/>
      </w:divBdr>
    </w:div>
    <w:div w:id="1085226988">
      <w:bodyDiv w:val="1"/>
      <w:marLeft w:val="0"/>
      <w:marRight w:val="0"/>
      <w:marTop w:val="0"/>
      <w:marBottom w:val="0"/>
      <w:divBdr>
        <w:top w:val="none" w:sz="0" w:space="0" w:color="auto"/>
        <w:left w:val="none" w:sz="0" w:space="0" w:color="auto"/>
        <w:bottom w:val="none" w:sz="0" w:space="0" w:color="auto"/>
        <w:right w:val="none" w:sz="0" w:space="0" w:color="auto"/>
      </w:divBdr>
    </w:div>
    <w:div w:id="1086266505">
      <w:bodyDiv w:val="1"/>
      <w:marLeft w:val="0"/>
      <w:marRight w:val="0"/>
      <w:marTop w:val="0"/>
      <w:marBottom w:val="0"/>
      <w:divBdr>
        <w:top w:val="none" w:sz="0" w:space="0" w:color="auto"/>
        <w:left w:val="none" w:sz="0" w:space="0" w:color="auto"/>
        <w:bottom w:val="none" w:sz="0" w:space="0" w:color="auto"/>
        <w:right w:val="none" w:sz="0" w:space="0" w:color="auto"/>
      </w:divBdr>
    </w:div>
    <w:div w:id="1086266508">
      <w:bodyDiv w:val="1"/>
      <w:marLeft w:val="0"/>
      <w:marRight w:val="0"/>
      <w:marTop w:val="0"/>
      <w:marBottom w:val="0"/>
      <w:divBdr>
        <w:top w:val="none" w:sz="0" w:space="0" w:color="auto"/>
        <w:left w:val="none" w:sz="0" w:space="0" w:color="auto"/>
        <w:bottom w:val="none" w:sz="0" w:space="0" w:color="auto"/>
        <w:right w:val="none" w:sz="0" w:space="0" w:color="auto"/>
      </w:divBdr>
    </w:div>
    <w:div w:id="1086345185">
      <w:bodyDiv w:val="1"/>
      <w:marLeft w:val="0"/>
      <w:marRight w:val="0"/>
      <w:marTop w:val="0"/>
      <w:marBottom w:val="0"/>
      <w:divBdr>
        <w:top w:val="none" w:sz="0" w:space="0" w:color="auto"/>
        <w:left w:val="none" w:sz="0" w:space="0" w:color="auto"/>
        <w:bottom w:val="none" w:sz="0" w:space="0" w:color="auto"/>
        <w:right w:val="none" w:sz="0" w:space="0" w:color="auto"/>
      </w:divBdr>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
    <w:div w:id="1087338090">
      <w:bodyDiv w:val="1"/>
      <w:marLeft w:val="0"/>
      <w:marRight w:val="0"/>
      <w:marTop w:val="0"/>
      <w:marBottom w:val="0"/>
      <w:divBdr>
        <w:top w:val="none" w:sz="0" w:space="0" w:color="auto"/>
        <w:left w:val="none" w:sz="0" w:space="0" w:color="auto"/>
        <w:bottom w:val="none" w:sz="0" w:space="0" w:color="auto"/>
        <w:right w:val="none" w:sz="0" w:space="0" w:color="auto"/>
      </w:divBdr>
    </w:div>
    <w:div w:id="1089354926">
      <w:bodyDiv w:val="1"/>
      <w:marLeft w:val="0"/>
      <w:marRight w:val="0"/>
      <w:marTop w:val="0"/>
      <w:marBottom w:val="0"/>
      <w:divBdr>
        <w:top w:val="none" w:sz="0" w:space="0" w:color="auto"/>
        <w:left w:val="none" w:sz="0" w:space="0" w:color="auto"/>
        <w:bottom w:val="none" w:sz="0" w:space="0" w:color="auto"/>
        <w:right w:val="none" w:sz="0" w:space="0" w:color="auto"/>
      </w:divBdr>
    </w:div>
    <w:div w:id="1092093009">
      <w:bodyDiv w:val="1"/>
      <w:marLeft w:val="0"/>
      <w:marRight w:val="0"/>
      <w:marTop w:val="0"/>
      <w:marBottom w:val="0"/>
      <w:divBdr>
        <w:top w:val="none" w:sz="0" w:space="0" w:color="auto"/>
        <w:left w:val="none" w:sz="0" w:space="0" w:color="auto"/>
        <w:bottom w:val="none" w:sz="0" w:space="0" w:color="auto"/>
        <w:right w:val="none" w:sz="0" w:space="0" w:color="auto"/>
      </w:divBdr>
    </w:div>
    <w:div w:id="1092362058">
      <w:bodyDiv w:val="1"/>
      <w:marLeft w:val="0"/>
      <w:marRight w:val="0"/>
      <w:marTop w:val="0"/>
      <w:marBottom w:val="0"/>
      <w:divBdr>
        <w:top w:val="none" w:sz="0" w:space="0" w:color="auto"/>
        <w:left w:val="none" w:sz="0" w:space="0" w:color="auto"/>
        <w:bottom w:val="none" w:sz="0" w:space="0" w:color="auto"/>
        <w:right w:val="none" w:sz="0" w:space="0" w:color="auto"/>
      </w:divBdr>
    </w:div>
    <w:div w:id="1092435511">
      <w:bodyDiv w:val="1"/>
      <w:marLeft w:val="0"/>
      <w:marRight w:val="0"/>
      <w:marTop w:val="0"/>
      <w:marBottom w:val="0"/>
      <w:divBdr>
        <w:top w:val="none" w:sz="0" w:space="0" w:color="auto"/>
        <w:left w:val="none" w:sz="0" w:space="0" w:color="auto"/>
        <w:bottom w:val="none" w:sz="0" w:space="0" w:color="auto"/>
        <w:right w:val="none" w:sz="0" w:space="0" w:color="auto"/>
      </w:divBdr>
    </w:div>
    <w:div w:id="1092974073">
      <w:bodyDiv w:val="1"/>
      <w:marLeft w:val="0"/>
      <w:marRight w:val="0"/>
      <w:marTop w:val="0"/>
      <w:marBottom w:val="0"/>
      <w:divBdr>
        <w:top w:val="none" w:sz="0" w:space="0" w:color="auto"/>
        <w:left w:val="none" w:sz="0" w:space="0" w:color="auto"/>
        <w:bottom w:val="none" w:sz="0" w:space="0" w:color="auto"/>
        <w:right w:val="none" w:sz="0" w:space="0" w:color="auto"/>
      </w:divBdr>
    </w:div>
    <w:div w:id="1093087049">
      <w:bodyDiv w:val="1"/>
      <w:marLeft w:val="0"/>
      <w:marRight w:val="0"/>
      <w:marTop w:val="0"/>
      <w:marBottom w:val="0"/>
      <w:divBdr>
        <w:top w:val="none" w:sz="0" w:space="0" w:color="auto"/>
        <w:left w:val="none" w:sz="0" w:space="0" w:color="auto"/>
        <w:bottom w:val="none" w:sz="0" w:space="0" w:color="auto"/>
        <w:right w:val="none" w:sz="0" w:space="0" w:color="auto"/>
      </w:divBdr>
    </w:div>
    <w:div w:id="1093669980">
      <w:bodyDiv w:val="1"/>
      <w:marLeft w:val="0"/>
      <w:marRight w:val="0"/>
      <w:marTop w:val="0"/>
      <w:marBottom w:val="0"/>
      <w:divBdr>
        <w:top w:val="none" w:sz="0" w:space="0" w:color="auto"/>
        <w:left w:val="none" w:sz="0" w:space="0" w:color="auto"/>
        <w:bottom w:val="none" w:sz="0" w:space="0" w:color="auto"/>
        <w:right w:val="none" w:sz="0" w:space="0" w:color="auto"/>
      </w:divBdr>
    </w:div>
    <w:div w:id="1094472294">
      <w:bodyDiv w:val="1"/>
      <w:marLeft w:val="0"/>
      <w:marRight w:val="0"/>
      <w:marTop w:val="0"/>
      <w:marBottom w:val="0"/>
      <w:divBdr>
        <w:top w:val="none" w:sz="0" w:space="0" w:color="auto"/>
        <w:left w:val="none" w:sz="0" w:space="0" w:color="auto"/>
        <w:bottom w:val="none" w:sz="0" w:space="0" w:color="auto"/>
        <w:right w:val="none" w:sz="0" w:space="0" w:color="auto"/>
      </w:divBdr>
    </w:div>
    <w:div w:id="1095175310">
      <w:bodyDiv w:val="1"/>
      <w:marLeft w:val="0"/>
      <w:marRight w:val="0"/>
      <w:marTop w:val="0"/>
      <w:marBottom w:val="0"/>
      <w:divBdr>
        <w:top w:val="none" w:sz="0" w:space="0" w:color="auto"/>
        <w:left w:val="none" w:sz="0" w:space="0" w:color="auto"/>
        <w:bottom w:val="none" w:sz="0" w:space="0" w:color="auto"/>
        <w:right w:val="none" w:sz="0" w:space="0" w:color="auto"/>
      </w:divBdr>
    </w:div>
    <w:div w:id="1095831546">
      <w:bodyDiv w:val="1"/>
      <w:marLeft w:val="0"/>
      <w:marRight w:val="0"/>
      <w:marTop w:val="0"/>
      <w:marBottom w:val="0"/>
      <w:divBdr>
        <w:top w:val="none" w:sz="0" w:space="0" w:color="auto"/>
        <w:left w:val="none" w:sz="0" w:space="0" w:color="auto"/>
        <w:bottom w:val="none" w:sz="0" w:space="0" w:color="auto"/>
        <w:right w:val="none" w:sz="0" w:space="0" w:color="auto"/>
      </w:divBdr>
    </w:div>
    <w:div w:id="109617479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099445136">
      <w:bodyDiv w:val="1"/>
      <w:marLeft w:val="0"/>
      <w:marRight w:val="0"/>
      <w:marTop w:val="0"/>
      <w:marBottom w:val="0"/>
      <w:divBdr>
        <w:top w:val="none" w:sz="0" w:space="0" w:color="auto"/>
        <w:left w:val="none" w:sz="0" w:space="0" w:color="auto"/>
        <w:bottom w:val="none" w:sz="0" w:space="0" w:color="auto"/>
        <w:right w:val="none" w:sz="0" w:space="0" w:color="auto"/>
      </w:divBdr>
    </w:div>
    <w:div w:id="1099445333">
      <w:bodyDiv w:val="1"/>
      <w:marLeft w:val="0"/>
      <w:marRight w:val="0"/>
      <w:marTop w:val="0"/>
      <w:marBottom w:val="0"/>
      <w:divBdr>
        <w:top w:val="none" w:sz="0" w:space="0" w:color="auto"/>
        <w:left w:val="none" w:sz="0" w:space="0" w:color="auto"/>
        <w:bottom w:val="none" w:sz="0" w:space="0" w:color="auto"/>
        <w:right w:val="none" w:sz="0" w:space="0" w:color="auto"/>
      </w:divBdr>
    </w:div>
    <w:div w:id="1099527558">
      <w:bodyDiv w:val="1"/>
      <w:marLeft w:val="0"/>
      <w:marRight w:val="0"/>
      <w:marTop w:val="0"/>
      <w:marBottom w:val="0"/>
      <w:divBdr>
        <w:top w:val="none" w:sz="0" w:space="0" w:color="auto"/>
        <w:left w:val="none" w:sz="0" w:space="0" w:color="auto"/>
        <w:bottom w:val="none" w:sz="0" w:space="0" w:color="auto"/>
        <w:right w:val="none" w:sz="0" w:space="0" w:color="auto"/>
      </w:divBdr>
    </w:div>
    <w:div w:id="1100369709">
      <w:bodyDiv w:val="1"/>
      <w:marLeft w:val="0"/>
      <w:marRight w:val="0"/>
      <w:marTop w:val="0"/>
      <w:marBottom w:val="0"/>
      <w:divBdr>
        <w:top w:val="none" w:sz="0" w:space="0" w:color="auto"/>
        <w:left w:val="none" w:sz="0" w:space="0" w:color="auto"/>
        <w:bottom w:val="none" w:sz="0" w:space="0" w:color="auto"/>
        <w:right w:val="none" w:sz="0" w:space="0" w:color="auto"/>
      </w:divBdr>
    </w:div>
    <w:div w:id="1100834652">
      <w:bodyDiv w:val="1"/>
      <w:marLeft w:val="0"/>
      <w:marRight w:val="0"/>
      <w:marTop w:val="0"/>
      <w:marBottom w:val="0"/>
      <w:divBdr>
        <w:top w:val="none" w:sz="0" w:space="0" w:color="auto"/>
        <w:left w:val="none" w:sz="0" w:space="0" w:color="auto"/>
        <w:bottom w:val="none" w:sz="0" w:space="0" w:color="auto"/>
        <w:right w:val="none" w:sz="0" w:space="0" w:color="auto"/>
      </w:divBdr>
    </w:div>
    <w:div w:id="1101149284">
      <w:bodyDiv w:val="1"/>
      <w:marLeft w:val="0"/>
      <w:marRight w:val="0"/>
      <w:marTop w:val="0"/>
      <w:marBottom w:val="0"/>
      <w:divBdr>
        <w:top w:val="none" w:sz="0" w:space="0" w:color="auto"/>
        <w:left w:val="none" w:sz="0" w:space="0" w:color="auto"/>
        <w:bottom w:val="none" w:sz="0" w:space="0" w:color="auto"/>
        <w:right w:val="none" w:sz="0" w:space="0" w:color="auto"/>
      </w:divBdr>
    </w:div>
    <w:div w:id="1101218599">
      <w:bodyDiv w:val="1"/>
      <w:marLeft w:val="0"/>
      <w:marRight w:val="0"/>
      <w:marTop w:val="0"/>
      <w:marBottom w:val="0"/>
      <w:divBdr>
        <w:top w:val="none" w:sz="0" w:space="0" w:color="auto"/>
        <w:left w:val="none" w:sz="0" w:space="0" w:color="auto"/>
        <w:bottom w:val="none" w:sz="0" w:space="0" w:color="auto"/>
        <w:right w:val="none" w:sz="0" w:space="0" w:color="auto"/>
      </w:divBdr>
    </w:div>
    <w:div w:id="1101530779">
      <w:bodyDiv w:val="1"/>
      <w:marLeft w:val="0"/>
      <w:marRight w:val="0"/>
      <w:marTop w:val="0"/>
      <w:marBottom w:val="0"/>
      <w:divBdr>
        <w:top w:val="none" w:sz="0" w:space="0" w:color="auto"/>
        <w:left w:val="none" w:sz="0" w:space="0" w:color="auto"/>
        <w:bottom w:val="none" w:sz="0" w:space="0" w:color="auto"/>
        <w:right w:val="none" w:sz="0" w:space="0" w:color="auto"/>
      </w:divBdr>
    </w:div>
    <w:div w:id="1101879052">
      <w:bodyDiv w:val="1"/>
      <w:marLeft w:val="0"/>
      <w:marRight w:val="0"/>
      <w:marTop w:val="0"/>
      <w:marBottom w:val="0"/>
      <w:divBdr>
        <w:top w:val="none" w:sz="0" w:space="0" w:color="auto"/>
        <w:left w:val="none" w:sz="0" w:space="0" w:color="auto"/>
        <w:bottom w:val="none" w:sz="0" w:space="0" w:color="auto"/>
        <w:right w:val="none" w:sz="0" w:space="0" w:color="auto"/>
      </w:divBdr>
    </w:div>
    <w:div w:id="1102072497">
      <w:bodyDiv w:val="1"/>
      <w:marLeft w:val="0"/>
      <w:marRight w:val="0"/>
      <w:marTop w:val="0"/>
      <w:marBottom w:val="0"/>
      <w:divBdr>
        <w:top w:val="none" w:sz="0" w:space="0" w:color="auto"/>
        <w:left w:val="none" w:sz="0" w:space="0" w:color="auto"/>
        <w:bottom w:val="none" w:sz="0" w:space="0" w:color="auto"/>
        <w:right w:val="none" w:sz="0" w:space="0" w:color="auto"/>
      </w:divBdr>
    </w:div>
    <w:div w:id="1102189508">
      <w:bodyDiv w:val="1"/>
      <w:marLeft w:val="0"/>
      <w:marRight w:val="0"/>
      <w:marTop w:val="0"/>
      <w:marBottom w:val="0"/>
      <w:divBdr>
        <w:top w:val="none" w:sz="0" w:space="0" w:color="auto"/>
        <w:left w:val="none" w:sz="0" w:space="0" w:color="auto"/>
        <w:bottom w:val="none" w:sz="0" w:space="0" w:color="auto"/>
        <w:right w:val="none" w:sz="0" w:space="0" w:color="auto"/>
      </w:divBdr>
    </w:div>
    <w:div w:id="1102190548">
      <w:bodyDiv w:val="1"/>
      <w:marLeft w:val="0"/>
      <w:marRight w:val="0"/>
      <w:marTop w:val="0"/>
      <w:marBottom w:val="0"/>
      <w:divBdr>
        <w:top w:val="none" w:sz="0" w:space="0" w:color="auto"/>
        <w:left w:val="none" w:sz="0" w:space="0" w:color="auto"/>
        <w:bottom w:val="none" w:sz="0" w:space="0" w:color="auto"/>
        <w:right w:val="none" w:sz="0" w:space="0" w:color="auto"/>
      </w:divBdr>
    </w:div>
    <w:div w:id="1102609373">
      <w:bodyDiv w:val="1"/>
      <w:marLeft w:val="0"/>
      <w:marRight w:val="0"/>
      <w:marTop w:val="0"/>
      <w:marBottom w:val="0"/>
      <w:divBdr>
        <w:top w:val="none" w:sz="0" w:space="0" w:color="auto"/>
        <w:left w:val="none" w:sz="0" w:space="0" w:color="auto"/>
        <w:bottom w:val="none" w:sz="0" w:space="0" w:color="auto"/>
        <w:right w:val="none" w:sz="0" w:space="0" w:color="auto"/>
      </w:divBdr>
    </w:div>
    <w:div w:id="1104498325">
      <w:bodyDiv w:val="1"/>
      <w:marLeft w:val="0"/>
      <w:marRight w:val="0"/>
      <w:marTop w:val="0"/>
      <w:marBottom w:val="0"/>
      <w:divBdr>
        <w:top w:val="none" w:sz="0" w:space="0" w:color="auto"/>
        <w:left w:val="none" w:sz="0" w:space="0" w:color="auto"/>
        <w:bottom w:val="none" w:sz="0" w:space="0" w:color="auto"/>
        <w:right w:val="none" w:sz="0" w:space="0" w:color="auto"/>
      </w:divBdr>
    </w:div>
    <w:div w:id="1105266596">
      <w:bodyDiv w:val="1"/>
      <w:marLeft w:val="0"/>
      <w:marRight w:val="0"/>
      <w:marTop w:val="0"/>
      <w:marBottom w:val="0"/>
      <w:divBdr>
        <w:top w:val="none" w:sz="0" w:space="0" w:color="auto"/>
        <w:left w:val="none" w:sz="0" w:space="0" w:color="auto"/>
        <w:bottom w:val="none" w:sz="0" w:space="0" w:color="auto"/>
        <w:right w:val="none" w:sz="0" w:space="0" w:color="auto"/>
      </w:divBdr>
    </w:div>
    <w:div w:id="1105879725">
      <w:bodyDiv w:val="1"/>
      <w:marLeft w:val="0"/>
      <w:marRight w:val="0"/>
      <w:marTop w:val="0"/>
      <w:marBottom w:val="0"/>
      <w:divBdr>
        <w:top w:val="none" w:sz="0" w:space="0" w:color="auto"/>
        <w:left w:val="none" w:sz="0" w:space="0" w:color="auto"/>
        <w:bottom w:val="none" w:sz="0" w:space="0" w:color="auto"/>
        <w:right w:val="none" w:sz="0" w:space="0" w:color="auto"/>
      </w:divBdr>
    </w:div>
    <w:div w:id="1106001334">
      <w:bodyDiv w:val="1"/>
      <w:marLeft w:val="0"/>
      <w:marRight w:val="0"/>
      <w:marTop w:val="0"/>
      <w:marBottom w:val="0"/>
      <w:divBdr>
        <w:top w:val="none" w:sz="0" w:space="0" w:color="auto"/>
        <w:left w:val="none" w:sz="0" w:space="0" w:color="auto"/>
        <w:bottom w:val="none" w:sz="0" w:space="0" w:color="auto"/>
        <w:right w:val="none" w:sz="0" w:space="0" w:color="auto"/>
      </w:divBdr>
    </w:div>
    <w:div w:id="1106727666">
      <w:bodyDiv w:val="1"/>
      <w:marLeft w:val="0"/>
      <w:marRight w:val="0"/>
      <w:marTop w:val="0"/>
      <w:marBottom w:val="0"/>
      <w:divBdr>
        <w:top w:val="none" w:sz="0" w:space="0" w:color="auto"/>
        <w:left w:val="none" w:sz="0" w:space="0" w:color="auto"/>
        <w:bottom w:val="none" w:sz="0" w:space="0" w:color="auto"/>
        <w:right w:val="none" w:sz="0" w:space="0" w:color="auto"/>
      </w:divBdr>
    </w:div>
    <w:div w:id="1107044398">
      <w:bodyDiv w:val="1"/>
      <w:marLeft w:val="0"/>
      <w:marRight w:val="0"/>
      <w:marTop w:val="0"/>
      <w:marBottom w:val="0"/>
      <w:divBdr>
        <w:top w:val="none" w:sz="0" w:space="0" w:color="auto"/>
        <w:left w:val="none" w:sz="0" w:space="0" w:color="auto"/>
        <w:bottom w:val="none" w:sz="0" w:space="0" w:color="auto"/>
        <w:right w:val="none" w:sz="0" w:space="0" w:color="auto"/>
      </w:divBdr>
    </w:div>
    <w:div w:id="1107189478">
      <w:bodyDiv w:val="1"/>
      <w:marLeft w:val="0"/>
      <w:marRight w:val="0"/>
      <w:marTop w:val="0"/>
      <w:marBottom w:val="0"/>
      <w:divBdr>
        <w:top w:val="none" w:sz="0" w:space="0" w:color="auto"/>
        <w:left w:val="none" w:sz="0" w:space="0" w:color="auto"/>
        <w:bottom w:val="none" w:sz="0" w:space="0" w:color="auto"/>
        <w:right w:val="none" w:sz="0" w:space="0" w:color="auto"/>
      </w:divBdr>
    </w:div>
    <w:div w:id="1108086518">
      <w:bodyDiv w:val="1"/>
      <w:marLeft w:val="0"/>
      <w:marRight w:val="0"/>
      <w:marTop w:val="0"/>
      <w:marBottom w:val="0"/>
      <w:divBdr>
        <w:top w:val="none" w:sz="0" w:space="0" w:color="auto"/>
        <w:left w:val="none" w:sz="0" w:space="0" w:color="auto"/>
        <w:bottom w:val="none" w:sz="0" w:space="0" w:color="auto"/>
        <w:right w:val="none" w:sz="0" w:space="0" w:color="auto"/>
      </w:divBdr>
    </w:div>
    <w:div w:id="1109354405">
      <w:bodyDiv w:val="1"/>
      <w:marLeft w:val="0"/>
      <w:marRight w:val="0"/>
      <w:marTop w:val="0"/>
      <w:marBottom w:val="0"/>
      <w:divBdr>
        <w:top w:val="none" w:sz="0" w:space="0" w:color="auto"/>
        <w:left w:val="none" w:sz="0" w:space="0" w:color="auto"/>
        <w:bottom w:val="none" w:sz="0" w:space="0" w:color="auto"/>
        <w:right w:val="none" w:sz="0" w:space="0" w:color="auto"/>
      </w:divBdr>
    </w:div>
    <w:div w:id="1109621778">
      <w:bodyDiv w:val="1"/>
      <w:marLeft w:val="0"/>
      <w:marRight w:val="0"/>
      <w:marTop w:val="0"/>
      <w:marBottom w:val="0"/>
      <w:divBdr>
        <w:top w:val="none" w:sz="0" w:space="0" w:color="auto"/>
        <w:left w:val="none" w:sz="0" w:space="0" w:color="auto"/>
        <w:bottom w:val="none" w:sz="0" w:space="0" w:color="auto"/>
        <w:right w:val="none" w:sz="0" w:space="0" w:color="auto"/>
      </w:divBdr>
    </w:div>
    <w:div w:id="1110590353">
      <w:bodyDiv w:val="1"/>
      <w:marLeft w:val="0"/>
      <w:marRight w:val="0"/>
      <w:marTop w:val="0"/>
      <w:marBottom w:val="0"/>
      <w:divBdr>
        <w:top w:val="none" w:sz="0" w:space="0" w:color="auto"/>
        <w:left w:val="none" w:sz="0" w:space="0" w:color="auto"/>
        <w:bottom w:val="none" w:sz="0" w:space="0" w:color="auto"/>
        <w:right w:val="none" w:sz="0" w:space="0" w:color="auto"/>
      </w:divBdr>
    </w:div>
    <w:div w:id="1112096285">
      <w:bodyDiv w:val="1"/>
      <w:marLeft w:val="0"/>
      <w:marRight w:val="0"/>
      <w:marTop w:val="0"/>
      <w:marBottom w:val="0"/>
      <w:divBdr>
        <w:top w:val="none" w:sz="0" w:space="0" w:color="auto"/>
        <w:left w:val="none" w:sz="0" w:space="0" w:color="auto"/>
        <w:bottom w:val="none" w:sz="0" w:space="0" w:color="auto"/>
        <w:right w:val="none" w:sz="0" w:space="0" w:color="auto"/>
      </w:divBdr>
    </w:div>
    <w:div w:id="1112433946">
      <w:bodyDiv w:val="1"/>
      <w:marLeft w:val="0"/>
      <w:marRight w:val="0"/>
      <w:marTop w:val="0"/>
      <w:marBottom w:val="0"/>
      <w:divBdr>
        <w:top w:val="none" w:sz="0" w:space="0" w:color="auto"/>
        <w:left w:val="none" w:sz="0" w:space="0" w:color="auto"/>
        <w:bottom w:val="none" w:sz="0" w:space="0" w:color="auto"/>
        <w:right w:val="none" w:sz="0" w:space="0" w:color="auto"/>
      </w:divBdr>
    </w:div>
    <w:div w:id="1113596212">
      <w:bodyDiv w:val="1"/>
      <w:marLeft w:val="0"/>
      <w:marRight w:val="0"/>
      <w:marTop w:val="0"/>
      <w:marBottom w:val="0"/>
      <w:divBdr>
        <w:top w:val="none" w:sz="0" w:space="0" w:color="auto"/>
        <w:left w:val="none" w:sz="0" w:space="0" w:color="auto"/>
        <w:bottom w:val="none" w:sz="0" w:space="0" w:color="auto"/>
        <w:right w:val="none" w:sz="0" w:space="0" w:color="auto"/>
      </w:divBdr>
    </w:div>
    <w:div w:id="1115632545">
      <w:bodyDiv w:val="1"/>
      <w:marLeft w:val="0"/>
      <w:marRight w:val="0"/>
      <w:marTop w:val="0"/>
      <w:marBottom w:val="0"/>
      <w:divBdr>
        <w:top w:val="none" w:sz="0" w:space="0" w:color="auto"/>
        <w:left w:val="none" w:sz="0" w:space="0" w:color="auto"/>
        <w:bottom w:val="none" w:sz="0" w:space="0" w:color="auto"/>
        <w:right w:val="none" w:sz="0" w:space="0" w:color="auto"/>
      </w:divBdr>
    </w:div>
    <w:div w:id="1120025596">
      <w:bodyDiv w:val="1"/>
      <w:marLeft w:val="0"/>
      <w:marRight w:val="0"/>
      <w:marTop w:val="0"/>
      <w:marBottom w:val="0"/>
      <w:divBdr>
        <w:top w:val="none" w:sz="0" w:space="0" w:color="auto"/>
        <w:left w:val="none" w:sz="0" w:space="0" w:color="auto"/>
        <w:bottom w:val="none" w:sz="0" w:space="0" w:color="auto"/>
        <w:right w:val="none" w:sz="0" w:space="0" w:color="auto"/>
      </w:divBdr>
    </w:div>
    <w:div w:id="1121387480">
      <w:bodyDiv w:val="1"/>
      <w:marLeft w:val="0"/>
      <w:marRight w:val="0"/>
      <w:marTop w:val="0"/>
      <w:marBottom w:val="0"/>
      <w:divBdr>
        <w:top w:val="none" w:sz="0" w:space="0" w:color="auto"/>
        <w:left w:val="none" w:sz="0" w:space="0" w:color="auto"/>
        <w:bottom w:val="none" w:sz="0" w:space="0" w:color="auto"/>
        <w:right w:val="none" w:sz="0" w:space="0" w:color="auto"/>
      </w:divBdr>
    </w:div>
    <w:div w:id="1121729855">
      <w:bodyDiv w:val="1"/>
      <w:marLeft w:val="0"/>
      <w:marRight w:val="0"/>
      <w:marTop w:val="0"/>
      <w:marBottom w:val="0"/>
      <w:divBdr>
        <w:top w:val="none" w:sz="0" w:space="0" w:color="auto"/>
        <w:left w:val="none" w:sz="0" w:space="0" w:color="auto"/>
        <w:bottom w:val="none" w:sz="0" w:space="0" w:color="auto"/>
        <w:right w:val="none" w:sz="0" w:space="0" w:color="auto"/>
      </w:divBdr>
    </w:div>
    <w:div w:id="1122990711">
      <w:bodyDiv w:val="1"/>
      <w:marLeft w:val="0"/>
      <w:marRight w:val="0"/>
      <w:marTop w:val="0"/>
      <w:marBottom w:val="0"/>
      <w:divBdr>
        <w:top w:val="none" w:sz="0" w:space="0" w:color="auto"/>
        <w:left w:val="none" w:sz="0" w:space="0" w:color="auto"/>
        <w:bottom w:val="none" w:sz="0" w:space="0" w:color="auto"/>
        <w:right w:val="none" w:sz="0" w:space="0" w:color="auto"/>
      </w:divBdr>
    </w:div>
    <w:div w:id="1123306766">
      <w:bodyDiv w:val="1"/>
      <w:marLeft w:val="0"/>
      <w:marRight w:val="0"/>
      <w:marTop w:val="0"/>
      <w:marBottom w:val="0"/>
      <w:divBdr>
        <w:top w:val="none" w:sz="0" w:space="0" w:color="auto"/>
        <w:left w:val="none" w:sz="0" w:space="0" w:color="auto"/>
        <w:bottom w:val="none" w:sz="0" w:space="0" w:color="auto"/>
        <w:right w:val="none" w:sz="0" w:space="0" w:color="auto"/>
      </w:divBdr>
    </w:div>
    <w:div w:id="1123380096">
      <w:bodyDiv w:val="1"/>
      <w:marLeft w:val="0"/>
      <w:marRight w:val="0"/>
      <w:marTop w:val="0"/>
      <w:marBottom w:val="0"/>
      <w:divBdr>
        <w:top w:val="none" w:sz="0" w:space="0" w:color="auto"/>
        <w:left w:val="none" w:sz="0" w:space="0" w:color="auto"/>
        <w:bottom w:val="none" w:sz="0" w:space="0" w:color="auto"/>
        <w:right w:val="none" w:sz="0" w:space="0" w:color="auto"/>
      </w:divBdr>
    </w:div>
    <w:div w:id="1124888505">
      <w:bodyDiv w:val="1"/>
      <w:marLeft w:val="0"/>
      <w:marRight w:val="0"/>
      <w:marTop w:val="0"/>
      <w:marBottom w:val="0"/>
      <w:divBdr>
        <w:top w:val="none" w:sz="0" w:space="0" w:color="auto"/>
        <w:left w:val="none" w:sz="0" w:space="0" w:color="auto"/>
        <w:bottom w:val="none" w:sz="0" w:space="0" w:color="auto"/>
        <w:right w:val="none" w:sz="0" w:space="0" w:color="auto"/>
      </w:divBdr>
    </w:div>
    <w:div w:id="1124930858">
      <w:bodyDiv w:val="1"/>
      <w:marLeft w:val="0"/>
      <w:marRight w:val="0"/>
      <w:marTop w:val="0"/>
      <w:marBottom w:val="0"/>
      <w:divBdr>
        <w:top w:val="none" w:sz="0" w:space="0" w:color="auto"/>
        <w:left w:val="none" w:sz="0" w:space="0" w:color="auto"/>
        <w:bottom w:val="none" w:sz="0" w:space="0" w:color="auto"/>
        <w:right w:val="none" w:sz="0" w:space="0" w:color="auto"/>
      </w:divBdr>
    </w:div>
    <w:div w:id="1126388054">
      <w:bodyDiv w:val="1"/>
      <w:marLeft w:val="0"/>
      <w:marRight w:val="0"/>
      <w:marTop w:val="0"/>
      <w:marBottom w:val="0"/>
      <w:divBdr>
        <w:top w:val="none" w:sz="0" w:space="0" w:color="auto"/>
        <w:left w:val="none" w:sz="0" w:space="0" w:color="auto"/>
        <w:bottom w:val="none" w:sz="0" w:space="0" w:color="auto"/>
        <w:right w:val="none" w:sz="0" w:space="0" w:color="auto"/>
      </w:divBdr>
    </w:div>
    <w:div w:id="1126705084">
      <w:bodyDiv w:val="1"/>
      <w:marLeft w:val="0"/>
      <w:marRight w:val="0"/>
      <w:marTop w:val="0"/>
      <w:marBottom w:val="0"/>
      <w:divBdr>
        <w:top w:val="none" w:sz="0" w:space="0" w:color="auto"/>
        <w:left w:val="none" w:sz="0" w:space="0" w:color="auto"/>
        <w:bottom w:val="none" w:sz="0" w:space="0" w:color="auto"/>
        <w:right w:val="none" w:sz="0" w:space="0" w:color="auto"/>
      </w:divBdr>
    </w:div>
    <w:div w:id="1127049020">
      <w:bodyDiv w:val="1"/>
      <w:marLeft w:val="0"/>
      <w:marRight w:val="0"/>
      <w:marTop w:val="0"/>
      <w:marBottom w:val="0"/>
      <w:divBdr>
        <w:top w:val="none" w:sz="0" w:space="0" w:color="auto"/>
        <w:left w:val="none" w:sz="0" w:space="0" w:color="auto"/>
        <w:bottom w:val="none" w:sz="0" w:space="0" w:color="auto"/>
        <w:right w:val="none" w:sz="0" w:space="0" w:color="auto"/>
      </w:divBdr>
    </w:div>
    <w:div w:id="1127159246">
      <w:bodyDiv w:val="1"/>
      <w:marLeft w:val="0"/>
      <w:marRight w:val="0"/>
      <w:marTop w:val="0"/>
      <w:marBottom w:val="0"/>
      <w:divBdr>
        <w:top w:val="none" w:sz="0" w:space="0" w:color="auto"/>
        <w:left w:val="none" w:sz="0" w:space="0" w:color="auto"/>
        <w:bottom w:val="none" w:sz="0" w:space="0" w:color="auto"/>
        <w:right w:val="none" w:sz="0" w:space="0" w:color="auto"/>
      </w:divBdr>
    </w:div>
    <w:div w:id="1128544508">
      <w:bodyDiv w:val="1"/>
      <w:marLeft w:val="0"/>
      <w:marRight w:val="0"/>
      <w:marTop w:val="0"/>
      <w:marBottom w:val="0"/>
      <w:divBdr>
        <w:top w:val="none" w:sz="0" w:space="0" w:color="auto"/>
        <w:left w:val="none" w:sz="0" w:space="0" w:color="auto"/>
        <w:bottom w:val="none" w:sz="0" w:space="0" w:color="auto"/>
        <w:right w:val="none" w:sz="0" w:space="0" w:color="auto"/>
      </w:divBdr>
    </w:div>
    <w:div w:id="1129055881">
      <w:bodyDiv w:val="1"/>
      <w:marLeft w:val="0"/>
      <w:marRight w:val="0"/>
      <w:marTop w:val="0"/>
      <w:marBottom w:val="0"/>
      <w:divBdr>
        <w:top w:val="none" w:sz="0" w:space="0" w:color="auto"/>
        <w:left w:val="none" w:sz="0" w:space="0" w:color="auto"/>
        <w:bottom w:val="none" w:sz="0" w:space="0" w:color="auto"/>
        <w:right w:val="none" w:sz="0" w:space="0" w:color="auto"/>
      </w:divBdr>
    </w:div>
    <w:div w:id="1129086004">
      <w:bodyDiv w:val="1"/>
      <w:marLeft w:val="0"/>
      <w:marRight w:val="0"/>
      <w:marTop w:val="0"/>
      <w:marBottom w:val="0"/>
      <w:divBdr>
        <w:top w:val="none" w:sz="0" w:space="0" w:color="auto"/>
        <w:left w:val="none" w:sz="0" w:space="0" w:color="auto"/>
        <w:bottom w:val="none" w:sz="0" w:space="0" w:color="auto"/>
        <w:right w:val="none" w:sz="0" w:space="0" w:color="auto"/>
      </w:divBdr>
    </w:div>
    <w:div w:id="1131704866">
      <w:bodyDiv w:val="1"/>
      <w:marLeft w:val="0"/>
      <w:marRight w:val="0"/>
      <w:marTop w:val="0"/>
      <w:marBottom w:val="0"/>
      <w:divBdr>
        <w:top w:val="none" w:sz="0" w:space="0" w:color="auto"/>
        <w:left w:val="none" w:sz="0" w:space="0" w:color="auto"/>
        <w:bottom w:val="none" w:sz="0" w:space="0" w:color="auto"/>
        <w:right w:val="none" w:sz="0" w:space="0" w:color="auto"/>
      </w:divBdr>
    </w:div>
    <w:div w:id="1134564595">
      <w:bodyDiv w:val="1"/>
      <w:marLeft w:val="0"/>
      <w:marRight w:val="0"/>
      <w:marTop w:val="0"/>
      <w:marBottom w:val="0"/>
      <w:divBdr>
        <w:top w:val="none" w:sz="0" w:space="0" w:color="auto"/>
        <w:left w:val="none" w:sz="0" w:space="0" w:color="auto"/>
        <w:bottom w:val="none" w:sz="0" w:space="0" w:color="auto"/>
        <w:right w:val="none" w:sz="0" w:space="0" w:color="auto"/>
      </w:divBdr>
    </w:div>
    <w:div w:id="1134713323">
      <w:bodyDiv w:val="1"/>
      <w:marLeft w:val="0"/>
      <w:marRight w:val="0"/>
      <w:marTop w:val="0"/>
      <w:marBottom w:val="0"/>
      <w:divBdr>
        <w:top w:val="none" w:sz="0" w:space="0" w:color="auto"/>
        <w:left w:val="none" w:sz="0" w:space="0" w:color="auto"/>
        <w:bottom w:val="none" w:sz="0" w:space="0" w:color="auto"/>
        <w:right w:val="none" w:sz="0" w:space="0" w:color="auto"/>
      </w:divBdr>
    </w:div>
    <w:div w:id="1134983764">
      <w:bodyDiv w:val="1"/>
      <w:marLeft w:val="0"/>
      <w:marRight w:val="0"/>
      <w:marTop w:val="0"/>
      <w:marBottom w:val="0"/>
      <w:divBdr>
        <w:top w:val="none" w:sz="0" w:space="0" w:color="auto"/>
        <w:left w:val="none" w:sz="0" w:space="0" w:color="auto"/>
        <w:bottom w:val="none" w:sz="0" w:space="0" w:color="auto"/>
        <w:right w:val="none" w:sz="0" w:space="0" w:color="auto"/>
      </w:divBdr>
    </w:div>
    <w:div w:id="1136146276">
      <w:bodyDiv w:val="1"/>
      <w:marLeft w:val="0"/>
      <w:marRight w:val="0"/>
      <w:marTop w:val="0"/>
      <w:marBottom w:val="0"/>
      <w:divBdr>
        <w:top w:val="none" w:sz="0" w:space="0" w:color="auto"/>
        <w:left w:val="none" w:sz="0" w:space="0" w:color="auto"/>
        <w:bottom w:val="none" w:sz="0" w:space="0" w:color="auto"/>
        <w:right w:val="none" w:sz="0" w:space="0" w:color="auto"/>
      </w:divBdr>
    </w:div>
    <w:div w:id="1137334006">
      <w:bodyDiv w:val="1"/>
      <w:marLeft w:val="0"/>
      <w:marRight w:val="0"/>
      <w:marTop w:val="0"/>
      <w:marBottom w:val="0"/>
      <w:divBdr>
        <w:top w:val="none" w:sz="0" w:space="0" w:color="auto"/>
        <w:left w:val="none" w:sz="0" w:space="0" w:color="auto"/>
        <w:bottom w:val="none" w:sz="0" w:space="0" w:color="auto"/>
        <w:right w:val="none" w:sz="0" w:space="0" w:color="auto"/>
      </w:divBdr>
    </w:div>
    <w:div w:id="1137575690">
      <w:bodyDiv w:val="1"/>
      <w:marLeft w:val="0"/>
      <w:marRight w:val="0"/>
      <w:marTop w:val="0"/>
      <w:marBottom w:val="0"/>
      <w:divBdr>
        <w:top w:val="none" w:sz="0" w:space="0" w:color="auto"/>
        <w:left w:val="none" w:sz="0" w:space="0" w:color="auto"/>
        <w:bottom w:val="none" w:sz="0" w:space="0" w:color="auto"/>
        <w:right w:val="none" w:sz="0" w:space="0" w:color="auto"/>
      </w:divBdr>
    </w:div>
    <w:div w:id="1137918500">
      <w:bodyDiv w:val="1"/>
      <w:marLeft w:val="0"/>
      <w:marRight w:val="0"/>
      <w:marTop w:val="0"/>
      <w:marBottom w:val="0"/>
      <w:divBdr>
        <w:top w:val="none" w:sz="0" w:space="0" w:color="auto"/>
        <w:left w:val="none" w:sz="0" w:space="0" w:color="auto"/>
        <w:bottom w:val="none" w:sz="0" w:space="0" w:color="auto"/>
        <w:right w:val="none" w:sz="0" w:space="0" w:color="auto"/>
      </w:divBdr>
    </w:div>
    <w:div w:id="1139147287">
      <w:bodyDiv w:val="1"/>
      <w:marLeft w:val="0"/>
      <w:marRight w:val="0"/>
      <w:marTop w:val="0"/>
      <w:marBottom w:val="0"/>
      <w:divBdr>
        <w:top w:val="none" w:sz="0" w:space="0" w:color="auto"/>
        <w:left w:val="none" w:sz="0" w:space="0" w:color="auto"/>
        <w:bottom w:val="none" w:sz="0" w:space="0" w:color="auto"/>
        <w:right w:val="none" w:sz="0" w:space="0" w:color="auto"/>
      </w:divBdr>
    </w:div>
    <w:div w:id="1140028677">
      <w:bodyDiv w:val="1"/>
      <w:marLeft w:val="0"/>
      <w:marRight w:val="0"/>
      <w:marTop w:val="0"/>
      <w:marBottom w:val="0"/>
      <w:divBdr>
        <w:top w:val="none" w:sz="0" w:space="0" w:color="auto"/>
        <w:left w:val="none" w:sz="0" w:space="0" w:color="auto"/>
        <w:bottom w:val="none" w:sz="0" w:space="0" w:color="auto"/>
        <w:right w:val="none" w:sz="0" w:space="0" w:color="auto"/>
      </w:divBdr>
    </w:div>
    <w:div w:id="1140155276">
      <w:bodyDiv w:val="1"/>
      <w:marLeft w:val="0"/>
      <w:marRight w:val="0"/>
      <w:marTop w:val="0"/>
      <w:marBottom w:val="0"/>
      <w:divBdr>
        <w:top w:val="none" w:sz="0" w:space="0" w:color="auto"/>
        <w:left w:val="none" w:sz="0" w:space="0" w:color="auto"/>
        <w:bottom w:val="none" w:sz="0" w:space="0" w:color="auto"/>
        <w:right w:val="none" w:sz="0" w:space="0" w:color="auto"/>
      </w:divBdr>
    </w:div>
    <w:div w:id="1140466447">
      <w:bodyDiv w:val="1"/>
      <w:marLeft w:val="0"/>
      <w:marRight w:val="0"/>
      <w:marTop w:val="0"/>
      <w:marBottom w:val="0"/>
      <w:divBdr>
        <w:top w:val="none" w:sz="0" w:space="0" w:color="auto"/>
        <w:left w:val="none" w:sz="0" w:space="0" w:color="auto"/>
        <w:bottom w:val="none" w:sz="0" w:space="0" w:color="auto"/>
        <w:right w:val="none" w:sz="0" w:space="0" w:color="auto"/>
      </w:divBdr>
    </w:div>
    <w:div w:id="1141843404">
      <w:bodyDiv w:val="1"/>
      <w:marLeft w:val="0"/>
      <w:marRight w:val="0"/>
      <w:marTop w:val="0"/>
      <w:marBottom w:val="0"/>
      <w:divBdr>
        <w:top w:val="none" w:sz="0" w:space="0" w:color="auto"/>
        <w:left w:val="none" w:sz="0" w:space="0" w:color="auto"/>
        <w:bottom w:val="none" w:sz="0" w:space="0" w:color="auto"/>
        <w:right w:val="none" w:sz="0" w:space="0" w:color="auto"/>
      </w:divBdr>
    </w:div>
    <w:div w:id="1142380013">
      <w:bodyDiv w:val="1"/>
      <w:marLeft w:val="0"/>
      <w:marRight w:val="0"/>
      <w:marTop w:val="0"/>
      <w:marBottom w:val="0"/>
      <w:divBdr>
        <w:top w:val="none" w:sz="0" w:space="0" w:color="auto"/>
        <w:left w:val="none" w:sz="0" w:space="0" w:color="auto"/>
        <w:bottom w:val="none" w:sz="0" w:space="0" w:color="auto"/>
        <w:right w:val="none" w:sz="0" w:space="0" w:color="auto"/>
      </w:divBdr>
    </w:div>
    <w:div w:id="1142429475">
      <w:bodyDiv w:val="1"/>
      <w:marLeft w:val="0"/>
      <w:marRight w:val="0"/>
      <w:marTop w:val="0"/>
      <w:marBottom w:val="0"/>
      <w:divBdr>
        <w:top w:val="none" w:sz="0" w:space="0" w:color="auto"/>
        <w:left w:val="none" w:sz="0" w:space="0" w:color="auto"/>
        <w:bottom w:val="none" w:sz="0" w:space="0" w:color="auto"/>
        <w:right w:val="none" w:sz="0" w:space="0" w:color="auto"/>
      </w:divBdr>
    </w:div>
    <w:div w:id="1142701055">
      <w:bodyDiv w:val="1"/>
      <w:marLeft w:val="0"/>
      <w:marRight w:val="0"/>
      <w:marTop w:val="0"/>
      <w:marBottom w:val="0"/>
      <w:divBdr>
        <w:top w:val="none" w:sz="0" w:space="0" w:color="auto"/>
        <w:left w:val="none" w:sz="0" w:space="0" w:color="auto"/>
        <w:bottom w:val="none" w:sz="0" w:space="0" w:color="auto"/>
        <w:right w:val="none" w:sz="0" w:space="0" w:color="auto"/>
      </w:divBdr>
    </w:div>
    <w:div w:id="1145242082">
      <w:bodyDiv w:val="1"/>
      <w:marLeft w:val="0"/>
      <w:marRight w:val="0"/>
      <w:marTop w:val="0"/>
      <w:marBottom w:val="0"/>
      <w:divBdr>
        <w:top w:val="none" w:sz="0" w:space="0" w:color="auto"/>
        <w:left w:val="none" w:sz="0" w:space="0" w:color="auto"/>
        <w:bottom w:val="none" w:sz="0" w:space="0" w:color="auto"/>
        <w:right w:val="none" w:sz="0" w:space="0" w:color="auto"/>
      </w:divBdr>
    </w:div>
    <w:div w:id="1146318147">
      <w:bodyDiv w:val="1"/>
      <w:marLeft w:val="0"/>
      <w:marRight w:val="0"/>
      <w:marTop w:val="0"/>
      <w:marBottom w:val="0"/>
      <w:divBdr>
        <w:top w:val="none" w:sz="0" w:space="0" w:color="auto"/>
        <w:left w:val="none" w:sz="0" w:space="0" w:color="auto"/>
        <w:bottom w:val="none" w:sz="0" w:space="0" w:color="auto"/>
        <w:right w:val="none" w:sz="0" w:space="0" w:color="auto"/>
      </w:divBdr>
    </w:div>
    <w:div w:id="1146513173">
      <w:bodyDiv w:val="1"/>
      <w:marLeft w:val="0"/>
      <w:marRight w:val="0"/>
      <w:marTop w:val="0"/>
      <w:marBottom w:val="0"/>
      <w:divBdr>
        <w:top w:val="none" w:sz="0" w:space="0" w:color="auto"/>
        <w:left w:val="none" w:sz="0" w:space="0" w:color="auto"/>
        <w:bottom w:val="none" w:sz="0" w:space="0" w:color="auto"/>
        <w:right w:val="none" w:sz="0" w:space="0" w:color="auto"/>
      </w:divBdr>
    </w:div>
    <w:div w:id="1147667552">
      <w:bodyDiv w:val="1"/>
      <w:marLeft w:val="0"/>
      <w:marRight w:val="0"/>
      <w:marTop w:val="0"/>
      <w:marBottom w:val="0"/>
      <w:divBdr>
        <w:top w:val="none" w:sz="0" w:space="0" w:color="auto"/>
        <w:left w:val="none" w:sz="0" w:space="0" w:color="auto"/>
        <w:bottom w:val="none" w:sz="0" w:space="0" w:color="auto"/>
        <w:right w:val="none" w:sz="0" w:space="0" w:color="auto"/>
      </w:divBdr>
    </w:div>
    <w:div w:id="1149521249">
      <w:bodyDiv w:val="1"/>
      <w:marLeft w:val="0"/>
      <w:marRight w:val="0"/>
      <w:marTop w:val="0"/>
      <w:marBottom w:val="0"/>
      <w:divBdr>
        <w:top w:val="none" w:sz="0" w:space="0" w:color="auto"/>
        <w:left w:val="none" w:sz="0" w:space="0" w:color="auto"/>
        <w:bottom w:val="none" w:sz="0" w:space="0" w:color="auto"/>
        <w:right w:val="none" w:sz="0" w:space="0" w:color="auto"/>
      </w:divBdr>
    </w:div>
    <w:div w:id="1149713051">
      <w:bodyDiv w:val="1"/>
      <w:marLeft w:val="0"/>
      <w:marRight w:val="0"/>
      <w:marTop w:val="0"/>
      <w:marBottom w:val="0"/>
      <w:divBdr>
        <w:top w:val="none" w:sz="0" w:space="0" w:color="auto"/>
        <w:left w:val="none" w:sz="0" w:space="0" w:color="auto"/>
        <w:bottom w:val="none" w:sz="0" w:space="0" w:color="auto"/>
        <w:right w:val="none" w:sz="0" w:space="0" w:color="auto"/>
      </w:divBdr>
    </w:div>
    <w:div w:id="1150369331">
      <w:bodyDiv w:val="1"/>
      <w:marLeft w:val="0"/>
      <w:marRight w:val="0"/>
      <w:marTop w:val="0"/>
      <w:marBottom w:val="0"/>
      <w:divBdr>
        <w:top w:val="none" w:sz="0" w:space="0" w:color="auto"/>
        <w:left w:val="none" w:sz="0" w:space="0" w:color="auto"/>
        <w:bottom w:val="none" w:sz="0" w:space="0" w:color="auto"/>
        <w:right w:val="none" w:sz="0" w:space="0" w:color="auto"/>
      </w:divBdr>
    </w:div>
    <w:div w:id="1151096578">
      <w:bodyDiv w:val="1"/>
      <w:marLeft w:val="0"/>
      <w:marRight w:val="0"/>
      <w:marTop w:val="0"/>
      <w:marBottom w:val="0"/>
      <w:divBdr>
        <w:top w:val="none" w:sz="0" w:space="0" w:color="auto"/>
        <w:left w:val="none" w:sz="0" w:space="0" w:color="auto"/>
        <w:bottom w:val="none" w:sz="0" w:space="0" w:color="auto"/>
        <w:right w:val="none" w:sz="0" w:space="0" w:color="auto"/>
      </w:divBdr>
    </w:div>
    <w:div w:id="1151285171">
      <w:bodyDiv w:val="1"/>
      <w:marLeft w:val="0"/>
      <w:marRight w:val="0"/>
      <w:marTop w:val="0"/>
      <w:marBottom w:val="0"/>
      <w:divBdr>
        <w:top w:val="none" w:sz="0" w:space="0" w:color="auto"/>
        <w:left w:val="none" w:sz="0" w:space="0" w:color="auto"/>
        <w:bottom w:val="none" w:sz="0" w:space="0" w:color="auto"/>
        <w:right w:val="none" w:sz="0" w:space="0" w:color="auto"/>
      </w:divBdr>
    </w:div>
    <w:div w:id="1151756310">
      <w:bodyDiv w:val="1"/>
      <w:marLeft w:val="0"/>
      <w:marRight w:val="0"/>
      <w:marTop w:val="0"/>
      <w:marBottom w:val="0"/>
      <w:divBdr>
        <w:top w:val="none" w:sz="0" w:space="0" w:color="auto"/>
        <w:left w:val="none" w:sz="0" w:space="0" w:color="auto"/>
        <w:bottom w:val="none" w:sz="0" w:space="0" w:color="auto"/>
        <w:right w:val="none" w:sz="0" w:space="0" w:color="auto"/>
      </w:divBdr>
    </w:div>
    <w:div w:id="1152215796">
      <w:bodyDiv w:val="1"/>
      <w:marLeft w:val="0"/>
      <w:marRight w:val="0"/>
      <w:marTop w:val="0"/>
      <w:marBottom w:val="0"/>
      <w:divBdr>
        <w:top w:val="none" w:sz="0" w:space="0" w:color="auto"/>
        <w:left w:val="none" w:sz="0" w:space="0" w:color="auto"/>
        <w:bottom w:val="none" w:sz="0" w:space="0" w:color="auto"/>
        <w:right w:val="none" w:sz="0" w:space="0" w:color="auto"/>
      </w:divBdr>
    </w:div>
    <w:div w:id="1153177585">
      <w:bodyDiv w:val="1"/>
      <w:marLeft w:val="0"/>
      <w:marRight w:val="0"/>
      <w:marTop w:val="0"/>
      <w:marBottom w:val="0"/>
      <w:divBdr>
        <w:top w:val="none" w:sz="0" w:space="0" w:color="auto"/>
        <w:left w:val="none" w:sz="0" w:space="0" w:color="auto"/>
        <w:bottom w:val="none" w:sz="0" w:space="0" w:color="auto"/>
        <w:right w:val="none" w:sz="0" w:space="0" w:color="auto"/>
      </w:divBdr>
    </w:div>
    <w:div w:id="1153637743">
      <w:bodyDiv w:val="1"/>
      <w:marLeft w:val="0"/>
      <w:marRight w:val="0"/>
      <w:marTop w:val="0"/>
      <w:marBottom w:val="0"/>
      <w:divBdr>
        <w:top w:val="none" w:sz="0" w:space="0" w:color="auto"/>
        <w:left w:val="none" w:sz="0" w:space="0" w:color="auto"/>
        <w:bottom w:val="none" w:sz="0" w:space="0" w:color="auto"/>
        <w:right w:val="none" w:sz="0" w:space="0" w:color="auto"/>
      </w:divBdr>
    </w:div>
    <w:div w:id="1154562860">
      <w:bodyDiv w:val="1"/>
      <w:marLeft w:val="0"/>
      <w:marRight w:val="0"/>
      <w:marTop w:val="0"/>
      <w:marBottom w:val="0"/>
      <w:divBdr>
        <w:top w:val="none" w:sz="0" w:space="0" w:color="auto"/>
        <w:left w:val="none" w:sz="0" w:space="0" w:color="auto"/>
        <w:bottom w:val="none" w:sz="0" w:space="0" w:color="auto"/>
        <w:right w:val="none" w:sz="0" w:space="0" w:color="auto"/>
      </w:divBdr>
    </w:div>
    <w:div w:id="1154687903">
      <w:bodyDiv w:val="1"/>
      <w:marLeft w:val="0"/>
      <w:marRight w:val="0"/>
      <w:marTop w:val="0"/>
      <w:marBottom w:val="0"/>
      <w:divBdr>
        <w:top w:val="none" w:sz="0" w:space="0" w:color="auto"/>
        <w:left w:val="none" w:sz="0" w:space="0" w:color="auto"/>
        <w:bottom w:val="none" w:sz="0" w:space="0" w:color="auto"/>
        <w:right w:val="none" w:sz="0" w:space="0" w:color="auto"/>
      </w:divBdr>
    </w:div>
    <w:div w:id="1155023874">
      <w:bodyDiv w:val="1"/>
      <w:marLeft w:val="0"/>
      <w:marRight w:val="0"/>
      <w:marTop w:val="0"/>
      <w:marBottom w:val="0"/>
      <w:divBdr>
        <w:top w:val="none" w:sz="0" w:space="0" w:color="auto"/>
        <w:left w:val="none" w:sz="0" w:space="0" w:color="auto"/>
        <w:bottom w:val="none" w:sz="0" w:space="0" w:color="auto"/>
        <w:right w:val="none" w:sz="0" w:space="0" w:color="auto"/>
      </w:divBdr>
    </w:div>
    <w:div w:id="1155880449">
      <w:bodyDiv w:val="1"/>
      <w:marLeft w:val="0"/>
      <w:marRight w:val="0"/>
      <w:marTop w:val="0"/>
      <w:marBottom w:val="0"/>
      <w:divBdr>
        <w:top w:val="none" w:sz="0" w:space="0" w:color="auto"/>
        <w:left w:val="none" w:sz="0" w:space="0" w:color="auto"/>
        <w:bottom w:val="none" w:sz="0" w:space="0" w:color="auto"/>
        <w:right w:val="none" w:sz="0" w:space="0" w:color="auto"/>
      </w:divBdr>
    </w:div>
    <w:div w:id="1156068032">
      <w:bodyDiv w:val="1"/>
      <w:marLeft w:val="0"/>
      <w:marRight w:val="0"/>
      <w:marTop w:val="0"/>
      <w:marBottom w:val="0"/>
      <w:divBdr>
        <w:top w:val="none" w:sz="0" w:space="0" w:color="auto"/>
        <w:left w:val="none" w:sz="0" w:space="0" w:color="auto"/>
        <w:bottom w:val="none" w:sz="0" w:space="0" w:color="auto"/>
        <w:right w:val="none" w:sz="0" w:space="0" w:color="auto"/>
      </w:divBdr>
    </w:div>
    <w:div w:id="1156334382">
      <w:bodyDiv w:val="1"/>
      <w:marLeft w:val="0"/>
      <w:marRight w:val="0"/>
      <w:marTop w:val="0"/>
      <w:marBottom w:val="0"/>
      <w:divBdr>
        <w:top w:val="none" w:sz="0" w:space="0" w:color="auto"/>
        <w:left w:val="none" w:sz="0" w:space="0" w:color="auto"/>
        <w:bottom w:val="none" w:sz="0" w:space="0" w:color="auto"/>
        <w:right w:val="none" w:sz="0" w:space="0" w:color="auto"/>
      </w:divBdr>
    </w:div>
    <w:div w:id="1156412075">
      <w:bodyDiv w:val="1"/>
      <w:marLeft w:val="0"/>
      <w:marRight w:val="0"/>
      <w:marTop w:val="0"/>
      <w:marBottom w:val="0"/>
      <w:divBdr>
        <w:top w:val="none" w:sz="0" w:space="0" w:color="auto"/>
        <w:left w:val="none" w:sz="0" w:space="0" w:color="auto"/>
        <w:bottom w:val="none" w:sz="0" w:space="0" w:color="auto"/>
        <w:right w:val="none" w:sz="0" w:space="0" w:color="auto"/>
      </w:divBdr>
    </w:div>
    <w:div w:id="1156920461">
      <w:bodyDiv w:val="1"/>
      <w:marLeft w:val="0"/>
      <w:marRight w:val="0"/>
      <w:marTop w:val="0"/>
      <w:marBottom w:val="0"/>
      <w:divBdr>
        <w:top w:val="none" w:sz="0" w:space="0" w:color="auto"/>
        <w:left w:val="none" w:sz="0" w:space="0" w:color="auto"/>
        <w:bottom w:val="none" w:sz="0" w:space="0" w:color="auto"/>
        <w:right w:val="none" w:sz="0" w:space="0" w:color="auto"/>
      </w:divBdr>
    </w:div>
    <w:div w:id="1157765586">
      <w:bodyDiv w:val="1"/>
      <w:marLeft w:val="0"/>
      <w:marRight w:val="0"/>
      <w:marTop w:val="0"/>
      <w:marBottom w:val="0"/>
      <w:divBdr>
        <w:top w:val="none" w:sz="0" w:space="0" w:color="auto"/>
        <w:left w:val="none" w:sz="0" w:space="0" w:color="auto"/>
        <w:bottom w:val="none" w:sz="0" w:space="0" w:color="auto"/>
        <w:right w:val="none" w:sz="0" w:space="0" w:color="auto"/>
      </w:divBdr>
    </w:div>
    <w:div w:id="1158881043">
      <w:bodyDiv w:val="1"/>
      <w:marLeft w:val="0"/>
      <w:marRight w:val="0"/>
      <w:marTop w:val="0"/>
      <w:marBottom w:val="0"/>
      <w:divBdr>
        <w:top w:val="none" w:sz="0" w:space="0" w:color="auto"/>
        <w:left w:val="none" w:sz="0" w:space="0" w:color="auto"/>
        <w:bottom w:val="none" w:sz="0" w:space="0" w:color="auto"/>
        <w:right w:val="none" w:sz="0" w:space="0" w:color="auto"/>
      </w:divBdr>
    </w:div>
    <w:div w:id="1160775382">
      <w:bodyDiv w:val="1"/>
      <w:marLeft w:val="0"/>
      <w:marRight w:val="0"/>
      <w:marTop w:val="0"/>
      <w:marBottom w:val="0"/>
      <w:divBdr>
        <w:top w:val="none" w:sz="0" w:space="0" w:color="auto"/>
        <w:left w:val="none" w:sz="0" w:space="0" w:color="auto"/>
        <w:bottom w:val="none" w:sz="0" w:space="0" w:color="auto"/>
        <w:right w:val="none" w:sz="0" w:space="0" w:color="auto"/>
      </w:divBdr>
    </w:div>
    <w:div w:id="1161119589">
      <w:bodyDiv w:val="1"/>
      <w:marLeft w:val="0"/>
      <w:marRight w:val="0"/>
      <w:marTop w:val="0"/>
      <w:marBottom w:val="0"/>
      <w:divBdr>
        <w:top w:val="none" w:sz="0" w:space="0" w:color="auto"/>
        <w:left w:val="none" w:sz="0" w:space="0" w:color="auto"/>
        <w:bottom w:val="none" w:sz="0" w:space="0" w:color="auto"/>
        <w:right w:val="none" w:sz="0" w:space="0" w:color="auto"/>
      </w:divBdr>
    </w:div>
    <w:div w:id="1161654291">
      <w:bodyDiv w:val="1"/>
      <w:marLeft w:val="0"/>
      <w:marRight w:val="0"/>
      <w:marTop w:val="0"/>
      <w:marBottom w:val="0"/>
      <w:divBdr>
        <w:top w:val="none" w:sz="0" w:space="0" w:color="auto"/>
        <w:left w:val="none" w:sz="0" w:space="0" w:color="auto"/>
        <w:bottom w:val="none" w:sz="0" w:space="0" w:color="auto"/>
        <w:right w:val="none" w:sz="0" w:space="0" w:color="auto"/>
      </w:divBdr>
    </w:div>
    <w:div w:id="1161700390">
      <w:bodyDiv w:val="1"/>
      <w:marLeft w:val="0"/>
      <w:marRight w:val="0"/>
      <w:marTop w:val="0"/>
      <w:marBottom w:val="0"/>
      <w:divBdr>
        <w:top w:val="none" w:sz="0" w:space="0" w:color="auto"/>
        <w:left w:val="none" w:sz="0" w:space="0" w:color="auto"/>
        <w:bottom w:val="none" w:sz="0" w:space="0" w:color="auto"/>
        <w:right w:val="none" w:sz="0" w:space="0" w:color="auto"/>
      </w:divBdr>
    </w:div>
    <w:div w:id="1162041347">
      <w:bodyDiv w:val="1"/>
      <w:marLeft w:val="0"/>
      <w:marRight w:val="0"/>
      <w:marTop w:val="0"/>
      <w:marBottom w:val="0"/>
      <w:divBdr>
        <w:top w:val="none" w:sz="0" w:space="0" w:color="auto"/>
        <w:left w:val="none" w:sz="0" w:space="0" w:color="auto"/>
        <w:bottom w:val="none" w:sz="0" w:space="0" w:color="auto"/>
        <w:right w:val="none" w:sz="0" w:space="0" w:color="auto"/>
      </w:divBdr>
    </w:div>
    <w:div w:id="1163009620">
      <w:bodyDiv w:val="1"/>
      <w:marLeft w:val="0"/>
      <w:marRight w:val="0"/>
      <w:marTop w:val="0"/>
      <w:marBottom w:val="0"/>
      <w:divBdr>
        <w:top w:val="none" w:sz="0" w:space="0" w:color="auto"/>
        <w:left w:val="none" w:sz="0" w:space="0" w:color="auto"/>
        <w:bottom w:val="none" w:sz="0" w:space="0" w:color="auto"/>
        <w:right w:val="none" w:sz="0" w:space="0" w:color="auto"/>
      </w:divBdr>
    </w:div>
    <w:div w:id="1163664632">
      <w:bodyDiv w:val="1"/>
      <w:marLeft w:val="0"/>
      <w:marRight w:val="0"/>
      <w:marTop w:val="0"/>
      <w:marBottom w:val="0"/>
      <w:divBdr>
        <w:top w:val="none" w:sz="0" w:space="0" w:color="auto"/>
        <w:left w:val="none" w:sz="0" w:space="0" w:color="auto"/>
        <w:bottom w:val="none" w:sz="0" w:space="0" w:color="auto"/>
        <w:right w:val="none" w:sz="0" w:space="0" w:color="auto"/>
      </w:divBdr>
    </w:div>
    <w:div w:id="1165392502">
      <w:bodyDiv w:val="1"/>
      <w:marLeft w:val="0"/>
      <w:marRight w:val="0"/>
      <w:marTop w:val="0"/>
      <w:marBottom w:val="0"/>
      <w:divBdr>
        <w:top w:val="none" w:sz="0" w:space="0" w:color="auto"/>
        <w:left w:val="none" w:sz="0" w:space="0" w:color="auto"/>
        <w:bottom w:val="none" w:sz="0" w:space="0" w:color="auto"/>
        <w:right w:val="none" w:sz="0" w:space="0" w:color="auto"/>
      </w:divBdr>
    </w:div>
    <w:div w:id="1166433682">
      <w:bodyDiv w:val="1"/>
      <w:marLeft w:val="0"/>
      <w:marRight w:val="0"/>
      <w:marTop w:val="0"/>
      <w:marBottom w:val="0"/>
      <w:divBdr>
        <w:top w:val="none" w:sz="0" w:space="0" w:color="auto"/>
        <w:left w:val="none" w:sz="0" w:space="0" w:color="auto"/>
        <w:bottom w:val="none" w:sz="0" w:space="0" w:color="auto"/>
        <w:right w:val="none" w:sz="0" w:space="0" w:color="auto"/>
      </w:divBdr>
    </w:div>
    <w:div w:id="1166940958">
      <w:bodyDiv w:val="1"/>
      <w:marLeft w:val="0"/>
      <w:marRight w:val="0"/>
      <w:marTop w:val="0"/>
      <w:marBottom w:val="0"/>
      <w:divBdr>
        <w:top w:val="none" w:sz="0" w:space="0" w:color="auto"/>
        <w:left w:val="none" w:sz="0" w:space="0" w:color="auto"/>
        <w:bottom w:val="none" w:sz="0" w:space="0" w:color="auto"/>
        <w:right w:val="none" w:sz="0" w:space="0" w:color="auto"/>
      </w:divBdr>
    </w:div>
    <w:div w:id="1167402106">
      <w:bodyDiv w:val="1"/>
      <w:marLeft w:val="0"/>
      <w:marRight w:val="0"/>
      <w:marTop w:val="0"/>
      <w:marBottom w:val="0"/>
      <w:divBdr>
        <w:top w:val="none" w:sz="0" w:space="0" w:color="auto"/>
        <w:left w:val="none" w:sz="0" w:space="0" w:color="auto"/>
        <w:bottom w:val="none" w:sz="0" w:space="0" w:color="auto"/>
        <w:right w:val="none" w:sz="0" w:space="0" w:color="auto"/>
      </w:divBdr>
    </w:div>
    <w:div w:id="1170951995">
      <w:bodyDiv w:val="1"/>
      <w:marLeft w:val="0"/>
      <w:marRight w:val="0"/>
      <w:marTop w:val="0"/>
      <w:marBottom w:val="0"/>
      <w:divBdr>
        <w:top w:val="none" w:sz="0" w:space="0" w:color="auto"/>
        <w:left w:val="none" w:sz="0" w:space="0" w:color="auto"/>
        <w:bottom w:val="none" w:sz="0" w:space="0" w:color="auto"/>
        <w:right w:val="none" w:sz="0" w:space="0" w:color="auto"/>
      </w:divBdr>
    </w:div>
    <w:div w:id="1172256794">
      <w:bodyDiv w:val="1"/>
      <w:marLeft w:val="0"/>
      <w:marRight w:val="0"/>
      <w:marTop w:val="0"/>
      <w:marBottom w:val="0"/>
      <w:divBdr>
        <w:top w:val="none" w:sz="0" w:space="0" w:color="auto"/>
        <w:left w:val="none" w:sz="0" w:space="0" w:color="auto"/>
        <w:bottom w:val="none" w:sz="0" w:space="0" w:color="auto"/>
        <w:right w:val="none" w:sz="0" w:space="0" w:color="auto"/>
      </w:divBdr>
    </w:div>
    <w:div w:id="1172380141">
      <w:bodyDiv w:val="1"/>
      <w:marLeft w:val="0"/>
      <w:marRight w:val="0"/>
      <w:marTop w:val="0"/>
      <w:marBottom w:val="0"/>
      <w:divBdr>
        <w:top w:val="none" w:sz="0" w:space="0" w:color="auto"/>
        <w:left w:val="none" w:sz="0" w:space="0" w:color="auto"/>
        <w:bottom w:val="none" w:sz="0" w:space="0" w:color="auto"/>
        <w:right w:val="none" w:sz="0" w:space="0" w:color="auto"/>
      </w:divBdr>
    </w:div>
    <w:div w:id="1172993136">
      <w:bodyDiv w:val="1"/>
      <w:marLeft w:val="0"/>
      <w:marRight w:val="0"/>
      <w:marTop w:val="0"/>
      <w:marBottom w:val="0"/>
      <w:divBdr>
        <w:top w:val="none" w:sz="0" w:space="0" w:color="auto"/>
        <w:left w:val="none" w:sz="0" w:space="0" w:color="auto"/>
        <w:bottom w:val="none" w:sz="0" w:space="0" w:color="auto"/>
        <w:right w:val="none" w:sz="0" w:space="0" w:color="auto"/>
      </w:divBdr>
    </w:div>
    <w:div w:id="1173453818">
      <w:bodyDiv w:val="1"/>
      <w:marLeft w:val="0"/>
      <w:marRight w:val="0"/>
      <w:marTop w:val="0"/>
      <w:marBottom w:val="0"/>
      <w:divBdr>
        <w:top w:val="none" w:sz="0" w:space="0" w:color="auto"/>
        <w:left w:val="none" w:sz="0" w:space="0" w:color="auto"/>
        <w:bottom w:val="none" w:sz="0" w:space="0" w:color="auto"/>
        <w:right w:val="none" w:sz="0" w:space="0" w:color="auto"/>
      </w:divBdr>
    </w:div>
    <w:div w:id="1173881604">
      <w:bodyDiv w:val="1"/>
      <w:marLeft w:val="0"/>
      <w:marRight w:val="0"/>
      <w:marTop w:val="0"/>
      <w:marBottom w:val="0"/>
      <w:divBdr>
        <w:top w:val="none" w:sz="0" w:space="0" w:color="auto"/>
        <w:left w:val="none" w:sz="0" w:space="0" w:color="auto"/>
        <w:bottom w:val="none" w:sz="0" w:space="0" w:color="auto"/>
        <w:right w:val="none" w:sz="0" w:space="0" w:color="auto"/>
      </w:divBdr>
    </w:div>
    <w:div w:id="1174682944">
      <w:bodyDiv w:val="1"/>
      <w:marLeft w:val="0"/>
      <w:marRight w:val="0"/>
      <w:marTop w:val="0"/>
      <w:marBottom w:val="0"/>
      <w:divBdr>
        <w:top w:val="none" w:sz="0" w:space="0" w:color="auto"/>
        <w:left w:val="none" w:sz="0" w:space="0" w:color="auto"/>
        <w:bottom w:val="none" w:sz="0" w:space="0" w:color="auto"/>
        <w:right w:val="none" w:sz="0" w:space="0" w:color="auto"/>
      </w:divBdr>
    </w:div>
    <w:div w:id="1174764638">
      <w:bodyDiv w:val="1"/>
      <w:marLeft w:val="0"/>
      <w:marRight w:val="0"/>
      <w:marTop w:val="0"/>
      <w:marBottom w:val="0"/>
      <w:divBdr>
        <w:top w:val="none" w:sz="0" w:space="0" w:color="auto"/>
        <w:left w:val="none" w:sz="0" w:space="0" w:color="auto"/>
        <w:bottom w:val="none" w:sz="0" w:space="0" w:color="auto"/>
        <w:right w:val="none" w:sz="0" w:space="0" w:color="auto"/>
      </w:divBdr>
    </w:div>
    <w:div w:id="1174876649">
      <w:bodyDiv w:val="1"/>
      <w:marLeft w:val="0"/>
      <w:marRight w:val="0"/>
      <w:marTop w:val="0"/>
      <w:marBottom w:val="0"/>
      <w:divBdr>
        <w:top w:val="none" w:sz="0" w:space="0" w:color="auto"/>
        <w:left w:val="none" w:sz="0" w:space="0" w:color="auto"/>
        <w:bottom w:val="none" w:sz="0" w:space="0" w:color="auto"/>
        <w:right w:val="none" w:sz="0" w:space="0" w:color="auto"/>
      </w:divBdr>
    </w:div>
    <w:div w:id="1177768041">
      <w:bodyDiv w:val="1"/>
      <w:marLeft w:val="0"/>
      <w:marRight w:val="0"/>
      <w:marTop w:val="0"/>
      <w:marBottom w:val="0"/>
      <w:divBdr>
        <w:top w:val="none" w:sz="0" w:space="0" w:color="auto"/>
        <w:left w:val="none" w:sz="0" w:space="0" w:color="auto"/>
        <w:bottom w:val="none" w:sz="0" w:space="0" w:color="auto"/>
        <w:right w:val="none" w:sz="0" w:space="0" w:color="auto"/>
      </w:divBdr>
    </w:div>
    <w:div w:id="1178039480">
      <w:bodyDiv w:val="1"/>
      <w:marLeft w:val="0"/>
      <w:marRight w:val="0"/>
      <w:marTop w:val="0"/>
      <w:marBottom w:val="0"/>
      <w:divBdr>
        <w:top w:val="none" w:sz="0" w:space="0" w:color="auto"/>
        <w:left w:val="none" w:sz="0" w:space="0" w:color="auto"/>
        <w:bottom w:val="none" w:sz="0" w:space="0" w:color="auto"/>
        <w:right w:val="none" w:sz="0" w:space="0" w:color="auto"/>
      </w:divBdr>
    </w:div>
    <w:div w:id="1178619797">
      <w:bodyDiv w:val="1"/>
      <w:marLeft w:val="0"/>
      <w:marRight w:val="0"/>
      <w:marTop w:val="0"/>
      <w:marBottom w:val="0"/>
      <w:divBdr>
        <w:top w:val="none" w:sz="0" w:space="0" w:color="auto"/>
        <w:left w:val="none" w:sz="0" w:space="0" w:color="auto"/>
        <w:bottom w:val="none" w:sz="0" w:space="0" w:color="auto"/>
        <w:right w:val="none" w:sz="0" w:space="0" w:color="auto"/>
      </w:divBdr>
    </w:div>
    <w:div w:id="1178689830">
      <w:bodyDiv w:val="1"/>
      <w:marLeft w:val="0"/>
      <w:marRight w:val="0"/>
      <w:marTop w:val="0"/>
      <w:marBottom w:val="0"/>
      <w:divBdr>
        <w:top w:val="none" w:sz="0" w:space="0" w:color="auto"/>
        <w:left w:val="none" w:sz="0" w:space="0" w:color="auto"/>
        <w:bottom w:val="none" w:sz="0" w:space="0" w:color="auto"/>
        <w:right w:val="none" w:sz="0" w:space="0" w:color="auto"/>
      </w:divBdr>
    </w:div>
    <w:div w:id="1178733967">
      <w:bodyDiv w:val="1"/>
      <w:marLeft w:val="0"/>
      <w:marRight w:val="0"/>
      <w:marTop w:val="0"/>
      <w:marBottom w:val="0"/>
      <w:divBdr>
        <w:top w:val="none" w:sz="0" w:space="0" w:color="auto"/>
        <w:left w:val="none" w:sz="0" w:space="0" w:color="auto"/>
        <w:bottom w:val="none" w:sz="0" w:space="0" w:color="auto"/>
        <w:right w:val="none" w:sz="0" w:space="0" w:color="auto"/>
      </w:divBdr>
    </w:div>
    <w:div w:id="1178884308">
      <w:bodyDiv w:val="1"/>
      <w:marLeft w:val="0"/>
      <w:marRight w:val="0"/>
      <w:marTop w:val="0"/>
      <w:marBottom w:val="0"/>
      <w:divBdr>
        <w:top w:val="none" w:sz="0" w:space="0" w:color="auto"/>
        <w:left w:val="none" w:sz="0" w:space="0" w:color="auto"/>
        <w:bottom w:val="none" w:sz="0" w:space="0" w:color="auto"/>
        <w:right w:val="none" w:sz="0" w:space="0" w:color="auto"/>
      </w:divBdr>
    </w:div>
    <w:div w:id="1179733989">
      <w:bodyDiv w:val="1"/>
      <w:marLeft w:val="0"/>
      <w:marRight w:val="0"/>
      <w:marTop w:val="0"/>
      <w:marBottom w:val="0"/>
      <w:divBdr>
        <w:top w:val="none" w:sz="0" w:space="0" w:color="auto"/>
        <w:left w:val="none" w:sz="0" w:space="0" w:color="auto"/>
        <w:bottom w:val="none" w:sz="0" w:space="0" w:color="auto"/>
        <w:right w:val="none" w:sz="0" w:space="0" w:color="auto"/>
      </w:divBdr>
    </w:div>
    <w:div w:id="1180896401">
      <w:bodyDiv w:val="1"/>
      <w:marLeft w:val="0"/>
      <w:marRight w:val="0"/>
      <w:marTop w:val="0"/>
      <w:marBottom w:val="0"/>
      <w:divBdr>
        <w:top w:val="none" w:sz="0" w:space="0" w:color="auto"/>
        <w:left w:val="none" w:sz="0" w:space="0" w:color="auto"/>
        <w:bottom w:val="none" w:sz="0" w:space="0" w:color="auto"/>
        <w:right w:val="none" w:sz="0" w:space="0" w:color="auto"/>
      </w:divBdr>
    </w:div>
    <w:div w:id="1181238968">
      <w:bodyDiv w:val="1"/>
      <w:marLeft w:val="0"/>
      <w:marRight w:val="0"/>
      <w:marTop w:val="0"/>
      <w:marBottom w:val="0"/>
      <w:divBdr>
        <w:top w:val="none" w:sz="0" w:space="0" w:color="auto"/>
        <w:left w:val="none" w:sz="0" w:space="0" w:color="auto"/>
        <w:bottom w:val="none" w:sz="0" w:space="0" w:color="auto"/>
        <w:right w:val="none" w:sz="0" w:space="0" w:color="auto"/>
      </w:divBdr>
    </w:div>
    <w:div w:id="1181310750">
      <w:bodyDiv w:val="1"/>
      <w:marLeft w:val="0"/>
      <w:marRight w:val="0"/>
      <w:marTop w:val="0"/>
      <w:marBottom w:val="0"/>
      <w:divBdr>
        <w:top w:val="none" w:sz="0" w:space="0" w:color="auto"/>
        <w:left w:val="none" w:sz="0" w:space="0" w:color="auto"/>
        <w:bottom w:val="none" w:sz="0" w:space="0" w:color="auto"/>
        <w:right w:val="none" w:sz="0" w:space="0" w:color="auto"/>
      </w:divBdr>
    </w:div>
    <w:div w:id="1181428966">
      <w:bodyDiv w:val="1"/>
      <w:marLeft w:val="0"/>
      <w:marRight w:val="0"/>
      <w:marTop w:val="0"/>
      <w:marBottom w:val="0"/>
      <w:divBdr>
        <w:top w:val="none" w:sz="0" w:space="0" w:color="auto"/>
        <w:left w:val="none" w:sz="0" w:space="0" w:color="auto"/>
        <w:bottom w:val="none" w:sz="0" w:space="0" w:color="auto"/>
        <w:right w:val="none" w:sz="0" w:space="0" w:color="auto"/>
      </w:divBdr>
    </w:div>
    <w:div w:id="1182814721">
      <w:bodyDiv w:val="1"/>
      <w:marLeft w:val="0"/>
      <w:marRight w:val="0"/>
      <w:marTop w:val="0"/>
      <w:marBottom w:val="0"/>
      <w:divBdr>
        <w:top w:val="none" w:sz="0" w:space="0" w:color="auto"/>
        <w:left w:val="none" w:sz="0" w:space="0" w:color="auto"/>
        <w:bottom w:val="none" w:sz="0" w:space="0" w:color="auto"/>
        <w:right w:val="none" w:sz="0" w:space="0" w:color="auto"/>
      </w:divBdr>
    </w:div>
    <w:div w:id="1183478134">
      <w:bodyDiv w:val="1"/>
      <w:marLeft w:val="0"/>
      <w:marRight w:val="0"/>
      <w:marTop w:val="0"/>
      <w:marBottom w:val="0"/>
      <w:divBdr>
        <w:top w:val="none" w:sz="0" w:space="0" w:color="auto"/>
        <w:left w:val="none" w:sz="0" w:space="0" w:color="auto"/>
        <w:bottom w:val="none" w:sz="0" w:space="0" w:color="auto"/>
        <w:right w:val="none" w:sz="0" w:space="0" w:color="auto"/>
      </w:divBdr>
    </w:div>
    <w:div w:id="1184589350">
      <w:bodyDiv w:val="1"/>
      <w:marLeft w:val="0"/>
      <w:marRight w:val="0"/>
      <w:marTop w:val="0"/>
      <w:marBottom w:val="0"/>
      <w:divBdr>
        <w:top w:val="none" w:sz="0" w:space="0" w:color="auto"/>
        <w:left w:val="none" w:sz="0" w:space="0" w:color="auto"/>
        <w:bottom w:val="none" w:sz="0" w:space="0" w:color="auto"/>
        <w:right w:val="none" w:sz="0" w:space="0" w:color="auto"/>
      </w:divBdr>
    </w:div>
    <w:div w:id="1184831166">
      <w:bodyDiv w:val="1"/>
      <w:marLeft w:val="0"/>
      <w:marRight w:val="0"/>
      <w:marTop w:val="0"/>
      <w:marBottom w:val="0"/>
      <w:divBdr>
        <w:top w:val="none" w:sz="0" w:space="0" w:color="auto"/>
        <w:left w:val="none" w:sz="0" w:space="0" w:color="auto"/>
        <w:bottom w:val="none" w:sz="0" w:space="0" w:color="auto"/>
        <w:right w:val="none" w:sz="0" w:space="0" w:color="auto"/>
      </w:divBdr>
    </w:div>
    <w:div w:id="1185898931">
      <w:bodyDiv w:val="1"/>
      <w:marLeft w:val="0"/>
      <w:marRight w:val="0"/>
      <w:marTop w:val="0"/>
      <w:marBottom w:val="0"/>
      <w:divBdr>
        <w:top w:val="none" w:sz="0" w:space="0" w:color="auto"/>
        <w:left w:val="none" w:sz="0" w:space="0" w:color="auto"/>
        <w:bottom w:val="none" w:sz="0" w:space="0" w:color="auto"/>
        <w:right w:val="none" w:sz="0" w:space="0" w:color="auto"/>
      </w:divBdr>
    </w:div>
    <w:div w:id="1187057075">
      <w:bodyDiv w:val="1"/>
      <w:marLeft w:val="0"/>
      <w:marRight w:val="0"/>
      <w:marTop w:val="0"/>
      <w:marBottom w:val="0"/>
      <w:divBdr>
        <w:top w:val="none" w:sz="0" w:space="0" w:color="auto"/>
        <w:left w:val="none" w:sz="0" w:space="0" w:color="auto"/>
        <w:bottom w:val="none" w:sz="0" w:space="0" w:color="auto"/>
        <w:right w:val="none" w:sz="0" w:space="0" w:color="auto"/>
      </w:divBdr>
    </w:div>
    <w:div w:id="1188257941">
      <w:bodyDiv w:val="1"/>
      <w:marLeft w:val="0"/>
      <w:marRight w:val="0"/>
      <w:marTop w:val="0"/>
      <w:marBottom w:val="0"/>
      <w:divBdr>
        <w:top w:val="none" w:sz="0" w:space="0" w:color="auto"/>
        <w:left w:val="none" w:sz="0" w:space="0" w:color="auto"/>
        <w:bottom w:val="none" w:sz="0" w:space="0" w:color="auto"/>
        <w:right w:val="none" w:sz="0" w:space="0" w:color="auto"/>
      </w:divBdr>
    </w:div>
    <w:div w:id="1188328895">
      <w:bodyDiv w:val="1"/>
      <w:marLeft w:val="0"/>
      <w:marRight w:val="0"/>
      <w:marTop w:val="0"/>
      <w:marBottom w:val="0"/>
      <w:divBdr>
        <w:top w:val="none" w:sz="0" w:space="0" w:color="auto"/>
        <w:left w:val="none" w:sz="0" w:space="0" w:color="auto"/>
        <w:bottom w:val="none" w:sz="0" w:space="0" w:color="auto"/>
        <w:right w:val="none" w:sz="0" w:space="0" w:color="auto"/>
      </w:divBdr>
    </w:div>
    <w:div w:id="1189877007">
      <w:bodyDiv w:val="1"/>
      <w:marLeft w:val="0"/>
      <w:marRight w:val="0"/>
      <w:marTop w:val="0"/>
      <w:marBottom w:val="0"/>
      <w:divBdr>
        <w:top w:val="none" w:sz="0" w:space="0" w:color="auto"/>
        <w:left w:val="none" w:sz="0" w:space="0" w:color="auto"/>
        <w:bottom w:val="none" w:sz="0" w:space="0" w:color="auto"/>
        <w:right w:val="none" w:sz="0" w:space="0" w:color="auto"/>
      </w:divBdr>
    </w:div>
    <w:div w:id="1190295204">
      <w:bodyDiv w:val="1"/>
      <w:marLeft w:val="0"/>
      <w:marRight w:val="0"/>
      <w:marTop w:val="0"/>
      <w:marBottom w:val="0"/>
      <w:divBdr>
        <w:top w:val="none" w:sz="0" w:space="0" w:color="auto"/>
        <w:left w:val="none" w:sz="0" w:space="0" w:color="auto"/>
        <w:bottom w:val="none" w:sz="0" w:space="0" w:color="auto"/>
        <w:right w:val="none" w:sz="0" w:space="0" w:color="auto"/>
      </w:divBdr>
    </w:div>
    <w:div w:id="1190946657">
      <w:bodyDiv w:val="1"/>
      <w:marLeft w:val="0"/>
      <w:marRight w:val="0"/>
      <w:marTop w:val="0"/>
      <w:marBottom w:val="0"/>
      <w:divBdr>
        <w:top w:val="none" w:sz="0" w:space="0" w:color="auto"/>
        <w:left w:val="none" w:sz="0" w:space="0" w:color="auto"/>
        <w:bottom w:val="none" w:sz="0" w:space="0" w:color="auto"/>
        <w:right w:val="none" w:sz="0" w:space="0" w:color="auto"/>
      </w:divBdr>
    </w:div>
    <w:div w:id="1191603110">
      <w:bodyDiv w:val="1"/>
      <w:marLeft w:val="0"/>
      <w:marRight w:val="0"/>
      <w:marTop w:val="0"/>
      <w:marBottom w:val="0"/>
      <w:divBdr>
        <w:top w:val="none" w:sz="0" w:space="0" w:color="auto"/>
        <w:left w:val="none" w:sz="0" w:space="0" w:color="auto"/>
        <w:bottom w:val="none" w:sz="0" w:space="0" w:color="auto"/>
        <w:right w:val="none" w:sz="0" w:space="0" w:color="auto"/>
      </w:divBdr>
    </w:div>
    <w:div w:id="1191920212">
      <w:bodyDiv w:val="1"/>
      <w:marLeft w:val="0"/>
      <w:marRight w:val="0"/>
      <w:marTop w:val="0"/>
      <w:marBottom w:val="0"/>
      <w:divBdr>
        <w:top w:val="none" w:sz="0" w:space="0" w:color="auto"/>
        <w:left w:val="none" w:sz="0" w:space="0" w:color="auto"/>
        <w:bottom w:val="none" w:sz="0" w:space="0" w:color="auto"/>
        <w:right w:val="none" w:sz="0" w:space="0" w:color="auto"/>
      </w:divBdr>
    </w:div>
    <w:div w:id="1192377269">
      <w:bodyDiv w:val="1"/>
      <w:marLeft w:val="0"/>
      <w:marRight w:val="0"/>
      <w:marTop w:val="0"/>
      <w:marBottom w:val="0"/>
      <w:divBdr>
        <w:top w:val="none" w:sz="0" w:space="0" w:color="auto"/>
        <w:left w:val="none" w:sz="0" w:space="0" w:color="auto"/>
        <w:bottom w:val="none" w:sz="0" w:space="0" w:color="auto"/>
        <w:right w:val="none" w:sz="0" w:space="0" w:color="auto"/>
      </w:divBdr>
    </w:div>
    <w:div w:id="1194464610">
      <w:bodyDiv w:val="1"/>
      <w:marLeft w:val="0"/>
      <w:marRight w:val="0"/>
      <w:marTop w:val="0"/>
      <w:marBottom w:val="0"/>
      <w:divBdr>
        <w:top w:val="none" w:sz="0" w:space="0" w:color="auto"/>
        <w:left w:val="none" w:sz="0" w:space="0" w:color="auto"/>
        <w:bottom w:val="none" w:sz="0" w:space="0" w:color="auto"/>
        <w:right w:val="none" w:sz="0" w:space="0" w:color="auto"/>
      </w:divBdr>
    </w:div>
    <w:div w:id="1194608816">
      <w:bodyDiv w:val="1"/>
      <w:marLeft w:val="0"/>
      <w:marRight w:val="0"/>
      <w:marTop w:val="0"/>
      <w:marBottom w:val="0"/>
      <w:divBdr>
        <w:top w:val="none" w:sz="0" w:space="0" w:color="auto"/>
        <w:left w:val="none" w:sz="0" w:space="0" w:color="auto"/>
        <w:bottom w:val="none" w:sz="0" w:space="0" w:color="auto"/>
        <w:right w:val="none" w:sz="0" w:space="0" w:color="auto"/>
      </w:divBdr>
    </w:div>
    <w:div w:id="1195997817">
      <w:bodyDiv w:val="1"/>
      <w:marLeft w:val="0"/>
      <w:marRight w:val="0"/>
      <w:marTop w:val="0"/>
      <w:marBottom w:val="0"/>
      <w:divBdr>
        <w:top w:val="none" w:sz="0" w:space="0" w:color="auto"/>
        <w:left w:val="none" w:sz="0" w:space="0" w:color="auto"/>
        <w:bottom w:val="none" w:sz="0" w:space="0" w:color="auto"/>
        <w:right w:val="none" w:sz="0" w:space="0" w:color="auto"/>
      </w:divBdr>
    </w:div>
    <w:div w:id="1197112987">
      <w:bodyDiv w:val="1"/>
      <w:marLeft w:val="0"/>
      <w:marRight w:val="0"/>
      <w:marTop w:val="0"/>
      <w:marBottom w:val="0"/>
      <w:divBdr>
        <w:top w:val="none" w:sz="0" w:space="0" w:color="auto"/>
        <w:left w:val="none" w:sz="0" w:space="0" w:color="auto"/>
        <w:bottom w:val="none" w:sz="0" w:space="0" w:color="auto"/>
        <w:right w:val="none" w:sz="0" w:space="0" w:color="auto"/>
      </w:divBdr>
    </w:div>
    <w:div w:id="1198398118">
      <w:bodyDiv w:val="1"/>
      <w:marLeft w:val="0"/>
      <w:marRight w:val="0"/>
      <w:marTop w:val="0"/>
      <w:marBottom w:val="0"/>
      <w:divBdr>
        <w:top w:val="none" w:sz="0" w:space="0" w:color="auto"/>
        <w:left w:val="none" w:sz="0" w:space="0" w:color="auto"/>
        <w:bottom w:val="none" w:sz="0" w:space="0" w:color="auto"/>
        <w:right w:val="none" w:sz="0" w:space="0" w:color="auto"/>
      </w:divBdr>
    </w:div>
    <w:div w:id="1199779324">
      <w:bodyDiv w:val="1"/>
      <w:marLeft w:val="0"/>
      <w:marRight w:val="0"/>
      <w:marTop w:val="0"/>
      <w:marBottom w:val="0"/>
      <w:divBdr>
        <w:top w:val="none" w:sz="0" w:space="0" w:color="auto"/>
        <w:left w:val="none" w:sz="0" w:space="0" w:color="auto"/>
        <w:bottom w:val="none" w:sz="0" w:space="0" w:color="auto"/>
        <w:right w:val="none" w:sz="0" w:space="0" w:color="auto"/>
      </w:divBdr>
    </w:div>
    <w:div w:id="1200390133">
      <w:bodyDiv w:val="1"/>
      <w:marLeft w:val="0"/>
      <w:marRight w:val="0"/>
      <w:marTop w:val="0"/>
      <w:marBottom w:val="0"/>
      <w:divBdr>
        <w:top w:val="none" w:sz="0" w:space="0" w:color="auto"/>
        <w:left w:val="none" w:sz="0" w:space="0" w:color="auto"/>
        <w:bottom w:val="none" w:sz="0" w:space="0" w:color="auto"/>
        <w:right w:val="none" w:sz="0" w:space="0" w:color="auto"/>
      </w:divBdr>
    </w:div>
    <w:div w:id="1200623717">
      <w:bodyDiv w:val="1"/>
      <w:marLeft w:val="0"/>
      <w:marRight w:val="0"/>
      <w:marTop w:val="0"/>
      <w:marBottom w:val="0"/>
      <w:divBdr>
        <w:top w:val="none" w:sz="0" w:space="0" w:color="auto"/>
        <w:left w:val="none" w:sz="0" w:space="0" w:color="auto"/>
        <w:bottom w:val="none" w:sz="0" w:space="0" w:color="auto"/>
        <w:right w:val="none" w:sz="0" w:space="0" w:color="auto"/>
      </w:divBdr>
    </w:div>
    <w:div w:id="1200823094">
      <w:bodyDiv w:val="1"/>
      <w:marLeft w:val="0"/>
      <w:marRight w:val="0"/>
      <w:marTop w:val="0"/>
      <w:marBottom w:val="0"/>
      <w:divBdr>
        <w:top w:val="none" w:sz="0" w:space="0" w:color="auto"/>
        <w:left w:val="none" w:sz="0" w:space="0" w:color="auto"/>
        <w:bottom w:val="none" w:sz="0" w:space="0" w:color="auto"/>
        <w:right w:val="none" w:sz="0" w:space="0" w:color="auto"/>
      </w:divBdr>
    </w:div>
    <w:div w:id="1201474215">
      <w:bodyDiv w:val="1"/>
      <w:marLeft w:val="0"/>
      <w:marRight w:val="0"/>
      <w:marTop w:val="0"/>
      <w:marBottom w:val="0"/>
      <w:divBdr>
        <w:top w:val="none" w:sz="0" w:space="0" w:color="auto"/>
        <w:left w:val="none" w:sz="0" w:space="0" w:color="auto"/>
        <w:bottom w:val="none" w:sz="0" w:space="0" w:color="auto"/>
        <w:right w:val="none" w:sz="0" w:space="0" w:color="auto"/>
      </w:divBdr>
    </w:div>
    <w:div w:id="1204445354">
      <w:bodyDiv w:val="1"/>
      <w:marLeft w:val="0"/>
      <w:marRight w:val="0"/>
      <w:marTop w:val="0"/>
      <w:marBottom w:val="0"/>
      <w:divBdr>
        <w:top w:val="none" w:sz="0" w:space="0" w:color="auto"/>
        <w:left w:val="none" w:sz="0" w:space="0" w:color="auto"/>
        <w:bottom w:val="none" w:sz="0" w:space="0" w:color="auto"/>
        <w:right w:val="none" w:sz="0" w:space="0" w:color="auto"/>
      </w:divBdr>
    </w:div>
    <w:div w:id="1204750766">
      <w:bodyDiv w:val="1"/>
      <w:marLeft w:val="0"/>
      <w:marRight w:val="0"/>
      <w:marTop w:val="0"/>
      <w:marBottom w:val="0"/>
      <w:divBdr>
        <w:top w:val="none" w:sz="0" w:space="0" w:color="auto"/>
        <w:left w:val="none" w:sz="0" w:space="0" w:color="auto"/>
        <w:bottom w:val="none" w:sz="0" w:space="0" w:color="auto"/>
        <w:right w:val="none" w:sz="0" w:space="0" w:color="auto"/>
      </w:divBdr>
    </w:div>
    <w:div w:id="1205488750">
      <w:bodyDiv w:val="1"/>
      <w:marLeft w:val="0"/>
      <w:marRight w:val="0"/>
      <w:marTop w:val="0"/>
      <w:marBottom w:val="0"/>
      <w:divBdr>
        <w:top w:val="none" w:sz="0" w:space="0" w:color="auto"/>
        <w:left w:val="none" w:sz="0" w:space="0" w:color="auto"/>
        <w:bottom w:val="none" w:sz="0" w:space="0" w:color="auto"/>
        <w:right w:val="none" w:sz="0" w:space="0" w:color="auto"/>
      </w:divBdr>
    </w:div>
    <w:div w:id="1205867667">
      <w:bodyDiv w:val="1"/>
      <w:marLeft w:val="0"/>
      <w:marRight w:val="0"/>
      <w:marTop w:val="0"/>
      <w:marBottom w:val="0"/>
      <w:divBdr>
        <w:top w:val="none" w:sz="0" w:space="0" w:color="auto"/>
        <w:left w:val="none" w:sz="0" w:space="0" w:color="auto"/>
        <w:bottom w:val="none" w:sz="0" w:space="0" w:color="auto"/>
        <w:right w:val="none" w:sz="0" w:space="0" w:color="auto"/>
      </w:divBdr>
    </w:div>
    <w:div w:id="1207059315">
      <w:bodyDiv w:val="1"/>
      <w:marLeft w:val="0"/>
      <w:marRight w:val="0"/>
      <w:marTop w:val="0"/>
      <w:marBottom w:val="0"/>
      <w:divBdr>
        <w:top w:val="none" w:sz="0" w:space="0" w:color="auto"/>
        <w:left w:val="none" w:sz="0" w:space="0" w:color="auto"/>
        <w:bottom w:val="none" w:sz="0" w:space="0" w:color="auto"/>
        <w:right w:val="none" w:sz="0" w:space="0" w:color="auto"/>
      </w:divBdr>
    </w:div>
    <w:div w:id="1208253647">
      <w:bodyDiv w:val="1"/>
      <w:marLeft w:val="0"/>
      <w:marRight w:val="0"/>
      <w:marTop w:val="0"/>
      <w:marBottom w:val="0"/>
      <w:divBdr>
        <w:top w:val="none" w:sz="0" w:space="0" w:color="auto"/>
        <w:left w:val="none" w:sz="0" w:space="0" w:color="auto"/>
        <w:bottom w:val="none" w:sz="0" w:space="0" w:color="auto"/>
        <w:right w:val="none" w:sz="0" w:space="0" w:color="auto"/>
      </w:divBdr>
    </w:div>
    <w:div w:id="1209142110">
      <w:bodyDiv w:val="1"/>
      <w:marLeft w:val="0"/>
      <w:marRight w:val="0"/>
      <w:marTop w:val="0"/>
      <w:marBottom w:val="0"/>
      <w:divBdr>
        <w:top w:val="none" w:sz="0" w:space="0" w:color="auto"/>
        <w:left w:val="none" w:sz="0" w:space="0" w:color="auto"/>
        <w:bottom w:val="none" w:sz="0" w:space="0" w:color="auto"/>
        <w:right w:val="none" w:sz="0" w:space="0" w:color="auto"/>
      </w:divBdr>
    </w:div>
    <w:div w:id="1212959770">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13232265">
      <w:bodyDiv w:val="1"/>
      <w:marLeft w:val="0"/>
      <w:marRight w:val="0"/>
      <w:marTop w:val="0"/>
      <w:marBottom w:val="0"/>
      <w:divBdr>
        <w:top w:val="none" w:sz="0" w:space="0" w:color="auto"/>
        <w:left w:val="none" w:sz="0" w:space="0" w:color="auto"/>
        <w:bottom w:val="none" w:sz="0" w:space="0" w:color="auto"/>
        <w:right w:val="none" w:sz="0" w:space="0" w:color="auto"/>
      </w:divBdr>
    </w:div>
    <w:div w:id="1214385289">
      <w:bodyDiv w:val="1"/>
      <w:marLeft w:val="0"/>
      <w:marRight w:val="0"/>
      <w:marTop w:val="0"/>
      <w:marBottom w:val="0"/>
      <w:divBdr>
        <w:top w:val="none" w:sz="0" w:space="0" w:color="auto"/>
        <w:left w:val="none" w:sz="0" w:space="0" w:color="auto"/>
        <w:bottom w:val="none" w:sz="0" w:space="0" w:color="auto"/>
        <w:right w:val="none" w:sz="0" w:space="0" w:color="auto"/>
      </w:divBdr>
    </w:div>
    <w:div w:id="1215310064">
      <w:bodyDiv w:val="1"/>
      <w:marLeft w:val="0"/>
      <w:marRight w:val="0"/>
      <w:marTop w:val="0"/>
      <w:marBottom w:val="0"/>
      <w:divBdr>
        <w:top w:val="none" w:sz="0" w:space="0" w:color="auto"/>
        <w:left w:val="none" w:sz="0" w:space="0" w:color="auto"/>
        <w:bottom w:val="none" w:sz="0" w:space="0" w:color="auto"/>
        <w:right w:val="none" w:sz="0" w:space="0" w:color="auto"/>
      </w:divBdr>
    </w:div>
    <w:div w:id="1215583301">
      <w:bodyDiv w:val="1"/>
      <w:marLeft w:val="0"/>
      <w:marRight w:val="0"/>
      <w:marTop w:val="0"/>
      <w:marBottom w:val="0"/>
      <w:divBdr>
        <w:top w:val="none" w:sz="0" w:space="0" w:color="auto"/>
        <w:left w:val="none" w:sz="0" w:space="0" w:color="auto"/>
        <w:bottom w:val="none" w:sz="0" w:space="0" w:color="auto"/>
        <w:right w:val="none" w:sz="0" w:space="0" w:color="auto"/>
      </w:divBdr>
    </w:div>
    <w:div w:id="1219705674">
      <w:bodyDiv w:val="1"/>
      <w:marLeft w:val="0"/>
      <w:marRight w:val="0"/>
      <w:marTop w:val="0"/>
      <w:marBottom w:val="0"/>
      <w:divBdr>
        <w:top w:val="none" w:sz="0" w:space="0" w:color="auto"/>
        <w:left w:val="none" w:sz="0" w:space="0" w:color="auto"/>
        <w:bottom w:val="none" w:sz="0" w:space="0" w:color="auto"/>
        <w:right w:val="none" w:sz="0" w:space="0" w:color="auto"/>
      </w:divBdr>
    </w:div>
    <w:div w:id="1220288760">
      <w:bodyDiv w:val="1"/>
      <w:marLeft w:val="0"/>
      <w:marRight w:val="0"/>
      <w:marTop w:val="0"/>
      <w:marBottom w:val="0"/>
      <w:divBdr>
        <w:top w:val="none" w:sz="0" w:space="0" w:color="auto"/>
        <w:left w:val="none" w:sz="0" w:space="0" w:color="auto"/>
        <w:bottom w:val="none" w:sz="0" w:space="0" w:color="auto"/>
        <w:right w:val="none" w:sz="0" w:space="0" w:color="auto"/>
      </w:divBdr>
    </w:div>
    <w:div w:id="1220433993">
      <w:bodyDiv w:val="1"/>
      <w:marLeft w:val="0"/>
      <w:marRight w:val="0"/>
      <w:marTop w:val="0"/>
      <w:marBottom w:val="0"/>
      <w:divBdr>
        <w:top w:val="none" w:sz="0" w:space="0" w:color="auto"/>
        <w:left w:val="none" w:sz="0" w:space="0" w:color="auto"/>
        <w:bottom w:val="none" w:sz="0" w:space="0" w:color="auto"/>
        <w:right w:val="none" w:sz="0" w:space="0" w:color="auto"/>
      </w:divBdr>
    </w:div>
    <w:div w:id="1221092142">
      <w:bodyDiv w:val="1"/>
      <w:marLeft w:val="0"/>
      <w:marRight w:val="0"/>
      <w:marTop w:val="0"/>
      <w:marBottom w:val="0"/>
      <w:divBdr>
        <w:top w:val="none" w:sz="0" w:space="0" w:color="auto"/>
        <w:left w:val="none" w:sz="0" w:space="0" w:color="auto"/>
        <w:bottom w:val="none" w:sz="0" w:space="0" w:color="auto"/>
        <w:right w:val="none" w:sz="0" w:space="0" w:color="auto"/>
      </w:divBdr>
    </w:div>
    <w:div w:id="1221209920">
      <w:bodyDiv w:val="1"/>
      <w:marLeft w:val="0"/>
      <w:marRight w:val="0"/>
      <w:marTop w:val="0"/>
      <w:marBottom w:val="0"/>
      <w:divBdr>
        <w:top w:val="none" w:sz="0" w:space="0" w:color="auto"/>
        <w:left w:val="none" w:sz="0" w:space="0" w:color="auto"/>
        <w:bottom w:val="none" w:sz="0" w:space="0" w:color="auto"/>
        <w:right w:val="none" w:sz="0" w:space="0" w:color="auto"/>
      </w:divBdr>
    </w:div>
    <w:div w:id="1221984851">
      <w:bodyDiv w:val="1"/>
      <w:marLeft w:val="0"/>
      <w:marRight w:val="0"/>
      <w:marTop w:val="0"/>
      <w:marBottom w:val="0"/>
      <w:divBdr>
        <w:top w:val="none" w:sz="0" w:space="0" w:color="auto"/>
        <w:left w:val="none" w:sz="0" w:space="0" w:color="auto"/>
        <w:bottom w:val="none" w:sz="0" w:space="0" w:color="auto"/>
        <w:right w:val="none" w:sz="0" w:space="0" w:color="auto"/>
      </w:divBdr>
    </w:div>
    <w:div w:id="1222667450">
      <w:bodyDiv w:val="1"/>
      <w:marLeft w:val="0"/>
      <w:marRight w:val="0"/>
      <w:marTop w:val="0"/>
      <w:marBottom w:val="0"/>
      <w:divBdr>
        <w:top w:val="none" w:sz="0" w:space="0" w:color="auto"/>
        <w:left w:val="none" w:sz="0" w:space="0" w:color="auto"/>
        <w:bottom w:val="none" w:sz="0" w:space="0" w:color="auto"/>
        <w:right w:val="none" w:sz="0" w:space="0" w:color="auto"/>
      </w:divBdr>
    </w:div>
    <w:div w:id="1222717861">
      <w:bodyDiv w:val="1"/>
      <w:marLeft w:val="0"/>
      <w:marRight w:val="0"/>
      <w:marTop w:val="0"/>
      <w:marBottom w:val="0"/>
      <w:divBdr>
        <w:top w:val="none" w:sz="0" w:space="0" w:color="auto"/>
        <w:left w:val="none" w:sz="0" w:space="0" w:color="auto"/>
        <w:bottom w:val="none" w:sz="0" w:space="0" w:color="auto"/>
        <w:right w:val="none" w:sz="0" w:space="0" w:color="auto"/>
      </w:divBdr>
    </w:div>
    <w:div w:id="1223566000">
      <w:bodyDiv w:val="1"/>
      <w:marLeft w:val="0"/>
      <w:marRight w:val="0"/>
      <w:marTop w:val="0"/>
      <w:marBottom w:val="0"/>
      <w:divBdr>
        <w:top w:val="none" w:sz="0" w:space="0" w:color="auto"/>
        <w:left w:val="none" w:sz="0" w:space="0" w:color="auto"/>
        <w:bottom w:val="none" w:sz="0" w:space="0" w:color="auto"/>
        <w:right w:val="none" w:sz="0" w:space="0" w:color="auto"/>
      </w:divBdr>
    </w:div>
    <w:div w:id="1225065747">
      <w:bodyDiv w:val="1"/>
      <w:marLeft w:val="0"/>
      <w:marRight w:val="0"/>
      <w:marTop w:val="0"/>
      <w:marBottom w:val="0"/>
      <w:divBdr>
        <w:top w:val="none" w:sz="0" w:space="0" w:color="auto"/>
        <w:left w:val="none" w:sz="0" w:space="0" w:color="auto"/>
        <w:bottom w:val="none" w:sz="0" w:space="0" w:color="auto"/>
        <w:right w:val="none" w:sz="0" w:space="0" w:color="auto"/>
      </w:divBdr>
    </w:div>
    <w:div w:id="1226066492">
      <w:bodyDiv w:val="1"/>
      <w:marLeft w:val="0"/>
      <w:marRight w:val="0"/>
      <w:marTop w:val="0"/>
      <w:marBottom w:val="0"/>
      <w:divBdr>
        <w:top w:val="none" w:sz="0" w:space="0" w:color="auto"/>
        <w:left w:val="none" w:sz="0" w:space="0" w:color="auto"/>
        <w:bottom w:val="none" w:sz="0" w:space="0" w:color="auto"/>
        <w:right w:val="none" w:sz="0" w:space="0" w:color="auto"/>
      </w:divBdr>
    </w:div>
    <w:div w:id="1228147347">
      <w:bodyDiv w:val="1"/>
      <w:marLeft w:val="0"/>
      <w:marRight w:val="0"/>
      <w:marTop w:val="0"/>
      <w:marBottom w:val="0"/>
      <w:divBdr>
        <w:top w:val="none" w:sz="0" w:space="0" w:color="auto"/>
        <w:left w:val="none" w:sz="0" w:space="0" w:color="auto"/>
        <w:bottom w:val="none" w:sz="0" w:space="0" w:color="auto"/>
        <w:right w:val="none" w:sz="0" w:space="0" w:color="auto"/>
      </w:divBdr>
    </w:div>
    <w:div w:id="1229535515">
      <w:bodyDiv w:val="1"/>
      <w:marLeft w:val="0"/>
      <w:marRight w:val="0"/>
      <w:marTop w:val="0"/>
      <w:marBottom w:val="0"/>
      <w:divBdr>
        <w:top w:val="none" w:sz="0" w:space="0" w:color="auto"/>
        <w:left w:val="none" w:sz="0" w:space="0" w:color="auto"/>
        <w:bottom w:val="none" w:sz="0" w:space="0" w:color="auto"/>
        <w:right w:val="none" w:sz="0" w:space="0" w:color="auto"/>
      </w:divBdr>
    </w:div>
    <w:div w:id="1229729723">
      <w:bodyDiv w:val="1"/>
      <w:marLeft w:val="0"/>
      <w:marRight w:val="0"/>
      <w:marTop w:val="0"/>
      <w:marBottom w:val="0"/>
      <w:divBdr>
        <w:top w:val="none" w:sz="0" w:space="0" w:color="auto"/>
        <w:left w:val="none" w:sz="0" w:space="0" w:color="auto"/>
        <w:bottom w:val="none" w:sz="0" w:space="0" w:color="auto"/>
        <w:right w:val="none" w:sz="0" w:space="0" w:color="auto"/>
      </w:divBdr>
    </w:div>
    <w:div w:id="1230455913">
      <w:bodyDiv w:val="1"/>
      <w:marLeft w:val="0"/>
      <w:marRight w:val="0"/>
      <w:marTop w:val="0"/>
      <w:marBottom w:val="0"/>
      <w:divBdr>
        <w:top w:val="none" w:sz="0" w:space="0" w:color="auto"/>
        <w:left w:val="none" w:sz="0" w:space="0" w:color="auto"/>
        <w:bottom w:val="none" w:sz="0" w:space="0" w:color="auto"/>
        <w:right w:val="none" w:sz="0" w:space="0" w:color="auto"/>
      </w:divBdr>
    </w:div>
    <w:div w:id="1231383933">
      <w:bodyDiv w:val="1"/>
      <w:marLeft w:val="0"/>
      <w:marRight w:val="0"/>
      <w:marTop w:val="0"/>
      <w:marBottom w:val="0"/>
      <w:divBdr>
        <w:top w:val="none" w:sz="0" w:space="0" w:color="auto"/>
        <w:left w:val="none" w:sz="0" w:space="0" w:color="auto"/>
        <w:bottom w:val="none" w:sz="0" w:space="0" w:color="auto"/>
        <w:right w:val="none" w:sz="0" w:space="0" w:color="auto"/>
      </w:divBdr>
    </w:div>
    <w:div w:id="1231967098">
      <w:bodyDiv w:val="1"/>
      <w:marLeft w:val="0"/>
      <w:marRight w:val="0"/>
      <w:marTop w:val="0"/>
      <w:marBottom w:val="0"/>
      <w:divBdr>
        <w:top w:val="none" w:sz="0" w:space="0" w:color="auto"/>
        <w:left w:val="none" w:sz="0" w:space="0" w:color="auto"/>
        <w:bottom w:val="none" w:sz="0" w:space="0" w:color="auto"/>
        <w:right w:val="none" w:sz="0" w:space="0" w:color="auto"/>
      </w:divBdr>
    </w:div>
    <w:div w:id="1232808221">
      <w:bodyDiv w:val="1"/>
      <w:marLeft w:val="0"/>
      <w:marRight w:val="0"/>
      <w:marTop w:val="0"/>
      <w:marBottom w:val="0"/>
      <w:divBdr>
        <w:top w:val="none" w:sz="0" w:space="0" w:color="auto"/>
        <w:left w:val="none" w:sz="0" w:space="0" w:color="auto"/>
        <w:bottom w:val="none" w:sz="0" w:space="0" w:color="auto"/>
        <w:right w:val="none" w:sz="0" w:space="0" w:color="auto"/>
      </w:divBdr>
    </w:div>
    <w:div w:id="1232811644">
      <w:bodyDiv w:val="1"/>
      <w:marLeft w:val="0"/>
      <w:marRight w:val="0"/>
      <w:marTop w:val="0"/>
      <w:marBottom w:val="0"/>
      <w:divBdr>
        <w:top w:val="none" w:sz="0" w:space="0" w:color="auto"/>
        <w:left w:val="none" w:sz="0" w:space="0" w:color="auto"/>
        <w:bottom w:val="none" w:sz="0" w:space="0" w:color="auto"/>
        <w:right w:val="none" w:sz="0" w:space="0" w:color="auto"/>
      </w:divBdr>
    </w:div>
    <w:div w:id="1233154146">
      <w:bodyDiv w:val="1"/>
      <w:marLeft w:val="0"/>
      <w:marRight w:val="0"/>
      <w:marTop w:val="0"/>
      <w:marBottom w:val="0"/>
      <w:divBdr>
        <w:top w:val="none" w:sz="0" w:space="0" w:color="auto"/>
        <w:left w:val="none" w:sz="0" w:space="0" w:color="auto"/>
        <w:bottom w:val="none" w:sz="0" w:space="0" w:color="auto"/>
        <w:right w:val="none" w:sz="0" w:space="0" w:color="auto"/>
      </w:divBdr>
    </w:div>
    <w:div w:id="1233274326">
      <w:bodyDiv w:val="1"/>
      <w:marLeft w:val="0"/>
      <w:marRight w:val="0"/>
      <w:marTop w:val="0"/>
      <w:marBottom w:val="0"/>
      <w:divBdr>
        <w:top w:val="none" w:sz="0" w:space="0" w:color="auto"/>
        <w:left w:val="none" w:sz="0" w:space="0" w:color="auto"/>
        <w:bottom w:val="none" w:sz="0" w:space="0" w:color="auto"/>
        <w:right w:val="none" w:sz="0" w:space="0" w:color="auto"/>
      </w:divBdr>
    </w:div>
    <w:div w:id="1234195034">
      <w:bodyDiv w:val="1"/>
      <w:marLeft w:val="0"/>
      <w:marRight w:val="0"/>
      <w:marTop w:val="0"/>
      <w:marBottom w:val="0"/>
      <w:divBdr>
        <w:top w:val="none" w:sz="0" w:space="0" w:color="auto"/>
        <w:left w:val="none" w:sz="0" w:space="0" w:color="auto"/>
        <w:bottom w:val="none" w:sz="0" w:space="0" w:color="auto"/>
        <w:right w:val="none" w:sz="0" w:space="0" w:color="auto"/>
      </w:divBdr>
    </w:div>
    <w:div w:id="1234462869">
      <w:bodyDiv w:val="1"/>
      <w:marLeft w:val="0"/>
      <w:marRight w:val="0"/>
      <w:marTop w:val="0"/>
      <w:marBottom w:val="0"/>
      <w:divBdr>
        <w:top w:val="none" w:sz="0" w:space="0" w:color="auto"/>
        <w:left w:val="none" w:sz="0" w:space="0" w:color="auto"/>
        <w:bottom w:val="none" w:sz="0" w:space="0" w:color="auto"/>
        <w:right w:val="none" w:sz="0" w:space="0" w:color="auto"/>
      </w:divBdr>
    </w:div>
    <w:div w:id="1235244277">
      <w:bodyDiv w:val="1"/>
      <w:marLeft w:val="0"/>
      <w:marRight w:val="0"/>
      <w:marTop w:val="0"/>
      <w:marBottom w:val="0"/>
      <w:divBdr>
        <w:top w:val="none" w:sz="0" w:space="0" w:color="auto"/>
        <w:left w:val="none" w:sz="0" w:space="0" w:color="auto"/>
        <w:bottom w:val="none" w:sz="0" w:space="0" w:color="auto"/>
        <w:right w:val="none" w:sz="0" w:space="0" w:color="auto"/>
      </w:divBdr>
    </w:div>
    <w:div w:id="1235699916">
      <w:bodyDiv w:val="1"/>
      <w:marLeft w:val="0"/>
      <w:marRight w:val="0"/>
      <w:marTop w:val="0"/>
      <w:marBottom w:val="0"/>
      <w:divBdr>
        <w:top w:val="none" w:sz="0" w:space="0" w:color="auto"/>
        <w:left w:val="none" w:sz="0" w:space="0" w:color="auto"/>
        <w:bottom w:val="none" w:sz="0" w:space="0" w:color="auto"/>
        <w:right w:val="none" w:sz="0" w:space="0" w:color="auto"/>
      </w:divBdr>
    </w:div>
    <w:div w:id="1235705097">
      <w:bodyDiv w:val="1"/>
      <w:marLeft w:val="0"/>
      <w:marRight w:val="0"/>
      <w:marTop w:val="0"/>
      <w:marBottom w:val="0"/>
      <w:divBdr>
        <w:top w:val="none" w:sz="0" w:space="0" w:color="auto"/>
        <w:left w:val="none" w:sz="0" w:space="0" w:color="auto"/>
        <w:bottom w:val="none" w:sz="0" w:space="0" w:color="auto"/>
        <w:right w:val="none" w:sz="0" w:space="0" w:color="auto"/>
      </w:divBdr>
    </w:div>
    <w:div w:id="1235898902">
      <w:bodyDiv w:val="1"/>
      <w:marLeft w:val="0"/>
      <w:marRight w:val="0"/>
      <w:marTop w:val="0"/>
      <w:marBottom w:val="0"/>
      <w:divBdr>
        <w:top w:val="none" w:sz="0" w:space="0" w:color="auto"/>
        <w:left w:val="none" w:sz="0" w:space="0" w:color="auto"/>
        <w:bottom w:val="none" w:sz="0" w:space="0" w:color="auto"/>
        <w:right w:val="none" w:sz="0" w:space="0" w:color="auto"/>
      </w:divBdr>
    </w:div>
    <w:div w:id="1239054943">
      <w:bodyDiv w:val="1"/>
      <w:marLeft w:val="0"/>
      <w:marRight w:val="0"/>
      <w:marTop w:val="0"/>
      <w:marBottom w:val="0"/>
      <w:divBdr>
        <w:top w:val="none" w:sz="0" w:space="0" w:color="auto"/>
        <w:left w:val="none" w:sz="0" w:space="0" w:color="auto"/>
        <w:bottom w:val="none" w:sz="0" w:space="0" w:color="auto"/>
        <w:right w:val="none" w:sz="0" w:space="0" w:color="auto"/>
      </w:divBdr>
    </w:div>
    <w:div w:id="1240864907">
      <w:bodyDiv w:val="1"/>
      <w:marLeft w:val="0"/>
      <w:marRight w:val="0"/>
      <w:marTop w:val="0"/>
      <w:marBottom w:val="0"/>
      <w:divBdr>
        <w:top w:val="none" w:sz="0" w:space="0" w:color="auto"/>
        <w:left w:val="none" w:sz="0" w:space="0" w:color="auto"/>
        <w:bottom w:val="none" w:sz="0" w:space="0" w:color="auto"/>
        <w:right w:val="none" w:sz="0" w:space="0" w:color="auto"/>
      </w:divBdr>
    </w:div>
    <w:div w:id="1241331315">
      <w:bodyDiv w:val="1"/>
      <w:marLeft w:val="0"/>
      <w:marRight w:val="0"/>
      <w:marTop w:val="0"/>
      <w:marBottom w:val="0"/>
      <w:divBdr>
        <w:top w:val="none" w:sz="0" w:space="0" w:color="auto"/>
        <w:left w:val="none" w:sz="0" w:space="0" w:color="auto"/>
        <w:bottom w:val="none" w:sz="0" w:space="0" w:color="auto"/>
        <w:right w:val="none" w:sz="0" w:space="0" w:color="auto"/>
      </w:divBdr>
    </w:div>
    <w:div w:id="1244950960">
      <w:bodyDiv w:val="1"/>
      <w:marLeft w:val="0"/>
      <w:marRight w:val="0"/>
      <w:marTop w:val="0"/>
      <w:marBottom w:val="0"/>
      <w:divBdr>
        <w:top w:val="none" w:sz="0" w:space="0" w:color="auto"/>
        <w:left w:val="none" w:sz="0" w:space="0" w:color="auto"/>
        <w:bottom w:val="none" w:sz="0" w:space="0" w:color="auto"/>
        <w:right w:val="none" w:sz="0" w:space="0" w:color="auto"/>
      </w:divBdr>
    </w:div>
    <w:div w:id="1245068143">
      <w:bodyDiv w:val="1"/>
      <w:marLeft w:val="0"/>
      <w:marRight w:val="0"/>
      <w:marTop w:val="0"/>
      <w:marBottom w:val="0"/>
      <w:divBdr>
        <w:top w:val="none" w:sz="0" w:space="0" w:color="auto"/>
        <w:left w:val="none" w:sz="0" w:space="0" w:color="auto"/>
        <w:bottom w:val="none" w:sz="0" w:space="0" w:color="auto"/>
        <w:right w:val="none" w:sz="0" w:space="0" w:color="auto"/>
      </w:divBdr>
    </w:div>
    <w:div w:id="1245608175">
      <w:bodyDiv w:val="1"/>
      <w:marLeft w:val="0"/>
      <w:marRight w:val="0"/>
      <w:marTop w:val="0"/>
      <w:marBottom w:val="0"/>
      <w:divBdr>
        <w:top w:val="none" w:sz="0" w:space="0" w:color="auto"/>
        <w:left w:val="none" w:sz="0" w:space="0" w:color="auto"/>
        <w:bottom w:val="none" w:sz="0" w:space="0" w:color="auto"/>
        <w:right w:val="none" w:sz="0" w:space="0" w:color="auto"/>
      </w:divBdr>
    </w:div>
    <w:div w:id="1247500860">
      <w:bodyDiv w:val="1"/>
      <w:marLeft w:val="0"/>
      <w:marRight w:val="0"/>
      <w:marTop w:val="0"/>
      <w:marBottom w:val="0"/>
      <w:divBdr>
        <w:top w:val="none" w:sz="0" w:space="0" w:color="auto"/>
        <w:left w:val="none" w:sz="0" w:space="0" w:color="auto"/>
        <w:bottom w:val="none" w:sz="0" w:space="0" w:color="auto"/>
        <w:right w:val="none" w:sz="0" w:space="0" w:color="auto"/>
      </w:divBdr>
    </w:div>
    <w:div w:id="1247567077">
      <w:bodyDiv w:val="1"/>
      <w:marLeft w:val="0"/>
      <w:marRight w:val="0"/>
      <w:marTop w:val="0"/>
      <w:marBottom w:val="0"/>
      <w:divBdr>
        <w:top w:val="none" w:sz="0" w:space="0" w:color="auto"/>
        <w:left w:val="none" w:sz="0" w:space="0" w:color="auto"/>
        <w:bottom w:val="none" w:sz="0" w:space="0" w:color="auto"/>
        <w:right w:val="none" w:sz="0" w:space="0" w:color="auto"/>
      </w:divBdr>
    </w:div>
    <w:div w:id="1248231138">
      <w:bodyDiv w:val="1"/>
      <w:marLeft w:val="0"/>
      <w:marRight w:val="0"/>
      <w:marTop w:val="0"/>
      <w:marBottom w:val="0"/>
      <w:divBdr>
        <w:top w:val="none" w:sz="0" w:space="0" w:color="auto"/>
        <w:left w:val="none" w:sz="0" w:space="0" w:color="auto"/>
        <w:bottom w:val="none" w:sz="0" w:space="0" w:color="auto"/>
        <w:right w:val="none" w:sz="0" w:space="0" w:color="auto"/>
      </w:divBdr>
    </w:div>
    <w:div w:id="1251279460">
      <w:bodyDiv w:val="1"/>
      <w:marLeft w:val="0"/>
      <w:marRight w:val="0"/>
      <w:marTop w:val="0"/>
      <w:marBottom w:val="0"/>
      <w:divBdr>
        <w:top w:val="none" w:sz="0" w:space="0" w:color="auto"/>
        <w:left w:val="none" w:sz="0" w:space="0" w:color="auto"/>
        <w:bottom w:val="none" w:sz="0" w:space="0" w:color="auto"/>
        <w:right w:val="none" w:sz="0" w:space="0" w:color="auto"/>
      </w:divBdr>
    </w:div>
    <w:div w:id="1251699825">
      <w:bodyDiv w:val="1"/>
      <w:marLeft w:val="0"/>
      <w:marRight w:val="0"/>
      <w:marTop w:val="0"/>
      <w:marBottom w:val="0"/>
      <w:divBdr>
        <w:top w:val="none" w:sz="0" w:space="0" w:color="auto"/>
        <w:left w:val="none" w:sz="0" w:space="0" w:color="auto"/>
        <w:bottom w:val="none" w:sz="0" w:space="0" w:color="auto"/>
        <w:right w:val="none" w:sz="0" w:space="0" w:color="auto"/>
      </w:divBdr>
    </w:div>
    <w:div w:id="1252086702">
      <w:bodyDiv w:val="1"/>
      <w:marLeft w:val="0"/>
      <w:marRight w:val="0"/>
      <w:marTop w:val="0"/>
      <w:marBottom w:val="0"/>
      <w:divBdr>
        <w:top w:val="none" w:sz="0" w:space="0" w:color="auto"/>
        <w:left w:val="none" w:sz="0" w:space="0" w:color="auto"/>
        <w:bottom w:val="none" w:sz="0" w:space="0" w:color="auto"/>
        <w:right w:val="none" w:sz="0" w:space="0" w:color="auto"/>
      </w:divBdr>
    </w:div>
    <w:div w:id="1252355626">
      <w:bodyDiv w:val="1"/>
      <w:marLeft w:val="0"/>
      <w:marRight w:val="0"/>
      <w:marTop w:val="0"/>
      <w:marBottom w:val="0"/>
      <w:divBdr>
        <w:top w:val="none" w:sz="0" w:space="0" w:color="auto"/>
        <w:left w:val="none" w:sz="0" w:space="0" w:color="auto"/>
        <w:bottom w:val="none" w:sz="0" w:space="0" w:color="auto"/>
        <w:right w:val="none" w:sz="0" w:space="0" w:color="auto"/>
      </w:divBdr>
    </w:div>
    <w:div w:id="1253199905">
      <w:bodyDiv w:val="1"/>
      <w:marLeft w:val="0"/>
      <w:marRight w:val="0"/>
      <w:marTop w:val="0"/>
      <w:marBottom w:val="0"/>
      <w:divBdr>
        <w:top w:val="none" w:sz="0" w:space="0" w:color="auto"/>
        <w:left w:val="none" w:sz="0" w:space="0" w:color="auto"/>
        <w:bottom w:val="none" w:sz="0" w:space="0" w:color="auto"/>
        <w:right w:val="none" w:sz="0" w:space="0" w:color="auto"/>
      </w:divBdr>
    </w:div>
    <w:div w:id="1254050819">
      <w:bodyDiv w:val="1"/>
      <w:marLeft w:val="0"/>
      <w:marRight w:val="0"/>
      <w:marTop w:val="0"/>
      <w:marBottom w:val="0"/>
      <w:divBdr>
        <w:top w:val="none" w:sz="0" w:space="0" w:color="auto"/>
        <w:left w:val="none" w:sz="0" w:space="0" w:color="auto"/>
        <w:bottom w:val="none" w:sz="0" w:space="0" w:color="auto"/>
        <w:right w:val="none" w:sz="0" w:space="0" w:color="auto"/>
      </w:divBdr>
    </w:div>
    <w:div w:id="1254247152">
      <w:bodyDiv w:val="1"/>
      <w:marLeft w:val="0"/>
      <w:marRight w:val="0"/>
      <w:marTop w:val="0"/>
      <w:marBottom w:val="0"/>
      <w:divBdr>
        <w:top w:val="none" w:sz="0" w:space="0" w:color="auto"/>
        <w:left w:val="none" w:sz="0" w:space="0" w:color="auto"/>
        <w:bottom w:val="none" w:sz="0" w:space="0" w:color="auto"/>
        <w:right w:val="none" w:sz="0" w:space="0" w:color="auto"/>
      </w:divBdr>
    </w:div>
    <w:div w:id="1254583267">
      <w:bodyDiv w:val="1"/>
      <w:marLeft w:val="0"/>
      <w:marRight w:val="0"/>
      <w:marTop w:val="0"/>
      <w:marBottom w:val="0"/>
      <w:divBdr>
        <w:top w:val="none" w:sz="0" w:space="0" w:color="auto"/>
        <w:left w:val="none" w:sz="0" w:space="0" w:color="auto"/>
        <w:bottom w:val="none" w:sz="0" w:space="0" w:color="auto"/>
        <w:right w:val="none" w:sz="0" w:space="0" w:color="auto"/>
      </w:divBdr>
    </w:div>
    <w:div w:id="1254972165">
      <w:bodyDiv w:val="1"/>
      <w:marLeft w:val="0"/>
      <w:marRight w:val="0"/>
      <w:marTop w:val="0"/>
      <w:marBottom w:val="0"/>
      <w:divBdr>
        <w:top w:val="none" w:sz="0" w:space="0" w:color="auto"/>
        <w:left w:val="none" w:sz="0" w:space="0" w:color="auto"/>
        <w:bottom w:val="none" w:sz="0" w:space="0" w:color="auto"/>
        <w:right w:val="none" w:sz="0" w:space="0" w:color="auto"/>
      </w:divBdr>
    </w:div>
    <w:div w:id="1255016549">
      <w:bodyDiv w:val="1"/>
      <w:marLeft w:val="0"/>
      <w:marRight w:val="0"/>
      <w:marTop w:val="0"/>
      <w:marBottom w:val="0"/>
      <w:divBdr>
        <w:top w:val="none" w:sz="0" w:space="0" w:color="auto"/>
        <w:left w:val="none" w:sz="0" w:space="0" w:color="auto"/>
        <w:bottom w:val="none" w:sz="0" w:space="0" w:color="auto"/>
        <w:right w:val="none" w:sz="0" w:space="0" w:color="auto"/>
      </w:divBdr>
    </w:div>
    <w:div w:id="1256281152">
      <w:bodyDiv w:val="1"/>
      <w:marLeft w:val="0"/>
      <w:marRight w:val="0"/>
      <w:marTop w:val="0"/>
      <w:marBottom w:val="0"/>
      <w:divBdr>
        <w:top w:val="none" w:sz="0" w:space="0" w:color="auto"/>
        <w:left w:val="none" w:sz="0" w:space="0" w:color="auto"/>
        <w:bottom w:val="none" w:sz="0" w:space="0" w:color="auto"/>
        <w:right w:val="none" w:sz="0" w:space="0" w:color="auto"/>
      </w:divBdr>
    </w:div>
    <w:div w:id="1257057839">
      <w:bodyDiv w:val="1"/>
      <w:marLeft w:val="0"/>
      <w:marRight w:val="0"/>
      <w:marTop w:val="0"/>
      <w:marBottom w:val="0"/>
      <w:divBdr>
        <w:top w:val="none" w:sz="0" w:space="0" w:color="auto"/>
        <w:left w:val="none" w:sz="0" w:space="0" w:color="auto"/>
        <w:bottom w:val="none" w:sz="0" w:space="0" w:color="auto"/>
        <w:right w:val="none" w:sz="0" w:space="0" w:color="auto"/>
      </w:divBdr>
    </w:div>
    <w:div w:id="1257976474">
      <w:bodyDiv w:val="1"/>
      <w:marLeft w:val="0"/>
      <w:marRight w:val="0"/>
      <w:marTop w:val="0"/>
      <w:marBottom w:val="0"/>
      <w:divBdr>
        <w:top w:val="none" w:sz="0" w:space="0" w:color="auto"/>
        <w:left w:val="none" w:sz="0" w:space="0" w:color="auto"/>
        <w:bottom w:val="none" w:sz="0" w:space="0" w:color="auto"/>
        <w:right w:val="none" w:sz="0" w:space="0" w:color="auto"/>
      </w:divBdr>
    </w:div>
    <w:div w:id="1259216878">
      <w:bodyDiv w:val="1"/>
      <w:marLeft w:val="0"/>
      <w:marRight w:val="0"/>
      <w:marTop w:val="0"/>
      <w:marBottom w:val="0"/>
      <w:divBdr>
        <w:top w:val="none" w:sz="0" w:space="0" w:color="auto"/>
        <w:left w:val="none" w:sz="0" w:space="0" w:color="auto"/>
        <w:bottom w:val="none" w:sz="0" w:space="0" w:color="auto"/>
        <w:right w:val="none" w:sz="0" w:space="0" w:color="auto"/>
      </w:divBdr>
    </w:div>
    <w:div w:id="1259218637">
      <w:bodyDiv w:val="1"/>
      <w:marLeft w:val="0"/>
      <w:marRight w:val="0"/>
      <w:marTop w:val="0"/>
      <w:marBottom w:val="0"/>
      <w:divBdr>
        <w:top w:val="none" w:sz="0" w:space="0" w:color="auto"/>
        <w:left w:val="none" w:sz="0" w:space="0" w:color="auto"/>
        <w:bottom w:val="none" w:sz="0" w:space="0" w:color="auto"/>
        <w:right w:val="none" w:sz="0" w:space="0" w:color="auto"/>
      </w:divBdr>
    </w:div>
    <w:div w:id="1259562791">
      <w:bodyDiv w:val="1"/>
      <w:marLeft w:val="0"/>
      <w:marRight w:val="0"/>
      <w:marTop w:val="0"/>
      <w:marBottom w:val="0"/>
      <w:divBdr>
        <w:top w:val="none" w:sz="0" w:space="0" w:color="auto"/>
        <w:left w:val="none" w:sz="0" w:space="0" w:color="auto"/>
        <w:bottom w:val="none" w:sz="0" w:space="0" w:color="auto"/>
        <w:right w:val="none" w:sz="0" w:space="0" w:color="auto"/>
      </w:divBdr>
    </w:div>
    <w:div w:id="1259679080">
      <w:bodyDiv w:val="1"/>
      <w:marLeft w:val="0"/>
      <w:marRight w:val="0"/>
      <w:marTop w:val="0"/>
      <w:marBottom w:val="0"/>
      <w:divBdr>
        <w:top w:val="none" w:sz="0" w:space="0" w:color="auto"/>
        <w:left w:val="none" w:sz="0" w:space="0" w:color="auto"/>
        <w:bottom w:val="none" w:sz="0" w:space="0" w:color="auto"/>
        <w:right w:val="none" w:sz="0" w:space="0" w:color="auto"/>
      </w:divBdr>
    </w:div>
    <w:div w:id="1260332892">
      <w:bodyDiv w:val="1"/>
      <w:marLeft w:val="0"/>
      <w:marRight w:val="0"/>
      <w:marTop w:val="0"/>
      <w:marBottom w:val="0"/>
      <w:divBdr>
        <w:top w:val="none" w:sz="0" w:space="0" w:color="auto"/>
        <w:left w:val="none" w:sz="0" w:space="0" w:color="auto"/>
        <w:bottom w:val="none" w:sz="0" w:space="0" w:color="auto"/>
        <w:right w:val="none" w:sz="0" w:space="0" w:color="auto"/>
      </w:divBdr>
    </w:div>
    <w:div w:id="1260681632">
      <w:bodyDiv w:val="1"/>
      <w:marLeft w:val="0"/>
      <w:marRight w:val="0"/>
      <w:marTop w:val="0"/>
      <w:marBottom w:val="0"/>
      <w:divBdr>
        <w:top w:val="none" w:sz="0" w:space="0" w:color="auto"/>
        <w:left w:val="none" w:sz="0" w:space="0" w:color="auto"/>
        <w:bottom w:val="none" w:sz="0" w:space="0" w:color="auto"/>
        <w:right w:val="none" w:sz="0" w:space="0" w:color="auto"/>
      </w:divBdr>
    </w:div>
    <w:div w:id="1263538441">
      <w:bodyDiv w:val="1"/>
      <w:marLeft w:val="0"/>
      <w:marRight w:val="0"/>
      <w:marTop w:val="0"/>
      <w:marBottom w:val="0"/>
      <w:divBdr>
        <w:top w:val="none" w:sz="0" w:space="0" w:color="auto"/>
        <w:left w:val="none" w:sz="0" w:space="0" w:color="auto"/>
        <w:bottom w:val="none" w:sz="0" w:space="0" w:color="auto"/>
        <w:right w:val="none" w:sz="0" w:space="0" w:color="auto"/>
      </w:divBdr>
    </w:div>
    <w:div w:id="1264067457">
      <w:bodyDiv w:val="1"/>
      <w:marLeft w:val="0"/>
      <w:marRight w:val="0"/>
      <w:marTop w:val="0"/>
      <w:marBottom w:val="0"/>
      <w:divBdr>
        <w:top w:val="none" w:sz="0" w:space="0" w:color="auto"/>
        <w:left w:val="none" w:sz="0" w:space="0" w:color="auto"/>
        <w:bottom w:val="none" w:sz="0" w:space="0" w:color="auto"/>
        <w:right w:val="none" w:sz="0" w:space="0" w:color="auto"/>
      </w:divBdr>
    </w:div>
    <w:div w:id="1267468841">
      <w:bodyDiv w:val="1"/>
      <w:marLeft w:val="0"/>
      <w:marRight w:val="0"/>
      <w:marTop w:val="0"/>
      <w:marBottom w:val="0"/>
      <w:divBdr>
        <w:top w:val="none" w:sz="0" w:space="0" w:color="auto"/>
        <w:left w:val="none" w:sz="0" w:space="0" w:color="auto"/>
        <w:bottom w:val="none" w:sz="0" w:space="0" w:color="auto"/>
        <w:right w:val="none" w:sz="0" w:space="0" w:color="auto"/>
      </w:divBdr>
    </w:div>
    <w:div w:id="1267539883">
      <w:bodyDiv w:val="1"/>
      <w:marLeft w:val="0"/>
      <w:marRight w:val="0"/>
      <w:marTop w:val="0"/>
      <w:marBottom w:val="0"/>
      <w:divBdr>
        <w:top w:val="none" w:sz="0" w:space="0" w:color="auto"/>
        <w:left w:val="none" w:sz="0" w:space="0" w:color="auto"/>
        <w:bottom w:val="none" w:sz="0" w:space="0" w:color="auto"/>
        <w:right w:val="none" w:sz="0" w:space="0" w:color="auto"/>
      </w:divBdr>
    </w:div>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 w:id="1269771074">
      <w:bodyDiv w:val="1"/>
      <w:marLeft w:val="0"/>
      <w:marRight w:val="0"/>
      <w:marTop w:val="0"/>
      <w:marBottom w:val="0"/>
      <w:divBdr>
        <w:top w:val="none" w:sz="0" w:space="0" w:color="auto"/>
        <w:left w:val="none" w:sz="0" w:space="0" w:color="auto"/>
        <w:bottom w:val="none" w:sz="0" w:space="0" w:color="auto"/>
        <w:right w:val="none" w:sz="0" w:space="0" w:color="auto"/>
      </w:divBdr>
    </w:div>
    <w:div w:id="1269776180">
      <w:bodyDiv w:val="1"/>
      <w:marLeft w:val="0"/>
      <w:marRight w:val="0"/>
      <w:marTop w:val="0"/>
      <w:marBottom w:val="0"/>
      <w:divBdr>
        <w:top w:val="none" w:sz="0" w:space="0" w:color="auto"/>
        <w:left w:val="none" w:sz="0" w:space="0" w:color="auto"/>
        <w:bottom w:val="none" w:sz="0" w:space="0" w:color="auto"/>
        <w:right w:val="none" w:sz="0" w:space="0" w:color="auto"/>
      </w:divBdr>
    </w:div>
    <w:div w:id="1270621432">
      <w:bodyDiv w:val="1"/>
      <w:marLeft w:val="0"/>
      <w:marRight w:val="0"/>
      <w:marTop w:val="0"/>
      <w:marBottom w:val="0"/>
      <w:divBdr>
        <w:top w:val="none" w:sz="0" w:space="0" w:color="auto"/>
        <w:left w:val="none" w:sz="0" w:space="0" w:color="auto"/>
        <w:bottom w:val="none" w:sz="0" w:space="0" w:color="auto"/>
        <w:right w:val="none" w:sz="0" w:space="0" w:color="auto"/>
      </w:divBdr>
    </w:div>
    <w:div w:id="1272398033">
      <w:bodyDiv w:val="1"/>
      <w:marLeft w:val="0"/>
      <w:marRight w:val="0"/>
      <w:marTop w:val="0"/>
      <w:marBottom w:val="0"/>
      <w:divBdr>
        <w:top w:val="none" w:sz="0" w:space="0" w:color="auto"/>
        <w:left w:val="none" w:sz="0" w:space="0" w:color="auto"/>
        <w:bottom w:val="none" w:sz="0" w:space="0" w:color="auto"/>
        <w:right w:val="none" w:sz="0" w:space="0" w:color="auto"/>
      </w:divBdr>
    </w:div>
    <w:div w:id="1273317836">
      <w:bodyDiv w:val="1"/>
      <w:marLeft w:val="0"/>
      <w:marRight w:val="0"/>
      <w:marTop w:val="0"/>
      <w:marBottom w:val="0"/>
      <w:divBdr>
        <w:top w:val="none" w:sz="0" w:space="0" w:color="auto"/>
        <w:left w:val="none" w:sz="0" w:space="0" w:color="auto"/>
        <w:bottom w:val="none" w:sz="0" w:space="0" w:color="auto"/>
        <w:right w:val="none" w:sz="0" w:space="0" w:color="auto"/>
      </w:divBdr>
    </w:div>
    <w:div w:id="1274166659">
      <w:bodyDiv w:val="1"/>
      <w:marLeft w:val="0"/>
      <w:marRight w:val="0"/>
      <w:marTop w:val="0"/>
      <w:marBottom w:val="0"/>
      <w:divBdr>
        <w:top w:val="none" w:sz="0" w:space="0" w:color="auto"/>
        <w:left w:val="none" w:sz="0" w:space="0" w:color="auto"/>
        <w:bottom w:val="none" w:sz="0" w:space="0" w:color="auto"/>
        <w:right w:val="none" w:sz="0" w:space="0" w:color="auto"/>
      </w:divBdr>
    </w:div>
    <w:div w:id="1274747089">
      <w:bodyDiv w:val="1"/>
      <w:marLeft w:val="0"/>
      <w:marRight w:val="0"/>
      <w:marTop w:val="0"/>
      <w:marBottom w:val="0"/>
      <w:divBdr>
        <w:top w:val="none" w:sz="0" w:space="0" w:color="auto"/>
        <w:left w:val="none" w:sz="0" w:space="0" w:color="auto"/>
        <w:bottom w:val="none" w:sz="0" w:space="0" w:color="auto"/>
        <w:right w:val="none" w:sz="0" w:space="0" w:color="auto"/>
      </w:divBdr>
    </w:div>
    <w:div w:id="1275599044">
      <w:bodyDiv w:val="1"/>
      <w:marLeft w:val="0"/>
      <w:marRight w:val="0"/>
      <w:marTop w:val="0"/>
      <w:marBottom w:val="0"/>
      <w:divBdr>
        <w:top w:val="none" w:sz="0" w:space="0" w:color="auto"/>
        <w:left w:val="none" w:sz="0" w:space="0" w:color="auto"/>
        <w:bottom w:val="none" w:sz="0" w:space="0" w:color="auto"/>
        <w:right w:val="none" w:sz="0" w:space="0" w:color="auto"/>
      </w:divBdr>
    </w:div>
    <w:div w:id="1275792442">
      <w:bodyDiv w:val="1"/>
      <w:marLeft w:val="0"/>
      <w:marRight w:val="0"/>
      <w:marTop w:val="0"/>
      <w:marBottom w:val="0"/>
      <w:divBdr>
        <w:top w:val="none" w:sz="0" w:space="0" w:color="auto"/>
        <w:left w:val="none" w:sz="0" w:space="0" w:color="auto"/>
        <w:bottom w:val="none" w:sz="0" w:space="0" w:color="auto"/>
        <w:right w:val="none" w:sz="0" w:space="0" w:color="auto"/>
      </w:divBdr>
    </w:div>
    <w:div w:id="1276014841">
      <w:bodyDiv w:val="1"/>
      <w:marLeft w:val="0"/>
      <w:marRight w:val="0"/>
      <w:marTop w:val="0"/>
      <w:marBottom w:val="0"/>
      <w:divBdr>
        <w:top w:val="none" w:sz="0" w:space="0" w:color="auto"/>
        <w:left w:val="none" w:sz="0" w:space="0" w:color="auto"/>
        <w:bottom w:val="none" w:sz="0" w:space="0" w:color="auto"/>
        <w:right w:val="none" w:sz="0" w:space="0" w:color="auto"/>
      </w:divBdr>
    </w:div>
    <w:div w:id="1277252417">
      <w:bodyDiv w:val="1"/>
      <w:marLeft w:val="0"/>
      <w:marRight w:val="0"/>
      <w:marTop w:val="0"/>
      <w:marBottom w:val="0"/>
      <w:divBdr>
        <w:top w:val="none" w:sz="0" w:space="0" w:color="auto"/>
        <w:left w:val="none" w:sz="0" w:space="0" w:color="auto"/>
        <w:bottom w:val="none" w:sz="0" w:space="0" w:color="auto"/>
        <w:right w:val="none" w:sz="0" w:space="0" w:color="auto"/>
      </w:divBdr>
    </w:div>
    <w:div w:id="1277324643">
      <w:bodyDiv w:val="1"/>
      <w:marLeft w:val="0"/>
      <w:marRight w:val="0"/>
      <w:marTop w:val="0"/>
      <w:marBottom w:val="0"/>
      <w:divBdr>
        <w:top w:val="none" w:sz="0" w:space="0" w:color="auto"/>
        <w:left w:val="none" w:sz="0" w:space="0" w:color="auto"/>
        <w:bottom w:val="none" w:sz="0" w:space="0" w:color="auto"/>
        <w:right w:val="none" w:sz="0" w:space="0" w:color="auto"/>
      </w:divBdr>
    </w:div>
    <w:div w:id="1279068938">
      <w:bodyDiv w:val="1"/>
      <w:marLeft w:val="0"/>
      <w:marRight w:val="0"/>
      <w:marTop w:val="0"/>
      <w:marBottom w:val="0"/>
      <w:divBdr>
        <w:top w:val="none" w:sz="0" w:space="0" w:color="auto"/>
        <w:left w:val="none" w:sz="0" w:space="0" w:color="auto"/>
        <w:bottom w:val="none" w:sz="0" w:space="0" w:color="auto"/>
        <w:right w:val="none" w:sz="0" w:space="0" w:color="auto"/>
      </w:divBdr>
    </w:div>
    <w:div w:id="1279995130">
      <w:bodyDiv w:val="1"/>
      <w:marLeft w:val="0"/>
      <w:marRight w:val="0"/>
      <w:marTop w:val="0"/>
      <w:marBottom w:val="0"/>
      <w:divBdr>
        <w:top w:val="none" w:sz="0" w:space="0" w:color="auto"/>
        <w:left w:val="none" w:sz="0" w:space="0" w:color="auto"/>
        <w:bottom w:val="none" w:sz="0" w:space="0" w:color="auto"/>
        <w:right w:val="none" w:sz="0" w:space="0" w:color="auto"/>
      </w:divBdr>
    </w:div>
    <w:div w:id="1280335601">
      <w:bodyDiv w:val="1"/>
      <w:marLeft w:val="0"/>
      <w:marRight w:val="0"/>
      <w:marTop w:val="0"/>
      <w:marBottom w:val="0"/>
      <w:divBdr>
        <w:top w:val="none" w:sz="0" w:space="0" w:color="auto"/>
        <w:left w:val="none" w:sz="0" w:space="0" w:color="auto"/>
        <w:bottom w:val="none" w:sz="0" w:space="0" w:color="auto"/>
        <w:right w:val="none" w:sz="0" w:space="0" w:color="auto"/>
      </w:divBdr>
    </w:div>
    <w:div w:id="1281498102">
      <w:bodyDiv w:val="1"/>
      <w:marLeft w:val="0"/>
      <w:marRight w:val="0"/>
      <w:marTop w:val="0"/>
      <w:marBottom w:val="0"/>
      <w:divBdr>
        <w:top w:val="none" w:sz="0" w:space="0" w:color="auto"/>
        <w:left w:val="none" w:sz="0" w:space="0" w:color="auto"/>
        <w:bottom w:val="none" w:sz="0" w:space="0" w:color="auto"/>
        <w:right w:val="none" w:sz="0" w:space="0" w:color="auto"/>
      </w:divBdr>
    </w:div>
    <w:div w:id="1281719664">
      <w:bodyDiv w:val="1"/>
      <w:marLeft w:val="0"/>
      <w:marRight w:val="0"/>
      <w:marTop w:val="0"/>
      <w:marBottom w:val="0"/>
      <w:divBdr>
        <w:top w:val="none" w:sz="0" w:space="0" w:color="auto"/>
        <w:left w:val="none" w:sz="0" w:space="0" w:color="auto"/>
        <w:bottom w:val="none" w:sz="0" w:space="0" w:color="auto"/>
        <w:right w:val="none" w:sz="0" w:space="0" w:color="auto"/>
      </w:divBdr>
    </w:div>
    <w:div w:id="1282035069">
      <w:bodyDiv w:val="1"/>
      <w:marLeft w:val="0"/>
      <w:marRight w:val="0"/>
      <w:marTop w:val="0"/>
      <w:marBottom w:val="0"/>
      <w:divBdr>
        <w:top w:val="none" w:sz="0" w:space="0" w:color="auto"/>
        <w:left w:val="none" w:sz="0" w:space="0" w:color="auto"/>
        <w:bottom w:val="none" w:sz="0" w:space="0" w:color="auto"/>
        <w:right w:val="none" w:sz="0" w:space="0" w:color="auto"/>
      </w:divBdr>
    </w:div>
    <w:div w:id="1282224618">
      <w:bodyDiv w:val="1"/>
      <w:marLeft w:val="0"/>
      <w:marRight w:val="0"/>
      <w:marTop w:val="0"/>
      <w:marBottom w:val="0"/>
      <w:divBdr>
        <w:top w:val="none" w:sz="0" w:space="0" w:color="auto"/>
        <w:left w:val="none" w:sz="0" w:space="0" w:color="auto"/>
        <w:bottom w:val="none" w:sz="0" w:space="0" w:color="auto"/>
        <w:right w:val="none" w:sz="0" w:space="0" w:color="auto"/>
      </w:divBdr>
    </w:div>
    <w:div w:id="1283271479">
      <w:bodyDiv w:val="1"/>
      <w:marLeft w:val="0"/>
      <w:marRight w:val="0"/>
      <w:marTop w:val="0"/>
      <w:marBottom w:val="0"/>
      <w:divBdr>
        <w:top w:val="none" w:sz="0" w:space="0" w:color="auto"/>
        <w:left w:val="none" w:sz="0" w:space="0" w:color="auto"/>
        <w:bottom w:val="none" w:sz="0" w:space="0" w:color="auto"/>
        <w:right w:val="none" w:sz="0" w:space="0" w:color="auto"/>
      </w:divBdr>
    </w:div>
    <w:div w:id="1283457193">
      <w:bodyDiv w:val="1"/>
      <w:marLeft w:val="0"/>
      <w:marRight w:val="0"/>
      <w:marTop w:val="0"/>
      <w:marBottom w:val="0"/>
      <w:divBdr>
        <w:top w:val="none" w:sz="0" w:space="0" w:color="auto"/>
        <w:left w:val="none" w:sz="0" w:space="0" w:color="auto"/>
        <w:bottom w:val="none" w:sz="0" w:space="0" w:color="auto"/>
        <w:right w:val="none" w:sz="0" w:space="0" w:color="auto"/>
      </w:divBdr>
    </w:div>
    <w:div w:id="1285961311">
      <w:bodyDiv w:val="1"/>
      <w:marLeft w:val="0"/>
      <w:marRight w:val="0"/>
      <w:marTop w:val="0"/>
      <w:marBottom w:val="0"/>
      <w:divBdr>
        <w:top w:val="none" w:sz="0" w:space="0" w:color="auto"/>
        <w:left w:val="none" w:sz="0" w:space="0" w:color="auto"/>
        <w:bottom w:val="none" w:sz="0" w:space="0" w:color="auto"/>
        <w:right w:val="none" w:sz="0" w:space="0" w:color="auto"/>
      </w:divBdr>
    </w:div>
    <w:div w:id="1286501125">
      <w:bodyDiv w:val="1"/>
      <w:marLeft w:val="0"/>
      <w:marRight w:val="0"/>
      <w:marTop w:val="0"/>
      <w:marBottom w:val="0"/>
      <w:divBdr>
        <w:top w:val="none" w:sz="0" w:space="0" w:color="auto"/>
        <w:left w:val="none" w:sz="0" w:space="0" w:color="auto"/>
        <w:bottom w:val="none" w:sz="0" w:space="0" w:color="auto"/>
        <w:right w:val="none" w:sz="0" w:space="0" w:color="auto"/>
      </w:divBdr>
    </w:div>
    <w:div w:id="1286694734">
      <w:bodyDiv w:val="1"/>
      <w:marLeft w:val="0"/>
      <w:marRight w:val="0"/>
      <w:marTop w:val="0"/>
      <w:marBottom w:val="0"/>
      <w:divBdr>
        <w:top w:val="none" w:sz="0" w:space="0" w:color="auto"/>
        <w:left w:val="none" w:sz="0" w:space="0" w:color="auto"/>
        <w:bottom w:val="none" w:sz="0" w:space="0" w:color="auto"/>
        <w:right w:val="none" w:sz="0" w:space="0" w:color="auto"/>
      </w:divBdr>
    </w:div>
    <w:div w:id="1287196800">
      <w:bodyDiv w:val="1"/>
      <w:marLeft w:val="0"/>
      <w:marRight w:val="0"/>
      <w:marTop w:val="0"/>
      <w:marBottom w:val="0"/>
      <w:divBdr>
        <w:top w:val="none" w:sz="0" w:space="0" w:color="auto"/>
        <w:left w:val="none" w:sz="0" w:space="0" w:color="auto"/>
        <w:bottom w:val="none" w:sz="0" w:space="0" w:color="auto"/>
        <w:right w:val="none" w:sz="0" w:space="0" w:color="auto"/>
      </w:divBdr>
    </w:div>
    <w:div w:id="1287392561">
      <w:bodyDiv w:val="1"/>
      <w:marLeft w:val="0"/>
      <w:marRight w:val="0"/>
      <w:marTop w:val="0"/>
      <w:marBottom w:val="0"/>
      <w:divBdr>
        <w:top w:val="none" w:sz="0" w:space="0" w:color="auto"/>
        <w:left w:val="none" w:sz="0" w:space="0" w:color="auto"/>
        <w:bottom w:val="none" w:sz="0" w:space="0" w:color="auto"/>
        <w:right w:val="none" w:sz="0" w:space="0" w:color="auto"/>
      </w:divBdr>
    </w:div>
    <w:div w:id="1287662830">
      <w:bodyDiv w:val="1"/>
      <w:marLeft w:val="0"/>
      <w:marRight w:val="0"/>
      <w:marTop w:val="0"/>
      <w:marBottom w:val="0"/>
      <w:divBdr>
        <w:top w:val="none" w:sz="0" w:space="0" w:color="auto"/>
        <w:left w:val="none" w:sz="0" w:space="0" w:color="auto"/>
        <w:bottom w:val="none" w:sz="0" w:space="0" w:color="auto"/>
        <w:right w:val="none" w:sz="0" w:space="0" w:color="auto"/>
      </w:divBdr>
    </w:div>
    <w:div w:id="1288002555">
      <w:bodyDiv w:val="1"/>
      <w:marLeft w:val="0"/>
      <w:marRight w:val="0"/>
      <w:marTop w:val="0"/>
      <w:marBottom w:val="0"/>
      <w:divBdr>
        <w:top w:val="none" w:sz="0" w:space="0" w:color="auto"/>
        <w:left w:val="none" w:sz="0" w:space="0" w:color="auto"/>
        <w:bottom w:val="none" w:sz="0" w:space="0" w:color="auto"/>
        <w:right w:val="none" w:sz="0" w:space="0" w:color="auto"/>
      </w:divBdr>
    </w:div>
    <w:div w:id="1288271995">
      <w:bodyDiv w:val="1"/>
      <w:marLeft w:val="0"/>
      <w:marRight w:val="0"/>
      <w:marTop w:val="0"/>
      <w:marBottom w:val="0"/>
      <w:divBdr>
        <w:top w:val="none" w:sz="0" w:space="0" w:color="auto"/>
        <w:left w:val="none" w:sz="0" w:space="0" w:color="auto"/>
        <w:bottom w:val="none" w:sz="0" w:space="0" w:color="auto"/>
        <w:right w:val="none" w:sz="0" w:space="0" w:color="auto"/>
      </w:divBdr>
    </w:div>
    <w:div w:id="1289821483">
      <w:bodyDiv w:val="1"/>
      <w:marLeft w:val="0"/>
      <w:marRight w:val="0"/>
      <w:marTop w:val="0"/>
      <w:marBottom w:val="0"/>
      <w:divBdr>
        <w:top w:val="none" w:sz="0" w:space="0" w:color="auto"/>
        <w:left w:val="none" w:sz="0" w:space="0" w:color="auto"/>
        <w:bottom w:val="none" w:sz="0" w:space="0" w:color="auto"/>
        <w:right w:val="none" w:sz="0" w:space="0" w:color="auto"/>
      </w:divBdr>
    </w:div>
    <w:div w:id="1290209960">
      <w:bodyDiv w:val="1"/>
      <w:marLeft w:val="0"/>
      <w:marRight w:val="0"/>
      <w:marTop w:val="0"/>
      <w:marBottom w:val="0"/>
      <w:divBdr>
        <w:top w:val="none" w:sz="0" w:space="0" w:color="auto"/>
        <w:left w:val="none" w:sz="0" w:space="0" w:color="auto"/>
        <w:bottom w:val="none" w:sz="0" w:space="0" w:color="auto"/>
        <w:right w:val="none" w:sz="0" w:space="0" w:color="auto"/>
      </w:divBdr>
    </w:div>
    <w:div w:id="1292319398">
      <w:bodyDiv w:val="1"/>
      <w:marLeft w:val="0"/>
      <w:marRight w:val="0"/>
      <w:marTop w:val="0"/>
      <w:marBottom w:val="0"/>
      <w:divBdr>
        <w:top w:val="none" w:sz="0" w:space="0" w:color="auto"/>
        <w:left w:val="none" w:sz="0" w:space="0" w:color="auto"/>
        <w:bottom w:val="none" w:sz="0" w:space="0" w:color="auto"/>
        <w:right w:val="none" w:sz="0" w:space="0" w:color="auto"/>
      </w:divBdr>
    </w:div>
    <w:div w:id="1293437664">
      <w:bodyDiv w:val="1"/>
      <w:marLeft w:val="0"/>
      <w:marRight w:val="0"/>
      <w:marTop w:val="0"/>
      <w:marBottom w:val="0"/>
      <w:divBdr>
        <w:top w:val="none" w:sz="0" w:space="0" w:color="auto"/>
        <w:left w:val="none" w:sz="0" w:space="0" w:color="auto"/>
        <w:bottom w:val="none" w:sz="0" w:space="0" w:color="auto"/>
        <w:right w:val="none" w:sz="0" w:space="0" w:color="auto"/>
      </w:divBdr>
    </w:div>
    <w:div w:id="1293553848">
      <w:bodyDiv w:val="1"/>
      <w:marLeft w:val="0"/>
      <w:marRight w:val="0"/>
      <w:marTop w:val="0"/>
      <w:marBottom w:val="0"/>
      <w:divBdr>
        <w:top w:val="none" w:sz="0" w:space="0" w:color="auto"/>
        <w:left w:val="none" w:sz="0" w:space="0" w:color="auto"/>
        <w:bottom w:val="none" w:sz="0" w:space="0" w:color="auto"/>
        <w:right w:val="none" w:sz="0" w:space="0" w:color="auto"/>
      </w:divBdr>
    </w:div>
    <w:div w:id="1296302437">
      <w:bodyDiv w:val="1"/>
      <w:marLeft w:val="0"/>
      <w:marRight w:val="0"/>
      <w:marTop w:val="0"/>
      <w:marBottom w:val="0"/>
      <w:divBdr>
        <w:top w:val="none" w:sz="0" w:space="0" w:color="auto"/>
        <w:left w:val="none" w:sz="0" w:space="0" w:color="auto"/>
        <w:bottom w:val="none" w:sz="0" w:space="0" w:color="auto"/>
        <w:right w:val="none" w:sz="0" w:space="0" w:color="auto"/>
      </w:divBdr>
    </w:div>
    <w:div w:id="1296763707">
      <w:bodyDiv w:val="1"/>
      <w:marLeft w:val="0"/>
      <w:marRight w:val="0"/>
      <w:marTop w:val="0"/>
      <w:marBottom w:val="0"/>
      <w:divBdr>
        <w:top w:val="none" w:sz="0" w:space="0" w:color="auto"/>
        <w:left w:val="none" w:sz="0" w:space="0" w:color="auto"/>
        <w:bottom w:val="none" w:sz="0" w:space="0" w:color="auto"/>
        <w:right w:val="none" w:sz="0" w:space="0" w:color="auto"/>
      </w:divBdr>
    </w:div>
    <w:div w:id="1297106486">
      <w:bodyDiv w:val="1"/>
      <w:marLeft w:val="0"/>
      <w:marRight w:val="0"/>
      <w:marTop w:val="0"/>
      <w:marBottom w:val="0"/>
      <w:divBdr>
        <w:top w:val="none" w:sz="0" w:space="0" w:color="auto"/>
        <w:left w:val="none" w:sz="0" w:space="0" w:color="auto"/>
        <w:bottom w:val="none" w:sz="0" w:space="0" w:color="auto"/>
        <w:right w:val="none" w:sz="0" w:space="0" w:color="auto"/>
      </w:divBdr>
    </w:div>
    <w:div w:id="1297446835">
      <w:bodyDiv w:val="1"/>
      <w:marLeft w:val="0"/>
      <w:marRight w:val="0"/>
      <w:marTop w:val="0"/>
      <w:marBottom w:val="0"/>
      <w:divBdr>
        <w:top w:val="none" w:sz="0" w:space="0" w:color="auto"/>
        <w:left w:val="none" w:sz="0" w:space="0" w:color="auto"/>
        <w:bottom w:val="none" w:sz="0" w:space="0" w:color="auto"/>
        <w:right w:val="none" w:sz="0" w:space="0" w:color="auto"/>
      </w:divBdr>
    </w:div>
    <w:div w:id="1297684125">
      <w:bodyDiv w:val="1"/>
      <w:marLeft w:val="0"/>
      <w:marRight w:val="0"/>
      <w:marTop w:val="0"/>
      <w:marBottom w:val="0"/>
      <w:divBdr>
        <w:top w:val="none" w:sz="0" w:space="0" w:color="auto"/>
        <w:left w:val="none" w:sz="0" w:space="0" w:color="auto"/>
        <w:bottom w:val="none" w:sz="0" w:space="0" w:color="auto"/>
        <w:right w:val="none" w:sz="0" w:space="0" w:color="auto"/>
      </w:divBdr>
    </w:div>
    <w:div w:id="1297953219">
      <w:bodyDiv w:val="1"/>
      <w:marLeft w:val="0"/>
      <w:marRight w:val="0"/>
      <w:marTop w:val="0"/>
      <w:marBottom w:val="0"/>
      <w:divBdr>
        <w:top w:val="none" w:sz="0" w:space="0" w:color="auto"/>
        <w:left w:val="none" w:sz="0" w:space="0" w:color="auto"/>
        <w:bottom w:val="none" w:sz="0" w:space="0" w:color="auto"/>
        <w:right w:val="none" w:sz="0" w:space="0" w:color="auto"/>
      </w:divBdr>
    </w:div>
    <w:div w:id="1298292058">
      <w:bodyDiv w:val="1"/>
      <w:marLeft w:val="0"/>
      <w:marRight w:val="0"/>
      <w:marTop w:val="0"/>
      <w:marBottom w:val="0"/>
      <w:divBdr>
        <w:top w:val="none" w:sz="0" w:space="0" w:color="auto"/>
        <w:left w:val="none" w:sz="0" w:space="0" w:color="auto"/>
        <w:bottom w:val="none" w:sz="0" w:space="0" w:color="auto"/>
        <w:right w:val="none" w:sz="0" w:space="0" w:color="auto"/>
      </w:divBdr>
    </w:div>
    <w:div w:id="1298300791">
      <w:bodyDiv w:val="1"/>
      <w:marLeft w:val="0"/>
      <w:marRight w:val="0"/>
      <w:marTop w:val="0"/>
      <w:marBottom w:val="0"/>
      <w:divBdr>
        <w:top w:val="none" w:sz="0" w:space="0" w:color="auto"/>
        <w:left w:val="none" w:sz="0" w:space="0" w:color="auto"/>
        <w:bottom w:val="none" w:sz="0" w:space="0" w:color="auto"/>
        <w:right w:val="none" w:sz="0" w:space="0" w:color="auto"/>
      </w:divBdr>
    </w:div>
    <w:div w:id="1298488215">
      <w:bodyDiv w:val="1"/>
      <w:marLeft w:val="0"/>
      <w:marRight w:val="0"/>
      <w:marTop w:val="0"/>
      <w:marBottom w:val="0"/>
      <w:divBdr>
        <w:top w:val="none" w:sz="0" w:space="0" w:color="auto"/>
        <w:left w:val="none" w:sz="0" w:space="0" w:color="auto"/>
        <w:bottom w:val="none" w:sz="0" w:space="0" w:color="auto"/>
        <w:right w:val="none" w:sz="0" w:space="0" w:color="auto"/>
      </w:divBdr>
    </w:div>
    <w:div w:id="1298609845">
      <w:bodyDiv w:val="1"/>
      <w:marLeft w:val="0"/>
      <w:marRight w:val="0"/>
      <w:marTop w:val="0"/>
      <w:marBottom w:val="0"/>
      <w:divBdr>
        <w:top w:val="none" w:sz="0" w:space="0" w:color="auto"/>
        <w:left w:val="none" w:sz="0" w:space="0" w:color="auto"/>
        <w:bottom w:val="none" w:sz="0" w:space="0" w:color="auto"/>
        <w:right w:val="none" w:sz="0" w:space="0" w:color="auto"/>
      </w:divBdr>
    </w:div>
    <w:div w:id="1299188120">
      <w:bodyDiv w:val="1"/>
      <w:marLeft w:val="0"/>
      <w:marRight w:val="0"/>
      <w:marTop w:val="0"/>
      <w:marBottom w:val="0"/>
      <w:divBdr>
        <w:top w:val="none" w:sz="0" w:space="0" w:color="auto"/>
        <w:left w:val="none" w:sz="0" w:space="0" w:color="auto"/>
        <w:bottom w:val="none" w:sz="0" w:space="0" w:color="auto"/>
        <w:right w:val="none" w:sz="0" w:space="0" w:color="auto"/>
      </w:divBdr>
    </w:div>
    <w:div w:id="1300958177">
      <w:bodyDiv w:val="1"/>
      <w:marLeft w:val="0"/>
      <w:marRight w:val="0"/>
      <w:marTop w:val="0"/>
      <w:marBottom w:val="0"/>
      <w:divBdr>
        <w:top w:val="none" w:sz="0" w:space="0" w:color="auto"/>
        <w:left w:val="none" w:sz="0" w:space="0" w:color="auto"/>
        <w:bottom w:val="none" w:sz="0" w:space="0" w:color="auto"/>
        <w:right w:val="none" w:sz="0" w:space="0" w:color="auto"/>
      </w:divBdr>
    </w:div>
    <w:div w:id="1301764580">
      <w:bodyDiv w:val="1"/>
      <w:marLeft w:val="0"/>
      <w:marRight w:val="0"/>
      <w:marTop w:val="0"/>
      <w:marBottom w:val="0"/>
      <w:divBdr>
        <w:top w:val="none" w:sz="0" w:space="0" w:color="auto"/>
        <w:left w:val="none" w:sz="0" w:space="0" w:color="auto"/>
        <w:bottom w:val="none" w:sz="0" w:space="0" w:color="auto"/>
        <w:right w:val="none" w:sz="0" w:space="0" w:color="auto"/>
      </w:divBdr>
    </w:div>
    <w:div w:id="1301766216">
      <w:bodyDiv w:val="1"/>
      <w:marLeft w:val="0"/>
      <w:marRight w:val="0"/>
      <w:marTop w:val="0"/>
      <w:marBottom w:val="0"/>
      <w:divBdr>
        <w:top w:val="none" w:sz="0" w:space="0" w:color="auto"/>
        <w:left w:val="none" w:sz="0" w:space="0" w:color="auto"/>
        <w:bottom w:val="none" w:sz="0" w:space="0" w:color="auto"/>
        <w:right w:val="none" w:sz="0" w:space="0" w:color="auto"/>
      </w:divBdr>
    </w:div>
    <w:div w:id="1302462578">
      <w:bodyDiv w:val="1"/>
      <w:marLeft w:val="0"/>
      <w:marRight w:val="0"/>
      <w:marTop w:val="0"/>
      <w:marBottom w:val="0"/>
      <w:divBdr>
        <w:top w:val="none" w:sz="0" w:space="0" w:color="auto"/>
        <w:left w:val="none" w:sz="0" w:space="0" w:color="auto"/>
        <w:bottom w:val="none" w:sz="0" w:space="0" w:color="auto"/>
        <w:right w:val="none" w:sz="0" w:space="0" w:color="auto"/>
      </w:divBdr>
    </w:div>
    <w:div w:id="1302543768">
      <w:bodyDiv w:val="1"/>
      <w:marLeft w:val="0"/>
      <w:marRight w:val="0"/>
      <w:marTop w:val="0"/>
      <w:marBottom w:val="0"/>
      <w:divBdr>
        <w:top w:val="none" w:sz="0" w:space="0" w:color="auto"/>
        <w:left w:val="none" w:sz="0" w:space="0" w:color="auto"/>
        <w:bottom w:val="none" w:sz="0" w:space="0" w:color="auto"/>
        <w:right w:val="none" w:sz="0" w:space="0" w:color="auto"/>
      </w:divBdr>
    </w:div>
    <w:div w:id="1303775924">
      <w:bodyDiv w:val="1"/>
      <w:marLeft w:val="0"/>
      <w:marRight w:val="0"/>
      <w:marTop w:val="0"/>
      <w:marBottom w:val="0"/>
      <w:divBdr>
        <w:top w:val="none" w:sz="0" w:space="0" w:color="auto"/>
        <w:left w:val="none" w:sz="0" w:space="0" w:color="auto"/>
        <w:bottom w:val="none" w:sz="0" w:space="0" w:color="auto"/>
        <w:right w:val="none" w:sz="0" w:space="0" w:color="auto"/>
      </w:divBdr>
    </w:div>
    <w:div w:id="1304651077">
      <w:bodyDiv w:val="1"/>
      <w:marLeft w:val="0"/>
      <w:marRight w:val="0"/>
      <w:marTop w:val="0"/>
      <w:marBottom w:val="0"/>
      <w:divBdr>
        <w:top w:val="none" w:sz="0" w:space="0" w:color="auto"/>
        <w:left w:val="none" w:sz="0" w:space="0" w:color="auto"/>
        <w:bottom w:val="none" w:sz="0" w:space="0" w:color="auto"/>
        <w:right w:val="none" w:sz="0" w:space="0" w:color="auto"/>
      </w:divBdr>
    </w:div>
    <w:div w:id="1305162800">
      <w:bodyDiv w:val="1"/>
      <w:marLeft w:val="0"/>
      <w:marRight w:val="0"/>
      <w:marTop w:val="0"/>
      <w:marBottom w:val="0"/>
      <w:divBdr>
        <w:top w:val="none" w:sz="0" w:space="0" w:color="auto"/>
        <w:left w:val="none" w:sz="0" w:space="0" w:color="auto"/>
        <w:bottom w:val="none" w:sz="0" w:space="0" w:color="auto"/>
        <w:right w:val="none" w:sz="0" w:space="0" w:color="auto"/>
      </w:divBdr>
    </w:div>
    <w:div w:id="1305427896">
      <w:bodyDiv w:val="1"/>
      <w:marLeft w:val="0"/>
      <w:marRight w:val="0"/>
      <w:marTop w:val="0"/>
      <w:marBottom w:val="0"/>
      <w:divBdr>
        <w:top w:val="none" w:sz="0" w:space="0" w:color="auto"/>
        <w:left w:val="none" w:sz="0" w:space="0" w:color="auto"/>
        <w:bottom w:val="none" w:sz="0" w:space="0" w:color="auto"/>
        <w:right w:val="none" w:sz="0" w:space="0" w:color="auto"/>
      </w:divBdr>
    </w:div>
    <w:div w:id="1306086770">
      <w:bodyDiv w:val="1"/>
      <w:marLeft w:val="0"/>
      <w:marRight w:val="0"/>
      <w:marTop w:val="0"/>
      <w:marBottom w:val="0"/>
      <w:divBdr>
        <w:top w:val="none" w:sz="0" w:space="0" w:color="auto"/>
        <w:left w:val="none" w:sz="0" w:space="0" w:color="auto"/>
        <w:bottom w:val="none" w:sz="0" w:space="0" w:color="auto"/>
        <w:right w:val="none" w:sz="0" w:space="0" w:color="auto"/>
      </w:divBdr>
    </w:div>
    <w:div w:id="1306427163">
      <w:bodyDiv w:val="1"/>
      <w:marLeft w:val="0"/>
      <w:marRight w:val="0"/>
      <w:marTop w:val="0"/>
      <w:marBottom w:val="0"/>
      <w:divBdr>
        <w:top w:val="none" w:sz="0" w:space="0" w:color="auto"/>
        <w:left w:val="none" w:sz="0" w:space="0" w:color="auto"/>
        <w:bottom w:val="none" w:sz="0" w:space="0" w:color="auto"/>
        <w:right w:val="none" w:sz="0" w:space="0" w:color="auto"/>
      </w:divBdr>
    </w:div>
    <w:div w:id="1306545772">
      <w:bodyDiv w:val="1"/>
      <w:marLeft w:val="0"/>
      <w:marRight w:val="0"/>
      <w:marTop w:val="0"/>
      <w:marBottom w:val="0"/>
      <w:divBdr>
        <w:top w:val="none" w:sz="0" w:space="0" w:color="auto"/>
        <w:left w:val="none" w:sz="0" w:space="0" w:color="auto"/>
        <w:bottom w:val="none" w:sz="0" w:space="0" w:color="auto"/>
        <w:right w:val="none" w:sz="0" w:space="0" w:color="auto"/>
      </w:divBdr>
    </w:div>
    <w:div w:id="1306934879">
      <w:bodyDiv w:val="1"/>
      <w:marLeft w:val="0"/>
      <w:marRight w:val="0"/>
      <w:marTop w:val="0"/>
      <w:marBottom w:val="0"/>
      <w:divBdr>
        <w:top w:val="none" w:sz="0" w:space="0" w:color="auto"/>
        <w:left w:val="none" w:sz="0" w:space="0" w:color="auto"/>
        <w:bottom w:val="none" w:sz="0" w:space="0" w:color="auto"/>
        <w:right w:val="none" w:sz="0" w:space="0" w:color="auto"/>
      </w:divBdr>
    </w:div>
    <w:div w:id="1307978959">
      <w:bodyDiv w:val="1"/>
      <w:marLeft w:val="0"/>
      <w:marRight w:val="0"/>
      <w:marTop w:val="0"/>
      <w:marBottom w:val="0"/>
      <w:divBdr>
        <w:top w:val="none" w:sz="0" w:space="0" w:color="auto"/>
        <w:left w:val="none" w:sz="0" w:space="0" w:color="auto"/>
        <w:bottom w:val="none" w:sz="0" w:space="0" w:color="auto"/>
        <w:right w:val="none" w:sz="0" w:space="0" w:color="auto"/>
      </w:divBdr>
    </w:div>
    <w:div w:id="1308894538">
      <w:bodyDiv w:val="1"/>
      <w:marLeft w:val="0"/>
      <w:marRight w:val="0"/>
      <w:marTop w:val="0"/>
      <w:marBottom w:val="0"/>
      <w:divBdr>
        <w:top w:val="none" w:sz="0" w:space="0" w:color="auto"/>
        <w:left w:val="none" w:sz="0" w:space="0" w:color="auto"/>
        <w:bottom w:val="none" w:sz="0" w:space="0" w:color="auto"/>
        <w:right w:val="none" w:sz="0" w:space="0" w:color="auto"/>
      </w:divBdr>
    </w:div>
    <w:div w:id="1309018666">
      <w:bodyDiv w:val="1"/>
      <w:marLeft w:val="0"/>
      <w:marRight w:val="0"/>
      <w:marTop w:val="0"/>
      <w:marBottom w:val="0"/>
      <w:divBdr>
        <w:top w:val="none" w:sz="0" w:space="0" w:color="auto"/>
        <w:left w:val="none" w:sz="0" w:space="0" w:color="auto"/>
        <w:bottom w:val="none" w:sz="0" w:space="0" w:color="auto"/>
        <w:right w:val="none" w:sz="0" w:space="0" w:color="auto"/>
      </w:divBdr>
    </w:div>
    <w:div w:id="1311666456">
      <w:bodyDiv w:val="1"/>
      <w:marLeft w:val="0"/>
      <w:marRight w:val="0"/>
      <w:marTop w:val="0"/>
      <w:marBottom w:val="0"/>
      <w:divBdr>
        <w:top w:val="none" w:sz="0" w:space="0" w:color="auto"/>
        <w:left w:val="none" w:sz="0" w:space="0" w:color="auto"/>
        <w:bottom w:val="none" w:sz="0" w:space="0" w:color="auto"/>
        <w:right w:val="none" w:sz="0" w:space="0" w:color="auto"/>
      </w:divBdr>
    </w:div>
    <w:div w:id="1312828581">
      <w:bodyDiv w:val="1"/>
      <w:marLeft w:val="0"/>
      <w:marRight w:val="0"/>
      <w:marTop w:val="0"/>
      <w:marBottom w:val="0"/>
      <w:divBdr>
        <w:top w:val="none" w:sz="0" w:space="0" w:color="auto"/>
        <w:left w:val="none" w:sz="0" w:space="0" w:color="auto"/>
        <w:bottom w:val="none" w:sz="0" w:space="0" w:color="auto"/>
        <w:right w:val="none" w:sz="0" w:space="0" w:color="auto"/>
      </w:divBdr>
    </w:div>
    <w:div w:id="1314333248">
      <w:bodyDiv w:val="1"/>
      <w:marLeft w:val="0"/>
      <w:marRight w:val="0"/>
      <w:marTop w:val="0"/>
      <w:marBottom w:val="0"/>
      <w:divBdr>
        <w:top w:val="none" w:sz="0" w:space="0" w:color="auto"/>
        <w:left w:val="none" w:sz="0" w:space="0" w:color="auto"/>
        <w:bottom w:val="none" w:sz="0" w:space="0" w:color="auto"/>
        <w:right w:val="none" w:sz="0" w:space="0" w:color="auto"/>
      </w:divBdr>
    </w:div>
    <w:div w:id="1315254195">
      <w:bodyDiv w:val="1"/>
      <w:marLeft w:val="0"/>
      <w:marRight w:val="0"/>
      <w:marTop w:val="0"/>
      <w:marBottom w:val="0"/>
      <w:divBdr>
        <w:top w:val="none" w:sz="0" w:space="0" w:color="auto"/>
        <w:left w:val="none" w:sz="0" w:space="0" w:color="auto"/>
        <w:bottom w:val="none" w:sz="0" w:space="0" w:color="auto"/>
        <w:right w:val="none" w:sz="0" w:space="0" w:color="auto"/>
      </w:divBdr>
    </w:div>
    <w:div w:id="1315450613">
      <w:bodyDiv w:val="1"/>
      <w:marLeft w:val="0"/>
      <w:marRight w:val="0"/>
      <w:marTop w:val="0"/>
      <w:marBottom w:val="0"/>
      <w:divBdr>
        <w:top w:val="none" w:sz="0" w:space="0" w:color="auto"/>
        <w:left w:val="none" w:sz="0" w:space="0" w:color="auto"/>
        <w:bottom w:val="none" w:sz="0" w:space="0" w:color="auto"/>
        <w:right w:val="none" w:sz="0" w:space="0" w:color="auto"/>
      </w:divBdr>
    </w:div>
    <w:div w:id="1316256003">
      <w:bodyDiv w:val="1"/>
      <w:marLeft w:val="0"/>
      <w:marRight w:val="0"/>
      <w:marTop w:val="0"/>
      <w:marBottom w:val="0"/>
      <w:divBdr>
        <w:top w:val="none" w:sz="0" w:space="0" w:color="auto"/>
        <w:left w:val="none" w:sz="0" w:space="0" w:color="auto"/>
        <w:bottom w:val="none" w:sz="0" w:space="0" w:color="auto"/>
        <w:right w:val="none" w:sz="0" w:space="0" w:color="auto"/>
      </w:divBdr>
    </w:div>
    <w:div w:id="1320421359">
      <w:bodyDiv w:val="1"/>
      <w:marLeft w:val="0"/>
      <w:marRight w:val="0"/>
      <w:marTop w:val="0"/>
      <w:marBottom w:val="0"/>
      <w:divBdr>
        <w:top w:val="none" w:sz="0" w:space="0" w:color="auto"/>
        <w:left w:val="none" w:sz="0" w:space="0" w:color="auto"/>
        <w:bottom w:val="none" w:sz="0" w:space="0" w:color="auto"/>
        <w:right w:val="none" w:sz="0" w:space="0" w:color="auto"/>
      </w:divBdr>
    </w:div>
    <w:div w:id="1321009447">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22584939">
      <w:bodyDiv w:val="1"/>
      <w:marLeft w:val="0"/>
      <w:marRight w:val="0"/>
      <w:marTop w:val="0"/>
      <w:marBottom w:val="0"/>
      <w:divBdr>
        <w:top w:val="none" w:sz="0" w:space="0" w:color="auto"/>
        <w:left w:val="none" w:sz="0" w:space="0" w:color="auto"/>
        <w:bottom w:val="none" w:sz="0" w:space="0" w:color="auto"/>
        <w:right w:val="none" w:sz="0" w:space="0" w:color="auto"/>
      </w:divBdr>
    </w:div>
    <w:div w:id="1323047972">
      <w:bodyDiv w:val="1"/>
      <w:marLeft w:val="0"/>
      <w:marRight w:val="0"/>
      <w:marTop w:val="0"/>
      <w:marBottom w:val="0"/>
      <w:divBdr>
        <w:top w:val="none" w:sz="0" w:space="0" w:color="auto"/>
        <w:left w:val="none" w:sz="0" w:space="0" w:color="auto"/>
        <w:bottom w:val="none" w:sz="0" w:space="0" w:color="auto"/>
        <w:right w:val="none" w:sz="0" w:space="0" w:color="auto"/>
      </w:divBdr>
    </w:div>
    <w:div w:id="1324047283">
      <w:bodyDiv w:val="1"/>
      <w:marLeft w:val="0"/>
      <w:marRight w:val="0"/>
      <w:marTop w:val="0"/>
      <w:marBottom w:val="0"/>
      <w:divBdr>
        <w:top w:val="none" w:sz="0" w:space="0" w:color="auto"/>
        <w:left w:val="none" w:sz="0" w:space="0" w:color="auto"/>
        <w:bottom w:val="none" w:sz="0" w:space="0" w:color="auto"/>
        <w:right w:val="none" w:sz="0" w:space="0" w:color="auto"/>
      </w:divBdr>
    </w:div>
    <w:div w:id="1325621191">
      <w:bodyDiv w:val="1"/>
      <w:marLeft w:val="0"/>
      <w:marRight w:val="0"/>
      <w:marTop w:val="0"/>
      <w:marBottom w:val="0"/>
      <w:divBdr>
        <w:top w:val="none" w:sz="0" w:space="0" w:color="auto"/>
        <w:left w:val="none" w:sz="0" w:space="0" w:color="auto"/>
        <w:bottom w:val="none" w:sz="0" w:space="0" w:color="auto"/>
        <w:right w:val="none" w:sz="0" w:space="0" w:color="auto"/>
      </w:divBdr>
    </w:div>
    <w:div w:id="1325623486">
      <w:bodyDiv w:val="1"/>
      <w:marLeft w:val="0"/>
      <w:marRight w:val="0"/>
      <w:marTop w:val="0"/>
      <w:marBottom w:val="0"/>
      <w:divBdr>
        <w:top w:val="none" w:sz="0" w:space="0" w:color="auto"/>
        <w:left w:val="none" w:sz="0" w:space="0" w:color="auto"/>
        <w:bottom w:val="none" w:sz="0" w:space="0" w:color="auto"/>
        <w:right w:val="none" w:sz="0" w:space="0" w:color="auto"/>
      </w:divBdr>
    </w:div>
    <w:div w:id="1325815150">
      <w:bodyDiv w:val="1"/>
      <w:marLeft w:val="0"/>
      <w:marRight w:val="0"/>
      <w:marTop w:val="0"/>
      <w:marBottom w:val="0"/>
      <w:divBdr>
        <w:top w:val="none" w:sz="0" w:space="0" w:color="auto"/>
        <w:left w:val="none" w:sz="0" w:space="0" w:color="auto"/>
        <w:bottom w:val="none" w:sz="0" w:space="0" w:color="auto"/>
        <w:right w:val="none" w:sz="0" w:space="0" w:color="auto"/>
      </w:divBdr>
    </w:div>
    <w:div w:id="1326396098">
      <w:bodyDiv w:val="1"/>
      <w:marLeft w:val="0"/>
      <w:marRight w:val="0"/>
      <w:marTop w:val="0"/>
      <w:marBottom w:val="0"/>
      <w:divBdr>
        <w:top w:val="none" w:sz="0" w:space="0" w:color="auto"/>
        <w:left w:val="none" w:sz="0" w:space="0" w:color="auto"/>
        <w:bottom w:val="none" w:sz="0" w:space="0" w:color="auto"/>
        <w:right w:val="none" w:sz="0" w:space="0" w:color="auto"/>
      </w:divBdr>
    </w:div>
    <w:div w:id="1326786233">
      <w:bodyDiv w:val="1"/>
      <w:marLeft w:val="0"/>
      <w:marRight w:val="0"/>
      <w:marTop w:val="0"/>
      <w:marBottom w:val="0"/>
      <w:divBdr>
        <w:top w:val="none" w:sz="0" w:space="0" w:color="auto"/>
        <w:left w:val="none" w:sz="0" w:space="0" w:color="auto"/>
        <w:bottom w:val="none" w:sz="0" w:space="0" w:color="auto"/>
        <w:right w:val="none" w:sz="0" w:space="0" w:color="auto"/>
      </w:divBdr>
    </w:div>
    <w:div w:id="1327130375">
      <w:bodyDiv w:val="1"/>
      <w:marLeft w:val="0"/>
      <w:marRight w:val="0"/>
      <w:marTop w:val="0"/>
      <w:marBottom w:val="0"/>
      <w:divBdr>
        <w:top w:val="none" w:sz="0" w:space="0" w:color="auto"/>
        <w:left w:val="none" w:sz="0" w:space="0" w:color="auto"/>
        <w:bottom w:val="none" w:sz="0" w:space="0" w:color="auto"/>
        <w:right w:val="none" w:sz="0" w:space="0" w:color="auto"/>
      </w:divBdr>
    </w:div>
    <w:div w:id="1327436150">
      <w:bodyDiv w:val="1"/>
      <w:marLeft w:val="0"/>
      <w:marRight w:val="0"/>
      <w:marTop w:val="0"/>
      <w:marBottom w:val="0"/>
      <w:divBdr>
        <w:top w:val="none" w:sz="0" w:space="0" w:color="auto"/>
        <w:left w:val="none" w:sz="0" w:space="0" w:color="auto"/>
        <w:bottom w:val="none" w:sz="0" w:space="0" w:color="auto"/>
        <w:right w:val="none" w:sz="0" w:space="0" w:color="auto"/>
      </w:divBdr>
    </w:div>
    <w:div w:id="1329137616">
      <w:bodyDiv w:val="1"/>
      <w:marLeft w:val="0"/>
      <w:marRight w:val="0"/>
      <w:marTop w:val="0"/>
      <w:marBottom w:val="0"/>
      <w:divBdr>
        <w:top w:val="none" w:sz="0" w:space="0" w:color="auto"/>
        <w:left w:val="none" w:sz="0" w:space="0" w:color="auto"/>
        <w:bottom w:val="none" w:sz="0" w:space="0" w:color="auto"/>
        <w:right w:val="none" w:sz="0" w:space="0" w:color="auto"/>
      </w:divBdr>
    </w:div>
    <w:div w:id="1331366990">
      <w:bodyDiv w:val="1"/>
      <w:marLeft w:val="0"/>
      <w:marRight w:val="0"/>
      <w:marTop w:val="0"/>
      <w:marBottom w:val="0"/>
      <w:divBdr>
        <w:top w:val="none" w:sz="0" w:space="0" w:color="auto"/>
        <w:left w:val="none" w:sz="0" w:space="0" w:color="auto"/>
        <w:bottom w:val="none" w:sz="0" w:space="0" w:color="auto"/>
        <w:right w:val="none" w:sz="0" w:space="0" w:color="auto"/>
      </w:divBdr>
    </w:div>
    <w:div w:id="1334642713">
      <w:bodyDiv w:val="1"/>
      <w:marLeft w:val="0"/>
      <w:marRight w:val="0"/>
      <w:marTop w:val="0"/>
      <w:marBottom w:val="0"/>
      <w:divBdr>
        <w:top w:val="none" w:sz="0" w:space="0" w:color="auto"/>
        <w:left w:val="none" w:sz="0" w:space="0" w:color="auto"/>
        <w:bottom w:val="none" w:sz="0" w:space="0" w:color="auto"/>
        <w:right w:val="none" w:sz="0" w:space="0" w:color="auto"/>
      </w:divBdr>
    </w:div>
    <w:div w:id="1335500244">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38460143">
      <w:bodyDiv w:val="1"/>
      <w:marLeft w:val="0"/>
      <w:marRight w:val="0"/>
      <w:marTop w:val="0"/>
      <w:marBottom w:val="0"/>
      <w:divBdr>
        <w:top w:val="none" w:sz="0" w:space="0" w:color="auto"/>
        <w:left w:val="none" w:sz="0" w:space="0" w:color="auto"/>
        <w:bottom w:val="none" w:sz="0" w:space="0" w:color="auto"/>
        <w:right w:val="none" w:sz="0" w:space="0" w:color="auto"/>
      </w:divBdr>
    </w:div>
    <w:div w:id="1338507344">
      <w:bodyDiv w:val="1"/>
      <w:marLeft w:val="0"/>
      <w:marRight w:val="0"/>
      <w:marTop w:val="0"/>
      <w:marBottom w:val="0"/>
      <w:divBdr>
        <w:top w:val="none" w:sz="0" w:space="0" w:color="auto"/>
        <w:left w:val="none" w:sz="0" w:space="0" w:color="auto"/>
        <w:bottom w:val="none" w:sz="0" w:space="0" w:color="auto"/>
        <w:right w:val="none" w:sz="0" w:space="0" w:color="auto"/>
      </w:divBdr>
    </w:div>
    <w:div w:id="1338968806">
      <w:bodyDiv w:val="1"/>
      <w:marLeft w:val="0"/>
      <w:marRight w:val="0"/>
      <w:marTop w:val="0"/>
      <w:marBottom w:val="0"/>
      <w:divBdr>
        <w:top w:val="none" w:sz="0" w:space="0" w:color="auto"/>
        <w:left w:val="none" w:sz="0" w:space="0" w:color="auto"/>
        <w:bottom w:val="none" w:sz="0" w:space="0" w:color="auto"/>
        <w:right w:val="none" w:sz="0" w:space="0" w:color="auto"/>
      </w:divBdr>
    </w:div>
    <w:div w:id="1342124048">
      <w:bodyDiv w:val="1"/>
      <w:marLeft w:val="0"/>
      <w:marRight w:val="0"/>
      <w:marTop w:val="0"/>
      <w:marBottom w:val="0"/>
      <w:divBdr>
        <w:top w:val="none" w:sz="0" w:space="0" w:color="auto"/>
        <w:left w:val="none" w:sz="0" w:space="0" w:color="auto"/>
        <w:bottom w:val="none" w:sz="0" w:space="0" w:color="auto"/>
        <w:right w:val="none" w:sz="0" w:space="0" w:color="auto"/>
      </w:divBdr>
    </w:div>
    <w:div w:id="1344820613">
      <w:bodyDiv w:val="1"/>
      <w:marLeft w:val="0"/>
      <w:marRight w:val="0"/>
      <w:marTop w:val="0"/>
      <w:marBottom w:val="0"/>
      <w:divBdr>
        <w:top w:val="none" w:sz="0" w:space="0" w:color="auto"/>
        <w:left w:val="none" w:sz="0" w:space="0" w:color="auto"/>
        <w:bottom w:val="none" w:sz="0" w:space="0" w:color="auto"/>
        <w:right w:val="none" w:sz="0" w:space="0" w:color="auto"/>
      </w:divBdr>
    </w:div>
    <w:div w:id="1345473465">
      <w:bodyDiv w:val="1"/>
      <w:marLeft w:val="0"/>
      <w:marRight w:val="0"/>
      <w:marTop w:val="0"/>
      <w:marBottom w:val="0"/>
      <w:divBdr>
        <w:top w:val="none" w:sz="0" w:space="0" w:color="auto"/>
        <w:left w:val="none" w:sz="0" w:space="0" w:color="auto"/>
        <w:bottom w:val="none" w:sz="0" w:space="0" w:color="auto"/>
        <w:right w:val="none" w:sz="0" w:space="0" w:color="auto"/>
      </w:divBdr>
    </w:div>
    <w:div w:id="134663672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1347055853">
      <w:bodyDiv w:val="1"/>
      <w:marLeft w:val="0"/>
      <w:marRight w:val="0"/>
      <w:marTop w:val="0"/>
      <w:marBottom w:val="0"/>
      <w:divBdr>
        <w:top w:val="none" w:sz="0" w:space="0" w:color="auto"/>
        <w:left w:val="none" w:sz="0" w:space="0" w:color="auto"/>
        <w:bottom w:val="none" w:sz="0" w:space="0" w:color="auto"/>
        <w:right w:val="none" w:sz="0" w:space="0" w:color="auto"/>
      </w:divBdr>
    </w:div>
    <w:div w:id="1347442084">
      <w:bodyDiv w:val="1"/>
      <w:marLeft w:val="0"/>
      <w:marRight w:val="0"/>
      <w:marTop w:val="0"/>
      <w:marBottom w:val="0"/>
      <w:divBdr>
        <w:top w:val="none" w:sz="0" w:space="0" w:color="auto"/>
        <w:left w:val="none" w:sz="0" w:space="0" w:color="auto"/>
        <w:bottom w:val="none" w:sz="0" w:space="0" w:color="auto"/>
        <w:right w:val="none" w:sz="0" w:space="0" w:color="auto"/>
      </w:divBdr>
    </w:div>
    <w:div w:id="1349480265">
      <w:bodyDiv w:val="1"/>
      <w:marLeft w:val="0"/>
      <w:marRight w:val="0"/>
      <w:marTop w:val="0"/>
      <w:marBottom w:val="0"/>
      <w:divBdr>
        <w:top w:val="none" w:sz="0" w:space="0" w:color="auto"/>
        <w:left w:val="none" w:sz="0" w:space="0" w:color="auto"/>
        <w:bottom w:val="none" w:sz="0" w:space="0" w:color="auto"/>
        <w:right w:val="none" w:sz="0" w:space="0" w:color="auto"/>
      </w:divBdr>
    </w:div>
    <w:div w:id="1352336852">
      <w:bodyDiv w:val="1"/>
      <w:marLeft w:val="0"/>
      <w:marRight w:val="0"/>
      <w:marTop w:val="0"/>
      <w:marBottom w:val="0"/>
      <w:divBdr>
        <w:top w:val="none" w:sz="0" w:space="0" w:color="auto"/>
        <w:left w:val="none" w:sz="0" w:space="0" w:color="auto"/>
        <w:bottom w:val="none" w:sz="0" w:space="0" w:color="auto"/>
        <w:right w:val="none" w:sz="0" w:space="0" w:color="auto"/>
      </w:divBdr>
    </w:div>
    <w:div w:id="1352338254">
      <w:bodyDiv w:val="1"/>
      <w:marLeft w:val="0"/>
      <w:marRight w:val="0"/>
      <w:marTop w:val="0"/>
      <w:marBottom w:val="0"/>
      <w:divBdr>
        <w:top w:val="none" w:sz="0" w:space="0" w:color="auto"/>
        <w:left w:val="none" w:sz="0" w:space="0" w:color="auto"/>
        <w:bottom w:val="none" w:sz="0" w:space="0" w:color="auto"/>
        <w:right w:val="none" w:sz="0" w:space="0" w:color="auto"/>
      </w:divBdr>
    </w:div>
    <w:div w:id="1353142054">
      <w:bodyDiv w:val="1"/>
      <w:marLeft w:val="0"/>
      <w:marRight w:val="0"/>
      <w:marTop w:val="0"/>
      <w:marBottom w:val="0"/>
      <w:divBdr>
        <w:top w:val="none" w:sz="0" w:space="0" w:color="auto"/>
        <w:left w:val="none" w:sz="0" w:space="0" w:color="auto"/>
        <w:bottom w:val="none" w:sz="0" w:space="0" w:color="auto"/>
        <w:right w:val="none" w:sz="0" w:space="0" w:color="auto"/>
      </w:divBdr>
    </w:div>
    <w:div w:id="1353726831">
      <w:bodyDiv w:val="1"/>
      <w:marLeft w:val="0"/>
      <w:marRight w:val="0"/>
      <w:marTop w:val="0"/>
      <w:marBottom w:val="0"/>
      <w:divBdr>
        <w:top w:val="none" w:sz="0" w:space="0" w:color="auto"/>
        <w:left w:val="none" w:sz="0" w:space="0" w:color="auto"/>
        <w:bottom w:val="none" w:sz="0" w:space="0" w:color="auto"/>
        <w:right w:val="none" w:sz="0" w:space="0" w:color="auto"/>
      </w:divBdr>
    </w:div>
    <w:div w:id="1354654278">
      <w:bodyDiv w:val="1"/>
      <w:marLeft w:val="0"/>
      <w:marRight w:val="0"/>
      <w:marTop w:val="0"/>
      <w:marBottom w:val="0"/>
      <w:divBdr>
        <w:top w:val="none" w:sz="0" w:space="0" w:color="auto"/>
        <w:left w:val="none" w:sz="0" w:space="0" w:color="auto"/>
        <w:bottom w:val="none" w:sz="0" w:space="0" w:color="auto"/>
        <w:right w:val="none" w:sz="0" w:space="0" w:color="auto"/>
      </w:divBdr>
    </w:div>
    <w:div w:id="1355156057">
      <w:bodyDiv w:val="1"/>
      <w:marLeft w:val="0"/>
      <w:marRight w:val="0"/>
      <w:marTop w:val="0"/>
      <w:marBottom w:val="0"/>
      <w:divBdr>
        <w:top w:val="none" w:sz="0" w:space="0" w:color="auto"/>
        <w:left w:val="none" w:sz="0" w:space="0" w:color="auto"/>
        <w:bottom w:val="none" w:sz="0" w:space="0" w:color="auto"/>
        <w:right w:val="none" w:sz="0" w:space="0" w:color="auto"/>
      </w:divBdr>
    </w:div>
    <w:div w:id="1355304719">
      <w:bodyDiv w:val="1"/>
      <w:marLeft w:val="0"/>
      <w:marRight w:val="0"/>
      <w:marTop w:val="0"/>
      <w:marBottom w:val="0"/>
      <w:divBdr>
        <w:top w:val="none" w:sz="0" w:space="0" w:color="auto"/>
        <w:left w:val="none" w:sz="0" w:space="0" w:color="auto"/>
        <w:bottom w:val="none" w:sz="0" w:space="0" w:color="auto"/>
        <w:right w:val="none" w:sz="0" w:space="0" w:color="auto"/>
      </w:divBdr>
    </w:div>
    <w:div w:id="1357345485">
      <w:bodyDiv w:val="1"/>
      <w:marLeft w:val="0"/>
      <w:marRight w:val="0"/>
      <w:marTop w:val="0"/>
      <w:marBottom w:val="0"/>
      <w:divBdr>
        <w:top w:val="none" w:sz="0" w:space="0" w:color="auto"/>
        <w:left w:val="none" w:sz="0" w:space="0" w:color="auto"/>
        <w:bottom w:val="none" w:sz="0" w:space="0" w:color="auto"/>
        <w:right w:val="none" w:sz="0" w:space="0" w:color="auto"/>
      </w:divBdr>
    </w:div>
    <w:div w:id="1359312186">
      <w:bodyDiv w:val="1"/>
      <w:marLeft w:val="0"/>
      <w:marRight w:val="0"/>
      <w:marTop w:val="0"/>
      <w:marBottom w:val="0"/>
      <w:divBdr>
        <w:top w:val="none" w:sz="0" w:space="0" w:color="auto"/>
        <w:left w:val="none" w:sz="0" w:space="0" w:color="auto"/>
        <w:bottom w:val="none" w:sz="0" w:space="0" w:color="auto"/>
        <w:right w:val="none" w:sz="0" w:space="0" w:color="auto"/>
      </w:divBdr>
    </w:div>
    <w:div w:id="1359431152">
      <w:bodyDiv w:val="1"/>
      <w:marLeft w:val="0"/>
      <w:marRight w:val="0"/>
      <w:marTop w:val="0"/>
      <w:marBottom w:val="0"/>
      <w:divBdr>
        <w:top w:val="none" w:sz="0" w:space="0" w:color="auto"/>
        <w:left w:val="none" w:sz="0" w:space="0" w:color="auto"/>
        <w:bottom w:val="none" w:sz="0" w:space="0" w:color="auto"/>
        <w:right w:val="none" w:sz="0" w:space="0" w:color="auto"/>
      </w:divBdr>
    </w:div>
    <w:div w:id="1359744664">
      <w:bodyDiv w:val="1"/>
      <w:marLeft w:val="0"/>
      <w:marRight w:val="0"/>
      <w:marTop w:val="0"/>
      <w:marBottom w:val="0"/>
      <w:divBdr>
        <w:top w:val="none" w:sz="0" w:space="0" w:color="auto"/>
        <w:left w:val="none" w:sz="0" w:space="0" w:color="auto"/>
        <w:bottom w:val="none" w:sz="0" w:space="0" w:color="auto"/>
        <w:right w:val="none" w:sz="0" w:space="0" w:color="auto"/>
      </w:divBdr>
    </w:div>
    <w:div w:id="1363631422">
      <w:bodyDiv w:val="1"/>
      <w:marLeft w:val="0"/>
      <w:marRight w:val="0"/>
      <w:marTop w:val="0"/>
      <w:marBottom w:val="0"/>
      <w:divBdr>
        <w:top w:val="none" w:sz="0" w:space="0" w:color="auto"/>
        <w:left w:val="none" w:sz="0" w:space="0" w:color="auto"/>
        <w:bottom w:val="none" w:sz="0" w:space="0" w:color="auto"/>
        <w:right w:val="none" w:sz="0" w:space="0" w:color="auto"/>
      </w:divBdr>
    </w:div>
    <w:div w:id="1364938947">
      <w:bodyDiv w:val="1"/>
      <w:marLeft w:val="0"/>
      <w:marRight w:val="0"/>
      <w:marTop w:val="0"/>
      <w:marBottom w:val="0"/>
      <w:divBdr>
        <w:top w:val="none" w:sz="0" w:space="0" w:color="auto"/>
        <w:left w:val="none" w:sz="0" w:space="0" w:color="auto"/>
        <w:bottom w:val="none" w:sz="0" w:space="0" w:color="auto"/>
        <w:right w:val="none" w:sz="0" w:space="0" w:color="auto"/>
      </w:divBdr>
    </w:div>
    <w:div w:id="1365711790">
      <w:bodyDiv w:val="1"/>
      <w:marLeft w:val="0"/>
      <w:marRight w:val="0"/>
      <w:marTop w:val="0"/>
      <w:marBottom w:val="0"/>
      <w:divBdr>
        <w:top w:val="none" w:sz="0" w:space="0" w:color="auto"/>
        <w:left w:val="none" w:sz="0" w:space="0" w:color="auto"/>
        <w:bottom w:val="none" w:sz="0" w:space="0" w:color="auto"/>
        <w:right w:val="none" w:sz="0" w:space="0" w:color="auto"/>
      </w:divBdr>
    </w:div>
    <w:div w:id="1365860537">
      <w:bodyDiv w:val="1"/>
      <w:marLeft w:val="0"/>
      <w:marRight w:val="0"/>
      <w:marTop w:val="0"/>
      <w:marBottom w:val="0"/>
      <w:divBdr>
        <w:top w:val="none" w:sz="0" w:space="0" w:color="auto"/>
        <w:left w:val="none" w:sz="0" w:space="0" w:color="auto"/>
        <w:bottom w:val="none" w:sz="0" w:space="0" w:color="auto"/>
        <w:right w:val="none" w:sz="0" w:space="0" w:color="auto"/>
      </w:divBdr>
    </w:div>
    <w:div w:id="1367945827">
      <w:bodyDiv w:val="1"/>
      <w:marLeft w:val="0"/>
      <w:marRight w:val="0"/>
      <w:marTop w:val="0"/>
      <w:marBottom w:val="0"/>
      <w:divBdr>
        <w:top w:val="none" w:sz="0" w:space="0" w:color="auto"/>
        <w:left w:val="none" w:sz="0" w:space="0" w:color="auto"/>
        <w:bottom w:val="none" w:sz="0" w:space="0" w:color="auto"/>
        <w:right w:val="none" w:sz="0" w:space="0" w:color="auto"/>
      </w:divBdr>
    </w:div>
    <w:div w:id="1368287849">
      <w:bodyDiv w:val="1"/>
      <w:marLeft w:val="0"/>
      <w:marRight w:val="0"/>
      <w:marTop w:val="0"/>
      <w:marBottom w:val="0"/>
      <w:divBdr>
        <w:top w:val="none" w:sz="0" w:space="0" w:color="auto"/>
        <w:left w:val="none" w:sz="0" w:space="0" w:color="auto"/>
        <w:bottom w:val="none" w:sz="0" w:space="0" w:color="auto"/>
        <w:right w:val="none" w:sz="0" w:space="0" w:color="auto"/>
      </w:divBdr>
    </w:div>
    <w:div w:id="1371799946">
      <w:bodyDiv w:val="1"/>
      <w:marLeft w:val="0"/>
      <w:marRight w:val="0"/>
      <w:marTop w:val="0"/>
      <w:marBottom w:val="0"/>
      <w:divBdr>
        <w:top w:val="none" w:sz="0" w:space="0" w:color="auto"/>
        <w:left w:val="none" w:sz="0" w:space="0" w:color="auto"/>
        <w:bottom w:val="none" w:sz="0" w:space="0" w:color="auto"/>
        <w:right w:val="none" w:sz="0" w:space="0" w:color="auto"/>
      </w:divBdr>
    </w:div>
    <w:div w:id="1372530715">
      <w:bodyDiv w:val="1"/>
      <w:marLeft w:val="0"/>
      <w:marRight w:val="0"/>
      <w:marTop w:val="0"/>
      <w:marBottom w:val="0"/>
      <w:divBdr>
        <w:top w:val="none" w:sz="0" w:space="0" w:color="auto"/>
        <w:left w:val="none" w:sz="0" w:space="0" w:color="auto"/>
        <w:bottom w:val="none" w:sz="0" w:space="0" w:color="auto"/>
        <w:right w:val="none" w:sz="0" w:space="0" w:color="auto"/>
      </w:divBdr>
    </w:div>
    <w:div w:id="1374116647">
      <w:bodyDiv w:val="1"/>
      <w:marLeft w:val="0"/>
      <w:marRight w:val="0"/>
      <w:marTop w:val="0"/>
      <w:marBottom w:val="0"/>
      <w:divBdr>
        <w:top w:val="none" w:sz="0" w:space="0" w:color="auto"/>
        <w:left w:val="none" w:sz="0" w:space="0" w:color="auto"/>
        <w:bottom w:val="none" w:sz="0" w:space="0" w:color="auto"/>
        <w:right w:val="none" w:sz="0" w:space="0" w:color="auto"/>
      </w:divBdr>
    </w:div>
    <w:div w:id="1375040122">
      <w:bodyDiv w:val="1"/>
      <w:marLeft w:val="0"/>
      <w:marRight w:val="0"/>
      <w:marTop w:val="0"/>
      <w:marBottom w:val="0"/>
      <w:divBdr>
        <w:top w:val="none" w:sz="0" w:space="0" w:color="auto"/>
        <w:left w:val="none" w:sz="0" w:space="0" w:color="auto"/>
        <w:bottom w:val="none" w:sz="0" w:space="0" w:color="auto"/>
        <w:right w:val="none" w:sz="0" w:space="0" w:color="auto"/>
      </w:divBdr>
    </w:div>
    <w:div w:id="1375428857">
      <w:bodyDiv w:val="1"/>
      <w:marLeft w:val="0"/>
      <w:marRight w:val="0"/>
      <w:marTop w:val="0"/>
      <w:marBottom w:val="0"/>
      <w:divBdr>
        <w:top w:val="none" w:sz="0" w:space="0" w:color="auto"/>
        <w:left w:val="none" w:sz="0" w:space="0" w:color="auto"/>
        <w:bottom w:val="none" w:sz="0" w:space="0" w:color="auto"/>
        <w:right w:val="none" w:sz="0" w:space="0" w:color="auto"/>
      </w:divBdr>
    </w:div>
    <w:div w:id="1376661876">
      <w:bodyDiv w:val="1"/>
      <w:marLeft w:val="0"/>
      <w:marRight w:val="0"/>
      <w:marTop w:val="0"/>
      <w:marBottom w:val="0"/>
      <w:divBdr>
        <w:top w:val="none" w:sz="0" w:space="0" w:color="auto"/>
        <w:left w:val="none" w:sz="0" w:space="0" w:color="auto"/>
        <w:bottom w:val="none" w:sz="0" w:space="0" w:color="auto"/>
        <w:right w:val="none" w:sz="0" w:space="0" w:color="auto"/>
      </w:divBdr>
    </w:div>
    <w:div w:id="1376731139">
      <w:bodyDiv w:val="1"/>
      <w:marLeft w:val="0"/>
      <w:marRight w:val="0"/>
      <w:marTop w:val="0"/>
      <w:marBottom w:val="0"/>
      <w:divBdr>
        <w:top w:val="none" w:sz="0" w:space="0" w:color="auto"/>
        <w:left w:val="none" w:sz="0" w:space="0" w:color="auto"/>
        <w:bottom w:val="none" w:sz="0" w:space="0" w:color="auto"/>
        <w:right w:val="none" w:sz="0" w:space="0" w:color="auto"/>
      </w:divBdr>
    </w:div>
    <w:div w:id="1377394350">
      <w:bodyDiv w:val="1"/>
      <w:marLeft w:val="0"/>
      <w:marRight w:val="0"/>
      <w:marTop w:val="0"/>
      <w:marBottom w:val="0"/>
      <w:divBdr>
        <w:top w:val="none" w:sz="0" w:space="0" w:color="auto"/>
        <w:left w:val="none" w:sz="0" w:space="0" w:color="auto"/>
        <w:bottom w:val="none" w:sz="0" w:space="0" w:color="auto"/>
        <w:right w:val="none" w:sz="0" w:space="0" w:color="auto"/>
      </w:divBdr>
    </w:div>
    <w:div w:id="1377462585">
      <w:bodyDiv w:val="1"/>
      <w:marLeft w:val="0"/>
      <w:marRight w:val="0"/>
      <w:marTop w:val="0"/>
      <w:marBottom w:val="0"/>
      <w:divBdr>
        <w:top w:val="none" w:sz="0" w:space="0" w:color="auto"/>
        <w:left w:val="none" w:sz="0" w:space="0" w:color="auto"/>
        <w:bottom w:val="none" w:sz="0" w:space="0" w:color="auto"/>
        <w:right w:val="none" w:sz="0" w:space="0" w:color="auto"/>
      </w:divBdr>
    </w:div>
    <w:div w:id="1377579713">
      <w:bodyDiv w:val="1"/>
      <w:marLeft w:val="0"/>
      <w:marRight w:val="0"/>
      <w:marTop w:val="0"/>
      <w:marBottom w:val="0"/>
      <w:divBdr>
        <w:top w:val="none" w:sz="0" w:space="0" w:color="auto"/>
        <w:left w:val="none" w:sz="0" w:space="0" w:color="auto"/>
        <w:bottom w:val="none" w:sz="0" w:space="0" w:color="auto"/>
        <w:right w:val="none" w:sz="0" w:space="0" w:color="auto"/>
      </w:divBdr>
    </w:div>
    <w:div w:id="1378117806">
      <w:bodyDiv w:val="1"/>
      <w:marLeft w:val="0"/>
      <w:marRight w:val="0"/>
      <w:marTop w:val="0"/>
      <w:marBottom w:val="0"/>
      <w:divBdr>
        <w:top w:val="none" w:sz="0" w:space="0" w:color="auto"/>
        <w:left w:val="none" w:sz="0" w:space="0" w:color="auto"/>
        <w:bottom w:val="none" w:sz="0" w:space="0" w:color="auto"/>
        <w:right w:val="none" w:sz="0" w:space="0" w:color="auto"/>
      </w:divBdr>
    </w:div>
    <w:div w:id="1379402208">
      <w:bodyDiv w:val="1"/>
      <w:marLeft w:val="0"/>
      <w:marRight w:val="0"/>
      <w:marTop w:val="0"/>
      <w:marBottom w:val="0"/>
      <w:divBdr>
        <w:top w:val="none" w:sz="0" w:space="0" w:color="auto"/>
        <w:left w:val="none" w:sz="0" w:space="0" w:color="auto"/>
        <w:bottom w:val="none" w:sz="0" w:space="0" w:color="auto"/>
        <w:right w:val="none" w:sz="0" w:space="0" w:color="auto"/>
      </w:divBdr>
    </w:div>
    <w:div w:id="1379550461">
      <w:bodyDiv w:val="1"/>
      <w:marLeft w:val="0"/>
      <w:marRight w:val="0"/>
      <w:marTop w:val="0"/>
      <w:marBottom w:val="0"/>
      <w:divBdr>
        <w:top w:val="none" w:sz="0" w:space="0" w:color="auto"/>
        <w:left w:val="none" w:sz="0" w:space="0" w:color="auto"/>
        <w:bottom w:val="none" w:sz="0" w:space="0" w:color="auto"/>
        <w:right w:val="none" w:sz="0" w:space="0" w:color="auto"/>
      </w:divBdr>
    </w:div>
    <w:div w:id="1382826737">
      <w:bodyDiv w:val="1"/>
      <w:marLeft w:val="0"/>
      <w:marRight w:val="0"/>
      <w:marTop w:val="0"/>
      <w:marBottom w:val="0"/>
      <w:divBdr>
        <w:top w:val="none" w:sz="0" w:space="0" w:color="auto"/>
        <w:left w:val="none" w:sz="0" w:space="0" w:color="auto"/>
        <w:bottom w:val="none" w:sz="0" w:space="0" w:color="auto"/>
        <w:right w:val="none" w:sz="0" w:space="0" w:color="auto"/>
      </w:divBdr>
    </w:div>
    <w:div w:id="1383289902">
      <w:bodyDiv w:val="1"/>
      <w:marLeft w:val="0"/>
      <w:marRight w:val="0"/>
      <w:marTop w:val="0"/>
      <w:marBottom w:val="0"/>
      <w:divBdr>
        <w:top w:val="none" w:sz="0" w:space="0" w:color="auto"/>
        <w:left w:val="none" w:sz="0" w:space="0" w:color="auto"/>
        <w:bottom w:val="none" w:sz="0" w:space="0" w:color="auto"/>
        <w:right w:val="none" w:sz="0" w:space="0" w:color="auto"/>
      </w:divBdr>
    </w:div>
    <w:div w:id="1384519579">
      <w:bodyDiv w:val="1"/>
      <w:marLeft w:val="0"/>
      <w:marRight w:val="0"/>
      <w:marTop w:val="0"/>
      <w:marBottom w:val="0"/>
      <w:divBdr>
        <w:top w:val="none" w:sz="0" w:space="0" w:color="auto"/>
        <w:left w:val="none" w:sz="0" w:space="0" w:color="auto"/>
        <w:bottom w:val="none" w:sz="0" w:space="0" w:color="auto"/>
        <w:right w:val="none" w:sz="0" w:space="0" w:color="auto"/>
      </w:divBdr>
    </w:div>
    <w:div w:id="1387342153">
      <w:bodyDiv w:val="1"/>
      <w:marLeft w:val="0"/>
      <w:marRight w:val="0"/>
      <w:marTop w:val="0"/>
      <w:marBottom w:val="0"/>
      <w:divBdr>
        <w:top w:val="none" w:sz="0" w:space="0" w:color="auto"/>
        <w:left w:val="none" w:sz="0" w:space="0" w:color="auto"/>
        <w:bottom w:val="none" w:sz="0" w:space="0" w:color="auto"/>
        <w:right w:val="none" w:sz="0" w:space="0" w:color="auto"/>
      </w:divBdr>
    </w:div>
    <w:div w:id="1388409152">
      <w:bodyDiv w:val="1"/>
      <w:marLeft w:val="0"/>
      <w:marRight w:val="0"/>
      <w:marTop w:val="0"/>
      <w:marBottom w:val="0"/>
      <w:divBdr>
        <w:top w:val="none" w:sz="0" w:space="0" w:color="auto"/>
        <w:left w:val="none" w:sz="0" w:space="0" w:color="auto"/>
        <w:bottom w:val="none" w:sz="0" w:space="0" w:color="auto"/>
        <w:right w:val="none" w:sz="0" w:space="0" w:color="auto"/>
      </w:divBdr>
    </w:div>
    <w:div w:id="1388533002">
      <w:bodyDiv w:val="1"/>
      <w:marLeft w:val="0"/>
      <w:marRight w:val="0"/>
      <w:marTop w:val="0"/>
      <w:marBottom w:val="0"/>
      <w:divBdr>
        <w:top w:val="none" w:sz="0" w:space="0" w:color="auto"/>
        <w:left w:val="none" w:sz="0" w:space="0" w:color="auto"/>
        <w:bottom w:val="none" w:sz="0" w:space="0" w:color="auto"/>
        <w:right w:val="none" w:sz="0" w:space="0" w:color="auto"/>
      </w:divBdr>
    </w:div>
    <w:div w:id="1389526636">
      <w:bodyDiv w:val="1"/>
      <w:marLeft w:val="0"/>
      <w:marRight w:val="0"/>
      <w:marTop w:val="0"/>
      <w:marBottom w:val="0"/>
      <w:divBdr>
        <w:top w:val="none" w:sz="0" w:space="0" w:color="auto"/>
        <w:left w:val="none" w:sz="0" w:space="0" w:color="auto"/>
        <w:bottom w:val="none" w:sz="0" w:space="0" w:color="auto"/>
        <w:right w:val="none" w:sz="0" w:space="0" w:color="auto"/>
      </w:divBdr>
    </w:div>
    <w:div w:id="1394281406">
      <w:bodyDiv w:val="1"/>
      <w:marLeft w:val="0"/>
      <w:marRight w:val="0"/>
      <w:marTop w:val="0"/>
      <w:marBottom w:val="0"/>
      <w:divBdr>
        <w:top w:val="none" w:sz="0" w:space="0" w:color="auto"/>
        <w:left w:val="none" w:sz="0" w:space="0" w:color="auto"/>
        <w:bottom w:val="none" w:sz="0" w:space="0" w:color="auto"/>
        <w:right w:val="none" w:sz="0" w:space="0" w:color="auto"/>
      </w:divBdr>
    </w:div>
    <w:div w:id="1395274612">
      <w:bodyDiv w:val="1"/>
      <w:marLeft w:val="0"/>
      <w:marRight w:val="0"/>
      <w:marTop w:val="0"/>
      <w:marBottom w:val="0"/>
      <w:divBdr>
        <w:top w:val="none" w:sz="0" w:space="0" w:color="auto"/>
        <w:left w:val="none" w:sz="0" w:space="0" w:color="auto"/>
        <w:bottom w:val="none" w:sz="0" w:space="0" w:color="auto"/>
        <w:right w:val="none" w:sz="0" w:space="0" w:color="auto"/>
      </w:divBdr>
    </w:div>
    <w:div w:id="1395927956">
      <w:bodyDiv w:val="1"/>
      <w:marLeft w:val="0"/>
      <w:marRight w:val="0"/>
      <w:marTop w:val="0"/>
      <w:marBottom w:val="0"/>
      <w:divBdr>
        <w:top w:val="none" w:sz="0" w:space="0" w:color="auto"/>
        <w:left w:val="none" w:sz="0" w:space="0" w:color="auto"/>
        <w:bottom w:val="none" w:sz="0" w:space="0" w:color="auto"/>
        <w:right w:val="none" w:sz="0" w:space="0" w:color="auto"/>
      </w:divBdr>
    </w:div>
    <w:div w:id="1397892988">
      <w:bodyDiv w:val="1"/>
      <w:marLeft w:val="0"/>
      <w:marRight w:val="0"/>
      <w:marTop w:val="0"/>
      <w:marBottom w:val="0"/>
      <w:divBdr>
        <w:top w:val="none" w:sz="0" w:space="0" w:color="auto"/>
        <w:left w:val="none" w:sz="0" w:space="0" w:color="auto"/>
        <w:bottom w:val="none" w:sz="0" w:space="0" w:color="auto"/>
        <w:right w:val="none" w:sz="0" w:space="0" w:color="auto"/>
      </w:divBdr>
    </w:div>
    <w:div w:id="1397895152">
      <w:bodyDiv w:val="1"/>
      <w:marLeft w:val="0"/>
      <w:marRight w:val="0"/>
      <w:marTop w:val="0"/>
      <w:marBottom w:val="0"/>
      <w:divBdr>
        <w:top w:val="none" w:sz="0" w:space="0" w:color="auto"/>
        <w:left w:val="none" w:sz="0" w:space="0" w:color="auto"/>
        <w:bottom w:val="none" w:sz="0" w:space="0" w:color="auto"/>
        <w:right w:val="none" w:sz="0" w:space="0" w:color="auto"/>
      </w:divBdr>
    </w:div>
    <w:div w:id="1398043706">
      <w:bodyDiv w:val="1"/>
      <w:marLeft w:val="0"/>
      <w:marRight w:val="0"/>
      <w:marTop w:val="0"/>
      <w:marBottom w:val="0"/>
      <w:divBdr>
        <w:top w:val="none" w:sz="0" w:space="0" w:color="auto"/>
        <w:left w:val="none" w:sz="0" w:space="0" w:color="auto"/>
        <w:bottom w:val="none" w:sz="0" w:space="0" w:color="auto"/>
        <w:right w:val="none" w:sz="0" w:space="0" w:color="auto"/>
      </w:divBdr>
    </w:div>
    <w:div w:id="1399939747">
      <w:bodyDiv w:val="1"/>
      <w:marLeft w:val="0"/>
      <w:marRight w:val="0"/>
      <w:marTop w:val="0"/>
      <w:marBottom w:val="0"/>
      <w:divBdr>
        <w:top w:val="none" w:sz="0" w:space="0" w:color="auto"/>
        <w:left w:val="none" w:sz="0" w:space="0" w:color="auto"/>
        <w:bottom w:val="none" w:sz="0" w:space="0" w:color="auto"/>
        <w:right w:val="none" w:sz="0" w:space="0" w:color="auto"/>
      </w:divBdr>
    </w:div>
    <w:div w:id="1400320498">
      <w:bodyDiv w:val="1"/>
      <w:marLeft w:val="0"/>
      <w:marRight w:val="0"/>
      <w:marTop w:val="0"/>
      <w:marBottom w:val="0"/>
      <w:divBdr>
        <w:top w:val="none" w:sz="0" w:space="0" w:color="auto"/>
        <w:left w:val="none" w:sz="0" w:space="0" w:color="auto"/>
        <w:bottom w:val="none" w:sz="0" w:space="0" w:color="auto"/>
        <w:right w:val="none" w:sz="0" w:space="0" w:color="auto"/>
      </w:divBdr>
    </w:div>
    <w:div w:id="1401633946">
      <w:bodyDiv w:val="1"/>
      <w:marLeft w:val="0"/>
      <w:marRight w:val="0"/>
      <w:marTop w:val="0"/>
      <w:marBottom w:val="0"/>
      <w:divBdr>
        <w:top w:val="none" w:sz="0" w:space="0" w:color="auto"/>
        <w:left w:val="none" w:sz="0" w:space="0" w:color="auto"/>
        <w:bottom w:val="none" w:sz="0" w:space="0" w:color="auto"/>
        <w:right w:val="none" w:sz="0" w:space="0" w:color="auto"/>
      </w:divBdr>
    </w:div>
    <w:div w:id="1404987925">
      <w:bodyDiv w:val="1"/>
      <w:marLeft w:val="0"/>
      <w:marRight w:val="0"/>
      <w:marTop w:val="0"/>
      <w:marBottom w:val="0"/>
      <w:divBdr>
        <w:top w:val="none" w:sz="0" w:space="0" w:color="auto"/>
        <w:left w:val="none" w:sz="0" w:space="0" w:color="auto"/>
        <w:bottom w:val="none" w:sz="0" w:space="0" w:color="auto"/>
        <w:right w:val="none" w:sz="0" w:space="0" w:color="auto"/>
      </w:divBdr>
    </w:div>
    <w:div w:id="1405831795">
      <w:bodyDiv w:val="1"/>
      <w:marLeft w:val="0"/>
      <w:marRight w:val="0"/>
      <w:marTop w:val="0"/>
      <w:marBottom w:val="0"/>
      <w:divBdr>
        <w:top w:val="none" w:sz="0" w:space="0" w:color="auto"/>
        <w:left w:val="none" w:sz="0" w:space="0" w:color="auto"/>
        <w:bottom w:val="none" w:sz="0" w:space="0" w:color="auto"/>
        <w:right w:val="none" w:sz="0" w:space="0" w:color="auto"/>
      </w:divBdr>
    </w:div>
    <w:div w:id="1406339553">
      <w:bodyDiv w:val="1"/>
      <w:marLeft w:val="0"/>
      <w:marRight w:val="0"/>
      <w:marTop w:val="0"/>
      <w:marBottom w:val="0"/>
      <w:divBdr>
        <w:top w:val="none" w:sz="0" w:space="0" w:color="auto"/>
        <w:left w:val="none" w:sz="0" w:space="0" w:color="auto"/>
        <w:bottom w:val="none" w:sz="0" w:space="0" w:color="auto"/>
        <w:right w:val="none" w:sz="0" w:space="0" w:color="auto"/>
      </w:divBdr>
    </w:div>
    <w:div w:id="1407680509">
      <w:bodyDiv w:val="1"/>
      <w:marLeft w:val="0"/>
      <w:marRight w:val="0"/>
      <w:marTop w:val="0"/>
      <w:marBottom w:val="0"/>
      <w:divBdr>
        <w:top w:val="none" w:sz="0" w:space="0" w:color="auto"/>
        <w:left w:val="none" w:sz="0" w:space="0" w:color="auto"/>
        <w:bottom w:val="none" w:sz="0" w:space="0" w:color="auto"/>
        <w:right w:val="none" w:sz="0" w:space="0" w:color="auto"/>
      </w:divBdr>
    </w:div>
    <w:div w:id="1408916627">
      <w:bodyDiv w:val="1"/>
      <w:marLeft w:val="0"/>
      <w:marRight w:val="0"/>
      <w:marTop w:val="0"/>
      <w:marBottom w:val="0"/>
      <w:divBdr>
        <w:top w:val="none" w:sz="0" w:space="0" w:color="auto"/>
        <w:left w:val="none" w:sz="0" w:space="0" w:color="auto"/>
        <w:bottom w:val="none" w:sz="0" w:space="0" w:color="auto"/>
        <w:right w:val="none" w:sz="0" w:space="0" w:color="auto"/>
      </w:divBdr>
    </w:div>
    <w:div w:id="1408959088">
      <w:bodyDiv w:val="1"/>
      <w:marLeft w:val="0"/>
      <w:marRight w:val="0"/>
      <w:marTop w:val="0"/>
      <w:marBottom w:val="0"/>
      <w:divBdr>
        <w:top w:val="none" w:sz="0" w:space="0" w:color="auto"/>
        <w:left w:val="none" w:sz="0" w:space="0" w:color="auto"/>
        <w:bottom w:val="none" w:sz="0" w:space="0" w:color="auto"/>
        <w:right w:val="none" w:sz="0" w:space="0" w:color="auto"/>
      </w:divBdr>
    </w:div>
    <w:div w:id="1409696041">
      <w:bodyDiv w:val="1"/>
      <w:marLeft w:val="0"/>
      <w:marRight w:val="0"/>
      <w:marTop w:val="0"/>
      <w:marBottom w:val="0"/>
      <w:divBdr>
        <w:top w:val="none" w:sz="0" w:space="0" w:color="auto"/>
        <w:left w:val="none" w:sz="0" w:space="0" w:color="auto"/>
        <w:bottom w:val="none" w:sz="0" w:space="0" w:color="auto"/>
        <w:right w:val="none" w:sz="0" w:space="0" w:color="auto"/>
      </w:divBdr>
    </w:div>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10423315">
      <w:bodyDiv w:val="1"/>
      <w:marLeft w:val="0"/>
      <w:marRight w:val="0"/>
      <w:marTop w:val="0"/>
      <w:marBottom w:val="0"/>
      <w:divBdr>
        <w:top w:val="none" w:sz="0" w:space="0" w:color="auto"/>
        <w:left w:val="none" w:sz="0" w:space="0" w:color="auto"/>
        <w:bottom w:val="none" w:sz="0" w:space="0" w:color="auto"/>
        <w:right w:val="none" w:sz="0" w:space="0" w:color="auto"/>
      </w:divBdr>
    </w:div>
    <w:div w:id="1410424088">
      <w:bodyDiv w:val="1"/>
      <w:marLeft w:val="0"/>
      <w:marRight w:val="0"/>
      <w:marTop w:val="0"/>
      <w:marBottom w:val="0"/>
      <w:divBdr>
        <w:top w:val="none" w:sz="0" w:space="0" w:color="auto"/>
        <w:left w:val="none" w:sz="0" w:space="0" w:color="auto"/>
        <w:bottom w:val="none" w:sz="0" w:space="0" w:color="auto"/>
        <w:right w:val="none" w:sz="0" w:space="0" w:color="auto"/>
      </w:divBdr>
    </w:div>
    <w:div w:id="1410809164">
      <w:bodyDiv w:val="1"/>
      <w:marLeft w:val="0"/>
      <w:marRight w:val="0"/>
      <w:marTop w:val="0"/>
      <w:marBottom w:val="0"/>
      <w:divBdr>
        <w:top w:val="none" w:sz="0" w:space="0" w:color="auto"/>
        <w:left w:val="none" w:sz="0" w:space="0" w:color="auto"/>
        <w:bottom w:val="none" w:sz="0" w:space="0" w:color="auto"/>
        <w:right w:val="none" w:sz="0" w:space="0" w:color="auto"/>
      </w:divBdr>
    </w:div>
    <w:div w:id="1411079129">
      <w:bodyDiv w:val="1"/>
      <w:marLeft w:val="0"/>
      <w:marRight w:val="0"/>
      <w:marTop w:val="0"/>
      <w:marBottom w:val="0"/>
      <w:divBdr>
        <w:top w:val="none" w:sz="0" w:space="0" w:color="auto"/>
        <w:left w:val="none" w:sz="0" w:space="0" w:color="auto"/>
        <w:bottom w:val="none" w:sz="0" w:space="0" w:color="auto"/>
        <w:right w:val="none" w:sz="0" w:space="0" w:color="auto"/>
      </w:divBdr>
    </w:div>
    <w:div w:id="1411733031">
      <w:bodyDiv w:val="1"/>
      <w:marLeft w:val="0"/>
      <w:marRight w:val="0"/>
      <w:marTop w:val="0"/>
      <w:marBottom w:val="0"/>
      <w:divBdr>
        <w:top w:val="none" w:sz="0" w:space="0" w:color="auto"/>
        <w:left w:val="none" w:sz="0" w:space="0" w:color="auto"/>
        <w:bottom w:val="none" w:sz="0" w:space="0" w:color="auto"/>
        <w:right w:val="none" w:sz="0" w:space="0" w:color="auto"/>
      </w:divBdr>
    </w:div>
    <w:div w:id="1413235628">
      <w:bodyDiv w:val="1"/>
      <w:marLeft w:val="0"/>
      <w:marRight w:val="0"/>
      <w:marTop w:val="0"/>
      <w:marBottom w:val="0"/>
      <w:divBdr>
        <w:top w:val="none" w:sz="0" w:space="0" w:color="auto"/>
        <w:left w:val="none" w:sz="0" w:space="0" w:color="auto"/>
        <w:bottom w:val="none" w:sz="0" w:space="0" w:color="auto"/>
        <w:right w:val="none" w:sz="0" w:space="0" w:color="auto"/>
      </w:divBdr>
    </w:div>
    <w:div w:id="1413963810">
      <w:bodyDiv w:val="1"/>
      <w:marLeft w:val="0"/>
      <w:marRight w:val="0"/>
      <w:marTop w:val="0"/>
      <w:marBottom w:val="0"/>
      <w:divBdr>
        <w:top w:val="none" w:sz="0" w:space="0" w:color="auto"/>
        <w:left w:val="none" w:sz="0" w:space="0" w:color="auto"/>
        <w:bottom w:val="none" w:sz="0" w:space="0" w:color="auto"/>
        <w:right w:val="none" w:sz="0" w:space="0" w:color="auto"/>
      </w:divBdr>
    </w:div>
    <w:div w:id="1414159084">
      <w:bodyDiv w:val="1"/>
      <w:marLeft w:val="0"/>
      <w:marRight w:val="0"/>
      <w:marTop w:val="0"/>
      <w:marBottom w:val="0"/>
      <w:divBdr>
        <w:top w:val="none" w:sz="0" w:space="0" w:color="auto"/>
        <w:left w:val="none" w:sz="0" w:space="0" w:color="auto"/>
        <w:bottom w:val="none" w:sz="0" w:space="0" w:color="auto"/>
        <w:right w:val="none" w:sz="0" w:space="0" w:color="auto"/>
      </w:divBdr>
    </w:div>
    <w:div w:id="1414549001">
      <w:bodyDiv w:val="1"/>
      <w:marLeft w:val="0"/>
      <w:marRight w:val="0"/>
      <w:marTop w:val="0"/>
      <w:marBottom w:val="0"/>
      <w:divBdr>
        <w:top w:val="none" w:sz="0" w:space="0" w:color="auto"/>
        <w:left w:val="none" w:sz="0" w:space="0" w:color="auto"/>
        <w:bottom w:val="none" w:sz="0" w:space="0" w:color="auto"/>
        <w:right w:val="none" w:sz="0" w:space="0" w:color="auto"/>
      </w:divBdr>
    </w:div>
    <w:div w:id="1415592462">
      <w:bodyDiv w:val="1"/>
      <w:marLeft w:val="0"/>
      <w:marRight w:val="0"/>
      <w:marTop w:val="0"/>
      <w:marBottom w:val="0"/>
      <w:divBdr>
        <w:top w:val="none" w:sz="0" w:space="0" w:color="auto"/>
        <w:left w:val="none" w:sz="0" w:space="0" w:color="auto"/>
        <w:bottom w:val="none" w:sz="0" w:space="0" w:color="auto"/>
        <w:right w:val="none" w:sz="0" w:space="0" w:color="auto"/>
      </w:divBdr>
    </w:div>
    <w:div w:id="1416508762">
      <w:bodyDiv w:val="1"/>
      <w:marLeft w:val="0"/>
      <w:marRight w:val="0"/>
      <w:marTop w:val="0"/>
      <w:marBottom w:val="0"/>
      <w:divBdr>
        <w:top w:val="none" w:sz="0" w:space="0" w:color="auto"/>
        <w:left w:val="none" w:sz="0" w:space="0" w:color="auto"/>
        <w:bottom w:val="none" w:sz="0" w:space="0" w:color="auto"/>
        <w:right w:val="none" w:sz="0" w:space="0" w:color="auto"/>
      </w:divBdr>
    </w:div>
    <w:div w:id="1416706560">
      <w:bodyDiv w:val="1"/>
      <w:marLeft w:val="0"/>
      <w:marRight w:val="0"/>
      <w:marTop w:val="0"/>
      <w:marBottom w:val="0"/>
      <w:divBdr>
        <w:top w:val="none" w:sz="0" w:space="0" w:color="auto"/>
        <w:left w:val="none" w:sz="0" w:space="0" w:color="auto"/>
        <w:bottom w:val="none" w:sz="0" w:space="0" w:color="auto"/>
        <w:right w:val="none" w:sz="0" w:space="0" w:color="auto"/>
      </w:divBdr>
    </w:div>
    <w:div w:id="1417241528">
      <w:bodyDiv w:val="1"/>
      <w:marLeft w:val="0"/>
      <w:marRight w:val="0"/>
      <w:marTop w:val="0"/>
      <w:marBottom w:val="0"/>
      <w:divBdr>
        <w:top w:val="none" w:sz="0" w:space="0" w:color="auto"/>
        <w:left w:val="none" w:sz="0" w:space="0" w:color="auto"/>
        <w:bottom w:val="none" w:sz="0" w:space="0" w:color="auto"/>
        <w:right w:val="none" w:sz="0" w:space="0" w:color="auto"/>
      </w:divBdr>
    </w:div>
    <w:div w:id="1417828226">
      <w:bodyDiv w:val="1"/>
      <w:marLeft w:val="0"/>
      <w:marRight w:val="0"/>
      <w:marTop w:val="0"/>
      <w:marBottom w:val="0"/>
      <w:divBdr>
        <w:top w:val="none" w:sz="0" w:space="0" w:color="auto"/>
        <w:left w:val="none" w:sz="0" w:space="0" w:color="auto"/>
        <w:bottom w:val="none" w:sz="0" w:space="0" w:color="auto"/>
        <w:right w:val="none" w:sz="0" w:space="0" w:color="auto"/>
      </w:divBdr>
    </w:div>
    <w:div w:id="1418164649">
      <w:bodyDiv w:val="1"/>
      <w:marLeft w:val="0"/>
      <w:marRight w:val="0"/>
      <w:marTop w:val="0"/>
      <w:marBottom w:val="0"/>
      <w:divBdr>
        <w:top w:val="none" w:sz="0" w:space="0" w:color="auto"/>
        <w:left w:val="none" w:sz="0" w:space="0" w:color="auto"/>
        <w:bottom w:val="none" w:sz="0" w:space="0" w:color="auto"/>
        <w:right w:val="none" w:sz="0" w:space="0" w:color="auto"/>
      </w:divBdr>
    </w:div>
    <w:div w:id="1418281846">
      <w:bodyDiv w:val="1"/>
      <w:marLeft w:val="0"/>
      <w:marRight w:val="0"/>
      <w:marTop w:val="0"/>
      <w:marBottom w:val="0"/>
      <w:divBdr>
        <w:top w:val="none" w:sz="0" w:space="0" w:color="auto"/>
        <w:left w:val="none" w:sz="0" w:space="0" w:color="auto"/>
        <w:bottom w:val="none" w:sz="0" w:space="0" w:color="auto"/>
        <w:right w:val="none" w:sz="0" w:space="0" w:color="auto"/>
      </w:divBdr>
    </w:div>
    <w:div w:id="1418358127">
      <w:bodyDiv w:val="1"/>
      <w:marLeft w:val="0"/>
      <w:marRight w:val="0"/>
      <w:marTop w:val="0"/>
      <w:marBottom w:val="0"/>
      <w:divBdr>
        <w:top w:val="none" w:sz="0" w:space="0" w:color="auto"/>
        <w:left w:val="none" w:sz="0" w:space="0" w:color="auto"/>
        <w:bottom w:val="none" w:sz="0" w:space="0" w:color="auto"/>
        <w:right w:val="none" w:sz="0" w:space="0" w:color="auto"/>
      </w:divBdr>
    </w:div>
    <w:div w:id="1419055454">
      <w:bodyDiv w:val="1"/>
      <w:marLeft w:val="0"/>
      <w:marRight w:val="0"/>
      <w:marTop w:val="0"/>
      <w:marBottom w:val="0"/>
      <w:divBdr>
        <w:top w:val="none" w:sz="0" w:space="0" w:color="auto"/>
        <w:left w:val="none" w:sz="0" w:space="0" w:color="auto"/>
        <w:bottom w:val="none" w:sz="0" w:space="0" w:color="auto"/>
        <w:right w:val="none" w:sz="0" w:space="0" w:color="auto"/>
      </w:divBdr>
    </w:div>
    <w:div w:id="1419710826">
      <w:bodyDiv w:val="1"/>
      <w:marLeft w:val="0"/>
      <w:marRight w:val="0"/>
      <w:marTop w:val="0"/>
      <w:marBottom w:val="0"/>
      <w:divBdr>
        <w:top w:val="none" w:sz="0" w:space="0" w:color="auto"/>
        <w:left w:val="none" w:sz="0" w:space="0" w:color="auto"/>
        <w:bottom w:val="none" w:sz="0" w:space="0" w:color="auto"/>
        <w:right w:val="none" w:sz="0" w:space="0" w:color="auto"/>
      </w:divBdr>
    </w:div>
    <w:div w:id="1420060496">
      <w:bodyDiv w:val="1"/>
      <w:marLeft w:val="0"/>
      <w:marRight w:val="0"/>
      <w:marTop w:val="0"/>
      <w:marBottom w:val="0"/>
      <w:divBdr>
        <w:top w:val="none" w:sz="0" w:space="0" w:color="auto"/>
        <w:left w:val="none" w:sz="0" w:space="0" w:color="auto"/>
        <w:bottom w:val="none" w:sz="0" w:space="0" w:color="auto"/>
        <w:right w:val="none" w:sz="0" w:space="0" w:color="auto"/>
      </w:divBdr>
    </w:div>
    <w:div w:id="1421290997">
      <w:bodyDiv w:val="1"/>
      <w:marLeft w:val="0"/>
      <w:marRight w:val="0"/>
      <w:marTop w:val="0"/>
      <w:marBottom w:val="0"/>
      <w:divBdr>
        <w:top w:val="none" w:sz="0" w:space="0" w:color="auto"/>
        <w:left w:val="none" w:sz="0" w:space="0" w:color="auto"/>
        <w:bottom w:val="none" w:sz="0" w:space="0" w:color="auto"/>
        <w:right w:val="none" w:sz="0" w:space="0" w:color="auto"/>
      </w:divBdr>
    </w:div>
    <w:div w:id="1422487384">
      <w:bodyDiv w:val="1"/>
      <w:marLeft w:val="0"/>
      <w:marRight w:val="0"/>
      <w:marTop w:val="0"/>
      <w:marBottom w:val="0"/>
      <w:divBdr>
        <w:top w:val="none" w:sz="0" w:space="0" w:color="auto"/>
        <w:left w:val="none" w:sz="0" w:space="0" w:color="auto"/>
        <w:bottom w:val="none" w:sz="0" w:space="0" w:color="auto"/>
        <w:right w:val="none" w:sz="0" w:space="0" w:color="auto"/>
      </w:divBdr>
    </w:div>
    <w:div w:id="1425804248">
      <w:bodyDiv w:val="1"/>
      <w:marLeft w:val="0"/>
      <w:marRight w:val="0"/>
      <w:marTop w:val="0"/>
      <w:marBottom w:val="0"/>
      <w:divBdr>
        <w:top w:val="none" w:sz="0" w:space="0" w:color="auto"/>
        <w:left w:val="none" w:sz="0" w:space="0" w:color="auto"/>
        <w:bottom w:val="none" w:sz="0" w:space="0" w:color="auto"/>
        <w:right w:val="none" w:sz="0" w:space="0" w:color="auto"/>
      </w:divBdr>
    </w:div>
    <w:div w:id="1427723725">
      <w:bodyDiv w:val="1"/>
      <w:marLeft w:val="0"/>
      <w:marRight w:val="0"/>
      <w:marTop w:val="0"/>
      <w:marBottom w:val="0"/>
      <w:divBdr>
        <w:top w:val="none" w:sz="0" w:space="0" w:color="auto"/>
        <w:left w:val="none" w:sz="0" w:space="0" w:color="auto"/>
        <w:bottom w:val="none" w:sz="0" w:space="0" w:color="auto"/>
        <w:right w:val="none" w:sz="0" w:space="0" w:color="auto"/>
      </w:divBdr>
    </w:div>
    <w:div w:id="1429618240">
      <w:bodyDiv w:val="1"/>
      <w:marLeft w:val="0"/>
      <w:marRight w:val="0"/>
      <w:marTop w:val="0"/>
      <w:marBottom w:val="0"/>
      <w:divBdr>
        <w:top w:val="none" w:sz="0" w:space="0" w:color="auto"/>
        <w:left w:val="none" w:sz="0" w:space="0" w:color="auto"/>
        <w:bottom w:val="none" w:sz="0" w:space="0" w:color="auto"/>
        <w:right w:val="none" w:sz="0" w:space="0" w:color="auto"/>
      </w:divBdr>
    </w:div>
    <w:div w:id="1431391765">
      <w:bodyDiv w:val="1"/>
      <w:marLeft w:val="0"/>
      <w:marRight w:val="0"/>
      <w:marTop w:val="0"/>
      <w:marBottom w:val="0"/>
      <w:divBdr>
        <w:top w:val="none" w:sz="0" w:space="0" w:color="auto"/>
        <w:left w:val="none" w:sz="0" w:space="0" w:color="auto"/>
        <w:bottom w:val="none" w:sz="0" w:space="0" w:color="auto"/>
        <w:right w:val="none" w:sz="0" w:space="0" w:color="auto"/>
      </w:divBdr>
    </w:div>
    <w:div w:id="1431853092">
      <w:bodyDiv w:val="1"/>
      <w:marLeft w:val="0"/>
      <w:marRight w:val="0"/>
      <w:marTop w:val="0"/>
      <w:marBottom w:val="0"/>
      <w:divBdr>
        <w:top w:val="none" w:sz="0" w:space="0" w:color="auto"/>
        <w:left w:val="none" w:sz="0" w:space="0" w:color="auto"/>
        <w:bottom w:val="none" w:sz="0" w:space="0" w:color="auto"/>
        <w:right w:val="none" w:sz="0" w:space="0" w:color="auto"/>
      </w:divBdr>
    </w:div>
    <w:div w:id="1433092782">
      <w:bodyDiv w:val="1"/>
      <w:marLeft w:val="0"/>
      <w:marRight w:val="0"/>
      <w:marTop w:val="0"/>
      <w:marBottom w:val="0"/>
      <w:divBdr>
        <w:top w:val="none" w:sz="0" w:space="0" w:color="auto"/>
        <w:left w:val="none" w:sz="0" w:space="0" w:color="auto"/>
        <w:bottom w:val="none" w:sz="0" w:space="0" w:color="auto"/>
        <w:right w:val="none" w:sz="0" w:space="0" w:color="auto"/>
      </w:divBdr>
    </w:div>
    <w:div w:id="1434128636">
      <w:bodyDiv w:val="1"/>
      <w:marLeft w:val="0"/>
      <w:marRight w:val="0"/>
      <w:marTop w:val="0"/>
      <w:marBottom w:val="0"/>
      <w:divBdr>
        <w:top w:val="none" w:sz="0" w:space="0" w:color="auto"/>
        <w:left w:val="none" w:sz="0" w:space="0" w:color="auto"/>
        <w:bottom w:val="none" w:sz="0" w:space="0" w:color="auto"/>
        <w:right w:val="none" w:sz="0" w:space="0" w:color="auto"/>
      </w:divBdr>
    </w:div>
    <w:div w:id="1434322653">
      <w:bodyDiv w:val="1"/>
      <w:marLeft w:val="0"/>
      <w:marRight w:val="0"/>
      <w:marTop w:val="0"/>
      <w:marBottom w:val="0"/>
      <w:divBdr>
        <w:top w:val="none" w:sz="0" w:space="0" w:color="auto"/>
        <w:left w:val="none" w:sz="0" w:space="0" w:color="auto"/>
        <w:bottom w:val="none" w:sz="0" w:space="0" w:color="auto"/>
        <w:right w:val="none" w:sz="0" w:space="0" w:color="auto"/>
      </w:divBdr>
    </w:div>
    <w:div w:id="1434478869">
      <w:bodyDiv w:val="1"/>
      <w:marLeft w:val="0"/>
      <w:marRight w:val="0"/>
      <w:marTop w:val="0"/>
      <w:marBottom w:val="0"/>
      <w:divBdr>
        <w:top w:val="none" w:sz="0" w:space="0" w:color="auto"/>
        <w:left w:val="none" w:sz="0" w:space="0" w:color="auto"/>
        <w:bottom w:val="none" w:sz="0" w:space="0" w:color="auto"/>
        <w:right w:val="none" w:sz="0" w:space="0" w:color="auto"/>
      </w:divBdr>
    </w:div>
    <w:div w:id="1436368154">
      <w:bodyDiv w:val="1"/>
      <w:marLeft w:val="0"/>
      <w:marRight w:val="0"/>
      <w:marTop w:val="0"/>
      <w:marBottom w:val="0"/>
      <w:divBdr>
        <w:top w:val="none" w:sz="0" w:space="0" w:color="auto"/>
        <w:left w:val="none" w:sz="0" w:space="0" w:color="auto"/>
        <w:bottom w:val="none" w:sz="0" w:space="0" w:color="auto"/>
        <w:right w:val="none" w:sz="0" w:space="0" w:color="auto"/>
      </w:divBdr>
    </w:div>
    <w:div w:id="1437629527">
      <w:bodyDiv w:val="1"/>
      <w:marLeft w:val="0"/>
      <w:marRight w:val="0"/>
      <w:marTop w:val="0"/>
      <w:marBottom w:val="0"/>
      <w:divBdr>
        <w:top w:val="none" w:sz="0" w:space="0" w:color="auto"/>
        <w:left w:val="none" w:sz="0" w:space="0" w:color="auto"/>
        <w:bottom w:val="none" w:sz="0" w:space="0" w:color="auto"/>
        <w:right w:val="none" w:sz="0" w:space="0" w:color="auto"/>
      </w:divBdr>
    </w:div>
    <w:div w:id="1437825659">
      <w:bodyDiv w:val="1"/>
      <w:marLeft w:val="0"/>
      <w:marRight w:val="0"/>
      <w:marTop w:val="0"/>
      <w:marBottom w:val="0"/>
      <w:divBdr>
        <w:top w:val="none" w:sz="0" w:space="0" w:color="auto"/>
        <w:left w:val="none" w:sz="0" w:space="0" w:color="auto"/>
        <w:bottom w:val="none" w:sz="0" w:space="0" w:color="auto"/>
        <w:right w:val="none" w:sz="0" w:space="0" w:color="auto"/>
      </w:divBdr>
    </w:div>
    <w:div w:id="1437826919">
      <w:bodyDiv w:val="1"/>
      <w:marLeft w:val="0"/>
      <w:marRight w:val="0"/>
      <w:marTop w:val="0"/>
      <w:marBottom w:val="0"/>
      <w:divBdr>
        <w:top w:val="none" w:sz="0" w:space="0" w:color="auto"/>
        <w:left w:val="none" w:sz="0" w:space="0" w:color="auto"/>
        <w:bottom w:val="none" w:sz="0" w:space="0" w:color="auto"/>
        <w:right w:val="none" w:sz="0" w:space="0" w:color="auto"/>
      </w:divBdr>
    </w:div>
    <w:div w:id="1437942086">
      <w:bodyDiv w:val="1"/>
      <w:marLeft w:val="0"/>
      <w:marRight w:val="0"/>
      <w:marTop w:val="0"/>
      <w:marBottom w:val="0"/>
      <w:divBdr>
        <w:top w:val="none" w:sz="0" w:space="0" w:color="auto"/>
        <w:left w:val="none" w:sz="0" w:space="0" w:color="auto"/>
        <w:bottom w:val="none" w:sz="0" w:space="0" w:color="auto"/>
        <w:right w:val="none" w:sz="0" w:space="0" w:color="auto"/>
      </w:divBdr>
    </w:div>
    <w:div w:id="1438014500">
      <w:bodyDiv w:val="1"/>
      <w:marLeft w:val="0"/>
      <w:marRight w:val="0"/>
      <w:marTop w:val="0"/>
      <w:marBottom w:val="0"/>
      <w:divBdr>
        <w:top w:val="none" w:sz="0" w:space="0" w:color="auto"/>
        <w:left w:val="none" w:sz="0" w:space="0" w:color="auto"/>
        <w:bottom w:val="none" w:sz="0" w:space="0" w:color="auto"/>
        <w:right w:val="none" w:sz="0" w:space="0" w:color="auto"/>
      </w:divBdr>
    </w:div>
    <w:div w:id="1439131946">
      <w:bodyDiv w:val="1"/>
      <w:marLeft w:val="0"/>
      <w:marRight w:val="0"/>
      <w:marTop w:val="0"/>
      <w:marBottom w:val="0"/>
      <w:divBdr>
        <w:top w:val="none" w:sz="0" w:space="0" w:color="auto"/>
        <w:left w:val="none" w:sz="0" w:space="0" w:color="auto"/>
        <w:bottom w:val="none" w:sz="0" w:space="0" w:color="auto"/>
        <w:right w:val="none" w:sz="0" w:space="0" w:color="auto"/>
      </w:divBdr>
    </w:div>
    <w:div w:id="1440952223">
      <w:bodyDiv w:val="1"/>
      <w:marLeft w:val="0"/>
      <w:marRight w:val="0"/>
      <w:marTop w:val="0"/>
      <w:marBottom w:val="0"/>
      <w:divBdr>
        <w:top w:val="none" w:sz="0" w:space="0" w:color="auto"/>
        <w:left w:val="none" w:sz="0" w:space="0" w:color="auto"/>
        <w:bottom w:val="none" w:sz="0" w:space="0" w:color="auto"/>
        <w:right w:val="none" w:sz="0" w:space="0" w:color="auto"/>
      </w:divBdr>
    </w:div>
    <w:div w:id="1441603220">
      <w:bodyDiv w:val="1"/>
      <w:marLeft w:val="0"/>
      <w:marRight w:val="0"/>
      <w:marTop w:val="0"/>
      <w:marBottom w:val="0"/>
      <w:divBdr>
        <w:top w:val="none" w:sz="0" w:space="0" w:color="auto"/>
        <w:left w:val="none" w:sz="0" w:space="0" w:color="auto"/>
        <w:bottom w:val="none" w:sz="0" w:space="0" w:color="auto"/>
        <w:right w:val="none" w:sz="0" w:space="0" w:color="auto"/>
      </w:divBdr>
    </w:div>
    <w:div w:id="1441876275">
      <w:bodyDiv w:val="1"/>
      <w:marLeft w:val="0"/>
      <w:marRight w:val="0"/>
      <w:marTop w:val="0"/>
      <w:marBottom w:val="0"/>
      <w:divBdr>
        <w:top w:val="none" w:sz="0" w:space="0" w:color="auto"/>
        <w:left w:val="none" w:sz="0" w:space="0" w:color="auto"/>
        <w:bottom w:val="none" w:sz="0" w:space="0" w:color="auto"/>
        <w:right w:val="none" w:sz="0" w:space="0" w:color="auto"/>
      </w:divBdr>
    </w:div>
    <w:div w:id="1442602535">
      <w:bodyDiv w:val="1"/>
      <w:marLeft w:val="0"/>
      <w:marRight w:val="0"/>
      <w:marTop w:val="0"/>
      <w:marBottom w:val="0"/>
      <w:divBdr>
        <w:top w:val="none" w:sz="0" w:space="0" w:color="auto"/>
        <w:left w:val="none" w:sz="0" w:space="0" w:color="auto"/>
        <w:bottom w:val="none" w:sz="0" w:space="0" w:color="auto"/>
        <w:right w:val="none" w:sz="0" w:space="0" w:color="auto"/>
      </w:divBdr>
    </w:div>
    <w:div w:id="1443113699">
      <w:bodyDiv w:val="1"/>
      <w:marLeft w:val="0"/>
      <w:marRight w:val="0"/>
      <w:marTop w:val="0"/>
      <w:marBottom w:val="0"/>
      <w:divBdr>
        <w:top w:val="none" w:sz="0" w:space="0" w:color="auto"/>
        <w:left w:val="none" w:sz="0" w:space="0" w:color="auto"/>
        <w:bottom w:val="none" w:sz="0" w:space="0" w:color="auto"/>
        <w:right w:val="none" w:sz="0" w:space="0" w:color="auto"/>
      </w:divBdr>
    </w:div>
    <w:div w:id="1444299895">
      <w:bodyDiv w:val="1"/>
      <w:marLeft w:val="0"/>
      <w:marRight w:val="0"/>
      <w:marTop w:val="0"/>
      <w:marBottom w:val="0"/>
      <w:divBdr>
        <w:top w:val="none" w:sz="0" w:space="0" w:color="auto"/>
        <w:left w:val="none" w:sz="0" w:space="0" w:color="auto"/>
        <w:bottom w:val="none" w:sz="0" w:space="0" w:color="auto"/>
        <w:right w:val="none" w:sz="0" w:space="0" w:color="auto"/>
      </w:divBdr>
    </w:div>
    <w:div w:id="1445420999">
      <w:bodyDiv w:val="1"/>
      <w:marLeft w:val="0"/>
      <w:marRight w:val="0"/>
      <w:marTop w:val="0"/>
      <w:marBottom w:val="0"/>
      <w:divBdr>
        <w:top w:val="none" w:sz="0" w:space="0" w:color="auto"/>
        <w:left w:val="none" w:sz="0" w:space="0" w:color="auto"/>
        <w:bottom w:val="none" w:sz="0" w:space="0" w:color="auto"/>
        <w:right w:val="none" w:sz="0" w:space="0" w:color="auto"/>
      </w:divBdr>
    </w:div>
    <w:div w:id="1446731753">
      <w:bodyDiv w:val="1"/>
      <w:marLeft w:val="0"/>
      <w:marRight w:val="0"/>
      <w:marTop w:val="0"/>
      <w:marBottom w:val="0"/>
      <w:divBdr>
        <w:top w:val="none" w:sz="0" w:space="0" w:color="auto"/>
        <w:left w:val="none" w:sz="0" w:space="0" w:color="auto"/>
        <w:bottom w:val="none" w:sz="0" w:space="0" w:color="auto"/>
        <w:right w:val="none" w:sz="0" w:space="0" w:color="auto"/>
      </w:divBdr>
    </w:div>
    <w:div w:id="1447578897">
      <w:bodyDiv w:val="1"/>
      <w:marLeft w:val="0"/>
      <w:marRight w:val="0"/>
      <w:marTop w:val="0"/>
      <w:marBottom w:val="0"/>
      <w:divBdr>
        <w:top w:val="none" w:sz="0" w:space="0" w:color="auto"/>
        <w:left w:val="none" w:sz="0" w:space="0" w:color="auto"/>
        <w:bottom w:val="none" w:sz="0" w:space="0" w:color="auto"/>
        <w:right w:val="none" w:sz="0" w:space="0" w:color="auto"/>
      </w:divBdr>
    </w:div>
    <w:div w:id="1448157905">
      <w:bodyDiv w:val="1"/>
      <w:marLeft w:val="0"/>
      <w:marRight w:val="0"/>
      <w:marTop w:val="0"/>
      <w:marBottom w:val="0"/>
      <w:divBdr>
        <w:top w:val="none" w:sz="0" w:space="0" w:color="auto"/>
        <w:left w:val="none" w:sz="0" w:space="0" w:color="auto"/>
        <w:bottom w:val="none" w:sz="0" w:space="0" w:color="auto"/>
        <w:right w:val="none" w:sz="0" w:space="0" w:color="auto"/>
      </w:divBdr>
    </w:div>
    <w:div w:id="1448238872">
      <w:bodyDiv w:val="1"/>
      <w:marLeft w:val="0"/>
      <w:marRight w:val="0"/>
      <w:marTop w:val="0"/>
      <w:marBottom w:val="0"/>
      <w:divBdr>
        <w:top w:val="none" w:sz="0" w:space="0" w:color="auto"/>
        <w:left w:val="none" w:sz="0" w:space="0" w:color="auto"/>
        <w:bottom w:val="none" w:sz="0" w:space="0" w:color="auto"/>
        <w:right w:val="none" w:sz="0" w:space="0" w:color="auto"/>
      </w:divBdr>
    </w:div>
    <w:div w:id="1448429099">
      <w:bodyDiv w:val="1"/>
      <w:marLeft w:val="0"/>
      <w:marRight w:val="0"/>
      <w:marTop w:val="0"/>
      <w:marBottom w:val="0"/>
      <w:divBdr>
        <w:top w:val="none" w:sz="0" w:space="0" w:color="auto"/>
        <w:left w:val="none" w:sz="0" w:space="0" w:color="auto"/>
        <w:bottom w:val="none" w:sz="0" w:space="0" w:color="auto"/>
        <w:right w:val="none" w:sz="0" w:space="0" w:color="auto"/>
      </w:divBdr>
    </w:div>
    <w:div w:id="1448621470">
      <w:bodyDiv w:val="1"/>
      <w:marLeft w:val="0"/>
      <w:marRight w:val="0"/>
      <w:marTop w:val="0"/>
      <w:marBottom w:val="0"/>
      <w:divBdr>
        <w:top w:val="none" w:sz="0" w:space="0" w:color="auto"/>
        <w:left w:val="none" w:sz="0" w:space="0" w:color="auto"/>
        <w:bottom w:val="none" w:sz="0" w:space="0" w:color="auto"/>
        <w:right w:val="none" w:sz="0" w:space="0" w:color="auto"/>
      </w:divBdr>
    </w:div>
    <w:div w:id="1449935203">
      <w:bodyDiv w:val="1"/>
      <w:marLeft w:val="0"/>
      <w:marRight w:val="0"/>
      <w:marTop w:val="0"/>
      <w:marBottom w:val="0"/>
      <w:divBdr>
        <w:top w:val="none" w:sz="0" w:space="0" w:color="auto"/>
        <w:left w:val="none" w:sz="0" w:space="0" w:color="auto"/>
        <w:bottom w:val="none" w:sz="0" w:space="0" w:color="auto"/>
        <w:right w:val="none" w:sz="0" w:space="0" w:color="auto"/>
      </w:divBdr>
    </w:div>
    <w:div w:id="1451119859">
      <w:bodyDiv w:val="1"/>
      <w:marLeft w:val="0"/>
      <w:marRight w:val="0"/>
      <w:marTop w:val="0"/>
      <w:marBottom w:val="0"/>
      <w:divBdr>
        <w:top w:val="none" w:sz="0" w:space="0" w:color="auto"/>
        <w:left w:val="none" w:sz="0" w:space="0" w:color="auto"/>
        <w:bottom w:val="none" w:sz="0" w:space="0" w:color="auto"/>
        <w:right w:val="none" w:sz="0" w:space="0" w:color="auto"/>
      </w:divBdr>
    </w:div>
    <w:div w:id="1451247478">
      <w:bodyDiv w:val="1"/>
      <w:marLeft w:val="0"/>
      <w:marRight w:val="0"/>
      <w:marTop w:val="0"/>
      <w:marBottom w:val="0"/>
      <w:divBdr>
        <w:top w:val="none" w:sz="0" w:space="0" w:color="auto"/>
        <w:left w:val="none" w:sz="0" w:space="0" w:color="auto"/>
        <w:bottom w:val="none" w:sz="0" w:space="0" w:color="auto"/>
        <w:right w:val="none" w:sz="0" w:space="0" w:color="auto"/>
      </w:divBdr>
    </w:div>
    <w:div w:id="1451317079">
      <w:bodyDiv w:val="1"/>
      <w:marLeft w:val="0"/>
      <w:marRight w:val="0"/>
      <w:marTop w:val="0"/>
      <w:marBottom w:val="0"/>
      <w:divBdr>
        <w:top w:val="none" w:sz="0" w:space="0" w:color="auto"/>
        <w:left w:val="none" w:sz="0" w:space="0" w:color="auto"/>
        <w:bottom w:val="none" w:sz="0" w:space="0" w:color="auto"/>
        <w:right w:val="none" w:sz="0" w:space="0" w:color="auto"/>
      </w:divBdr>
    </w:div>
    <w:div w:id="1451893418">
      <w:bodyDiv w:val="1"/>
      <w:marLeft w:val="0"/>
      <w:marRight w:val="0"/>
      <w:marTop w:val="0"/>
      <w:marBottom w:val="0"/>
      <w:divBdr>
        <w:top w:val="none" w:sz="0" w:space="0" w:color="auto"/>
        <w:left w:val="none" w:sz="0" w:space="0" w:color="auto"/>
        <w:bottom w:val="none" w:sz="0" w:space="0" w:color="auto"/>
        <w:right w:val="none" w:sz="0" w:space="0" w:color="auto"/>
      </w:divBdr>
    </w:div>
    <w:div w:id="1452898881">
      <w:bodyDiv w:val="1"/>
      <w:marLeft w:val="0"/>
      <w:marRight w:val="0"/>
      <w:marTop w:val="0"/>
      <w:marBottom w:val="0"/>
      <w:divBdr>
        <w:top w:val="none" w:sz="0" w:space="0" w:color="auto"/>
        <w:left w:val="none" w:sz="0" w:space="0" w:color="auto"/>
        <w:bottom w:val="none" w:sz="0" w:space="0" w:color="auto"/>
        <w:right w:val="none" w:sz="0" w:space="0" w:color="auto"/>
      </w:divBdr>
    </w:div>
    <w:div w:id="1454403601">
      <w:bodyDiv w:val="1"/>
      <w:marLeft w:val="0"/>
      <w:marRight w:val="0"/>
      <w:marTop w:val="0"/>
      <w:marBottom w:val="0"/>
      <w:divBdr>
        <w:top w:val="none" w:sz="0" w:space="0" w:color="auto"/>
        <w:left w:val="none" w:sz="0" w:space="0" w:color="auto"/>
        <w:bottom w:val="none" w:sz="0" w:space="0" w:color="auto"/>
        <w:right w:val="none" w:sz="0" w:space="0" w:color="auto"/>
      </w:divBdr>
    </w:div>
    <w:div w:id="1455323821">
      <w:bodyDiv w:val="1"/>
      <w:marLeft w:val="0"/>
      <w:marRight w:val="0"/>
      <w:marTop w:val="0"/>
      <w:marBottom w:val="0"/>
      <w:divBdr>
        <w:top w:val="none" w:sz="0" w:space="0" w:color="auto"/>
        <w:left w:val="none" w:sz="0" w:space="0" w:color="auto"/>
        <w:bottom w:val="none" w:sz="0" w:space="0" w:color="auto"/>
        <w:right w:val="none" w:sz="0" w:space="0" w:color="auto"/>
      </w:divBdr>
    </w:div>
    <w:div w:id="1455441477">
      <w:bodyDiv w:val="1"/>
      <w:marLeft w:val="0"/>
      <w:marRight w:val="0"/>
      <w:marTop w:val="0"/>
      <w:marBottom w:val="0"/>
      <w:divBdr>
        <w:top w:val="none" w:sz="0" w:space="0" w:color="auto"/>
        <w:left w:val="none" w:sz="0" w:space="0" w:color="auto"/>
        <w:bottom w:val="none" w:sz="0" w:space="0" w:color="auto"/>
        <w:right w:val="none" w:sz="0" w:space="0" w:color="auto"/>
      </w:divBdr>
    </w:div>
    <w:div w:id="1456171292">
      <w:bodyDiv w:val="1"/>
      <w:marLeft w:val="0"/>
      <w:marRight w:val="0"/>
      <w:marTop w:val="0"/>
      <w:marBottom w:val="0"/>
      <w:divBdr>
        <w:top w:val="none" w:sz="0" w:space="0" w:color="auto"/>
        <w:left w:val="none" w:sz="0" w:space="0" w:color="auto"/>
        <w:bottom w:val="none" w:sz="0" w:space="0" w:color="auto"/>
        <w:right w:val="none" w:sz="0" w:space="0" w:color="auto"/>
      </w:divBdr>
    </w:div>
    <w:div w:id="1457143249">
      <w:bodyDiv w:val="1"/>
      <w:marLeft w:val="0"/>
      <w:marRight w:val="0"/>
      <w:marTop w:val="0"/>
      <w:marBottom w:val="0"/>
      <w:divBdr>
        <w:top w:val="none" w:sz="0" w:space="0" w:color="auto"/>
        <w:left w:val="none" w:sz="0" w:space="0" w:color="auto"/>
        <w:bottom w:val="none" w:sz="0" w:space="0" w:color="auto"/>
        <w:right w:val="none" w:sz="0" w:space="0" w:color="auto"/>
      </w:divBdr>
    </w:div>
    <w:div w:id="1457412088">
      <w:bodyDiv w:val="1"/>
      <w:marLeft w:val="0"/>
      <w:marRight w:val="0"/>
      <w:marTop w:val="0"/>
      <w:marBottom w:val="0"/>
      <w:divBdr>
        <w:top w:val="none" w:sz="0" w:space="0" w:color="auto"/>
        <w:left w:val="none" w:sz="0" w:space="0" w:color="auto"/>
        <w:bottom w:val="none" w:sz="0" w:space="0" w:color="auto"/>
        <w:right w:val="none" w:sz="0" w:space="0" w:color="auto"/>
      </w:divBdr>
    </w:div>
    <w:div w:id="1457915040">
      <w:bodyDiv w:val="1"/>
      <w:marLeft w:val="0"/>
      <w:marRight w:val="0"/>
      <w:marTop w:val="0"/>
      <w:marBottom w:val="0"/>
      <w:divBdr>
        <w:top w:val="none" w:sz="0" w:space="0" w:color="auto"/>
        <w:left w:val="none" w:sz="0" w:space="0" w:color="auto"/>
        <w:bottom w:val="none" w:sz="0" w:space="0" w:color="auto"/>
        <w:right w:val="none" w:sz="0" w:space="0" w:color="auto"/>
      </w:divBdr>
    </w:div>
    <w:div w:id="1458376943">
      <w:bodyDiv w:val="1"/>
      <w:marLeft w:val="0"/>
      <w:marRight w:val="0"/>
      <w:marTop w:val="0"/>
      <w:marBottom w:val="0"/>
      <w:divBdr>
        <w:top w:val="none" w:sz="0" w:space="0" w:color="auto"/>
        <w:left w:val="none" w:sz="0" w:space="0" w:color="auto"/>
        <w:bottom w:val="none" w:sz="0" w:space="0" w:color="auto"/>
        <w:right w:val="none" w:sz="0" w:space="0" w:color="auto"/>
      </w:divBdr>
    </w:div>
    <w:div w:id="1459715777">
      <w:bodyDiv w:val="1"/>
      <w:marLeft w:val="0"/>
      <w:marRight w:val="0"/>
      <w:marTop w:val="0"/>
      <w:marBottom w:val="0"/>
      <w:divBdr>
        <w:top w:val="none" w:sz="0" w:space="0" w:color="auto"/>
        <w:left w:val="none" w:sz="0" w:space="0" w:color="auto"/>
        <w:bottom w:val="none" w:sz="0" w:space="0" w:color="auto"/>
        <w:right w:val="none" w:sz="0" w:space="0" w:color="auto"/>
      </w:divBdr>
    </w:div>
    <w:div w:id="1459911312">
      <w:bodyDiv w:val="1"/>
      <w:marLeft w:val="0"/>
      <w:marRight w:val="0"/>
      <w:marTop w:val="0"/>
      <w:marBottom w:val="0"/>
      <w:divBdr>
        <w:top w:val="none" w:sz="0" w:space="0" w:color="auto"/>
        <w:left w:val="none" w:sz="0" w:space="0" w:color="auto"/>
        <w:bottom w:val="none" w:sz="0" w:space="0" w:color="auto"/>
        <w:right w:val="none" w:sz="0" w:space="0" w:color="auto"/>
      </w:divBdr>
    </w:div>
    <w:div w:id="1460760280">
      <w:bodyDiv w:val="1"/>
      <w:marLeft w:val="0"/>
      <w:marRight w:val="0"/>
      <w:marTop w:val="0"/>
      <w:marBottom w:val="0"/>
      <w:divBdr>
        <w:top w:val="none" w:sz="0" w:space="0" w:color="auto"/>
        <w:left w:val="none" w:sz="0" w:space="0" w:color="auto"/>
        <w:bottom w:val="none" w:sz="0" w:space="0" w:color="auto"/>
        <w:right w:val="none" w:sz="0" w:space="0" w:color="auto"/>
      </w:divBdr>
    </w:div>
    <w:div w:id="1461922427">
      <w:bodyDiv w:val="1"/>
      <w:marLeft w:val="0"/>
      <w:marRight w:val="0"/>
      <w:marTop w:val="0"/>
      <w:marBottom w:val="0"/>
      <w:divBdr>
        <w:top w:val="none" w:sz="0" w:space="0" w:color="auto"/>
        <w:left w:val="none" w:sz="0" w:space="0" w:color="auto"/>
        <w:bottom w:val="none" w:sz="0" w:space="0" w:color="auto"/>
        <w:right w:val="none" w:sz="0" w:space="0" w:color="auto"/>
      </w:divBdr>
    </w:div>
    <w:div w:id="1462960579">
      <w:bodyDiv w:val="1"/>
      <w:marLeft w:val="0"/>
      <w:marRight w:val="0"/>
      <w:marTop w:val="0"/>
      <w:marBottom w:val="0"/>
      <w:divBdr>
        <w:top w:val="none" w:sz="0" w:space="0" w:color="auto"/>
        <w:left w:val="none" w:sz="0" w:space="0" w:color="auto"/>
        <w:bottom w:val="none" w:sz="0" w:space="0" w:color="auto"/>
        <w:right w:val="none" w:sz="0" w:space="0" w:color="auto"/>
      </w:divBdr>
    </w:div>
    <w:div w:id="1465654672">
      <w:bodyDiv w:val="1"/>
      <w:marLeft w:val="0"/>
      <w:marRight w:val="0"/>
      <w:marTop w:val="0"/>
      <w:marBottom w:val="0"/>
      <w:divBdr>
        <w:top w:val="none" w:sz="0" w:space="0" w:color="auto"/>
        <w:left w:val="none" w:sz="0" w:space="0" w:color="auto"/>
        <w:bottom w:val="none" w:sz="0" w:space="0" w:color="auto"/>
        <w:right w:val="none" w:sz="0" w:space="0" w:color="auto"/>
      </w:divBdr>
    </w:div>
    <w:div w:id="1466922098">
      <w:bodyDiv w:val="1"/>
      <w:marLeft w:val="0"/>
      <w:marRight w:val="0"/>
      <w:marTop w:val="0"/>
      <w:marBottom w:val="0"/>
      <w:divBdr>
        <w:top w:val="none" w:sz="0" w:space="0" w:color="auto"/>
        <w:left w:val="none" w:sz="0" w:space="0" w:color="auto"/>
        <w:bottom w:val="none" w:sz="0" w:space="0" w:color="auto"/>
        <w:right w:val="none" w:sz="0" w:space="0" w:color="auto"/>
      </w:divBdr>
    </w:div>
    <w:div w:id="1467695287">
      <w:bodyDiv w:val="1"/>
      <w:marLeft w:val="0"/>
      <w:marRight w:val="0"/>
      <w:marTop w:val="0"/>
      <w:marBottom w:val="0"/>
      <w:divBdr>
        <w:top w:val="none" w:sz="0" w:space="0" w:color="auto"/>
        <w:left w:val="none" w:sz="0" w:space="0" w:color="auto"/>
        <w:bottom w:val="none" w:sz="0" w:space="0" w:color="auto"/>
        <w:right w:val="none" w:sz="0" w:space="0" w:color="auto"/>
      </w:divBdr>
    </w:div>
    <w:div w:id="1467775119">
      <w:bodyDiv w:val="1"/>
      <w:marLeft w:val="0"/>
      <w:marRight w:val="0"/>
      <w:marTop w:val="0"/>
      <w:marBottom w:val="0"/>
      <w:divBdr>
        <w:top w:val="none" w:sz="0" w:space="0" w:color="auto"/>
        <w:left w:val="none" w:sz="0" w:space="0" w:color="auto"/>
        <w:bottom w:val="none" w:sz="0" w:space="0" w:color="auto"/>
        <w:right w:val="none" w:sz="0" w:space="0" w:color="auto"/>
      </w:divBdr>
    </w:div>
    <w:div w:id="1469323955">
      <w:bodyDiv w:val="1"/>
      <w:marLeft w:val="0"/>
      <w:marRight w:val="0"/>
      <w:marTop w:val="0"/>
      <w:marBottom w:val="0"/>
      <w:divBdr>
        <w:top w:val="none" w:sz="0" w:space="0" w:color="auto"/>
        <w:left w:val="none" w:sz="0" w:space="0" w:color="auto"/>
        <w:bottom w:val="none" w:sz="0" w:space="0" w:color="auto"/>
        <w:right w:val="none" w:sz="0" w:space="0" w:color="auto"/>
      </w:divBdr>
    </w:div>
    <w:div w:id="1470127920">
      <w:bodyDiv w:val="1"/>
      <w:marLeft w:val="0"/>
      <w:marRight w:val="0"/>
      <w:marTop w:val="0"/>
      <w:marBottom w:val="0"/>
      <w:divBdr>
        <w:top w:val="none" w:sz="0" w:space="0" w:color="auto"/>
        <w:left w:val="none" w:sz="0" w:space="0" w:color="auto"/>
        <w:bottom w:val="none" w:sz="0" w:space="0" w:color="auto"/>
        <w:right w:val="none" w:sz="0" w:space="0" w:color="auto"/>
      </w:divBdr>
    </w:div>
    <w:div w:id="1470593403">
      <w:bodyDiv w:val="1"/>
      <w:marLeft w:val="0"/>
      <w:marRight w:val="0"/>
      <w:marTop w:val="0"/>
      <w:marBottom w:val="0"/>
      <w:divBdr>
        <w:top w:val="none" w:sz="0" w:space="0" w:color="auto"/>
        <w:left w:val="none" w:sz="0" w:space="0" w:color="auto"/>
        <w:bottom w:val="none" w:sz="0" w:space="0" w:color="auto"/>
        <w:right w:val="none" w:sz="0" w:space="0" w:color="auto"/>
      </w:divBdr>
    </w:div>
    <w:div w:id="1470976766">
      <w:bodyDiv w:val="1"/>
      <w:marLeft w:val="0"/>
      <w:marRight w:val="0"/>
      <w:marTop w:val="0"/>
      <w:marBottom w:val="0"/>
      <w:divBdr>
        <w:top w:val="none" w:sz="0" w:space="0" w:color="auto"/>
        <w:left w:val="none" w:sz="0" w:space="0" w:color="auto"/>
        <w:bottom w:val="none" w:sz="0" w:space="0" w:color="auto"/>
        <w:right w:val="none" w:sz="0" w:space="0" w:color="auto"/>
      </w:divBdr>
    </w:div>
    <w:div w:id="1471287679">
      <w:bodyDiv w:val="1"/>
      <w:marLeft w:val="0"/>
      <w:marRight w:val="0"/>
      <w:marTop w:val="0"/>
      <w:marBottom w:val="0"/>
      <w:divBdr>
        <w:top w:val="none" w:sz="0" w:space="0" w:color="auto"/>
        <w:left w:val="none" w:sz="0" w:space="0" w:color="auto"/>
        <w:bottom w:val="none" w:sz="0" w:space="0" w:color="auto"/>
        <w:right w:val="none" w:sz="0" w:space="0" w:color="auto"/>
      </w:divBdr>
    </w:div>
    <w:div w:id="1471820166">
      <w:bodyDiv w:val="1"/>
      <w:marLeft w:val="0"/>
      <w:marRight w:val="0"/>
      <w:marTop w:val="0"/>
      <w:marBottom w:val="0"/>
      <w:divBdr>
        <w:top w:val="none" w:sz="0" w:space="0" w:color="auto"/>
        <w:left w:val="none" w:sz="0" w:space="0" w:color="auto"/>
        <w:bottom w:val="none" w:sz="0" w:space="0" w:color="auto"/>
        <w:right w:val="none" w:sz="0" w:space="0" w:color="auto"/>
      </w:divBdr>
    </w:div>
    <w:div w:id="1472988510">
      <w:bodyDiv w:val="1"/>
      <w:marLeft w:val="0"/>
      <w:marRight w:val="0"/>
      <w:marTop w:val="0"/>
      <w:marBottom w:val="0"/>
      <w:divBdr>
        <w:top w:val="none" w:sz="0" w:space="0" w:color="auto"/>
        <w:left w:val="none" w:sz="0" w:space="0" w:color="auto"/>
        <w:bottom w:val="none" w:sz="0" w:space="0" w:color="auto"/>
        <w:right w:val="none" w:sz="0" w:space="0" w:color="auto"/>
      </w:divBdr>
    </w:div>
    <w:div w:id="1473787150">
      <w:bodyDiv w:val="1"/>
      <w:marLeft w:val="0"/>
      <w:marRight w:val="0"/>
      <w:marTop w:val="0"/>
      <w:marBottom w:val="0"/>
      <w:divBdr>
        <w:top w:val="none" w:sz="0" w:space="0" w:color="auto"/>
        <w:left w:val="none" w:sz="0" w:space="0" w:color="auto"/>
        <w:bottom w:val="none" w:sz="0" w:space="0" w:color="auto"/>
        <w:right w:val="none" w:sz="0" w:space="0" w:color="auto"/>
      </w:divBdr>
    </w:div>
    <w:div w:id="1473911941">
      <w:bodyDiv w:val="1"/>
      <w:marLeft w:val="0"/>
      <w:marRight w:val="0"/>
      <w:marTop w:val="0"/>
      <w:marBottom w:val="0"/>
      <w:divBdr>
        <w:top w:val="none" w:sz="0" w:space="0" w:color="auto"/>
        <w:left w:val="none" w:sz="0" w:space="0" w:color="auto"/>
        <w:bottom w:val="none" w:sz="0" w:space="0" w:color="auto"/>
        <w:right w:val="none" w:sz="0" w:space="0" w:color="auto"/>
      </w:divBdr>
    </w:div>
    <w:div w:id="1474104308">
      <w:bodyDiv w:val="1"/>
      <w:marLeft w:val="0"/>
      <w:marRight w:val="0"/>
      <w:marTop w:val="0"/>
      <w:marBottom w:val="0"/>
      <w:divBdr>
        <w:top w:val="none" w:sz="0" w:space="0" w:color="auto"/>
        <w:left w:val="none" w:sz="0" w:space="0" w:color="auto"/>
        <w:bottom w:val="none" w:sz="0" w:space="0" w:color="auto"/>
        <w:right w:val="none" w:sz="0" w:space="0" w:color="auto"/>
      </w:divBdr>
    </w:div>
    <w:div w:id="1474179427">
      <w:bodyDiv w:val="1"/>
      <w:marLeft w:val="0"/>
      <w:marRight w:val="0"/>
      <w:marTop w:val="0"/>
      <w:marBottom w:val="0"/>
      <w:divBdr>
        <w:top w:val="none" w:sz="0" w:space="0" w:color="auto"/>
        <w:left w:val="none" w:sz="0" w:space="0" w:color="auto"/>
        <w:bottom w:val="none" w:sz="0" w:space="0" w:color="auto"/>
        <w:right w:val="none" w:sz="0" w:space="0" w:color="auto"/>
      </w:divBdr>
    </w:div>
    <w:div w:id="1474788206">
      <w:bodyDiv w:val="1"/>
      <w:marLeft w:val="0"/>
      <w:marRight w:val="0"/>
      <w:marTop w:val="0"/>
      <w:marBottom w:val="0"/>
      <w:divBdr>
        <w:top w:val="none" w:sz="0" w:space="0" w:color="auto"/>
        <w:left w:val="none" w:sz="0" w:space="0" w:color="auto"/>
        <w:bottom w:val="none" w:sz="0" w:space="0" w:color="auto"/>
        <w:right w:val="none" w:sz="0" w:space="0" w:color="auto"/>
      </w:divBdr>
    </w:div>
    <w:div w:id="1476216201">
      <w:bodyDiv w:val="1"/>
      <w:marLeft w:val="0"/>
      <w:marRight w:val="0"/>
      <w:marTop w:val="0"/>
      <w:marBottom w:val="0"/>
      <w:divBdr>
        <w:top w:val="none" w:sz="0" w:space="0" w:color="auto"/>
        <w:left w:val="none" w:sz="0" w:space="0" w:color="auto"/>
        <w:bottom w:val="none" w:sz="0" w:space="0" w:color="auto"/>
        <w:right w:val="none" w:sz="0" w:space="0" w:color="auto"/>
      </w:divBdr>
    </w:div>
    <w:div w:id="1476528252">
      <w:bodyDiv w:val="1"/>
      <w:marLeft w:val="0"/>
      <w:marRight w:val="0"/>
      <w:marTop w:val="0"/>
      <w:marBottom w:val="0"/>
      <w:divBdr>
        <w:top w:val="none" w:sz="0" w:space="0" w:color="auto"/>
        <w:left w:val="none" w:sz="0" w:space="0" w:color="auto"/>
        <w:bottom w:val="none" w:sz="0" w:space="0" w:color="auto"/>
        <w:right w:val="none" w:sz="0" w:space="0" w:color="auto"/>
      </w:divBdr>
    </w:div>
    <w:div w:id="1477916171">
      <w:bodyDiv w:val="1"/>
      <w:marLeft w:val="0"/>
      <w:marRight w:val="0"/>
      <w:marTop w:val="0"/>
      <w:marBottom w:val="0"/>
      <w:divBdr>
        <w:top w:val="none" w:sz="0" w:space="0" w:color="auto"/>
        <w:left w:val="none" w:sz="0" w:space="0" w:color="auto"/>
        <w:bottom w:val="none" w:sz="0" w:space="0" w:color="auto"/>
        <w:right w:val="none" w:sz="0" w:space="0" w:color="auto"/>
      </w:divBdr>
    </w:div>
    <w:div w:id="1479107932">
      <w:bodyDiv w:val="1"/>
      <w:marLeft w:val="0"/>
      <w:marRight w:val="0"/>
      <w:marTop w:val="0"/>
      <w:marBottom w:val="0"/>
      <w:divBdr>
        <w:top w:val="none" w:sz="0" w:space="0" w:color="auto"/>
        <w:left w:val="none" w:sz="0" w:space="0" w:color="auto"/>
        <w:bottom w:val="none" w:sz="0" w:space="0" w:color="auto"/>
        <w:right w:val="none" w:sz="0" w:space="0" w:color="auto"/>
      </w:divBdr>
    </w:div>
    <w:div w:id="1479494038">
      <w:bodyDiv w:val="1"/>
      <w:marLeft w:val="0"/>
      <w:marRight w:val="0"/>
      <w:marTop w:val="0"/>
      <w:marBottom w:val="0"/>
      <w:divBdr>
        <w:top w:val="none" w:sz="0" w:space="0" w:color="auto"/>
        <w:left w:val="none" w:sz="0" w:space="0" w:color="auto"/>
        <w:bottom w:val="none" w:sz="0" w:space="0" w:color="auto"/>
        <w:right w:val="none" w:sz="0" w:space="0" w:color="auto"/>
      </w:divBdr>
    </w:div>
    <w:div w:id="1481382841">
      <w:bodyDiv w:val="1"/>
      <w:marLeft w:val="0"/>
      <w:marRight w:val="0"/>
      <w:marTop w:val="0"/>
      <w:marBottom w:val="0"/>
      <w:divBdr>
        <w:top w:val="none" w:sz="0" w:space="0" w:color="auto"/>
        <w:left w:val="none" w:sz="0" w:space="0" w:color="auto"/>
        <w:bottom w:val="none" w:sz="0" w:space="0" w:color="auto"/>
        <w:right w:val="none" w:sz="0" w:space="0" w:color="auto"/>
      </w:divBdr>
    </w:div>
    <w:div w:id="1481573679">
      <w:bodyDiv w:val="1"/>
      <w:marLeft w:val="0"/>
      <w:marRight w:val="0"/>
      <w:marTop w:val="0"/>
      <w:marBottom w:val="0"/>
      <w:divBdr>
        <w:top w:val="none" w:sz="0" w:space="0" w:color="auto"/>
        <w:left w:val="none" w:sz="0" w:space="0" w:color="auto"/>
        <w:bottom w:val="none" w:sz="0" w:space="0" w:color="auto"/>
        <w:right w:val="none" w:sz="0" w:space="0" w:color="auto"/>
      </w:divBdr>
    </w:div>
    <w:div w:id="1482769558">
      <w:bodyDiv w:val="1"/>
      <w:marLeft w:val="0"/>
      <w:marRight w:val="0"/>
      <w:marTop w:val="0"/>
      <w:marBottom w:val="0"/>
      <w:divBdr>
        <w:top w:val="none" w:sz="0" w:space="0" w:color="auto"/>
        <w:left w:val="none" w:sz="0" w:space="0" w:color="auto"/>
        <w:bottom w:val="none" w:sz="0" w:space="0" w:color="auto"/>
        <w:right w:val="none" w:sz="0" w:space="0" w:color="auto"/>
      </w:divBdr>
    </w:div>
    <w:div w:id="1482969084">
      <w:bodyDiv w:val="1"/>
      <w:marLeft w:val="0"/>
      <w:marRight w:val="0"/>
      <w:marTop w:val="0"/>
      <w:marBottom w:val="0"/>
      <w:divBdr>
        <w:top w:val="none" w:sz="0" w:space="0" w:color="auto"/>
        <w:left w:val="none" w:sz="0" w:space="0" w:color="auto"/>
        <w:bottom w:val="none" w:sz="0" w:space="0" w:color="auto"/>
        <w:right w:val="none" w:sz="0" w:space="0" w:color="auto"/>
      </w:divBdr>
    </w:div>
    <w:div w:id="1483035964">
      <w:bodyDiv w:val="1"/>
      <w:marLeft w:val="0"/>
      <w:marRight w:val="0"/>
      <w:marTop w:val="0"/>
      <w:marBottom w:val="0"/>
      <w:divBdr>
        <w:top w:val="none" w:sz="0" w:space="0" w:color="auto"/>
        <w:left w:val="none" w:sz="0" w:space="0" w:color="auto"/>
        <w:bottom w:val="none" w:sz="0" w:space="0" w:color="auto"/>
        <w:right w:val="none" w:sz="0" w:space="0" w:color="auto"/>
      </w:divBdr>
    </w:div>
    <w:div w:id="1483350519">
      <w:bodyDiv w:val="1"/>
      <w:marLeft w:val="0"/>
      <w:marRight w:val="0"/>
      <w:marTop w:val="0"/>
      <w:marBottom w:val="0"/>
      <w:divBdr>
        <w:top w:val="none" w:sz="0" w:space="0" w:color="auto"/>
        <w:left w:val="none" w:sz="0" w:space="0" w:color="auto"/>
        <w:bottom w:val="none" w:sz="0" w:space="0" w:color="auto"/>
        <w:right w:val="none" w:sz="0" w:space="0" w:color="auto"/>
      </w:divBdr>
    </w:div>
    <w:div w:id="1483542164">
      <w:bodyDiv w:val="1"/>
      <w:marLeft w:val="0"/>
      <w:marRight w:val="0"/>
      <w:marTop w:val="0"/>
      <w:marBottom w:val="0"/>
      <w:divBdr>
        <w:top w:val="none" w:sz="0" w:space="0" w:color="auto"/>
        <w:left w:val="none" w:sz="0" w:space="0" w:color="auto"/>
        <w:bottom w:val="none" w:sz="0" w:space="0" w:color="auto"/>
        <w:right w:val="none" w:sz="0" w:space="0" w:color="auto"/>
      </w:divBdr>
    </w:div>
    <w:div w:id="1483735757">
      <w:bodyDiv w:val="1"/>
      <w:marLeft w:val="0"/>
      <w:marRight w:val="0"/>
      <w:marTop w:val="0"/>
      <w:marBottom w:val="0"/>
      <w:divBdr>
        <w:top w:val="none" w:sz="0" w:space="0" w:color="auto"/>
        <w:left w:val="none" w:sz="0" w:space="0" w:color="auto"/>
        <w:bottom w:val="none" w:sz="0" w:space="0" w:color="auto"/>
        <w:right w:val="none" w:sz="0" w:space="0" w:color="auto"/>
      </w:divBdr>
    </w:div>
    <w:div w:id="1484085614">
      <w:bodyDiv w:val="1"/>
      <w:marLeft w:val="0"/>
      <w:marRight w:val="0"/>
      <w:marTop w:val="0"/>
      <w:marBottom w:val="0"/>
      <w:divBdr>
        <w:top w:val="none" w:sz="0" w:space="0" w:color="auto"/>
        <w:left w:val="none" w:sz="0" w:space="0" w:color="auto"/>
        <w:bottom w:val="none" w:sz="0" w:space="0" w:color="auto"/>
        <w:right w:val="none" w:sz="0" w:space="0" w:color="auto"/>
      </w:divBdr>
    </w:div>
    <w:div w:id="1485201453">
      <w:bodyDiv w:val="1"/>
      <w:marLeft w:val="0"/>
      <w:marRight w:val="0"/>
      <w:marTop w:val="0"/>
      <w:marBottom w:val="0"/>
      <w:divBdr>
        <w:top w:val="none" w:sz="0" w:space="0" w:color="auto"/>
        <w:left w:val="none" w:sz="0" w:space="0" w:color="auto"/>
        <w:bottom w:val="none" w:sz="0" w:space="0" w:color="auto"/>
        <w:right w:val="none" w:sz="0" w:space="0" w:color="auto"/>
      </w:divBdr>
    </w:div>
    <w:div w:id="1486897749">
      <w:bodyDiv w:val="1"/>
      <w:marLeft w:val="0"/>
      <w:marRight w:val="0"/>
      <w:marTop w:val="0"/>
      <w:marBottom w:val="0"/>
      <w:divBdr>
        <w:top w:val="none" w:sz="0" w:space="0" w:color="auto"/>
        <w:left w:val="none" w:sz="0" w:space="0" w:color="auto"/>
        <w:bottom w:val="none" w:sz="0" w:space="0" w:color="auto"/>
        <w:right w:val="none" w:sz="0" w:space="0" w:color="auto"/>
      </w:divBdr>
    </w:div>
    <w:div w:id="1488401502">
      <w:bodyDiv w:val="1"/>
      <w:marLeft w:val="0"/>
      <w:marRight w:val="0"/>
      <w:marTop w:val="0"/>
      <w:marBottom w:val="0"/>
      <w:divBdr>
        <w:top w:val="none" w:sz="0" w:space="0" w:color="auto"/>
        <w:left w:val="none" w:sz="0" w:space="0" w:color="auto"/>
        <w:bottom w:val="none" w:sz="0" w:space="0" w:color="auto"/>
        <w:right w:val="none" w:sz="0" w:space="0" w:color="auto"/>
      </w:divBdr>
    </w:div>
    <w:div w:id="1491142128">
      <w:bodyDiv w:val="1"/>
      <w:marLeft w:val="0"/>
      <w:marRight w:val="0"/>
      <w:marTop w:val="0"/>
      <w:marBottom w:val="0"/>
      <w:divBdr>
        <w:top w:val="none" w:sz="0" w:space="0" w:color="auto"/>
        <w:left w:val="none" w:sz="0" w:space="0" w:color="auto"/>
        <w:bottom w:val="none" w:sz="0" w:space="0" w:color="auto"/>
        <w:right w:val="none" w:sz="0" w:space="0" w:color="auto"/>
      </w:divBdr>
    </w:div>
    <w:div w:id="1491561456">
      <w:bodyDiv w:val="1"/>
      <w:marLeft w:val="0"/>
      <w:marRight w:val="0"/>
      <w:marTop w:val="0"/>
      <w:marBottom w:val="0"/>
      <w:divBdr>
        <w:top w:val="none" w:sz="0" w:space="0" w:color="auto"/>
        <w:left w:val="none" w:sz="0" w:space="0" w:color="auto"/>
        <w:bottom w:val="none" w:sz="0" w:space="0" w:color="auto"/>
        <w:right w:val="none" w:sz="0" w:space="0" w:color="auto"/>
      </w:divBdr>
    </w:div>
    <w:div w:id="1492285321">
      <w:bodyDiv w:val="1"/>
      <w:marLeft w:val="0"/>
      <w:marRight w:val="0"/>
      <w:marTop w:val="0"/>
      <w:marBottom w:val="0"/>
      <w:divBdr>
        <w:top w:val="none" w:sz="0" w:space="0" w:color="auto"/>
        <w:left w:val="none" w:sz="0" w:space="0" w:color="auto"/>
        <w:bottom w:val="none" w:sz="0" w:space="0" w:color="auto"/>
        <w:right w:val="none" w:sz="0" w:space="0" w:color="auto"/>
      </w:divBdr>
    </w:div>
    <w:div w:id="1492410944">
      <w:bodyDiv w:val="1"/>
      <w:marLeft w:val="0"/>
      <w:marRight w:val="0"/>
      <w:marTop w:val="0"/>
      <w:marBottom w:val="0"/>
      <w:divBdr>
        <w:top w:val="none" w:sz="0" w:space="0" w:color="auto"/>
        <w:left w:val="none" w:sz="0" w:space="0" w:color="auto"/>
        <w:bottom w:val="none" w:sz="0" w:space="0" w:color="auto"/>
        <w:right w:val="none" w:sz="0" w:space="0" w:color="auto"/>
      </w:divBdr>
    </w:div>
    <w:div w:id="1492717564">
      <w:bodyDiv w:val="1"/>
      <w:marLeft w:val="0"/>
      <w:marRight w:val="0"/>
      <w:marTop w:val="0"/>
      <w:marBottom w:val="0"/>
      <w:divBdr>
        <w:top w:val="none" w:sz="0" w:space="0" w:color="auto"/>
        <w:left w:val="none" w:sz="0" w:space="0" w:color="auto"/>
        <w:bottom w:val="none" w:sz="0" w:space="0" w:color="auto"/>
        <w:right w:val="none" w:sz="0" w:space="0" w:color="auto"/>
      </w:divBdr>
    </w:div>
    <w:div w:id="1493641783">
      <w:bodyDiv w:val="1"/>
      <w:marLeft w:val="0"/>
      <w:marRight w:val="0"/>
      <w:marTop w:val="0"/>
      <w:marBottom w:val="0"/>
      <w:divBdr>
        <w:top w:val="none" w:sz="0" w:space="0" w:color="auto"/>
        <w:left w:val="none" w:sz="0" w:space="0" w:color="auto"/>
        <w:bottom w:val="none" w:sz="0" w:space="0" w:color="auto"/>
        <w:right w:val="none" w:sz="0" w:space="0" w:color="auto"/>
      </w:divBdr>
    </w:div>
    <w:div w:id="1494759813">
      <w:bodyDiv w:val="1"/>
      <w:marLeft w:val="0"/>
      <w:marRight w:val="0"/>
      <w:marTop w:val="0"/>
      <w:marBottom w:val="0"/>
      <w:divBdr>
        <w:top w:val="none" w:sz="0" w:space="0" w:color="auto"/>
        <w:left w:val="none" w:sz="0" w:space="0" w:color="auto"/>
        <w:bottom w:val="none" w:sz="0" w:space="0" w:color="auto"/>
        <w:right w:val="none" w:sz="0" w:space="0" w:color="auto"/>
      </w:divBdr>
    </w:div>
    <w:div w:id="1494907240">
      <w:bodyDiv w:val="1"/>
      <w:marLeft w:val="0"/>
      <w:marRight w:val="0"/>
      <w:marTop w:val="0"/>
      <w:marBottom w:val="0"/>
      <w:divBdr>
        <w:top w:val="none" w:sz="0" w:space="0" w:color="auto"/>
        <w:left w:val="none" w:sz="0" w:space="0" w:color="auto"/>
        <w:bottom w:val="none" w:sz="0" w:space="0" w:color="auto"/>
        <w:right w:val="none" w:sz="0" w:space="0" w:color="auto"/>
      </w:divBdr>
    </w:div>
    <w:div w:id="1494956580">
      <w:bodyDiv w:val="1"/>
      <w:marLeft w:val="0"/>
      <w:marRight w:val="0"/>
      <w:marTop w:val="0"/>
      <w:marBottom w:val="0"/>
      <w:divBdr>
        <w:top w:val="none" w:sz="0" w:space="0" w:color="auto"/>
        <w:left w:val="none" w:sz="0" w:space="0" w:color="auto"/>
        <w:bottom w:val="none" w:sz="0" w:space="0" w:color="auto"/>
        <w:right w:val="none" w:sz="0" w:space="0" w:color="auto"/>
      </w:divBdr>
    </w:div>
    <w:div w:id="1495877779">
      <w:bodyDiv w:val="1"/>
      <w:marLeft w:val="0"/>
      <w:marRight w:val="0"/>
      <w:marTop w:val="0"/>
      <w:marBottom w:val="0"/>
      <w:divBdr>
        <w:top w:val="none" w:sz="0" w:space="0" w:color="auto"/>
        <w:left w:val="none" w:sz="0" w:space="0" w:color="auto"/>
        <w:bottom w:val="none" w:sz="0" w:space="0" w:color="auto"/>
        <w:right w:val="none" w:sz="0" w:space="0" w:color="auto"/>
      </w:divBdr>
    </w:div>
    <w:div w:id="1499884530">
      <w:bodyDiv w:val="1"/>
      <w:marLeft w:val="0"/>
      <w:marRight w:val="0"/>
      <w:marTop w:val="0"/>
      <w:marBottom w:val="0"/>
      <w:divBdr>
        <w:top w:val="none" w:sz="0" w:space="0" w:color="auto"/>
        <w:left w:val="none" w:sz="0" w:space="0" w:color="auto"/>
        <w:bottom w:val="none" w:sz="0" w:space="0" w:color="auto"/>
        <w:right w:val="none" w:sz="0" w:space="0" w:color="auto"/>
      </w:divBdr>
    </w:div>
    <w:div w:id="1500463547">
      <w:bodyDiv w:val="1"/>
      <w:marLeft w:val="0"/>
      <w:marRight w:val="0"/>
      <w:marTop w:val="0"/>
      <w:marBottom w:val="0"/>
      <w:divBdr>
        <w:top w:val="none" w:sz="0" w:space="0" w:color="auto"/>
        <w:left w:val="none" w:sz="0" w:space="0" w:color="auto"/>
        <w:bottom w:val="none" w:sz="0" w:space="0" w:color="auto"/>
        <w:right w:val="none" w:sz="0" w:space="0" w:color="auto"/>
      </w:divBdr>
    </w:div>
    <w:div w:id="1500463613">
      <w:bodyDiv w:val="1"/>
      <w:marLeft w:val="0"/>
      <w:marRight w:val="0"/>
      <w:marTop w:val="0"/>
      <w:marBottom w:val="0"/>
      <w:divBdr>
        <w:top w:val="none" w:sz="0" w:space="0" w:color="auto"/>
        <w:left w:val="none" w:sz="0" w:space="0" w:color="auto"/>
        <w:bottom w:val="none" w:sz="0" w:space="0" w:color="auto"/>
        <w:right w:val="none" w:sz="0" w:space="0" w:color="auto"/>
      </w:divBdr>
    </w:div>
    <w:div w:id="1501581417">
      <w:bodyDiv w:val="1"/>
      <w:marLeft w:val="0"/>
      <w:marRight w:val="0"/>
      <w:marTop w:val="0"/>
      <w:marBottom w:val="0"/>
      <w:divBdr>
        <w:top w:val="none" w:sz="0" w:space="0" w:color="auto"/>
        <w:left w:val="none" w:sz="0" w:space="0" w:color="auto"/>
        <w:bottom w:val="none" w:sz="0" w:space="0" w:color="auto"/>
        <w:right w:val="none" w:sz="0" w:space="0" w:color="auto"/>
      </w:divBdr>
    </w:div>
    <w:div w:id="1501967120">
      <w:bodyDiv w:val="1"/>
      <w:marLeft w:val="0"/>
      <w:marRight w:val="0"/>
      <w:marTop w:val="0"/>
      <w:marBottom w:val="0"/>
      <w:divBdr>
        <w:top w:val="none" w:sz="0" w:space="0" w:color="auto"/>
        <w:left w:val="none" w:sz="0" w:space="0" w:color="auto"/>
        <w:bottom w:val="none" w:sz="0" w:space="0" w:color="auto"/>
        <w:right w:val="none" w:sz="0" w:space="0" w:color="auto"/>
      </w:divBdr>
    </w:div>
    <w:div w:id="1503472790">
      <w:bodyDiv w:val="1"/>
      <w:marLeft w:val="0"/>
      <w:marRight w:val="0"/>
      <w:marTop w:val="0"/>
      <w:marBottom w:val="0"/>
      <w:divBdr>
        <w:top w:val="none" w:sz="0" w:space="0" w:color="auto"/>
        <w:left w:val="none" w:sz="0" w:space="0" w:color="auto"/>
        <w:bottom w:val="none" w:sz="0" w:space="0" w:color="auto"/>
        <w:right w:val="none" w:sz="0" w:space="0" w:color="auto"/>
      </w:divBdr>
    </w:div>
    <w:div w:id="1503663137">
      <w:bodyDiv w:val="1"/>
      <w:marLeft w:val="0"/>
      <w:marRight w:val="0"/>
      <w:marTop w:val="0"/>
      <w:marBottom w:val="0"/>
      <w:divBdr>
        <w:top w:val="none" w:sz="0" w:space="0" w:color="auto"/>
        <w:left w:val="none" w:sz="0" w:space="0" w:color="auto"/>
        <w:bottom w:val="none" w:sz="0" w:space="0" w:color="auto"/>
        <w:right w:val="none" w:sz="0" w:space="0" w:color="auto"/>
      </w:divBdr>
    </w:div>
    <w:div w:id="1504316687">
      <w:bodyDiv w:val="1"/>
      <w:marLeft w:val="0"/>
      <w:marRight w:val="0"/>
      <w:marTop w:val="0"/>
      <w:marBottom w:val="0"/>
      <w:divBdr>
        <w:top w:val="none" w:sz="0" w:space="0" w:color="auto"/>
        <w:left w:val="none" w:sz="0" w:space="0" w:color="auto"/>
        <w:bottom w:val="none" w:sz="0" w:space="0" w:color="auto"/>
        <w:right w:val="none" w:sz="0" w:space="0" w:color="auto"/>
      </w:divBdr>
    </w:div>
    <w:div w:id="1504658880">
      <w:bodyDiv w:val="1"/>
      <w:marLeft w:val="0"/>
      <w:marRight w:val="0"/>
      <w:marTop w:val="0"/>
      <w:marBottom w:val="0"/>
      <w:divBdr>
        <w:top w:val="none" w:sz="0" w:space="0" w:color="auto"/>
        <w:left w:val="none" w:sz="0" w:space="0" w:color="auto"/>
        <w:bottom w:val="none" w:sz="0" w:space="0" w:color="auto"/>
        <w:right w:val="none" w:sz="0" w:space="0" w:color="auto"/>
      </w:divBdr>
    </w:div>
    <w:div w:id="1506508792">
      <w:bodyDiv w:val="1"/>
      <w:marLeft w:val="0"/>
      <w:marRight w:val="0"/>
      <w:marTop w:val="0"/>
      <w:marBottom w:val="0"/>
      <w:divBdr>
        <w:top w:val="none" w:sz="0" w:space="0" w:color="auto"/>
        <w:left w:val="none" w:sz="0" w:space="0" w:color="auto"/>
        <w:bottom w:val="none" w:sz="0" w:space="0" w:color="auto"/>
        <w:right w:val="none" w:sz="0" w:space="0" w:color="auto"/>
      </w:divBdr>
    </w:div>
    <w:div w:id="1506901171">
      <w:bodyDiv w:val="1"/>
      <w:marLeft w:val="0"/>
      <w:marRight w:val="0"/>
      <w:marTop w:val="0"/>
      <w:marBottom w:val="0"/>
      <w:divBdr>
        <w:top w:val="none" w:sz="0" w:space="0" w:color="auto"/>
        <w:left w:val="none" w:sz="0" w:space="0" w:color="auto"/>
        <w:bottom w:val="none" w:sz="0" w:space="0" w:color="auto"/>
        <w:right w:val="none" w:sz="0" w:space="0" w:color="auto"/>
      </w:divBdr>
    </w:div>
    <w:div w:id="1509101627">
      <w:bodyDiv w:val="1"/>
      <w:marLeft w:val="0"/>
      <w:marRight w:val="0"/>
      <w:marTop w:val="0"/>
      <w:marBottom w:val="0"/>
      <w:divBdr>
        <w:top w:val="none" w:sz="0" w:space="0" w:color="auto"/>
        <w:left w:val="none" w:sz="0" w:space="0" w:color="auto"/>
        <w:bottom w:val="none" w:sz="0" w:space="0" w:color="auto"/>
        <w:right w:val="none" w:sz="0" w:space="0" w:color="auto"/>
      </w:divBdr>
    </w:div>
    <w:div w:id="1509367194">
      <w:bodyDiv w:val="1"/>
      <w:marLeft w:val="0"/>
      <w:marRight w:val="0"/>
      <w:marTop w:val="0"/>
      <w:marBottom w:val="0"/>
      <w:divBdr>
        <w:top w:val="none" w:sz="0" w:space="0" w:color="auto"/>
        <w:left w:val="none" w:sz="0" w:space="0" w:color="auto"/>
        <w:bottom w:val="none" w:sz="0" w:space="0" w:color="auto"/>
        <w:right w:val="none" w:sz="0" w:space="0" w:color="auto"/>
      </w:divBdr>
    </w:div>
    <w:div w:id="1510216974">
      <w:bodyDiv w:val="1"/>
      <w:marLeft w:val="0"/>
      <w:marRight w:val="0"/>
      <w:marTop w:val="0"/>
      <w:marBottom w:val="0"/>
      <w:divBdr>
        <w:top w:val="none" w:sz="0" w:space="0" w:color="auto"/>
        <w:left w:val="none" w:sz="0" w:space="0" w:color="auto"/>
        <w:bottom w:val="none" w:sz="0" w:space="0" w:color="auto"/>
        <w:right w:val="none" w:sz="0" w:space="0" w:color="auto"/>
      </w:divBdr>
    </w:div>
    <w:div w:id="1510217817">
      <w:bodyDiv w:val="1"/>
      <w:marLeft w:val="0"/>
      <w:marRight w:val="0"/>
      <w:marTop w:val="0"/>
      <w:marBottom w:val="0"/>
      <w:divBdr>
        <w:top w:val="none" w:sz="0" w:space="0" w:color="auto"/>
        <w:left w:val="none" w:sz="0" w:space="0" w:color="auto"/>
        <w:bottom w:val="none" w:sz="0" w:space="0" w:color="auto"/>
        <w:right w:val="none" w:sz="0" w:space="0" w:color="auto"/>
      </w:divBdr>
    </w:div>
    <w:div w:id="1510608146">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1411090">
      <w:bodyDiv w:val="1"/>
      <w:marLeft w:val="0"/>
      <w:marRight w:val="0"/>
      <w:marTop w:val="0"/>
      <w:marBottom w:val="0"/>
      <w:divBdr>
        <w:top w:val="none" w:sz="0" w:space="0" w:color="auto"/>
        <w:left w:val="none" w:sz="0" w:space="0" w:color="auto"/>
        <w:bottom w:val="none" w:sz="0" w:space="0" w:color="auto"/>
        <w:right w:val="none" w:sz="0" w:space="0" w:color="auto"/>
      </w:divBdr>
    </w:div>
    <w:div w:id="1511751360">
      <w:bodyDiv w:val="1"/>
      <w:marLeft w:val="0"/>
      <w:marRight w:val="0"/>
      <w:marTop w:val="0"/>
      <w:marBottom w:val="0"/>
      <w:divBdr>
        <w:top w:val="none" w:sz="0" w:space="0" w:color="auto"/>
        <w:left w:val="none" w:sz="0" w:space="0" w:color="auto"/>
        <w:bottom w:val="none" w:sz="0" w:space="0" w:color="auto"/>
        <w:right w:val="none" w:sz="0" w:space="0" w:color="auto"/>
      </w:divBdr>
    </w:div>
    <w:div w:id="1511791936">
      <w:bodyDiv w:val="1"/>
      <w:marLeft w:val="0"/>
      <w:marRight w:val="0"/>
      <w:marTop w:val="0"/>
      <w:marBottom w:val="0"/>
      <w:divBdr>
        <w:top w:val="none" w:sz="0" w:space="0" w:color="auto"/>
        <w:left w:val="none" w:sz="0" w:space="0" w:color="auto"/>
        <w:bottom w:val="none" w:sz="0" w:space="0" w:color="auto"/>
        <w:right w:val="none" w:sz="0" w:space="0" w:color="auto"/>
      </w:divBdr>
    </w:div>
    <w:div w:id="1511993320">
      <w:bodyDiv w:val="1"/>
      <w:marLeft w:val="0"/>
      <w:marRight w:val="0"/>
      <w:marTop w:val="0"/>
      <w:marBottom w:val="0"/>
      <w:divBdr>
        <w:top w:val="none" w:sz="0" w:space="0" w:color="auto"/>
        <w:left w:val="none" w:sz="0" w:space="0" w:color="auto"/>
        <w:bottom w:val="none" w:sz="0" w:space="0" w:color="auto"/>
        <w:right w:val="none" w:sz="0" w:space="0" w:color="auto"/>
      </w:divBdr>
    </w:div>
    <w:div w:id="1512177987">
      <w:bodyDiv w:val="1"/>
      <w:marLeft w:val="0"/>
      <w:marRight w:val="0"/>
      <w:marTop w:val="0"/>
      <w:marBottom w:val="0"/>
      <w:divBdr>
        <w:top w:val="none" w:sz="0" w:space="0" w:color="auto"/>
        <w:left w:val="none" w:sz="0" w:space="0" w:color="auto"/>
        <w:bottom w:val="none" w:sz="0" w:space="0" w:color="auto"/>
        <w:right w:val="none" w:sz="0" w:space="0" w:color="auto"/>
      </w:divBdr>
    </w:div>
    <w:div w:id="1512185603">
      <w:bodyDiv w:val="1"/>
      <w:marLeft w:val="0"/>
      <w:marRight w:val="0"/>
      <w:marTop w:val="0"/>
      <w:marBottom w:val="0"/>
      <w:divBdr>
        <w:top w:val="none" w:sz="0" w:space="0" w:color="auto"/>
        <w:left w:val="none" w:sz="0" w:space="0" w:color="auto"/>
        <w:bottom w:val="none" w:sz="0" w:space="0" w:color="auto"/>
        <w:right w:val="none" w:sz="0" w:space="0" w:color="auto"/>
      </w:divBdr>
    </w:div>
    <w:div w:id="1513379274">
      <w:bodyDiv w:val="1"/>
      <w:marLeft w:val="0"/>
      <w:marRight w:val="0"/>
      <w:marTop w:val="0"/>
      <w:marBottom w:val="0"/>
      <w:divBdr>
        <w:top w:val="none" w:sz="0" w:space="0" w:color="auto"/>
        <w:left w:val="none" w:sz="0" w:space="0" w:color="auto"/>
        <w:bottom w:val="none" w:sz="0" w:space="0" w:color="auto"/>
        <w:right w:val="none" w:sz="0" w:space="0" w:color="auto"/>
      </w:divBdr>
    </w:div>
    <w:div w:id="1514491758">
      <w:bodyDiv w:val="1"/>
      <w:marLeft w:val="0"/>
      <w:marRight w:val="0"/>
      <w:marTop w:val="0"/>
      <w:marBottom w:val="0"/>
      <w:divBdr>
        <w:top w:val="none" w:sz="0" w:space="0" w:color="auto"/>
        <w:left w:val="none" w:sz="0" w:space="0" w:color="auto"/>
        <w:bottom w:val="none" w:sz="0" w:space="0" w:color="auto"/>
        <w:right w:val="none" w:sz="0" w:space="0" w:color="auto"/>
      </w:divBdr>
    </w:div>
    <w:div w:id="1516265865">
      <w:bodyDiv w:val="1"/>
      <w:marLeft w:val="0"/>
      <w:marRight w:val="0"/>
      <w:marTop w:val="0"/>
      <w:marBottom w:val="0"/>
      <w:divBdr>
        <w:top w:val="none" w:sz="0" w:space="0" w:color="auto"/>
        <w:left w:val="none" w:sz="0" w:space="0" w:color="auto"/>
        <w:bottom w:val="none" w:sz="0" w:space="0" w:color="auto"/>
        <w:right w:val="none" w:sz="0" w:space="0" w:color="auto"/>
      </w:divBdr>
    </w:div>
    <w:div w:id="1517503971">
      <w:bodyDiv w:val="1"/>
      <w:marLeft w:val="0"/>
      <w:marRight w:val="0"/>
      <w:marTop w:val="0"/>
      <w:marBottom w:val="0"/>
      <w:divBdr>
        <w:top w:val="none" w:sz="0" w:space="0" w:color="auto"/>
        <w:left w:val="none" w:sz="0" w:space="0" w:color="auto"/>
        <w:bottom w:val="none" w:sz="0" w:space="0" w:color="auto"/>
        <w:right w:val="none" w:sz="0" w:space="0" w:color="auto"/>
      </w:divBdr>
    </w:div>
    <w:div w:id="1518543717">
      <w:bodyDiv w:val="1"/>
      <w:marLeft w:val="0"/>
      <w:marRight w:val="0"/>
      <w:marTop w:val="0"/>
      <w:marBottom w:val="0"/>
      <w:divBdr>
        <w:top w:val="none" w:sz="0" w:space="0" w:color="auto"/>
        <w:left w:val="none" w:sz="0" w:space="0" w:color="auto"/>
        <w:bottom w:val="none" w:sz="0" w:space="0" w:color="auto"/>
        <w:right w:val="none" w:sz="0" w:space="0" w:color="auto"/>
      </w:divBdr>
    </w:div>
    <w:div w:id="1519082586">
      <w:bodyDiv w:val="1"/>
      <w:marLeft w:val="0"/>
      <w:marRight w:val="0"/>
      <w:marTop w:val="0"/>
      <w:marBottom w:val="0"/>
      <w:divBdr>
        <w:top w:val="none" w:sz="0" w:space="0" w:color="auto"/>
        <w:left w:val="none" w:sz="0" w:space="0" w:color="auto"/>
        <w:bottom w:val="none" w:sz="0" w:space="0" w:color="auto"/>
        <w:right w:val="none" w:sz="0" w:space="0" w:color="auto"/>
      </w:divBdr>
    </w:div>
    <w:div w:id="1520655303">
      <w:bodyDiv w:val="1"/>
      <w:marLeft w:val="0"/>
      <w:marRight w:val="0"/>
      <w:marTop w:val="0"/>
      <w:marBottom w:val="0"/>
      <w:divBdr>
        <w:top w:val="none" w:sz="0" w:space="0" w:color="auto"/>
        <w:left w:val="none" w:sz="0" w:space="0" w:color="auto"/>
        <w:bottom w:val="none" w:sz="0" w:space="0" w:color="auto"/>
        <w:right w:val="none" w:sz="0" w:space="0" w:color="auto"/>
      </w:divBdr>
    </w:div>
    <w:div w:id="1522551210">
      <w:bodyDiv w:val="1"/>
      <w:marLeft w:val="0"/>
      <w:marRight w:val="0"/>
      <w:marTop w:val="0"/>
      <w:marBottom w:val="0"/>
      <w:divBdr>
        <w:top w:val="none" w:sz="0" w:space="0" w:color="auto"/>
        <w:left w:val="none" w:sz="0" w:space="0" w:color="auto"/>
        <w:bottom w:val="none" w:sz="0" w:space="0" w:color="auto"/>
        <w:right w:val="none" w:sz="0" w:space="0" w:color="auto"/>
      </w:divBdr>
    </w:div>
    <w:div w:id="1522813424">
      <w:bodyDiv w:val="1"/>
      <w:marLeft w:val="0"/>
      <w:marRight w:val="0"/>
      <w:marTop w:val="0"/>
      <w:marBottom w:val="0"/>
      <w:divBdr>
        <w:top w:val="none" w:sz="0" w:space="0" w:color="auto"/>
        <w:left w:val="none" w:sz="0" w:space="0" w:color="auto"/>
        <w:bottom w:val="none" w:sz="0" w:space="0" w:color="auto"/>
        <w:right w:val="none" w:sz="0" w:space="0" w:color="auto"/>
      </w:divBdr>
    </w:div>
    <w:div w:id="1522821894">
      <w:bodyDiv w:val="1"/>
      <w:marLeft w:val="0"/>
      <w:marRight w:val="0"/>
      <w:marTop w:val="0"/>
      <w:marBottom w:val="0"/>
      <w:divBdr>
        <w:top w:val="none" w:sz="0" w:space="0" w:color="auto"/>
        <w:left w:val="none" w:sz="0" w:space="0" w:color="auto"/>
        <w:bottom w:val="none" w:sz="0" w:space="0" w:color="auto"/>
        <w:right w:val="none" w:sz="0" w:space="0" w:color="auto"/>
      </w:divBdr>
    </w:div>
    <w:div w:id="1523471738">
      <w:bodyDiv w:val="1"/>
      <w:marLeft w:val="0"/>
      <w:marRight w:val="0"/>
      <w:marTop w:val="0"/>
      <w:marBottom w:val="0"/>
      <w:divBdr>
        <w:top w:val="none" w:sz="0" w:space="0" w:color="auto"/>
        <w:left w:val="none" w:sz="0" w:space="0" w:color="auto"/>
        <w:bottom w:val="none" w:sz="0" w:space="0" w:color="auto"/>
        <w:right w:val="none" w:sz="0" w:space="0" w:color="auto"/>
      </w:divBdr>
    </w:div>
    <w:div w:id="1524514147">
      <w:bodyDiv w:val="1"/>
      <w:marLeft w:val="0"/>
      <w:marRight w:val="0"/>
      <w:marTop w:val="0"/>
      <w:marBottom w:val="0"/>
      <w:divBdr>
        <w:top w:val="none" w:sz="0" w:space="0" w:color="auto"/>
        <w:left w:val="none" w:sz="0" w:space="0" w:color="auto"/>
        <w:bottom w:val="none" w:sz="0" w:space="0" w:color="auto"/>
        <w:right w:val="none" w:sz="0" w:space="0" w:color="auto"/>
      </w:divBdr>
    </w:div>
    <w:div w:id="1525633126">
      <w:bodyDiv w:val="1"/>
      <w:marLeft w:val="0"/>
      <w:marRight w:val="0"/>
      <w:marTop w:val="0"/>
      <w:marBottom w:val="0"/>
      <w:divBdr>
        <w:top w:val="none" w:sz="0" w:space="0" w:color="auto"/>
        <w:left w:val="none" w:sz="0" w:space="0" w:color="auto"/>
        <w:bottom w:val="none" w:sz="0" w:space="0" w:color="auto"/>
        <w:right w:val="none" w:sz="0" w:space="0" w:color="auto"/>
      </w:divBdr>
    </w:div>
    <w:div w:id="1526093341">
      <w:bodyDiv w:val="1"/>
      <w:marLeft w:val="0"/>
      <w:marRight w:val="0"/>
      <w:marTop w:val="0"/>
      <w:marBottom w:val="0"/>
      <w:divBdr>
        <w:top w:val="none" w:sz="0" w:space="0" w:color="auto"/>
        <w:left w:val="none" w:sz="0" w:space="0" w:color="auto"/>
        <w:bottom w:val="none" w:sz="0" w:space="0" w:color="auto"/>
        <w:right w:val="none" w:sz="0" w:space="0" w:color="auto"/>
      </w:divBdr>
    </w:div>
    <w:div w:id="1526287478">
      <w:bodyDiv w:val="1"/>
      <w:marLeft w:val="0"/>
      <w:marRight w:val="0"/>
      <w:marTop w:val="0"/>
      <w:marBottom w:val="0"/>
      <w:divBdr>
        <w:top w:val="none" w:sz="0" w:space="0" w:color="auto"/>
        <w:left w:val="none" w:sz="0" w:space="0" w:color="auto"/>
        <w:bottom w:val="none" w:sz="0" w:space="0" w:color="auto"/>
        <w:right w:val="none" w:sz="0" w:space="0" w:color="auto"/>
      </w:divBdr>
    </w:div>
    <w:div w:id="1526674010">
      <w:bodyDiv w:val="1"/>
      <w:marLeft w:val="0"/>
      <w:marRight w:val="0"/>
      <w:marTop w:val="0"/>
      <w:marBottom w:val="0"/>
      <w:divBdr>
        <w:top w:val="none" w:sz="0" w:space="0" w:color="auto"/>
        <w:left w:val="none" w:sz="0" w:space="0" w:color="auto"/>
        <w:bottom w:val="none" w:sz="0" w:space="0" w:color="auto"/>
        <w:right w:val="none" w:sz="0" w:space="0" w:color="auto"/>
      </w:divBdr>
    </w:div>
    <w:div w:id="1528373094">
      <w:bodyDiv w:val="1"/>
      <w:marLeft w:val="0"/>
      <w:marRight w:val="0"/>
      <w:marTop w:val="0"/>
      <w:marBottom w:val="0"/>
      <w:divBdr>
        <w:top w:val="none" w:sz="0" w:space="0" w:color="auto"/>
        <w:left w:val="none" w:sz="0" w:space="0" w:color="auto"/>
        <w:bottom w:val="none" w:sz="0" w:space="0" w:color="auto"/>
        <w:right w:val="none" w:sz="0" w:space="0" w:color="auto"/>
      </w:divBdr>
    </w:div>
    <w:div w:id="1529022607">
      <w:bodyDiv w:val="1"/>
      <w:marLeft w:val="0"/>
      <w:marRight w:val="0"/>
      <w:marTop w:val="0"/>
      <w:marBottom w:val="0"/>
      <w:divBdr>
        <w:top w:val="none" w:sz="0" w:space="0" w:color="auto"/>
        <w:left w:val="none" w:sz="0" w:space="0" w:color="auto"/>
        <w:bottom w:val="none" w:sz="0" w:space="0" w:color="auto"/>
        <w:right w:val="none" w:sz="0" w:space="0" w:color="auto"/>
      </w:divBdr>
    </w:div>
    <w:div w:id="1529366135">
      <w:bodyDiv w:val="1"/>
      <w:marLeft w:val="0"/>
      <w:marRight w:val="0"/>
      <w:marTop w:val="0"/>
      <w:marBottom w:val="0"/>
      <w:divBdr>
        <w:top w:val="none" w:sz="0" w:space="0" w:color="auto"/>
        <w:left w:val="none" w:sz="0" w:space="0" w:color="auto"/>
        <w:bottom w:val="none" w:sz="0" w:space="0" w:color="auto"/>
        <w:right w:val="none" w:sz="0" w:space="0" w:color="auto"/>
      </w:divBdr>
    </w:div>
    <w:div w:id="1529414490">
      <w:bodyDiv w:val="1"/>
      <w:marLeft w:val="0"/>
      <w:marRight w:val="0"/>
      <w:marTop w:val="0"/>
      <w:marBottom w:val="0"/>
      <w:divBdr>
        <w:top w:val="none" w:sz="0" w:space="0" w:color="auto"/>
        <w:left w:val="none" w:sz="0" w:space="0" w:color="auto"/>
        <w:bottom w:val="none" w:sz="0" w:space="0" w:color="auto"/>
        <w:right w:val="none" w:sz="0" w:space="0" w:color="auto"/>
      </w:divBdr>
    </w:div>
    <w:div w:id="1529831889">
      <w:bodyDiv w:val="1"/>
      <w:marLeft w:val="0"/>
      <w:marRight w:val="0"/>
      <w:marTop w:val="0"/>
      <w:marBottom w:val="0"/>
      <w:divBdr>
        <w:top w:val="none" w:sz="0" w:space="0" w:color="auto"/>
        <w:left w:val="none" w:sz="0" w:space="0" w:color="auto"/>
        <w:bottom w:val="none" w:sz="0" w:space="0" w:color="auto"/>
        <w:right w:val="none" w:sz="0" w:space="0" w:color="auto"/>
      </w:divBdr>
    </w:div>
    <w:div w:id="1530725426">
      <w:bodyDiv w:val="1"/>
      <w:marLeft w:val="0"/>
      <w:marRight w:val="0"/>
      <w:marTop w:val="0"/>
      <w:marBottom w:val="0"/>
      <w:divBdr>
        <w:top w:val="none" w:sz="0" w:space="0" w:color="auto"/>
        <w:left w:val="none" w:sz="0" w:space="0" w:color="auto"/>
        <w:bottom w:val="none" w:sz="0" w:space="0" w:color="auto"/>
        <w:right w:val="none" w:sz="0" w:space="0" w:color="auto"/>
      </w:divBdr>
    </w:div>
    <w:div w:id="1532910887">
      <w:bodyDiv w:val="1"/>
      <w:marLeft w:val="0"/>
      <w:marRight w:val="0"/>
      <w:marTop w:val="0"/>
      <w:marBottom w:val="0"/>
      <w:divBdr>
        <w:top w:val="none" w:sz="0" w:space="0" w:color="auto"/>
        <w:left w:val="none" w:sz="0" w:space="0" w:color="auto"/>
        <w:bottom w:val="none" w:sz="0" w:space="0" w:color="auto"/>
        <w:right w:val="none" w:sz="0" w:space="0" w:color="auto"/>
      </w:divBdr>
    </w:div>
    <w:div w:id="1532954606">
      <w:bodyDiv w:val="1"/>
      <w:marLeft w:val="0"/>
      <w:marRight w:val="0"/>
      <w:marTop w:val="0"/>
      <w:marBottom w:val="0"/>
      <w:divBdr>
        <w:top w:val="none" w:sz="0" w:space="0" w:color="auto"/>
        <w:left w:val="none" w:sz="0" w:space="0" w:color="auto"/>
        <w:bottom w:val="none" w:sz="0" w:space="0" w:color="auto"/>
        <w:right w:val="none" w:sz="0" w:space="0" w:color="auto"/>
      </w:divBdr>
    </w:div>
    <w:div w:id="1533372975">
      <w:bodyDiv w:val="1"/>
      <w:marLeft w:val="0"/>
      <w:marRight w:val="0"/>
      <w:marTop w:val="0"/>
      <w:marBottom w:val="0"/>
      <w:divBdr>
        <w:top w:val="none" w:sz="0" w:space="0" w:color="auto"/>
        <w:left w:val="none" w:sz="0" w:space="0" w:color="auto"/>
        <w:bottom w:val="none" w:sz="0" w:space="0" w:color="auto"/>
        <w:right w:val="none" w:sz="0" w:space="0" w:color="auto"/>
      </w:divBdr>
    </w:div>
    <w:div w:id="1534733430">
      <w:bodyDiv w:val="1"/>
      <w:marLeft w:val="0"/>
      <w:marRight w:val="0"/>
      <w:marTop w:val="0"/>
      <w:marBottom w:val="0"/>
      <w:divBdr>
        <w:top w:val="none" w:sz="0" w:space="0" w:color="auto"/>
        <w:left w:val="none" w:sz="0" w:space="0" w:color="auto"/>
        <w:bottom w:val="none" w:sz="0" w:space="0" w:color="auto"/>
        <w:right w:val="none" w:sz="0" w:space="0" w:color="auto"/>
      </w:divBdr>
    </w:div>
    <w:div w:id="1534809840">
      <w:bodyDiv w:val="1"/>
      <w:marLeft w:val="0"/>
      <w:marRight w:val="0"/>
      <w:marTop w:val="0"/>
      <w:marBottom w:val="0"/>
      <w:divBdr>
        <w:top w:val="none" w:sz="0" w:space="0" w:color="auto"/>
        <w:left w:val="none" w:sz="0" w:space="0" w:color="auto"/>
        <w:bottom w:val="none" w:sz="0" w:space="0" w:color="auto"/>
        <w:right w:val="none" w:sz="0" w:space="0" w:color="auto"/>
      </w:divBdr>
    </w:div>
    <w:div w:id="1535578281">
      <w:bodyDiv w:val="1"/>
      <w:marLeft w:val="0"/>
      <w:marRight w:val="0"/>
      <w:marTop w:val="0"/>
      <w:marBottom w:val="0"/>
      <w:divBdr>
        <w:top w:val="none" w:sz="0" w:space="0" w:color="auto"/>
        <w:left w:val="none" w:sz="0" w:space="0" w:color="auto"/>
        <w:bottom w:val="none" w:sz="0" w:space="0" w:color="auto"/>
        <w:right w:val="none" w:sz="0" w:space="0" w:color="auto"/>
      </w:divBdr>
    </w:div>
    <w:div w:id="1535918181">
      <w:bodyDiv w:val="1"/>
      <w:marLeft w:val="0"/>
      <w:marRight w:val="0"/>
      <w:marTop w:val="0"/>
      <w:marBottom w:val="0"/>
      <w:divBdr>
        <w:top w:val="none" w:sz="0" w:space="0" w:color="auto"/>
        <w:left w:val="none" w:sz="0" w:space="0" w:color="auto"/>
        <w:bottom w:val="none" w:sz="0" w:space="0" w:color="auto"/>
        <w:right w:val="none" w:sz="0" w:space="0" w:color="auto"/>
      </w:divBdr>
    </w:div>
    <w:div w:id="1535996182">
      <w:bodyDiv w:val="1"/>
      <w:marLeft w:val="0"/>
      <w:marRight w:val="0"/>
      <w:marTop w:val="0"/>
      <w:marBottom w:val="0"/>
      <w:divBdr>
        <w:top w:val="none" w:sz="0" w:space="0" w:color="auto"/>
        <w:left w:val="none" w:sz="0" w:space="0" w:color="auto"/>
        <w:bottom w:val="none" w:sz="0" w:space="0" w:color="auto"/>
        <w:right w:val="none" w:sz="0" w:space="0" w:color="auto"/>
      </w:divBdr>
    </w:div>
    <w:div w:id="1536234827">
      <w:bodyDiv w:val="1"/>
      <w:marLeft w:val="0"/>
      <w:marRight w:val="0"/>
      <w:marTop w:val="0"/>
      <w:marBottom w:val="0"/>
      <w:divBdr>
        <w:top w:val="none" w:sz="0" w:space="0" w:color="auto"/>
        <w:left w:val="none" w:sz="0" w:space="0" w:color="auto"/>
        <w:bottom w:val="none" w:sz="0" w:space="0" w:color="auto"/>
        <w:right w:val="none" w:sz="0" w:space="0" w:color="auto"/>
      </w:divBdr>
    </w:div>
    <w:div w:id="1536501722">
      <w:bodyDiv w:val="1"/>
      <w:marLeft w:val="0"/>
      <w:marRight w:val="0"/>
      <w:marTop w:val="0"/>
      <w:marBottom w:val="0"/>
      <w:divBdr>
        <w:top w:val="none" w:sz="0" w:space="0" w:color="auto"/>
        <w:left w:val="none" w:sz="0" w:space="0" w:color="auto"/>
        <w:bottom w:val="none" w:sz="0" w:space="0" w:color="auto"/>
        <w:right w:val="none" w:sz="0" w:space="0" w:color="auto"/>
      </w:divBdr>
    </w:div>
    <w:div w:id="1537112736">
      <w:bodyDiv w:val="1"/>
      <w:marLeft w:val="0"/>
      <w:marRight w:val="0"/>
      <w:marTop w:val="0"/>
      <w:marBottom w:val="0"/>
      <w:divBdr>
        <w:top w:val="none" w:sz="0" w:space="0" w:color="auto"/>
        <w:left w:val="none" w:sz="0" w:space="0" w:color="auto"/>
        <w:bottom w:val="none" w:sz="0" w:space="0" w:color="auto"/>
        <w:right w:val="none" w:sz="0" w:space="0" w:color="auto"/>
      </w:divBdr>
    </w:div>
    <w:div w:id="1537549168">
      <w:bodyDiv w:val="1"/>
      <w:marLeft w:val="0"/>
      <w:marRight w:val="0"/>
      <w:marTop w:val="0"/>
      <w:marBottom w:val="0"/>
      <w:divBdr>
        <w:top w:val="none" w:sz="0" w:space="0" w:color="auto"/>
        <w:left w:val="none" w:sz="0" w:space="0" w:color="auto"/>
        <w:bottom w:val="none" w:sz="0" w:space="0" w:color="auto"/>
        <w:right w:val="none" w:sz="0" w:space="0" w:color="auto"/>
      </w:divBdr>
    </w:div>
    <w:div w:id="1537810811">
      <w:bodyDiv w:val="1"/>
      <w:marLeft w:val="0"/>
      <w:marRight w:val="0"/>
      <w:marTop w:val="0"/>
      <w:marBottom w:val="0"/>
      <w:divBdr>
        <w:top w:val="none" w:sz="0" w:space="0" w:color="auto"/>
        <w:left w:val="none" w:sz="0" w:space="0" w:color="auto"/>
        <w:bottom w:val="none" w:sz="0" w:space="0" w:color="auto"/>
        <w:right w:val="none" w:sz="0" w:space="0" w:color="auto"/>
      </w:divBdr>
    </w:div>
    <w:div w:id="1540700599">
      <w:bodyDiv w:val="1"/>
      <w:marLeft w:val="0"/>
      <w:marRight w:val="0"/>
      <w:marTop w:val="0"/>
      <w:marBottom w:val="0"/>
      <w:divBdr>
        <w:top w:val="none" w:sz="0" w:space="0" w:color="auto"/>
        <w:left w:val="none" w:sz="0" w:space="0" w:color="auto"/>
        <w:bottom w:val="none" w:sz="0" w:space="0" w:color="auto"/>
        <w:right w:val="none" w:sz="0" w:space="0" w:color="auto"/>
      </w:divBdr>
    </w:div>
    <w:div w:id="1541430856">
      <w:bodyDiv w:val="1"/>
      <w:marLeft w:val="0"/>
      <w:marRight w:val="0"/>
      <w:marTop w:val="0"/>
      <w:marBottom w:val="0"/>
      <w:divBdr>
        <w:top w:val="none" w:sz="0" w:space="0" w:color="auto"/>
        <w:left w:val="none" w:sz="0" w:space="0" w:color="auto"/>
        <w:bottom w:val="none" w:sz="0" w:space="0" w:color="auto"/>
        <w:right w:val="none" w:sz="0" w:space="0" w:color="auto"/>
      </w:divBdr>
    </w:div>
    <w:div w:id="1541477343">
      <w:bodyDiv w:val="1"/>
      <w:marLeft w:val="0"/>
      <w:marRight w:val="0"/>
      <w:marTop w:val="0"/>
      <w:marBottom w:val="0"/>
      <w:divBdr>
        <w:top w:val="none" w:sz="0" w:space="0" w:color="auto"/>
        <w:left w:val="none" w:sz="0" w:space="0" w:color="auto"/>
        <w:bottom w:val="none" w:sz="0" w:space="0" w:color="auto"/>
        <w:right w:val="none" w:sz="0" w:space="0" w:color="auto"/>
      </w:divBdr>
    </w:div>
    <w:div w:id="1541891178">
      <w:bodyDiv w:val="1"/>
      <w:marLeft w:val="0"/>
      <w:marRight w:val="0"/>
      <w:marTop w:val="0"/>
      <w:marBottom w:val="0"/>
      <w:divBdr>
        <w:top w:val="none" w:sz="0" w:space="0" w:color="auto"/>
        <w:left w:val="none" w:sz="0" w:space="0" w:color="auto"/>
        <w:bottom w:val="none" w:sz="0" w:space="0" w:color="auto"/>
        <w:right w:val="none" w:sz="0" w:space="0" w:color="auto"/>
      </w:divBdr>
    </w:div>
    <w:div w:id="1542748439">
      <w:bodyDiv w:val="1"/>
      <w:marLeft w:val="0"/>
      <w:marRight w:val="0"/>
      <w:marTop w:val="0"/>
      <w:marBottom w:val="0"/>
      <w:divBdr>
        <w:top w:val="none" w:sz="0" w:space="0" w:color="auto"/>
        <w:left w:val="none" w:sz="0" w:space="0" w:color="auto"/>
        <w:bottom w:val="none" w:sz="0" w:space="0" w:color="auto"/>
        <w:right w:val="none" w:sz="0" w:space="0" w:color="auto"/>
      </w:divBdr>
    </w:div>
    <w:div w:id="1543127869">
      <w:bodyDiv w:val="1"/>
      <w:marLeft w:val="0"/>
      <w:marRight w:val="0"/>
      <w:marTop w:val="0"/>
      <w:marBottom w:val="0"/>
      <w:divBdr>
        <w:top w:val="none" w:sz="0" w:space="0" w:color="auto"/>
        <w:left w:val="none" w:sz="0" w:space="0" w:color="auto"/>
        <w:bottom w:val="none" w:sz="0" w:space="0" w:color="auto"/>
        <w:right w:val="none" w:sz="0" w:space="0" w:color="auto"/>
      </w:divBdr>
    </w:div>
    <w:div w:id="1543707175">
      <w:bodyDiv w:val="1"/>
      <w:marLeft w:val="0"/>
      <w:marRight w:val="0"/>
      <w:marTop w:val="0"/>
      <w:marBottom w:val="0"/>
      <w:divBdr>
        <w:top w:val="none" w:sz="0" w:space="0" w:color="auto"/>
        <w:left w:val="none" w:sz="0" w:space="0" w:color="auto"/>
        <w:bottom w:val="none" w:sz="0" w:space="0" w:color="auto"/>
        <w:right w:val="none" w:sz="0" w:space="0" w:color="auto"/>
      </w:divBdr>
    </w:div>
    <w:div w:id="1544322821">
      <w:bodyDiv w:val="1"/>
      <w:marLeft w:val="0"/>
      <w:marRight w:val="0"/>
      <w:marTop w:val="0"/>
      <w:marBottom w:val="0"/>
      <w:divBdr>
        <w:top w:val="none" w:sz="0" w:space="0" w:color="auto"/>
        <w:left w:val="none" w:sz="0" w:space="0" w:color="auto"/>
        <w:bottom w:val="none" w:sz="0" w:space="0" w:color="auto"/>
        <w:right w:val="none" w:sz="0" w:space="0" w:color="auto"/>
      </w:divBdr>
    </w:div>
    <w:div w:id="1544829070">
      <w:bodyDiv w:val="1"/>
      <w:marLeft w:val="0"/>
      <w:marRight w:val="0"/>
      <w:marTop w:val="0"/>
      <w:marBottom w:val="0"/>
      <w:divBdr>
        <w:top w:val="none" w:sz="0" w:space="0" w:color="auto"/>
        <w:left w:val="none" w:sz="0" w:space="0" w:color="auto"/>
        <w:bottom w:val="none" w:sz="0" w:space="0" w:color="auto"/>
        <w:right w:val="none" w:sz="0" w:space="0" w:color="auto"/>
      </w:divBdr>
    </w:div>
    <w:div w:id="1546913491">
      <w:bodyDiv w:val="1"/>
      <w:marLeft w:val="0"/>
      <w:marRight w:val="0"/>
      <w:marTop w:val="0"/>
      <w:marBottom w:val="0"/>
      <w:divBdr>
        <w:top w:val="none" w:sz="0" w:space="0" w:color="auto"/>
        <w:left w:val="none" w:sz="0" w:space="0" w:color="auto"/>
        <w:bottom w:val="none" w:sz="0" w:space="0" w:color="auto"/>
        <w:right w:val="none" w:sz="0" w:space="0" w:color="auto"/>
      </w:divBdr>
    </w:div>
    <w:div w:id="1547252938">
      <w:bodyDiv w:val="1"/>
      <w:marLeft w:val="0"/>
      <w:marRight w:val="0"/>
      <w:marTop w:val="0"/>
      <w:marBottom w:val="0"/>
      <w:divBdr>
        <w:top w:val="none" w:sz="0" w:space="0" w:color="auto"/>
        <w:left w:val="none" w:sz="0" w:space="0" w:color="auto"/>
        <w:bottom w:val="none" w:sz="0" w:space="0" w:color="auto"/>
        <w:right w:val="none" w:sz="0" w:space="0" w:color="auto"/>
      </w:divBdr>
    </w:div>
    <w:div w:id="1548033168">
      <w:bodyDiv w:val="1"/>
      <w:marLeft w:val="0"/>
      <w:marRight w:val="0"/>
      <w:marTop w:val="0"/>
      <w:marBottom w:val="0"/>
      <w:divBdr>
        <w:top w:val="none" w:sz="0" w:space="0" w:color="auto"/>
        <w:left w:val="none" w:sz="0" w:space="0" w:color="auto"/>
        <w:bottom w:val="none" w:sz="0" w:space="0" w:color="auto"/>
        <w:right w:val="none" w:sz="0" w:space="0" w:color="auto"/>
      </w:divBdr>
    </w:div>
    <w:div w:id="1549606651">
      <w:bodyDiv w:val="1"/>
      <w:marLeft w:val="0"/>
      <w:marRight w:val="0"/>
      <w:marTop w:val="0"/>
      <w:marBottom w:val="0"/>
      <w:divBdr>
        <w:top w:val="none" w:sz="0" w:space="0" w:color="auto"/>
        <w:left w:val="none" w:sz="0" w:space="0" w:color="auto"/>
        <w:bottom w:val="none" w:sz="0" w:space="0" w:color="auto"/>
        <w:right w:val="none" w:sz="0" w:space="0" w:color="auto"/>
      </w:divBdr>
    </w:div>
    <w:div w:id="1549873960">
      <w:bodyDiv w:val="1"/>
      <w:marLeft w:val="0"/>
      <w:marRight w:val="0"/>
      <w:marTop w:val="0"/>
      <w:marBottom w:val="0"/>
      <w:divBdr>
        <w:top w:val="none" w:sz="0" w:space="0" w:color="auto"/>
        <w:left w:val="none" w:sz="0" w:space="0" w:color="auto"/>
        <w:bottom w:val="none" w:sz="0" w:space="0" w:color="auto"/>
        <w:right w:val="none" w:sz="0" w:space="0" w:color="auto"/>
      </w:divBdr>
    </w:div>
    <w:div w:id="1549995642">
      <w:bodyDiv w:val="1"/>
      <w:marLeft w:val="0"/>
      <w:marRight w:val="0"/>
      <w:marTop w:val="0"/>
      <w:marBottom w:val="0"/>
      <w:divBdr>
        <w:top w:val="none" w:sz="0" w:space="0" w:color="auto"/>
        <w:left w:val="none" w:sz="0" w:space="0" w:color="auto"/>
        <w:bottom w:val="none" w:sz="0" w:space="0" w:color="auto"/>
        <w:right w:val="none" w:sz="0" w:space="0" w:color="auto"/>
      </w:divBdr>
    </w:div>
    <w:div w:id="1550189840">
      <w:bodyDiv w:val="1"/>
      <w:marLeft w:val="0"/>
      <w:marRight w:val="0"/>
      <w:marTop w:val="0"/>
      <w:marBottom w:val="0"/>
      <w:divBdr>
        <w:top w:val="none" w:sz="0" w:space="0" w:color="auto"/>
        <w:left w:val="none" w:sz="0" w:space="0" w:color="auto"/>
        <w:bottom w:val="none" w:sz="0" w:space="0" w:color="auto"/>
        <w:right w:val="none" w:sz="0" w:space="0" w:color="auto"/>
      </w:divBdr>
    </w:div>
    <w:div w:id="1550453688">
      <w:bodyDiv w:val="1"/>
      <w:marLeft w:val="0"/>
      <w:marRight w:val="0"/>
      <w:marTop w:val="0"/>
      <w:marBottom w:val="0"/>
      <w:divBdr>
        <w:top w:val="none" w:sz="0" w:space="0" w:color="auto"/>
        <w:left w:val="none" w:sz="0" w:space="0" w:color="auto"/>
        <w:bottom w:val="none" w:sz="0" w:space="0" w:color="auto"/>
        <w:right w:val="none" w:sz="0" w:space="0" w:color="auto"/>
      </w:divBdr>
    </w:div>
    <w:div w:id="1552109949">
      <w:bodyDiv w:val="1"/>
      <w:marLeft w:val="0"/>
      <w:marRight w:val="0"/>
      <w:marTop w:val="0"/>
      <w:marBottom w:val="0"/>
      <w:divBdr>
        <w:top w:val="none" w:sz="0" w:space="0" w:color="auto"/>
        <w:left w:val="none" w:sz="0" w:space="0" w:color="auto"/>
        <w:bottom w:val="none" w:sz="0" w:space="0" w:color="auto"/>
        <w:right w:val="none" w:sz="0" w:space="0" w:color="auto"/>
      </w:divBdr>
    </w:div>
    <w:div w:id="1552155250">
      <w:bodyDiv w:val="1"/>
      <w:marLeft w:val="0"/>
      <w:marRight w:val="0"/>
      <w:marTop w:val="0"/>
      <w:marBottom w:val="0"/>
      <w:divBdr>
        <w:top w:val="none" w:sz="0" w:space="0" w:color="auto"/>
        <w:left w:val="none" w:sz="0" w:space="0" w:color="auto"/>
        <w:bottom w:val="none" w:sz="0" w:space="0" w:color="auto"/>
        <w:right w:val="none" w:sz="0" w:space="0" w:color="auto"/>
      </w:divBdr>
    </w:div>
    <w:div w:id="1553076511">
      <w:bodyDiv w:val="1"/>
      <w:marLeft w:val="0"/>
      <w:marRight w:val="0"/>
      <w:marTop w:val="0"/>
      <w:marBottom w:val="0"/>
      <w:divBdr>
        <w:top w:val="none" w:sz="0" w:space="0" w:color="auto"/>
        <w:left w:val="none" w:sz="0" w:space="0" w:color="auto"/>
        <w:bottom w:val="none" w:sz="0" w:space="0" w:color="auto"/>
        <w:right w:val="none" w:sz="0" w:space="0" w:color="auto"/>
      </w:divBdr>
    </w:div>
    <w:div w:id="1553228178">
      <w:bodyDiv w:val="1"/>
      <w:marLeft w:val="0"/>
      <w:marRight w:val="0"/>
      <w:marTop w:val="0"/>
      <w:marBottom w:val="0"/>
      <w:divBdr>
        <w:top w:val="none" w:sz="0" w:space="0" w:color="auto"/>
        <w:left w:val="none" w:sz="0" w:space="0" w:color="auto"/>
        <w:bottom w:val="none" w:sz="0" w:space="0" w:color="auto"/>
        <w:right w:val="none" w:sz="0" w:space="0" w:color="auto"/>
      </w:divBdr>
    </w:div>
    <w:div w:id="1553420597">
      <w:bodyDiv w:val="1"/>
      <w:marLeft w:val="0"/>
      <w:marRight w:val="0"/>
      <w:marTop w:val="0"/>
      <w:marBottom w:val="0"/>
      <w:divBdr>
        <w:top w:val="none" w:sz="0" w:space="0" w:color="auto"/>
        <w:left w:val="none" w:sz="0" w:space="0" w:color="auto"/>
        <w:bottom w:val="none" w:sz="0" w:space="0" w:color="auto"/>
        <w:right w:val="none" w:sz="0" w:space="0" w:color="auto"/>
      </w:divBdr>
    </w:div>
    <w:div w:id="1553930475">
      <w:bodyDiv w:val="1"/>
      <w:marLeft w:val="0"/>
      <w:marRight w:val="0"/>
      <w:marTop w:val="0"/>
      <w:marBottom w:val="0"/>
      <w:divBdr>
        <w:top w:val="none" w:sz="0" w:space="0" w:color="auto"/>
        <w:left w:val="none" w:sz="0" w:space="0" w:color="auto"/>
        <w:bottom w:val="none" w:sz="0" w:space="0" w:color="auto"/>
        <w:right w:val="none" w:sz="0" w:space="0" w:color="auto"/>
      </w:divBdr>
    </w:div>
    <w:div w:id="1555001587">
      <w:bodyDiv w:val="1"/>
      <w:marLeft w:val="0"/>
      <w:marRight w:val="0"/>
      <w:marTop w:val="0"/>
      <w:marBottom w:val="0"/>
      <w:divBdr>
        <w:top w:val="none" w:sz="0" w:space="0" w:color="auto"/>
        <w:left w:val="none" w:sz="0" w:space="0" w:color="auto"/>
        <w:bottom w:val="none" w:sz="0" w:space="0" w:color="auto"/>
        <w:right w:val="none" w:sz="0" w:space="0" w:color="auto"/>
      </w:divBdr>
    </w:div>
    <w:div w:id="1555695928">
      <w:bodyDiv w:val="1"/>
      <w:marLeft w:val="0"/>
      <w:marRight w:val="0"/>
      <w:marTop w:val="0"/>
      <w:marBottom w:val="0"/>
      <w:divBdr>
        <w:top w:val="none" w:sz="0" w:space="0" w:color="auto"/>
        <w:left w:val="none" w:sz="0" w:space="0" w:color="auto"/>
        <w:bottom w:val="none" w:sz="0" w:space="0" w:color="auto"/>
        <w:right w:val="none" w:sz="0" w:space="0" w:color="auto"/>
      </w:divBdr>
    </w:div>
    <w:div w:id="1555770797">
      <w:bodyDiv w:val="1"/>
      <w:marLeft w:val="0"/>
      <w:marRight w:val="0"/>
      <w:marTop w:val="0"/>
      <w:marBottom w:val="0"/>
      <w:divBdr>
        <w:top w:val="none" w:sz="0" w:space="0" w:color="auto"/>
        <w:left w:val="none" w:sz="0" w:space="0" w:color="auto"/>
        <w:bottom w:val="none" w:sz="0" w:space="0" w:color="auto"/>
        <w:right w:val="none" w:sz="0" w:space="0" w:color="auto"/>
      </w:divBdr>
    </w:div>
    <w:div w:id="1555964711">
      <w:bodyDiv w:val="1"/>
      <w:marLeft w:val="0"/>
      <w:marRight w:val="0"/>
      <w:marTop w:val="0"/>
      <w:marBottom w:val="0"/>
      <w:divBdr>
        <w:top w:val="none" w:sz="0" w:space="0" w:color="auto"/>
        <w:left w:val="none" w:sz="0" w:space="0" w:color="auto"/>
        <w:bottom w:val="none" w:sz="0" w:space="0" w:color="auto"/>
        <w:right w:val="none" w:sz="0" w:space="0" w:color="auto"/>
      </w:divBdr>
    </w:div>
    <w:div w:id="1556701881">
      <w:bodyDiv w:val="1"/>
      <w:marLeft w:val="0"/>
      <w:marRight w:val="0"/>
      <w:marTop w:val="0"/>
      <w:marBottom w:val="0"/>
      <w:divBdr>
        <w:top w:val="none" w:sz="0" w:space="0" w:color="auto"/>
        <w:left w:val="none" w:sz="0" w:space="0" w:color="auto"/>
        <w:bottom w:val="none" w:sz="0" w:space="0" w:color="auto"/>
        <w:right w:val="none" w:sz="0" w:space="0" w:color="auto"/>
      </w:divBdr>
    </w:div>
    <w:div w:id="1557352585">
      <w:bodyDiv w:val="1"/>
      <w:marLeft w:val="0"/>
      <w:marRight w:val="0"/>
      <w:marTop w:val="0"/>
      <w:marBottom w:val="0"/>
      <w:divBdr>
        <w:top w:val="none" w:sz="0" w:space="0" w:color="auto"/>
        <w:left w:val="none" w:sz="0" w:space="0" w:color="auto"/>
        <w:bottom w:val="none" w:sz="0" w:space="0" w:color="auto"/>
        <w:right w:val="none" w:sz="0" w:space="0" w:color="auto"/>
      </w:divBdr>
    </w:div>
    <w:div w:id="1557427607">
      <w:bodyDiv w:val="1"/>
      <w:marLeft w:val="0"/>
      <w:marRight w:val="0"/>
      <w:marTop w:val="0"/>
      <w:marBottom w:val="0"/>
      <w:divBdr>
        <w:top w:val="none" w:sz="0" w:space="0" w:color="auto"/>
        <w:left w:val="none" w:sz="0" w:space="0" w:color="auto"/>
        <w:bottom w:val="none" w:sz="0" w:space="0" w:color="auto"/>
        <w:right w:val="none" w:sz="0" w:space="0" w:color="auto"/>
      </w:divBdr>
    </w:div>
    <w:div w:id="1557550117">
      <w:bodyDiv w:val="1"/>
      <w:marLeft w:val="0"/>
      <w:marRight w:val="0"/>
      <w:marTop w:val="0"/>
      <w:marBottom w:val="0"/>
      <w:divBdr>
        <w:top w:val="none" w:sz="0" w:space="0" w:color="auto"/>
        <w:left w:val="none" w:sz="0" w:space="0" w:color="auto"/>
        <w:bottom w:val="none" w:sz="0" w:space="0" w:color="auto"/>
        <w:right w:val="none" w:sz="0" w:space="0" w:color="auto"/>
      </w:divBdr>
    </w:div>
    <w:div w:id="1559440897">
      <w:bodyDiv w:val="1"/>
      <w:marLeft w:val="0"/>
      <w:marRight w:val="0"/>
      <w:marTop w:val="0"/>
      <w:marBottom w:val="0"/>
      <w:divBdr>
        <w:top w:val="none" w:sz="0" w:space="0" w:color="auto"/>
        <w:left w:val="none" w:sz="0" w:space="0" w:color="auto"/>
        <w:bottom w:val="none" w:sz="0" w:space="0" w:color="auto"/>
        <w:right w:val="none" w:sz="0" w:space="0" w:color="auto"/>
      </w:divBdr>
    </w:div>
    <w:div w:id="1559707160">
      <w:bodyDiv w:val="1"/>
      <w:marLeft w:val="0"/>
      <w:marRight w:val="0"/>
      <w:marTop w:val="0"/>
      <w:marBottom w:val="0"/>
      <w:divBdr>
        <w:top w:val="none" w:sz="0" w:space="0" w:color="auto"/>
        <w:left w:val="none" w:sz="0" w:space="0" w:color="auto"/>
        <w:bottom w:val="none" w:sz="0" w:space="0" w:color="auto"/>
        <w:right w:val="none" w:sz="0" w:space="0" w:color="auto"/>
      </w:divBdr>
    </w:div>
    <w:div w:id="1559826845">
      <w:bodyDiv w:val="1"/>
      <w:marLeft w:val="0"/>
      <w:marRight w:val="0"/>
      <w:marTop w:val="0"/>
      <w:marBottom w:val="0"/>
      <w:divBdr>
        <w:top w:val="none" w:sz="0" w:space="0" w:color="auto"/>
        <w:left w:val="none" w:sz="0" w:space="0" w:color="auto"/>
        <w:bottom w:val="none" w:sz="0" w:space="0" w:color="auto"/>
        <w:right w:val="none" w:sz="0" w:space="0" w:color="auto"/>
      </w:divBdr>
    </w:div>
    <w:div w:id="1561361305">
      <w:bodyDiv w:val="1"/>
      <w:marLeft w:val="0"/>
      <w:marRight w:val="0"/>
      <w:marTop w:val="0"/>
      <w:marBottom w:val="0"/>
      <w:divBdr>
        <w:top w:val="none" w:sz="0" w:space="0" w:color="auto"/>
        <w:left w:val="none" w:sz="0" w:space="0" w:color="auto"/>
        <w:bottom w:val="none" w:sz="0" w:space="0" w:color="auto"/>
        <w:right w:val="none" w:sz="0" w:space="0" w:color="auto"/>
      </w:divBdr>
    </w:div>
    <w:div w:id="1561481971">
      <w:bodyDiv w:val="1"/>
      <w:marLeft w:val="0"/>
      <w:marRight w:val="0"/>
      <w:marTop w:val="0"/>
      <w:marBottom w:val="0"/>
      <w:divBdr>
        <w:top w:val="none" w:sz="0" w:space="0" w:color="auto"/>
        <w:left w:val="none" w:sz="0" w:space="0" w:color="auto"/>
        <w:bottom w:val="none" w:sz="0" w:space="0" w:color="auto"/>
        <w:right w:val="none" w:sz="0" w:space="0" w:color="auto"/>
      </w:divBdr>
    </w:div>
    <w:div w:id="1561941305">
      <w:bodyDiv w:val="1"/>
      <w:marLeft w:val="0"/>
      <w:marRight w:val="0"/>
      <w:marTop w:val="0"/>
      <w:marBottom w:val="0"/>
      <w:divBdr>
        <w:top w:val="none" w:sz="0" w:space="0" w:color="auto"/>
        <w:left w:val="none" w:sz="0" w:space="0" w:color="auto"/>
        <w:bottom w:val="none" w:sz="0" w:space="0" w:color="auto"/>
        <w:right w:val="none" w:sz="0" w:space="0" w:color="auto"/>
      </w:divBdr>
    </w:div>
    <w:div w:id="1566183448">
      <w:bodyDiv w:val="1"/>
      <w:marLeft w:val="0"/>
      <w:marRight w:val="0"/>
      <w:marTop w:val="0"/>
      <w:marBottom w:val="0"/>
      <w:divBdr>
        <w:top w:val="none" w:sz="0" w:space="0" w:color="auto"/>
        <w:left w:val="none" w:sz="0" w:space="0" w:color="auto"/>
        <w:bottom w:val="none" w:sz="0" w:space="0" w:color="auto"/>
        <w:right w:val="none" w:sz="0" w:space="0" w:color="auto"/>
      </w:divBdr>
    </w:div>
    <w:div w:id="1567447471">
      <w:bodyDiv w:val="1"/>
      <w:marLeft w:val="0"/>
      <w:marRight w:val="0"/>
      <w:marTop w:val="0"/>
      <w:marBottom w:val="0"/>
      <w:divBdr>
        <w:top w:val="none" w:sz="0" w:space="0" w:color="auto"/>
        <w:left w:val="none" w:sz="0" w:space="0" w:color="auto"/>
        <w:bottom w:val="none" w:sz="0" w:space="0" w:color="auto"/>
        <w:right w:val="none" w:sz="0" w:space="0" w:color="auto"/>
      </w:divBdr>
    </w:div>
    <w:div w:id="1567573473">
      <w:bodyDiv w:val="1"/>
      <w:marLeft w:val="0"/>
      <w:marRight w:val="0"/>
      <w:marTop w:val="0"/>
      <w:marBottom w:val="0"/>
      <w:divBdr>
        <w:top w:val="none" w:sz="0" w:space="0" w:color="auto"/>
        <w:left w:val="none" w:sz="0" w:space="0" w:color="auto"/>
        <w:bottom w:val="none" w:sz="0" w:space="0" w:color="auto"/>
        <w:right w:val="none" w:sz="0" w:space="0" w:color="auto"/>
      </w:divBdr>
    </w:div>
    <w:div w:id="1568029487">
      <w:bodyDiv w:val="1"/>
      <w:marLeft w:val="0"/>
      <w:marRight w:val="0"/>
      <w:marTop w:val="0"/>
      <w:marBottom w:val="0"/>
      <w:divBdr>
        <w:top w:val="none" w:sz="0" w:space="0" w:color="auto"/>
        <w:left w:val="none" w:sz="0" w:space="0" w:color="auto"/>
        <w:bottom w:val="none" w:sz="0" w:space="0" w:color="auto"/>
        <w:right w:val="none" w:sz="0" w:space="0" w:color="auto"/>
      </w:divBdr>
    </w:div>
    <w:div w:id="1568102432">
      <w:bodyDiv w:val="1"/>
      <w:marLeft w:val="0"/>
      <w:marRight w:val="0"/>
      <w:marTop w:val="0"/>
      <w:marBottom w:val="0"/>
      <w:divBdr>
        <w:top w:val="none" w:sz="0" w:space="0" w:color="auto"/>
        <w:left w:val="none" w:sz="0" w:space="0" w:color="auto"/>
        <w:bottom w:val="none" w:sz="0" w:space="0" w:color="auto"/>
        <w:right w:val="none" w:sz="0" w:space="0" w:color="auto"/>
      </w:divBdr>
    </w:div>
    <w:div w:id="1568222900">
      <w:bodyDiv w:val="1"/>
      <w:marLeft w:val="0"/>
      <w:marRight w:val="0"/>
      <w:marTop w:val="0"/>
      <w:marBottom w:val="0"/>
      <w:divBdr>
        <w:top w:val="none" w:sz="0" w:space="0" w:color="auto"/>
        <w:left w:val="none" w:sz="0" w:space="0" w:color="auto"/>
        <w:bottom w:val="none" w:sz="0" w:space="0" w:color="auto"/>
        <w:right w:val="none" w:sz="0" w:space="0" w:color="auto"/>
      </w:divBdr>
    </w:div>
    <w:div w:id="1568374602">
      <w:bodyDiv w:val="1"/>
      <w:marLeft w:val="0"/>
      <w:marRight w:val="0"/>
      <w:marTop w:val="0"/>
      <w:marBottom w:val="0"/>
      <w:divBdr>
        <w:top w:val="none" w:sz="0" w:space="0" w:color="auto"/>
        <w:left w:val="none" w:sz="0" w:space="0" w:color="auto"/>
        <w:bottom w:val="none" w:sz="0" w:space="0" w:color="auto"/>
        <w:right w:val="none" w:sz="0" w:space="0" w:color="auto"/>
      </w:divBdr>
    </w:div>
    <w:div w:id="1570650372">
      <w:bodyDiv w:val="1"/>
      <w:marLeft w:val="0"/>
      <w:marRight w:val="0"/>
      <w:marTop w:val="0"/>
      <w:marBottom w:val="0"/>
      <w:divBdr>
        <w:top w:val="none" w:sz="0" w:space="0" w:color="auto"/>
        <w:left w:val="none" w:sz="0" w:space="0" w:color="auto"/>
        <w:bottom w:val="none" w:sz="0" w:space="0" w:color="auto"/>
        <w:right w:val="none" w:sz="0" w:space="0" w:color="auto"/>
      </w:divBdr>
    </w:div>
    <w:div w:id="1570924877">
      <w:bodyDiv w:val="1"/>
      <w:marLeft w:val="0"/>
      <w:marRight w:val="0"/>
      <w:marTop w:val="0"/>
      <w:marBottom w:val="0"/>
      <w:divBdr>
        <w:top w:val="none" w:sz="0" w:space="0" w:color="auto"/>
        <w:left w:val="none" w:sz="0" w:space="0" w:color="auto"/>
        <w:bottom w:val="none" w:sz="0" w:space="0" w:color="auto"/>
        <w:right w:val="none" w:sz="0" w:space="0" w:color="auto"/>
      </w:divBdr>
    </w:div>
    <w:div w:id="1571843850">
      <w:bodyDiv w:val="1"/>
      <w:marLeft w:val="0"/>
      <w:marRight w:val="0"/>
      <w:marTop w:val="0"/>
      <w:marBottom w:val="0"/>
      <w:divBdr>
        <w:top w:val="none" w:sz="0" w:space="0" w:color="auto"/>
        <w:left w:val="none" w:sz="0" w:space="0" w:color="auto"/>
        <w:bottom w:val="none" w:sz="0" w:space="0" w:color="auto"/>
        <w:right w:val="none" w:sz="0" w:space="0" w:color="auto"/>
      </w:divBdr>
    </w:div>
    <w:div w:id="1572227307">
      <w:bodyDiv w:val="1"/>
      <w:marLeft w:val="0"/>
      <w:marRight w:val="0"/>
      <w:marTop w:val="0"/>
      <w:marBottom w:val="0"/>
      <w:divBdr>
        <w:top w:val="none" w:sz="0" w:space="0" w:color="auto"/>
        <w:left w:val="none" w:sz="0" w:space="0" w:color="auto"/>
        <w:bottom w:val="none" w:sz="0" w:space="0" w:color="auto"/>
        <w:right w:val="none" w:sz="0" w:space="0" w:color="auto"/>
      </w:divBdr>
    </w:div>
    <w:div w:id="1572470983">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4118260">
      <w:bodyDiv w:val="1"/>
      <w:marLeft w:val="0"/>
      <w:marRight w:val="0"/>
      <w:marTop w:val="0"/>
      <w:marBottom w:val="0"/>
      <w:divBdr>
        <w:top w:val="none" w:sz="0" w:space="0" w:color="auto"/>
        <w:left w:val="none" w:sz="0" w:space="0" w:color="auto"/>
        <w:bottom w:val="none" w:sz="0" w:space="0" w:color="auto"/>
        <w:right w:val="none" w:sz="0" w:space="0" w:color="auto"/>
      </w:divBdr>
    </w:div>
    <w:div w:id="1574658336">
      <w:bodyDiv w:val="1"/>
      <w:marLeft w:val="0"/>
      <w:marRight w:val="0"/>
      <w:marTop w:val="0"/>
      <w:marBottom w:val="0"/>
      <w:divBdr>
        <w:top w:val="none" w:sz="0" w:space="0" w:color="auto"/>
        <w:left w:val="none" w:sz="0" w:space="0" w:color="auto"/>
        <w:bottom w:val="none" w:sz="0" w:space="0" w:color="auto"/>
        <w:right w:val="none" w:sz="0" w:space="0" w:color="auto"/>
      </w:divBdr>
    </w:div>
    <w:div w:id="1574729785">
      <w:bodyDiv w:val="1"/>
      <w:marLeft w:val="0"/>
      <w:marRight w:val="0"/>
      <w:marTop w:val="0"/>
      <w:marBottom w:val="0"/>
      <w:divBdr>
        <w:top w:val="none" w:sz="0" w:space="0" w:color="auto"/>
        <w:left w:val="none" w:sz="0" w:space="0" w:color="auto"/>
        <w:bottom w:val="none" w:sz="0" w:space="0" w:color="auto"/>
        <w:right w:val="none" w:sz="0" w:space="0" w:color="auto"/>
      </w:divBdr>
    </w:div>
    <w:div w:id="1575437215">
      <w:bodyDiv w:val="1"/>
      <w:marLeft w:val="0"/>
      <w:marRight w:val="0"/>
      <w:marTop w:val="0"/>
      <w:marBottom w:val="0"/>
      <w:divBdr>
        <w:top w:val="none" w:sz="0" w:space="0" w:color="auto"/>
        <w:left w:val="none" w:sz="0" w:space="0" w:color="auto"/>
        <w:bottom w:val="none" w:sz="0" w:space="0" w:color="auto"/>
        <w:right w:val="none" w:sz="0" w:space="0" w:color="auto"/>
      </w:divBdr>
    </w:div>
    <w:div w:id="1575821606">
      <w:bodyDiv w:val="1"/>
      <w:marLeft w:val="0"/>
      <w:marRight w:val="0"/>
      <w:marTop w:val="0"/>
      <w:marBottom w:val="0"/>
      <w:divBdr>
        <w:top w:val="none" w:sz="0" w:space="0" w:color="auto"/>
        <w:left w:val="none" w:sz="0" w:space="0" w:color="auto"/>
        <w:bottom w:val="none" w:sz="0" w:space="0" w:color="auto"/>
        <w:right w:val="none" w:sz="0" w:space="0" w:color="auto"/>
      </w:divBdr>
    </w:div>
    <w:div w:id="1577322010">
      <w:bodyDiv w:val="1"/>
      <w:marLeft w:val="0"/>
      <w:marRight w:val="0"/>
      <w:marTop w:val="0"/>
      <w:marBottom w:val="0"/>
      <w:divBdr>
        <w:top w:val="none" w:sz="0" w:space="0" w:color="auto"/>
        <w:left w:val="none" w:sz="0" w:space="0" w:color="auto"/>
        <w:bottom w:val="none" w:sz="0" w:space="0" w:color="auto"/>
        <w:right w:val="none" w:sz="0" w:space="0" w:color="auto"/>
      </w:divBdr>
    </w:div>
    <w:div w:id="1577395517">
      <w:bodyDiv w:val="1"/>
      <w:marLeft w:val="0"/>
      <w:marRight w:val="0"/>
      <w:marTop w:val="0"/>
      <w:marBottom w:val="0"/>
      <w:divBdr>
        <w:top w:val="none" w:sz="0" w:space="0" w:color="auto"/>
        <w:left w:val="none" w:sz="0" w:space="0" w:color="auto"/>
        <w:bottom w:val="none" w:sz="0" w:space="0" w:color="auto"/>
        <w:right w:val="none" w:sz="0" w:space="0" w:color="auto"/>
      </w:divBdr>
    </w:div>
    <w:div w:id="1578439074">
      <w:bodyDiv w:val="1"/>
      <w:marLeft w:val="0"/>
      <w:marRight w:val="0"/>
      <w:marTop w:val="0"/>
      <w:marBottom w:val="0"/>
      <w:divBdr>
        <w:top w:val="none" w:sz="0" w:space="0" w:color="auto"/>
        <w:left w:val="none" w:sz="0" w:space="0" w:color="auto"/>
        <w:bottom w:val="none" w:sz="0" w:space="0" w:color="auto"/>
        <w:right w:val="none" w:sz="0" w:space="0" w:color="auto"/>
      </w:divBdr>
    </w:div>
    <w:div w:id="1580021812">
      <w:bodyDiv w:val="1"/>
      <w:marLeft w:val="0"/>
      <w:marRight w:val="0"/>
      <w:marTop w:val="0"/>
      <w:marBottom w:val="0"/>
      <w:divBdr>
        <w:top w:val="none" w:sz="0" w:space="0" w:color="auto"/>
        <w:left w:val="none" w:sz="0" w:space="0" w:color="auto"/>
        <w:bottom w:val="none" w:sz="0" w:space="0" w:color="auto"/>
        <w:right w:val="none" w:sz="0" w:space="0" w:color="auto"/>
      </w:divBdr>
    </w:div>
    <w:div w:id="1582333584">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585337737">
      <w:bodyDiv w:val="1"/>
      <w:marLeft w:val="0"/>
      <w:marRight w:val="0"/>
      <w:marTop w:val="0"/>
      <w:marBottom w:val="0"/>
      <w:divBdr>
        <w:top w:val="none" w:sz="0" w:space="0" w:color="auto"/>
        <w:left w:val="none" w:sz="0" w:space="0" w:color="auto"/>
        <w:bottom w:val="none" w:sz="0" w:space="0" w:color="auto"/>
        <w:right w:val="none" w:sz="0" w:space="0" w:color="auto"/>
      </w:divBdr>
    </w:div>
    <w:div w:id="1587306584">
      <w:bodyDiv w:val="1"/>
      <w:marLeft w:val="0"/>
      <w:marRight w:val="0"/>
      <w:marTop w:val="0"/>
      <w:marBottom w:val="0"/>
      <w:divBdr>
        <w:top w:val="none" w:sz="0" w:space="0" w:color="auto"/>
        <w:left w:val="none" w:sz="0" w:space="0" w:color="auto"/>
        <w:bottom w:val="none" w:sz="0" w:space="0" w:color="auto"/>
        <w:right w:val="none" w:sz="0" w:space="0" w:color="auto"/>
      </w:divBdr>
    </w:div>
    <w:div w:id="1588005063">
      <w:bodyDiv w:val="1"/>
      <w:marLeft w:val="0"/>
      <w:marRight w:val="0"/>
      <w:marTop w:val="0"/>
      <w:marBottom w:val="0"/>
      <w:divBdr>
        <w:top w:val="none" w:sz="0" w:space="0" w:color="auto"/>
        <w:left w:val="none" w:sz="0" w:space="0" w:color="auto"/>
        <w:bottom w:val="none" w:sz="0" w:space="0" w:color="auto"/>
        <w:right w:val="none" w:sz="0" w:space="0" w:color="auto"/>
      </w:divBdr>
    </w:div>
    <w:div w:id="1589003738">
      <w:bodyDiv w:val="1"/>
      <w:marLeft w:val="0"/>
      <w:marRight w:val="0"/>
      <w:marTop w:val="0"/>
      <w:marBottom w:val="0"/>
      <w:divBdr>
        <w:top w:val="none" w:sz="0" w:space="0" w:color="auto"/>
        <w:left w:val="none" w:sz="0" w:space="0" w:color="auto"/>
        <w:bottom w:val="none" w:sz="0" w:space="0" w:color="auto"/>
        <w:right w:val="none" w:sz="0" w:space="0" w:color="auto"/>
      </w:divBdr>
    </w:div>
    <w:div w:id="1590969483">
      <w:bodyDiv w:val="1"/>
      <w:marLeft w:val="0"/>
      <w:marRight w:val="0"/>
      <w:marTop w:val="0"/>
      <w:marBottom w:val="0"/>
      <w:divBdr>
        <w:top w:val="none" w:sz="0" w:space="0" w:color="auto"/>
        <w:left w:val="none" w:sz="0" w:space="0" w:color="auto"/>
        <w:bottom w:val="none" w:sz="0" w:space="0" w:color="auto"/>
        <w:right w:val="none" w:sz="0" w:space="0" w:color="auto"/>
      </w:divBdr>
    </w:div>
    <w:div w:id="1591767363">
      <w:bodyDiv w:val="1"/>
      <w:marLeft w:val="0"/>
      <w:marRight w:val="0"/>
      <w:marTop w:val="0"/>
      <w:marBottom w:val="0"/>
      <w:divBdr>
        <w:top w:val="none" w:sz="0" w:space="0" w:color="auto"/>
        <w:left w:val="none" w:sz="0" w:space="0" w:color="auto"/>
        <w:bottom w:val="none" w:sz="0" w:space="0" w:color="auto"/>
        <w:right w:val="none" w:sz="0" w:space="0" w:color="auto"/>
      </w:divBdr>
    </w:div>
    <w:div w:id="1591812236">
      <w:bodyDiv w:val="1"/>
      <w:marLeft w:val="0"/>
      <w:marRight w:val="0"/>
      <w:marTop w:val="0"/>
      <w:marBottom w:val="0"/>
      <w:divBdr>
        <w:top w:val="none" w:sz="0" w:space="0" w:color="auto"/>
        <w:left w:val="none" w:sz="0" w:space="0" w:color="auto"/>
        <w:bottom w:val="none" w:sz="0" w:space="0" w:color="auto"/>
        <w:right w:val="none" w:sz="0" w:space="0" w:color="auto"/>
      </w:divBdr>
    </w:div>
    <w:div w:id="1591963493">
      <w:bodyDiv w:val="1"/>
      <w:marLeft w:val="0"/>
      <w:marRight w:val="0"/>
      <w:marTop w:val="0"/>
      <w:marBottom w:val="0"/>
      <w:divBdr>
        <w:top w:val="none" w:sz="0" w:space="0" w:color="auto"/>
        <w:left w:val="none" w:sz="0" w:space="0" w:color="auto"/>
        <w:bottom w:val="none" w:sz="0" w:space="0" w:color="auto"/>
        <w:right w:val="none" w:sz="0" w:space="0" w:color="auto"/>
      </w:divBdr>
    </w:div>
    <w:div w:id="1592276688">
      <w:bodyDiv w:val="1"/>
      <w:marLeft w:val="0"/>
      <w:marRight w:val="0"/>
      <w:marTop w:val="0"/>
      <w:marBottom w:val="0"/>
      <w:divBdr>
        <w:top w:val="none" w:sz="0" w:space="0" w:color="auto"/>
        <w:left w:val="none" w:sz="0" w:space="0" w:color="auto"/>
        <w:bottom w:val="none" w:sz="0" w:space="0" w:color="auto"/>
        <w:right w:val="none" w:sz="0" w:space="0" w:color="auto"/>
      </w:divBdr>
    </w:div>
    <w:div w:id="1593508242">
      <w:bodyDiv w:val="1"/>
      <w:marLeft w:val="0"/>
      <w:marRight w:val="0"/>
      <w:marTop w:val="0"/>
      <w:marBottom w:val="0"/>
      <w:divBdr>
        <w:top w:val="none" w:sz="0" w:space="0" w:color="auto"/>
        <w:left w:val="none" w:sz="0" w:space="0" w:color="auto"/>
        <w:bottom w:val="none" w:sz="0" w:space="0" w:color="auto"/>
        <w:right w:val="none" w:sz="0" w:space="0" w:color="auto"/>
      </w:divBdr>
    </w:div>
    <w:div w:id="1593591060">
      <w:bodyDiv w:val="1"/>
      <w:marLeft w:val="0"/>
      <w:marRight w:val="0"/>
      <w:marTop w:val="0"/>
      <w:marBottom w:val="0"/>
      <w:divBdr>
        <w:top w:val="none" w:sz="0" w:space="0" w:color="auto"/>
        <w:left w:val="none" w:sz="0" w:space="0" w:color="auto"/>
        <w:bottom w:val="none" w:sz="0" w:space="0" w:color="auto"/>
        <w:right w:val="none" w:sz="0" w:space="0" w:color="auto"/>
      </w:divBdr>
    </w:div>
    <w:div w:id="1595359091">
      <w:bodyDiv w:val="1"/>
      <w:marLeft w:val="0"/>
      <w:marRight w:val="0"/>
      <w:marTop w:val="0"/>
      <w:marBottom w:val="0"/>
      <w:divBdr>
        <w:top w:val="none" w:sz="0" w:space="0" w:color="auto"/>
        <w:left w:val="none" w:sz="0" w:space="0" w:color="auto"/>
        <w:bottom w:val="none" w:sz="0" w:space="0" w:color="auto"/>
        <w:right w:val="none" w:sz="0" w:space="0" w:color="auto"/>
      </w:divBdr>
    </w:div>
    <w:div w:id="1595702871">
      <w:bodyDiv w:val="1"/>
      <w:marLeft w:val="0"/>
      <w:marRight w:val="0"/>
      <w:marTop w:val="0"/>
      <w:marBottom w:val="0"/>
      <w:divBdr>
        <w:top w:val="none" w:sz="0" w:space="0" w:color="auto"/>
        <w:left w:val="none" w:sz="0" w:space="0" w:color="auto"/>
        <w:bottom w:val="none" w:sz="0" w:space="0" w:color="auto"/>
        <w:right w:val="none" w:sz="0" w:space="0" w:color="auto"/>
      </w:divBdr>
    </w:div>
    <w:div w:id="1596400752">
      <w:bodyDiv w:val="1"/>
      <w:marLeft w:val="0"/>
      <w:marRight w:val="0"/>
      <w:marTop w:val="0"/>
      <w:marBottom w:val="0"/>
      <w:divBdr>
        <w:top w:val="none" w:sz="0" w:space="0" w:color="auto"/>
        <w:left w:val="none" w:sz="0" w:space="0" w:color="auto"/>
        <w:bottom w:val="none" w:sz="0" w:space="0" w:color="auto"/>
        <w:right w:val="none" w:sz="0" w:space="0" w:color="auto"/>
      </w:divBdr>
    </w:div>
    <w:div w:id="1598056733">
      <w:bodyDiv w:val="1"/>
      <w:marLeft w:val="0"/>
      <w:marRight w:val="0"/>
      <w:marTop w:val="0"/>
      <w:marBottom w:val="0"/>
      <w:divBdr>
        <w:top w:val="none" w:sz="0" w:space="0" w:color="auto"/>
        <w:left w:val="none" w:sz="0" w:space="0" w:color="auto"/>
        <w:bottom w:val="none" w:sz="0" w:space="0" w:color="auto"/>
        <w:right w:val="none" w:sz="0" w:space="0" w:color="auto"/>
      </w:divBdr>
    </w:div>
    <w:div w:id="1598367754">
      <w:bodyDiv w:val="1"/>
      <w:marLeft w:val="0"/>
      <w:marRight w:val="0"/>
      <w:marTop w:val="0"/>
      <w:marBottom w:val="0"/>
      <w:divBdr>
        <w:top w:val="none" w:sz="0" w:space="0" w:color="auto"/>
        <w:left w:val="none" w:sz="0" w:space="0" w:color="auto"/>
        <w:bottom w:val="none" w:sz="0" w:space="0" w:color="auto"/>
        <w:right w:val="none" w:sz="0" w:space="0" w:color="auto"/>
      </w:divBdr>
    </w:div>
    <w:div w:id="1598633090">
      <w:bodyDiv w:val="1"/>
      <w:marLeft w:val="0"/>
      <w:marRight w:val="0"/>
      <w:marTop w:val="0"/>
      <w:marBottom w:val="0"/>
      <w:divBdr>
        <w:top w:val="none" w:sz="0" w:space="0" w:color="auto"/>
        <w:left w:val="none" w:sz="0" w:space="0" w:color="auto"/>
        <w:bottom w:val="none" w:sz="0" w:space="0" w:color="auto"/>
        <w:right w:val="none" w:sz="0" w:space="0" w:color="auto"/>
      </w:divBdr>
    </w:div>
    <w:div w:id="1598706141">
      <w:bodyDiv w:val="1"/>
      <w:marLeft w:val="0"/>
      <w:marRight w:val="0"/>
      <w:marTop w:val="0"/>
      <w:marBottom w:val="0"/>
      <w:divBdr>
        <w:top w:val="none" w:sz="0" w:space="0" w:color="auto"/>
        <w:left w:val="none" w:sz="0" w:space="0" w:color="auto"/>
        <w:bottom w:val="none" w:sz="0" w:space="0" w:color="auto"/>
        <w:right w:val="none" w:sz="0" w:space="0" w:color="auto"/>
      </w:divBdr>
    </w:div>
    <w:div w:id="1598757659">
      <w:bodyDiv w:val="1"/>
      <w:marLeft w:val="0"/>
      <w:marRight w:val="0"/>
      <w:marTop w:val="0"/>
      <w:marBottom w:val="0"/>
      <w:divBdr>
        <w:top w:val="none" w:sz="0" w:space="0" w:color="auto"/>
        <w:left w:val="none" w:sz="0" w:space="0" w:color="auto"/>
        <w:bottom w:val="none" w:sz="0" w:space="0" w:color="auto"/>
        <w:right w:val="none" w:sz="0" w:space="0" w:color="auto"/>
      </w:divBdr>
    </w:div>
    <w:div w:id="1600025610">
      <w:bodyDiv w:val="1"/>
      <w:marLeft w:val="0"/>
      <w:marRight w:val="0"/>
      <w:marTop w:val="0"/>
      <w:marBottom w:val="0"/>
      <w:divBdr>
        <w:top w:val="none" w:sz="0" w:space="0" w:color="auto"/>
        <w:left w:val="none" w:sz="0" w:space="0" w:color="auto"/>
        <w:bottom w:val="none" w:sz="0" w:space="0" w:color="auto"/>
        <w:right w:val="none" w:sz="0" w:space="0" w:color="auto"/>
      </w:divBdr>
    </w:div>
    <w:div w:id="1600288239">
      <w:bodyDiv w:val="1"/>
      <w:marLeft w:val="0"/>
      <w:marRight w:val="0"/>
      <w:marTop w:val="0"/>
      <w:marBottom w:val="0"/>
      <w:divBdr>
        <w:top w:val="none" w:sz="0" w:space="0" w:color="auto"/>
        <w:left w:val="none" w:sz="0" w:space="0" w:color="auto"/>
        <w:bottom w:val="none" w:sz="0" w:space="0" w:color="auto"/>
        <w:right w:val="none" w:sz="0" w:space="0" w:color="auto"/>
      </w:divBdr>
    </w:div>
    <w:div w:id="1600867323">
      <w:bodyDiv w:val="1"/>
      <w:marLeft w:val="0"/>
      <w:marRight w:val="0"/>
      <w:marTop w:val="0"/>
      <w:marBottom w:val="0"/>
      <w:divBdr>
        <w:top w:val="none" w:sz="0" w:space="0" w:color="auto"/>
        <w:left w:val="none" w:sz="0" w:space="0" w:color="auto"/>
        <w:bottom w:val="none" w:sz="0" w:space="0" w:color="auto"/>
        <w:right w:val="none" w:sz="0" w:space="0" w:color="auto"/>
      </w:divBdr>
    </w:div>
    <w:div w:id="1601916252">
      <w:bodyDiv w:val="1"/>
      <w:marLeft w:val="0"/>
      <w:marRight w:val="0"/>
      <w:marTop w:val="0"/>
      <w:marBottom w:val="0"/>
      <w:divBdr>
        <w:top w:val="none" w:sz="0" w:space="0" w:color="auto"/>
        <w:left w:val="none" w:sz="0" w:space="0" w:color="auto"/>
        <w:bottom w:val="none" w:sz="0" w:space="0" w:color="auto"/>
        <w:right w:val="none" w:sz="0" w:space="0" w:color="auto"/>
      </w:divBdr>
    </w:div>
    <w:div w:id="1603301978">
      <w:bodyDiv w:val="1"/>
      <w:marLeft w:val="0"/>
      <w:marRight w:val="0"/>
      <w:marTop w:val="0"/>
      <w:marBottom w:val="0"/>
      <w:divBdr>
        <w:top w:val="none" w:sz="0" w:space="0" w:color="auto"/>
        <w:left w:val="none" w:sz="0" w:space="0" w:color="auto"/>
        <w:bottom w:val="none" w:sz="0" w:space="0" w:color="auto"/>
        <w:right w:val="none" w:sz="0" w:space="0" w:color="auto"/>
      </w:divBdr>
    </w:div>
    <w:div w:id="1604456180">
      <w:bodyDiv w:val="1"/>
      <w:marLeft w:val="0"/>
      <w:marRight w:val="0"/>
      <w:marTop w:val="0"/>
      <w:marBottom w:val="0"/>
      <w:divBdr>
        <w:top w:val="none" w:sz="0" w:space="0" w:color="auto"/>
        <w:left w:val="none" w:sz="0" w:space="0" w:color="auto"/>
        <w:bottom w:val="none" w:sz="0" w:space="0" w:color="auto"/>
        <w:right w:val="none" w:sz="0" w:space="0" w:color="auto"/>
      </w:divBdr>
    </w:div>
    <w:div w:id="1607541219">
      <w:bodyDiv w:val="1"/>
      <w:marLeft w:val="0"/>
      <w:marRight w:val="0"/>
      <w:marTop w:val="0"/>
      <w:marBottom w:val="0"/>
      <w:divBdr>
        <w:top w:val="none" w:sz="0" w:space="0" w:color="auto"/>
        <w:left w:val="none" w:sz="0" w:space="0" w:color="auto"/>
        <w:bottom w:val="none" w:sz="0" w:space="0" w:color="auto"/>
        <w:right w:val="none" w:sz="0" w:space="0" w:color="auto"/>
      </w:divBdr>
    </w:div>
    <w:div w:id="1608003388">
      <w:bodyDiv w:val="1"/>
      <w:marLeft w:val="0"/>
      <w:marRight w:val="0"/>
      <w:marTop w:val="0"/>
      <w:marBottom w:val="0"/>
      <w:divBdr>
        <w:top w:val="none" w:sz="0" w:space="0" w:color="auto"/>
        <w:left w:val="none" w:sz="0" w:space="0" w:color="auto"/>
        <w:bottom w:val="none" w:sz="0" w:space="0" w:color="auto"/>
        <w:right w:val="none" w:sz="0" w:space="0" w:color="auto"/>
      </w:divBdr>
    </w:div>
    <w:div w:id="1611161394">
      <w:bodyDiv w:val="1"/>
      <w:marLeft w:val="0"/>
      <w:marRight w:val="0"/>
      <w:marTop w:val="0"/>
      <w:marBottom w:val="0"/>
      <w:divBdr>
        <w:top w:val="none" w:sz="0" w:space="0" w:color="auto"/>
        <w:left w:val="none" w:sz="0" w:space="0" w:color="auto"/>
        <w:bottom w:val="none" w:sz="0" w:space="0" w:color="auto"/>
        <w:right w:val="none" w:sz="0" w:space="0" w:color="auto"/>
      </w:divBdr>
    </w:div>
    <w:div w:id="1611627881">
      <w:bodyDiv w:val="1"/>
      <w:marLeft w:val="0"/>
      <w:marRight w:val="0"/>
      <w:marTop w:val="0"/>
      <w:marBottom w:val="0"/>
      <w:divBdr>
        <w:top w:val="none" w:sz="0" w:space="0" w:color="auto"/>
        <w:left w:val="none" w:sz="0" w:space="0" w:color="auto"/>
        <w:bottom w:val="none" w:sz="0" w:space="0" w:color="auto"/>
        <w:right w:val="none" w:sz="0" w:space="0" w:color="auto"/>
      </w:divBdr>
    </w:div>
    <w:div w:id="1611936193">
      <w:bodyDiv w:val="1"/>
      <w:marLeft w:val="0"/>
      <w:marRight w:val="0"/>
      <w:marTop w:val="0"/>
      <w:marBottom w:val="0"/>
      <w:divBdr>
        <w:top w:val="none" w:sz="0" w:space="0" w:color="auto"/>
        <w:left w:val="none" w:sz="0" w:space="0" w:color="auto"/>
        <w:bottom w:val="none" w:sz="0" w:space="0" w:color="auto"/>
        <w:right w:val="none" w:sz="0" w:space="0" w:color="auto"/>
      </w:divBdr>
    </w:div>
    <w:div w:id="1612473773">
      <w:bodyDiv w:val="1"/>
      <w:marLeft w:val="0"/>
      <w:marRight w:val="0"/>
      <w:marTop w:val="0"/>
      <w:marBottom w:val="0"/>
      <w:divBdr>
        <w:top w:val="none" w:sz="0" w:space="0" w:color="auto"/>
        <w:left w:val="none" w:sz="0" w:space="0" w:color="auto"/>
        <w:bottom w:val="none" w:sz="0" w:space="0" w:color="auto"/>
        <w:right w:val="none" w:sz="0" w:space="0" w:color="auto"/>
      </w:divBdr>
    </w:div>
    <w:div w:id="1612517333">
      <w:bodyDiv w:val="1"/>
      <w:marLeft w:val="0"/>
      <w:marRight w:val="0"/>
      <w:marTop w:val="0"/>
      <w:marBottom w:val="0"/>
      <w:divBdr>
        <w:top w:val="none" w:sz="0" w:space="0" w:color="auto"/>
        <w:left w:val="none" w:sz="0" w:space="0" w:color="auto"/>
        <w:bottom w:val="none" w:sz="0" w:space="0" w:color="auto"/>
        <w:right w:val="none" w:sz="0" w:space="0" w:color="auto"/>
      </w:divBdr>
    </w:div>
    <w:div w:id="1612778893">
      <w:bodyDiv w:val="1"/>
      <w:marLeft w:val="0"/>
      <w:marRight w:val="0"/>
      <w:marTop w:val="0"/>
      <w:marBottom w:val="0"/>
      <w:divBdr>
        <w:top w:val="none" w:sz="0" w:space="0" w:color="auto"/>
        <w:left w:val="none" w:sz="0" w:space="0" w:color="auto"/>
        <w:bottom w:val="none" w:sz="0" w:space="0" w:color="auto"/>
        <w:right w:val="none" w:sz="0" w:space="0" w:color="auto"/>
      </w:divBdr>
    </w:div>
    <w:div w:id="1612936127">
      <w:bodyDiv w:val="1"/>
      <w:marLeft w:val="0"/>
      <w:marRight w:val="0"/>
      <w:marTop w:val="0"/>
      <w:marBottom w:val="0"/>
      <w:divBdr>
        <w:top w:val="none" w:sz="0" w:space="0" w:color="auto"/>
        <w:left w:val="none" w:sz="0" w:space="0" w:color="auto"/>
        <w:bottom w:val="none" w:sz="0" w:space="0" w:color="auto"/>
        <w:right w:val="none" w:sz="0" w:space="0" w:color="auto"/>
      </w:divBdr>
    </w:div>
    <w:div w:id="1614169118">
      <w:bodyDiv w:val="1"/>
      <w:marLeft w:val="0"/>
      <w:marRight w:val="0"/>
      <w:marTop w:val="0"/>
      <w:marBottom w:val="0"/>
      <w:divBdr>
        <w:top w:val="none" w:sz="0" w:space="0" w:color="auto"/>
        <w:left w:val="none" w:sz="0" w:space="0" w:color="auto"/>
        <w:bottom w:val="none" w:sz="0" w:space="0" w:color="auto"/>
        <w:right w:val="none" w:sz="0" w:space="0" w:color="auto"/>
      </w:divBdr>
    </w:div>
    <w:div w:id="1614240550">
      <w:bodyDiv w:val="1"/>
      <w:marLeft w:val="0"/>
      <w:marRight w:val="0"/>
      <w:marTop w:val="0"/>
      <w:marBottom w:val="0"/>
      <w:divBdr>
        <w:top w:val="none" w:sz="0" w:space="0" w:color="auto"/>
        <w:left w:val="none" w:sz="0" w:space="0" w:color="auto"/>
        <w:bottom w:val="none" w:sz="0" w:space="0" w:color="auto"/>
        <w:right w:val="none" w:sz="0" w:space="0" w:color="auto"/>
      </w:divBdr>
    </w:div>
    <w:div w:id="1615483055">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16476649">
      <w:bodyDiv w:val="1"/>
      <w:marLeft w:val="0"/>
      <w:marRight w:val="0"/>
      <w:marTop w:val="0"/>
      <w:marBottom w:val="0"/>
      <w:divBdr>
        <w:top w:val="none" w:sz="0" w:space="0" w:color="auto"/>
        <w:left w:val="none" w:sz="0" w:space="0" w:color="auto"/>
        <w:bottom w:val="none" w:sz="0" w:space="0" w:color="auto"/>
        <w:right w:val="none" w:sz="0" w:space="0" w:color="auto"/>
      </w:divBdr>
    </w:div>
    <w:div w:id="1617178029">
      <w:bodyDiv w:val="1"/>
      <w:marLeft w:val="0"/>
      <w:marRight w:val="0"/>
      <w:marTop w:val="0"/>
      <w:marBottom w:val="0"/>
      <w:divBdr>
        <w:top w:val="none" w:sz="0" w:space="0" w:color="auto"/>
        <w:left w:val="none" w:sz="0" w:space="0" w:color="auto"/>
        <w:bottom w:val="none" w:sz="0" w:space="0" w:color="auto"/>
        <w:right w:val="none" w:sz="0" w:space="0" w:color="auto"/>
      </w:divBdr>
    </w:div>
    <w:div w:id="1619989868">
      <w:bodyDiv w:val="1"/>
      <w:marLeft w:val="0"/>
      <w:marRight w:val="0"/>
      <w:marTop w:val="0"/>
      <w:marBottom w:val="0"/>
      <w:divBdr>
        <w:top w:val="none" w:sz="0" w:space="0" w:color="auto"/>
        <w:left w:val="none" w:sz="0" w:space="0" w:color="auto"/>
        <w:bottom w:val="none" w:sz="0" w:space="0" w:color="auto"/>
        <w:right w:val="none" w:sz="0" w:space="0" w:color="auto"/>
      </w:divBdr>
    </w:div>
    <w:div w:id="1620063269">
      <w:bodyDiv w:val="1"/>
      <w:marLeft w:val="0"/>
      <w:marRight w:val="0"/>
      <w:marTop w:val="0"/>
      <w:marBottom w:val="0"/>
      <w:divBdr>
        <w:top w:val="none" w:sz="0" w:space="0" w:color="auto"/>
        <w:left w:val="none" w:sz="0" w:space="0" w:color="auto"/>
        <w:bottom w:val="none" w:sz="0" w:space="0" w:color="auto"/>
        <w:right w:val="none" w:sz="0" w:space="0" w:color="auto"/>
      </w:divBdr>
    </w:div>
    <w:div w:id="1621493776">
      <w:bodyDiv w:val="1"/>
      <w:marLeft w:val="0"/>
      <w:marRight w:val="0"/>
      <w:marTop w:val="0"/>
      <w:marBottom w:val="0"/>
      <w:divBdr>
        <w:top w:val="none" w:sz="0" w:space="0" w:color="auto"/>
        <w:left w:val="none" w:sz="0" w:space="0" w:color="auto"/>
        <w:bottom w:val="none" w:sz="0" w:space="0" w:color="auto"/>
        <w:right w:val="none" w:sz="0" w:space="0" w:color="auto"/>
      </w:divBdr>
    </w:div>
    <w:div w:id="1622417955">
      <w:bodyDiv w:val="1"/>
      <w:marLeft w:val="0"/>
      <w:marRight w:val="0"/>
      <w:marTop w:val="0"/>
      <w:marBottom w:val="0"/>
      <w:divBdr>
        <w:top w:val="none" w:sz="0" w:space="0" w:color="auto"/>
        <w:left w:val="none" w:sz="0" w:space="0" w:color="auto"/>
        <w:bottom w:val="none" w:sz="0" w:space="0" w:color="auto"/>
        <w:right w:val="none" w:sz="0" w:space="0" w:color="auto"/>
      </w:divBdr>
    </w:div>
    <w:div w:id="1623263771">
      <w:bodyDiv w:val="1"/>
      <w:marLeft w:val="0"/>
      <w:marRight w:val="0"/>
      <w:marTop w:val="0"/>
      <w:marBottom w:val="0"/>
      <w:divBdr>
        <w:top w:val="none" w:sz="0" w:space="0" w:color="auto"/>
        <w:left w:val="none" w:sz="0" w:space="0" w:color="auto"/>
        <w:bottom w:val="none" w:sz="0" w:space="0" w:color="auto"/>
        <w:right w:val="none" w:sz="0" w:space="0" w:color="auto"/>
      </w:divBdr>
    </w:div>
    <w:div w:id="1623489037">
      <w:bodyDiv w:val="1"/>
      <w:marLeft w:val="0"/>
      <w:marRight w:val="0"/>
      <w:marTop w:val="0"/>
      <w:marBottom w:val="0"/>
      <w:divBdr>
        <w:top w:val="none" w:sz="0" w:space="0" w:color="auto"/>
        <w:left w:val="none" w:sz="0" w:space="0" w:color="auto"/>
        <w:bottom w:val="none" w:sz="0" w:space="0" w:color="auto"/>
        <w:right w:val="none" w:sz="0" w:space="0" w:color="auto"/>
      </w:divBdr>
    </w:div>
    <w:div w:id="1624533396">
      <w:bodyDiv w:val="1"/>
      <w:marLeft w:val="0"/>
      <w:marRight w:val="0"/>
      <w:marTop w:val="0"/>
      <w:marBottom w:val="0"/>
      <w:divBdr>
        <w:top w:val="none" w:sz="0" w:space="0" w:color="auto"/>
        <w:left w:val="none" w:sz="0" w:space="0" w:color="auto"/>
        <w:bottom w:val="none" w:sz="0" w:space="0" w:color="auto"/>
        <w:right w:val="none" w:sz="0" w:space="0" w:color="auto"/>
      </w:divBdr>
    </w:div>
    <w:div w:id="1625233720">
      <w:bodyDiv w:val="1"/>
      <w:marLeft w:val="0"/>
      <w:marRight w:val="0"/>
      <w:marTop w:val="0"/>
      <w:marBottom w:val="0"/>
      <w:divBdr>
        <w:top w:val="none" w:sz="0" w:space="0" w:color="auto"/>
        <w:left w:val="none" w:sz="0" w:space="0" w:color="auto"/>
        <w:bottom w:val="none" w:sz="0" w:space="0" w:color="auto"/>
        <w:right w:val="none" w:sz="0" w:space="0" w:color="auto"/>
      </w:divBdr>
    </w:div>
    <w:div w:id="1627198721">
      <w:bodyDiv w:val="1"/>
      <w:marLeft w:val="0"/>
      <w:marRight w:val="0"/>
      <w:marTop w:val="0"/>
      <w:marBottom w:val="0"/>
      <w:divBdr>
        <w:top w:val="none" w:sz="0" w:space="0" w:color="auto"/>
        <w:left w:val="none" w:sz="0" w:space="0" w:color="auto"/>
        <w:bottom w:val="none" w:sz="0" w:space="0" w:color="auto"/>
        <w:right w:val="none" w:sz="0" w:space="0" w:color="auto"/>
      </w:divBdr>
    </w:div>
    <w:div w:id="1627613847">
      <w:bodyDiv w:val="1"/>
      <w:marLeft w:val="0"/>
      <w:marRight w:val="0"/>
      <w:marTop w:val="0"/>
      <w:marBottom w:val="0"/>
      <w:divBdr>
        <w:top w:val="none" w:sz="0" w:space="0" w:color="auto"/>
        <w:left w:val="none" w:sz="0" w:space="0" w:color="auto"/>
        <w:bottom w:val="none" w:sz="0" w:space="0" w:color="auto"/>
        <w:right w:val="none" w:sz="0" w:space="0" w:color="auto"/>
      </w:divBdr>
    </w:div>
    <w:div w:id="1628076911">
      <w:bodyDiv w:val="1"/>
      <w:marLeft w:val="0"/>
      <w:marRight w:val="0"/>
      <w:marTop w:val="0"/>
      <w:marBottom w:val="0"/>
      <w:divBdr>
        <w:top w:val="none" w:sz="0" w:space="0" w:color="auto"/>
        <w:left w:val="none" w:sz="0" w:space="0" w:color="auto"/>
        <w:bottom w:val="none" w:sz="0" w:space="0" w:color="auto"/>
        <w:right w:val="none" w:sz="0" w:space="0" w:color="auto"/>
      </w:divBdr>
    </w:div>
    <w:div w:id="1629899679">
      <w:bodyDiv w:val="1"/>
      <w:marLeft w:val="0"/>
      <w:marRight w:val="0"/>
      <w:marTop w:val="0"/>
      <w:marBottom w:val="0"/>
      <w:divBdr>
        <w:top w:val="none" w:sz="0" w:space="0" w:color="auto"/>
        <w:left w:val="none" w:sz="0" w:space="0" w:color="auto"/>
        <w:bottom w:val="none" w:sz="0" w:space="0" w:color="auto"/>
        <w:right w:val="none" w:sz="0" w:space="0" w:color="auto"/>
      </w:divBdr>
    </w:div>
    <w:div w:id="1630816988">
      <w:bodyDiv w:val="1"/>
      <w:marLeft w:val="0"/>
      <w:marRight w:val="0"/>
      <w:marTop w:val="0"/>
      <w:marBottom w:val="0"/>
      <w:divBdr>
        <w:top w:val="none" w:sz="0" w:space="0" w:color="auto"/>
        <w:left w:val="none" w:sz="0" w:space="0" w:color="auto"/>
        <w:bottom w:val="none" w:sz="0" w:space="0" w:color="auto"/>
        <w:right w:val="none" w:sz="0" w:space="0" w:color="auto"/>
      </w:divBdr>
    </w:div>
    <w:div w:id="1631324324">
      <w:bodyDiv w:val="1"/>
      <w:marLeft w:val="0"/>
      <w:marRight w:val="0"/>
      <w:marTop w:val="0"/>
      <w:marBottom w:val="0"/>
      <w:divBdr>
        <w:top w:val="none" w:sz="0" w:space="0" w:color="auto"/>
        <w:left w:val="none" w:sz="0" w:space="0" w:color="auto"/>
        <w:bottom w:val="none" w:sz="0" w:space="0" w:color="auto"/>
        <w:right w:val="none" w:sz="0" w:space="0" w:color="auto"/>
      </w:divBdr>
    </w:div>
    <w:div w:id="1631327234">
      <w:bodyDiv w:val="1"/>
      <w:marLeft w:val="0"/>
      <w:marRight w:val="0"/>
      <w:marTop w:val="0"/>
      <w:marBottom w:val="0"/>
      <w:divBdr>
        <w:top w:val="none" w:sz="0" w:space="0" w:color="auto"/>
        <w:left w:val="none" w:sz="0" w:space="0" w:color="auto"/>
        <w:bottom w:val="none" w:sz="0" w:space="0" w:color="auto"/>
        <w:right w:val="none" w:sz="0" w:space="0" w:color="auto"/>
      </w:divBdr>
    </w:div>
    <w:div w:id="1631402758">
      <w:bodyDiv w:val="1"/>
      <w:marLeft w:val="0"/>
      <w:marRight w:val="0"/>
      <w:marTop w:val="0"/>
      <w:marBottom w:val="0"/>
      <w:divBdr>
        <w:top w:val="none" w:sz="0" w:space="0" w:color="auto"/>
        <w:left w:val="none" w:sz="0" w:space="0" w:color="auto"/>
        <w:bottom w:val="none" w:sz="0" w:space="0" w:color="auto"/>
        <w:right w:val="none" w:sz="0" w:space="0" w:color="auto"/>
      </w:divBdr>
    </w:div>
    <w:div w:id="1632437903">
      <w:bodyDiv w:val="1"/>
      <w:marLeft w:val="0"/>
      <w:marRight w:val="0"/>
      <w:marTop w:val="0"/>
      <w:marBottom w:val="0"/>
      <w:divBdr>
        <w:top w:val="none" w:sz="0" w:space="0" w:color="auto"/>
        <w:left w:val="none" w:sz="0" w:space="0" w:color="auto"/>
        <w:bottom w:val="none" w:sz="0" w:space="0" w:color="auto"/>
        <w:right w:val="none" w:sz="0" w:space="0" w:color="auto"/>
      </w:divBdr>
    </w:div>
    <w:div w:id="1633706371">
      <w:bodyDiv w:val="1"/>
      <w:marLeft w:val="0"/>
      <w:marRight w:val="0"/>
      <w:marTop w:val="0"/>
      <w:marBottom w:val="0"/>
      <w:divBdr>
        <w:top w:val="none" w:sz="0" w:space="0" w:color="auto"/>
        <w:left w:val="none" w:sz="0" w:space="0" w:color="auto"/>
        <w:bottom w:val="none" w:sz="0" w:space="0" w:color="auto"/>
        <w:right w:val="none" w:sz="0" w:space="0" w:color="auto"/>
      </w:divBdr>
    </w:div>
    <w:div w:id="1633755763">
      <w:bodyDiv w:val="1"/>
      <w:marLeft w:val="0"/>
      <w:marRight w:val="0"/>
      <w:marTop w:val="0"/>
      <w:marBottom w:val="0"/>
      <w:divBdr>
        <w:top w:val="none" w:sz="0" w:space="0" w:color="auto"/>
        <w:left w:val="none" w:sz="0" w:space="0" w:color="auto"/>
        <w:bottom w:val="none" w:sz="0" w:space="0" w:color="auto"/>
        <w:right w:val="none" w:sz="0" w:space="0" w:color="auto"/>
      </w:divBdr>
    </w:div>
    <w:div w:id="1635065607">
      <w:bodyDiv w:val="1"/>
      <w:marLeft w:val="0"/>
      <w:marRight w:val="0"/>
      <w:marTop w:val="0"/>
      <w:marBottom w:val="0"/>
      <w:divBdr>
        <w:top w:val="none" w:sz="0" w:space="0" w:color="auto"/>
        <w:left w:val="none" w:sz="0" w:space="0" w:color="auto"/>
        <w:bottom w:val="none" w:sz="0" w:space="0" w:color="auto"/>
        <w:right w:val="none" w:sz="0" w:space="0" w:color="auto"/>
      </w:divBdr>
    </w:div>
    <w:div w:id="1635599421">
      <w:bodyDiv w:val="1"/>
      <w:marLeft w:val="0"/>
      <w:marRight w:val="0"/>
      <w:marTop w:val="0"/>
      <w:marBottom w:val="0"/>
      <w:divBdr>
        <w:top w:val="none" w:sz="0" w:space="0" w:color="auto"/>
        <w:left w:val="none" w:sz="0" w:space="0" w:color="auto"/>
        <w:bottom w:val="none" w:sz="0" w:space="0" w:color="auto"/>
        <w:right w:val="none" w:sz="0" w:space="0" w:color="auto"/>
      </w:divBdr>
    </w:div>
    <w:div w:id="1635988873">
      <w:bodyDiv w:val="1"/>
      <w:marLeft w:val="0"/>
      <w:marRight w:val="0"/>
      <w:marTop w:val="0"/>
      <w:marBottom w:val="0"/>
      <w:divBdr>
        <w:top w:val="none" w:sz="0" w:space="0" w:color="auto"/>
        <w:left w:val="none" w:sz="0" w:space="0" w:color="auto"/>
        <w:bottom w:val="none" w:sz="0" w:space="0" w:color="auto"/>
        <w:right w:val="none" w:sz="0" w:space="0" w:color="auto"/>
      </w:divBdr>
    </w:div>
    <w:div w:id="1636640095">
      <w:bodyDiv w:val="1"/>
      <w:marLeft w:val="0"/>
      <w:marRight w:val="0"/>
      <w:marTop w:val="0"/>
      <w:marBottom w:val="0"/>
      <w:divBdr>
        <w:top w:val="none" w:sz="0" w:space="0" w:color="auto"/>
        <w:left w:val="none" w:sz="0" w:space="0" w:color="auto"/>
        <w:bottom w:val="none" w:sz="0" w:space="0" w:color="auto"/>
        <w:right w:val="none" w:sz="0" w:space="0" w:color="auto"/>
      </w:divBdr>
    </w:div>
    <w:div w:id="1636643296">
      <w:bodyDiv w:val="1"/>
      <w:marLeft w:val="0"/>
      <w:marRight w:val="0"/>
      <w:marTop w:val="0"/>
      <w:marBottom w:val="0"/>
      <w:divBdr>
        <w:top w:val="none" w:sz="0" w:space="0" w:color="auto"/>
        <w:left w:val="none" w:sz="0" w:space="0" w:color="auto"/>
        <w:bottom w:val="none" w:sz="0" w:space="0" w:color="auto"/>
        <w:right w:val="none" w:sz="0" w:space="0" w:color="auto"/>
      </w:divBdr>
    </w:div>
    <w:div w:id="1636980681">
      <w:bodyDiv w:val="1"/>
      <w:marLeft w:val="0"/>
      <w:marRight w:val="0"/>
      <w:marTop w:val="0"/>
      <w:marBottom w:val="0"/>
      <w:divBdr>
        <w:top w:val="none" w:sz="0" w:space="0" w:color="auto"/>
        <w:left w:val="none" w:sz="0" w:space="0" w:color="auto"/>
        <w:bottom w:val="none" w:sz="0" w:space="0" w:color="auto"/>
        <w:right w:val="none" w:sz="0" w:space="0" w:color="auto"/>
      </w:divBdr>
    </w:div>
    <w:div w:id="1637025761">
      <w:bodyDiv w:val="1"/>
      <w:marLeft w:val="0"/>
      <w:marRight w:val="0"/>
      <w:marTop w:val="0"/>
      <w:marBottom w:val="0"/>
      <w:divBdr>
        <w:top w:val="none" w:sz="0" w:space="0" w:color="auto"/>
        <w:left w:val="none" w:sz="0" w:space="0" w:color="auto"/>
        <w:bottom w:val="none" w:sz="0" w:space="0" w:color="auto"/>
        <w:right w:val="none" w:sz="0" w:space="0" w:color="auto"/>
      </w:divBdr>
    </w:div>
    <w:div w:id="1637684948">
      <w:bodyDiv w:val="1"/>
      <w:marLeft w:val="0"/>
      <w:marRight w:val="0"/>
      <w:marTop w:val="0"/>
      <w:marBottom w:val="0"/>
      <w:divBdr>
        <w:top w:val="none" w:sz="0" w:space="0" w:color="auto"/>
        <w:left w:val="none" w:sz="0" w:space="0" w:color="auto"/>
        <w:bottom w:val="none" w:sz="0" w:space="0" w:color="auto"/>
        <w:right w:val="none" w:sz="0" w:space="0" w:color="auto"/>
      </w:divBdr>
    </w:div>
    <w:div w:id="1637763160">
      <w:bodyDiv w:val="1"/>
      <w:marLeft w:val="0"/>
      <w:marRight w:val="0"/>
      <w:marTop w:val="0"/>
      <w:marBottom w:val="0"/>
      <w:divBdr>
        <w:top w:val="none" w:sz="0" w:space="0" w:color="auto"/>
        <w:left w:val="none" w:sz="0" w:space="0" w:color="auto"/>
        <w:bottom w:val="none" w:sz="0" w:space="0" w:color="auto"/>
        <w:right w:val="none" w:sz="0" w:space="0" w:color="auto"/>
      </w:divBdr>
    </w:div>
    <w:div w:id="1638098693">
      <w:bodyDiv w:val="1"/>
      <w:marLeft w:val="0"/>
      <w:marRight w:val="0"/>
      <w:marTop w:val="0"/>
      <w:marBottom w:val="0"/>
      <w:divBdr>
        <w:top w:val="none" w:sz="0" w:space="0" w:color="auto"/>
        <w:left w:val="none" w:sz="0" w:space="0" w:color="auto"/>
        <w:bottom w:val="none" w:sz="0" w:space="0" w:color="auto"/>
        <w:right w:val="none" w:sz="0" w:space="0" w:color="auto"/>
      </w:divBdr>
    </w:div>
    <w:div w:id="1638878100">
      <w:bodyDiv w:val="1"/>
      <w:marLeft w:val="0"/>
      <w:marRight w:val="0"/>
      <w:marTop w:val="0"/>
      <w:marBottom w:val="0"/>
      <w:divBdr>
        <w:top w:val="none" w:sz="0" w:space="0" w:color="auto"/>
        <w:left w:val="none" w:sz="0" w:space="0" w:color="auto"/>
        <w:bottom w:val="none" w:sz="0" w:space="0" w:color="auto"/>
        <w:right w:val="none" w:sz="0" w:space="0" w:color="auto"/>
      </w:divBdr>
    </w:div>
    <w:div w:id="1639601815">
      <w:bodyDiv w:val="1"/>
      <w:marLeft w:val="0"/>
      <w:marRight w:val="0"/>
      <w:marTop w:val="0"/>
      <w:marBottom w:val="0"/>
      <w:divBdr>
        <w:top w:val="none" w:sz="0" w:space="0" w:color="auto"/>
        <w:left w:val="none" w:sz="0" w:space="0" w:color="auto"/>
        <w:bottom w:val="none" w:sz="0" w:space="0" w:color="auto"/>
        <w:right w:val="none" w:sz="0" w:space="0" w:color="auto"/>
      </w:divBdr>
    </w:div>
    <w:div w:id="1640191031">
      <w:bodyDiv w:val="1"/>
      <w:marLeft w:val="0"/>
      <w:marRight w:val="0"/>
      <w:marTop w:val="0"/>
      <w:marBottom w:val="0"/>
      <w:divBdr>
        <w:top w:val="none" w:sz="0" w:space="0" w:color="auto"/>
        <w:left w:val="none" w:sz="0" w:space="0" w:color="auto"/>
        <w:bottom w:val="none" w:sz="0" w:space="0" w:color="auto"/>
        <w:right w:val="none" w:sz="0" w:space="0" w:color="auto"/>
      </w:divBdr>
    </w:div>
    <w:div w:id="1640375741">
      <w:bodyDiv w:val="1"/>
      <w:marLeft w:val="0"/>
      <w:marRight w:val="0"/>
      <w:marTop w:val="0"/>
      <w:marBottom w:val="0"/>
      <w:divBdr>
        <w:top w:val="none" w:sz="0" w:space="0" w:color="auto"/>
        <w:left w:val="none" w:sz="0" w:space="0" w:color="auto"/>
        <w:bottom w:val="none" w:sz="0" w:space="0" w:color="auto"/>
        <w:right w:val="none" w:sz="0" w:space="0" w:color="auto"/>
      </w:divBdr>
    </w:div>
    <w:div w:id="1641686539">
      <w:bodyDiv w:val="1"/>
      <w:marLeft w:val="0"/>
      <w:marRight w:val="0"/>
      <w:marTop w:val="0"/>
      <w:marBottom w:val="0"/>
      <w:divBdr>
        <w:top w:val="none" w:sz="0" w:space="0" w:color="auto"/>
        <w:left w:val="none" w:sz="0" w:space="0" w:color="auto"/>
        <w:bottom w:val="none" w:sz="0" w:space="0" w:color="auto"/>
        <w:right w:val="none" w:sz="0" w:space="0" w:color="auto"/>
      </w:divBdr>
    </w:div>
    <w:div w:id="1642151053">
      <w:bodyDiv w:val="1"/>
      <w:marLeft w:val="0"/>
      <w:marRight w:val="0"/>
      <w:marTop w:val="0"/>
      <w:marBottom w:val="0"/>
      <w:divBdr>
        <w:top w:val="none" w:sz="0" w:space="0" w:color="auto"/>
        <w:left w:val="none" w:sz="0" w:space="0" w:color="auto"/>
        <w:bottom w:val="none" w:sz="0" w:space="0" w:color="auto"/>
        <w:right w:val="none" w:sz="0" w:space="0" w:color="auto"/>
      </w:divBdr>
    </w:div>
    <w:div w:id="1642266745">
      <w:bodyDiv w:val="1"/>
      <w:marLeft w:val="0"/>
      <w:marRight w:val="0"/>
      <w:marTop w:val="0"/>
      <w:marBottom w:val="0"/>
      <w:divBdr>
        <w:top w:val="none" w:sz="0" w:space="0" w:color="auto"/>
        <w:left w:val="none" w:sz="0" w:space="0" w:color="auto"/>
        <w:bottom w:val="none" w:sz="0" w:space="0" w:color="auto"/>
        <w:right w:val="none" w:sz="0" w:space="0" w:color="auto"/>
      </w:divBdr>
    </w:div>
    <w:div w:id="1642345908">
      <w:bodyDiv w:val="1"/>
      <w:marLeft w:val="0"/>
      <w:marRight w:val="0"/>
      <w:marTop w:val="0"/>
      <w:marBottom w:val="0"/>
      <w:divBdr>
        <w:top w:val="none" w:sz="0" w:space="0" w:color="auto"/>
        <w:left w:val="none" w:sz="0" w:space="0" w:color="auto"/>
        <w:bottom w:val="none" w:sz="0" w:space="0" w:color="auto"/>
        <w:right w:val="none" w:sz="0" w:space="0" w:color="auto"/>
      </w:divBdr>
    </w:div>
    <w:div w:id="1645619856">
      <w:bodyDiv w:val="1"/>
      <w:marLeft w:val="0"/>
      <w:marRight w:val="0"/>
      <w:marTop w:val="0"/>
      <w:marBottom w:val="0"/>
      <w:divBdr>
        <w:top w:val="none" w:sz="0" w:space="0" w:color="auto"/>
        <w:left w:val="none" w:sz="0" w:space="0" w:color="auto"/>
        <w:bottom w:val="none" w:sz="0" w:space="0" w:color="auto"/>
        <w:right w:val="none" w:sz="0" w:space="0" w:color="auto"/>
      </w:divBdr>
    </w:div>
    <w:div w:id="1647930743">
      <w:bodyDiv w:val="1"/>
      <w:marLeft w:val="0"/>
      <w:marRight w:val="0"/>
      <w:marTop w:val="0"/>
      <w:marBottom w:val="0"/>
      <w:divBdr>
        <w:top w:val="none" w:sz="0" w:space="0" w:color="auto"/>
        <w:left w:val="none" w:sz="0" w:space="0" w:color="auto"/>
        <w:bottom w:val="none" w:sz="0" w:space="0" w:color="auto"/>
        <w:right w:val="none" w:sz="0" w:space="0" w:color="auto"/>
      </w:divBdr>
    </w:div>
    <w:div w:id="1648322329">
      <w:bodyDiv w:val="1"/>
      <w:marLeft w:val="0"/>
      <w:marRight w:val="0"/>
      <w:marTop w:val="0"/>
      <w:marBottom w:val="0"/>
      <w:divBdr>
        <w:top w:val="none" w:sz="0" w:space="0" w:color="auto"/>
        <w:left w:val="none" w:sz="0" w:space="0" w:color="auto"/>
        <w:bottom w:val="none" w:sz="0" w:space="0" w:color="auto"/>
        <w:right w:val="none" w:sz="0" w:space="0" w:color="auto"/>
      </w:divBdr>
    </w:div>
    <w:div w:id="1648627404">
      <w:bodyDiv w:val="1"/>
      <w:marLeft w:val="0"/>
      <w:marRight w:val="0"/>
      <w:marTop w:val="0"/>
      <w:marBottom w:val="0"/>
      <w:divBdr>
        <w:top w:val="none" w:sz="0" w:space="0" w:color="auto"/>
        <w:left w:val="none" w:sz="0" w:space="0" w:color="auto"/>
        <w:bottom w:val="none" w:sz="0" w:space="0" w:color="auto"/>
        <w:right w:val="none" w:sz="0" w:space="0" w:color="auto"/>
      </w:divBdr>
    </w:div>
    <w:div w:id="1650937574">
      <w:bodyDiv w:val="1"/>
      <w:marLeft w:val="0"/>
      <w:marRight w:val="0"/>
      <w:marTop w:val="0"/>
      <w:marBottom w:val="0"/>
      <w:divBdr>
        <w:top w:val="none" w:sz="0" w:space="0" w:color="auto"/>
        <w:left w:val="none" w:sz="0" w:space="0" w:color="auto"/>
        <w:bottom w:val="none" w:sz="0" w:space="0" w:color="auto"/>
        <w:right w:val="none" w:sz="0" w:space="0" w:color="auto"/>
      </w:divBdr>
    </w:div>
    <w:div w:id="1651210836">
      <w:bodyDiv w:val="1"/>
      <w:marLeft w:val="0"/>
      <w:marRight w:val="0"/>
      <w:marTop w:val="0"/>
      <w:marBottom w:val="0"/>
      <w:divBdr>
        <w:top w:val="none" w:sz="0" w:space="0" w:color="auto"/>
        <w:left w:val="none" w:sz="0" w:space="0" w:color="auto"/>
        <w:bottom w:val="none" w:sz="0" w:space="0" w:color="auto"/>
        <w:right w:val="none" w:sz="0" w:space="0" w:color="auto"/>
      </w:divBdr>
    </w:div>
    <w:div w:id="1651593284">
      <w:bodyDiv w:val="1"/>
      <w:marLeft w:val="0"/>
      <w:marRight w:val="0"/>
      <w:marTop w:val="0"/>
      <w:marBottom w:val="0"/>
      <w:divBdr>
        <w:top w:val="none" w:sz="0" w:space="0" w:color="auto"/>
        <w:left w:val="none" w:sz="0" w:space="0" w:color="auto"/>
        <w:bottom w:val="none" w:sz="0" w:space="0" w:color="auto"/>
        <w:right w:val="none" w:sz="0" w:space="0" w:color="auto"/>
      </w:divBdr>
    </w:div>
    <w:div w:id="1652902564">
      <w:bodyDiv w:val="1"/>
      <w:marLeft w:val="0"/>
      <w:marRight w:val="0"/>
      <w:marTop w:val="0"/>
      <w:marBottom w:val="0"/>
      <w:divBdr>
        <w:top w:val="none" w:sz="0" w:space="0" w:color="auto"/>
        <w:left w:val="none" w:sz="0" w:space="0" w:color="auto"/>
        <w:bottom w:val="none" w:sz="0" w:space="0" w:color="auto"/>
        <w:right w:val="none" w:sz="0" w:space="0" w:color="auto"/>
      </w:divBdr>
    </w:div>
    <w:div w:id="1653605624">
      <w:bodyDiv w:val="1"/>
      <w:marLeft w:val="0"/>
      <w:marRight w:val="0"/>
      <w:marTop w:val="0"/>
      <w:marBottom w:val="0"/>
      <w:divBdr>
        <w:top w:val="none" w:sz="0" w:space="0" w:color="auto"/>
        <w:left w:val="none" w:sz="0" w:space="0" w:color="auto"/>
        <w:bottom w:val="none" w:sz="0" w:space="0" w:color="auto"/>
        <w:right w:val="none" w:sz="0" w:space="0" w:color="auto"/>
      </w:divBdr>
    </w:div>
    <w:div w:id="1653754682">
      <w:bodyDiv w:val="1"/>
      <w:marLeft w:val="0"/>
      <w:marRight w:val="0"/>
      <w:marTop w:val="0"/>
      <w:marBottom w:val="0"/>
      <w:divBdr>
        <w:top w:val="none" w:sz="0" w:space="0" w:color="auto"/>
        <w:left w:val="none" w:sz="0" w:space="0" w:color="auto"/>
        <w:bottom w:val="none" w:sz="0" w:space="0" w:color="auto"/>
        <w:right w:val="none" w:sz="0" w:space="0" w:color="auto"/>
      </w:divBdr>
    </w:div>
    <w:div w:id="1655447911">
      <w:bodyDiv w:val="1"/>
      <w:marLeft w:val="0"/>
      <w:marRight w:val="0"/>
      <w:marTop w:val="0"/>
      <w:marBottom w:val="0"/>
      <w:divBdr>
        <w:top w:val="none" w:sz="0" w:space="0" w:color="auto"/>
        <w:left w:val="none" w:sz="0" w:space="0" w:color="auto"/>
        <w:bottom w:val="none" w:sz="0" w:space="0" w:color="auto"/>
        <w:right w:val="none" w:sz="0" w:space="0" w:color="auto"/>
      </w:divBdr>
    </w:div>
    <w:div w:id="1657798734">
      <w:bodyDiv w:val="1"/>
      <w:marLeft w:val="0"/>
      <w:marRight w:val="0"/>
      <w:marTop w:val="0"/>
      <w:marBottom w:val="0"/>
      <w:divBdr>
        <w:top w:val="none" w:sz="0" w:space="0" w:color="auto"/>
        <w:left w:val="none" w:sz="0" w:space="0" w:color="auto"/>
        <w:bottom w:val="none" w:sz="0" w:space="0" w:color="auto"/>
        <w:right w:val="none" w:sz="0" w:space="0" w:color="auto"/>
      </w:divBdr>
    </w:div>
    <w:div w:id="1660230753">
      <w:bodyDiv w:val="1"/>
      <w:marLeft w:val="0"/>
      <w:marRight w:val="0"/>
      <w:marTop w:val="0"/>
      <w:marBottom w:val="0"/>
      <w:divBdr>
        <w:top w:val="none" w:sz="0" w:space="0" w:color="auto"/>
        <w:left w:val="none" w:sz="0" w:space="0" w:color="auto"/>
        <w:bottom w:val="none" w:sz="0" w:space="0" w:color="auto"/>
        <w:right w:val="none" w:sz="0" w:space="0" w:color="auto"/>
      </w:divBdr>
    </w:div>
    <w:div w:id="1660426689">
      <w:bodyDiv w:val="1"/>
      <w:marLeft w:val="0"/>
      <w:marRight w:val="0"/>
      <w:marTop w:val="0"/>
      <w:marBottom w:val="0"/>
      <w:divBdr>
        <w:top w:val="none" w:sz="0" w:space="0" w:color="auto"/>
        <w:left w:val="none" w:sz="0" w:space="0" w:color="auto"/>
        <w:bottom w:val="none" w:sz="0" w:space="0" w:color="auto"/>
        <w:right w:val="none" w:sz="0" w:space="0" w:color="auto"/>
      </w:divBdr>
    </w:div>
    <w:div w:id="1660763327">
      <w:bodyDiv w:val="1"/>
      <w:marLeft w:val="0"/>
      <w:marRight w:val="0"/>
      <w:marTop w:val="0"/>
      <w:marBottom w:val="0"/>
      <w:divBdr>
        <w:top w:val="none" w:sz="0" w:space="0" w:color="auto"/>
        <w:left w:val="none" w:sz="0" w:space="0" w:color="auto"/>
        <w:bottom w:val="none" w:sz="0" w:space="0" w:color="auto"/>
        <w:right w:val="none" w:sz="0" w:space="0" w:color="auto"/>
      </w:divBdr>
    </w:div>
    <w:div w:id="1661494870">
      <w:bodyDiv w:val="1"/>
      <w:marLeft w:val="0"/>
      <w:marRight w:val="0"/>
      <w:marTop w:val="0"/>
      <w:marBottom w:val="0"/>
      <w:divBdr>
        <w:top w:val="none" w:sz="0" w:space="0" w:color="auto"/>
        <w:left w:val="none" w:sz="0" w:space="0" w:color="auto"/>
        <w:bottom w:val="none" w:sz="0" w:space="0" w:color="auto"/>
        <w:right w:val="none" w:sz="0" w:space="0" w:color="auto"/>
      </w:divBdr>
    </w:div>
    <w:div w:id="1662001707">
      <w:bodyDiv w:val="1"/>
      <w:marLeft w:val="0"/>
      <w:marRight w:val="0"/>
      <w:marTop w:val="0"/>
      <w:marBottom w:val="0"/>
      <w:divBdr>
        <w:top w:val="none" w:sz="0" w:space="0" w:color="auto"/>
        <w:left w:val="none" w:sz="0" w:space="0" w:color="auto"/>
        <w:bottom w:val="none" w:sz="0" w:space="0" w:color="auto"/>
        <w:right w:val="none" w:sz="0" w:space="0" w:color="auto"/>
      </w:divBdr>
    </w:div>
    <w:div w:id="1662081755">
      <w:bodyDiv w:val="1"/>
      <w:marLeft w:val="0"/>
      <w:marRight w:val="0"/>
      <w:marTop w:val="0"/>
      <w:marBottom w:val="0"/>
      <w:divBdr>
        <w:top w:val="none" w:sz="0" w:space="0" w:color="auto"/>
        <w:left w:val="none" w:sz="0" w:space="0" w:color="auto"/>
        <w:bottom w:val="none" w:sz="0" w:space="0" w:color="auto"/>
        <w:right w:val="none" w:sz="0" w:space="0" w:color="auto"/>
      </w:divBdr>
    </w:div>
    <w:div w:id="1662852573">
      <w:bodyDiv w:val="1"/>
      <w:marLeft w:val="0"/>
      <w:marRight w:val="0"/>
      <w:marTop w:val="0"/>
      <w:marBottom w:val="0"/>
      <w:divBdr>
        <w:top w:val="none" w:sz="0" w:space="0" w:color="auto"/>
        <w:left w:val="none" w:sz="0" w:space="0" w:color="auto"/>
        <w:bottom w:val="none" w:sz="0" w:space="0" w:color="auto"/>
        <w:right w:val="none" w:sz="0" w:space="0" w:color="auto"/>
      </w:divBdr>
    </w:div>
    <w:div w:id="1663507175">
      <w:bodyDiv w:val="1"/>
      <w:marLeft w:val="0"/>
      <w:marRight w:val="0"/>
      <w:marTop w:val="0"/>
      <w:marBottom w:val="0"/>
      <w:divBdr>
        <w:top w:val="none" w:sz="0" w:space="0" w:color="auto"/>
        <w:left w:val="none" w:sz="0" w:space="0" w:color="auto"/>
        <w:bottom w:val="none" w:sz="0" w:space="0" w:color="auto"/>
        <w:right w:val="none" w:sz="0" w:space="0" w:color="auto"/>
      </w:divBdr>
    </w:div>
    <w:div w:id="1663771528">
      <w:bodyDiv w:val="1"/>
      <w:marLeft w:val="0"/>
      <w:marRight w:val="0"/>
      <w:marTop w:val="0"/>
      <w:marBottom w:val="0"/>
      <w:divBdr>
        <w:top w:val="none" w:sz="0" w:space="0" w:color="auto"/>
        <w:left w:val="none" w:sz="0" w:space="0" w:color="auto"/>
        <w:bottom w:val="none" w:sz="0" w:space="0" w:color="auto"/>
        <w:right w:val="none" w:sz="0" w:space="0" w:color="auto"/>
      </w:divBdr>
    </w:div>
    <w:div w:id="1663851528">
      <w:bodyDiv w:val="1"/>
      <w:marLeft w:val="0"/>
      <w:marRight w:val="0"/>
      <w:marTop w:val="0"/>
      <w:marBottom w:val="0"/>
      <w:divBdr>
        <w:top w:val="none" w:sz="0" w:space="0" w:color="auto"/>
        <w:left w:val="none" w:sz="0" w:space="0" w:color="auto"/>
        <w:bottom w:val="none" w:sz="0" w:space="0" w:color="auto"/>
        <w:right w:val="none" w:sz="0" w:space="0" w:color="auto"/>
      </w:divBdr>
    </w:div>
    <w:div w:id="1665933717">
      <w:bodyDiv w:val="1"/>
      <w:marLeft w:val="0"/>
      <w:marRight w:val="0"/>
      <w:marTop w:val="0"/>
      <w:marBottom w:val="0"/>
      <w:divBdr>
        <w:top w:val="none" w:sz="0" w:space="0" w:color="auto"/>
        <w:left w:val="none" w:sz="0" w:space="0" w:color="auto"/>
        <w:bottom w:val="none" w:sz="0" w:space="0" w:color="auto"/>
        <w:right w:val="none" w:sz="0" w:space="0" w:color="auto"/>
      </w:divBdr>
    </w:div>
    <w:div w:id="1667131280">
      <w:bodyDiv w:val="1"/>
      <w:marLeft w:val="0"/>
      <w:marRight w:val="0"/>
      <w:marTop w:val="0"/>
      <w:marBottom w:val="0"/>
      <w:divBdr>
        <w:top w:val="none" w:sz="0" w:space="0" w:color="auto"/>
        <w:left w:val="none" w:sz="0" w:space="0" w:color="auto"/>
        <w:bottom w:val="none" w:sz="0" w:space="0" w:color="auto"/>
        <w:right w:val="none" w:sz="0" w:space="0" w:color="auto"/>
      </w:divBdr>
    </w:div>
    <w:div w:id="1668288189">
      <w:bodyDiv w:val="1"/>
      <w:marLeft w:val="0"/>
      <w:marRight w:val="0"/>
      <w:marTop w:val="0"/>
      <w:marBottom w:val="0"/>
      <w:divBdr>
        <w:top w:val="none" w:sz="0" w:space="0" w:color="auto"/>
        <w:left w:val="none" w:sz="0" w:space="0" w:color="auto"/>
        <w:bottom w:val="none" w:sz="0" w:space="0" w:color="auto"/>
        <w:right w:val="none" w:sz="0" w:space="0" w:color="auto"/>
      </w:divBdr>
    </w:div>
    <w:div w:id="1668630596">
      <w:bodyDiv w:val="1"/>
      <w:marLeft w:val="0"/>
      <w:marRight w:val="0"/>
      <w:marTop w:val="0"/>
      <w:marBottom w:val="0"/>
      <w:divBdr>
        <w:top w:val="none" w:sz="0" w:space="0" w:color="auto"/>
        <w:left w:val="none" w:sz="0" w:space="0" w:color="auto"/>
        <w:bottom w:val="none" w:sz="0" w:space="0" w:color="auto"/>
        <w:right w:val="none" w:sz="0" w:space="0" w:color="auto"/>
      </w:divBdr>
    </w:div>
    <w:div w:id="1669015664">
      <w:bodyDiv w:val="1"/>
      <w:marLeft w:val="0"/>
      <w:marRight w:val="0"/>
      <w:marTop w:val="0"/>
      <w:marBottom w:val="0"/>
      <w:divBdr>
        <w:top w:val="none" w:sz="0" w:space="0" w:color="auto"/>
        <w:left w:val="none" w:sz="0" w:space="0" w:color="auto"/>
        <w:bottom w:val="none" w:sz="0" w:space="0" w:color="auto"/>
        <w:right w:val="none" w:sz="0" w:space="0" w:color="auto"/>
      </w:divBdr>
    </w:div>
    <w:div w:id="1669553642">
      <w:bodyDiv w:val="1"/>
      <w:marLeft w:val="0"/>
      <w:marRight w:val="0"/>
      <w:marTop w:val="0"/>
      <w:marBottom w:val="0"/>
      <w:divBdr>
        <w:top w:val="none" w:sz="0" w:space="0" w:color="auto"/>
        <w:left w:val="none" w:sz="0" w:space="0" w:color="auto"/>
        <w:bottom w:val="none" w:sz="0" w:space="0" w:color="auto"/>
        <w:right w:val="none" w:sz="0" w:space="0" w:color="auto"/>
      </w:divBdr>
    </w:div>
    <w:div w:id="1669668831">
      <w:bodyDiv w:val="1"/>
      <w:marLeft w:val="0"/>
      <w:marRight w:val="0"/>
      <w:marTop w:val="0"/>
      <w:marBottom w:val="0"/>
      <w:divBdr>
        <w:top w:val="none" w:sz="0" w:space="0" w:color="auto"/>
        <w:left w:val="none" w:sz="0" w:space="0" w:color="auto"/>
        <w:bottom w:val="none" w:sz="0" w:space="0" w:color="auto"/>
        <w:right w:val="none" w:sz="0" w:space="0" w:color="auto"/>
      </w:divBdr>
    </w:div>
    <w:div w:id="1670518953">
      <w:bodyDiv w:val="1"/>
      <w:marLeft w:val="0"/>
      <w:marRight w:val="0"/>
      <w:marTop w:val="0"/>
      <w:marBottom w:val="0"/>
      <w:divBdr>
        <w:top w:val="none" w:sz="0" w:space="0" w:color="auto"/>
        <w:left w:val="none" w:sz="0" w:space="0" w:color="auto"/>
        <w:bottom w:val="none" w:sz="0" w:space="0" w:color="auto"/>
        <w:right w:val="none" w:sz="0" w:space="0" w:color="auto"/>
      </w:divBdr>
    </w:div>
    <w:div w:id="1670788537">
      <w:bodyDiv w:val="1"/>
      <w:marLeft w:val="0"/>
      <w:marRight w:val="0"/>
      <w:marTop w:val="0"/>
      <w:marBottom w:val="0"/>
      <w:divBdr>
        <w:top w:val="none" w:sz="0" w:space="0" w:color="auto"/>
        <w:left w:val="none" w:sz="0" w:space="0" w:color="auto"/>
        <w:bottom w:val="none" w:sz="0" w:space="0" w:color="auto"/>
        <w:right w:val="none" w:sz="0" w:space="0" w:color="auto"/>
      </w:divBdr>
    </w:div>
    <w:div w:id="1671912300">
      <w:bodyDiv w:val="1"/>
      <w:marLeft w:val="0"/>
      <w:marRight w:val="0"/>
      <w:marTop w:val="0"/>
      <w:marBottom w:val="0"/>
      <w:divBdr>
        <w:top w:val="none" w:sz="0" w:space="0" w:color="auto"/>
        <w:left w:val="none" w:sz="0" w:space="0" w:color="auto"/>
        <w:bottom w:val="none" w:sz="0" w:space="0" w:color="auto"/>
        <w:right w:val="none" w:sz="0" w:space="0" w:color="auto"/>
      </w:divBdr>
    </w:div>
    <w:div w:id="1672873544">
      <w:bodyDiv w:val="1"/>
      <w:marLeft w:val="0"/>
      <w:marRight w:val="0"/>
      <w:marTop w:val="0"/>
      <w:marBottom w:val="0"/>
      <w:divBdr>
        <w:top w:val="none" w:sz="0" w:space="0" w:color="auto"/>
        <w:left w:val="none" w:sz="0" w:space="0" w:color="auto"/>
        <w:bottom w:val="none" w:sz="0" w:space="0" w:color="auto"/>
        <w:right w:val="none" w:sz="0" w:space="0" w:color="auto"/>
      </w:divBdr>
    </w:div>
    <w:div w:id="1677001498">
      <w:bodyDiv w:val="1"/>
      <w:marLeft w:val="0"/>
      <w:marRight w:val="0"/>
      <w:marTop w:val="0"/>
      <w:marBottom w:val="0"/>
      <w:divBdr>
        <w:top w:val="none" w:sz="0" w:space="0" w:color="auto"/>
        <w:left w:val="none" w:sz="0" w:space="0" w:color="auto"/>
        <w:bottom w:val="none" w:sz="0" w:space="0" w:color="auto"/>
        <w:right w:val="none" w:sz="0" w:space="0" w:color="auto"/>
      </w:divBdr>
    </w:div>
    <w:div w:id="1677608474">
      <w:bodyDiv w:val="1"/>
      <w:marLeft w:val="0"/>
      <w:marRight w:val="0"/>
      <w:marTop w:val="0"/>
      <w:marBottom w:val="0"/>
      <w:divBdr>
        <w:top w:val="none" w:sz="0" w:space="0" w:color="auto"/>
        <w:left w:val="none" w:sz="0" w:space="0" w:color="auto"/>
        <w:bottom w:val="none" w:sz="0" w:space="0" w:color="auto"/>
        <w:right w:val="none" w:sz="0" w:space="0" w:color="auto"/>
      </w:divBdr>
    </w:div>
    <w:div w:id="1677728992">
      <w:bodyDiv w:val="1"/>
      <w:marLeft w:val="0"/>
      <w:marRight w:val="0"/>
      <w:marTop w:val="0"/>
      <w:marBottom w:val="0"/>
      <w:divBdr>
        <w:top w:val="none" w:sz="0" w:space="0" w:color="auto"/>
        <w:left w:val="none" w:sz="0" w:space="0" w:color="auto"/>
        <w:bottom w:val="none" w:sz="0" w:space="0" w:color="auto"/>
        <w:right w:val="none" w:sz="0" w:space="0" w:color="auto"/>
      </w:divBdr>
    </w:div>
    <w:div w:id="1678190348">
      <w:bodyDiv w:val="1"/>
      <w:marLeft w:val="0"/>
      <w:marRight w:val="0"/>
      <w:marTop w:val="0"/>
      <w:marBottom w:val="0"/>
      <w:divBdr>
        <w:top w:val="none" w:sz="0" w:space="0" w:color="auto"/>
        <w:left w:val="none" w:sz="0" w:space="0" w:color="auto"/>
        <w:bottom w:val="none" w:sz="0" w:space="0" w:color="auto"/>
        <w:right w:val="none" w:sz="0" w:space="0" w:color="auto"/>
      </w:divBdr>
    </w:div>
    <w:div w:id="1678388621">
      <w:bodyDiv w:val="1"/>
      <w:marLeft w:val="0"/>
      <w:marRight w:val="0"/>
      <w:marTop w:val="0"/>
      <w:marBottom w:val="0"/>
      <w:divBdr>
        <w:top w:val="none" w:sz="0" w:space="0" w:color="auto"/>
        <w:left w:val="none" w:sz="0" w:space="0" w:color="auto"/>
        <w:bottom w:val="none" w:sz="0" w:space="0" w:color="auto"/>
        <w:right w:val="none" w:sz="0" w:space="0" w:color="auto"/>
      </w:divBdr>
    </w:div>
    <w:div w:id="1678993043">
      <w:bodyDiv w:val="1"/>
      <w:marLeft w:val="0"/>
      <w:marRight w:val="0"/>
      <w:marTop w:val="0"/>
      <w:marBottom w:val="0"/>
      <w:divBdr>
        <w:top w:val="none" w:sz="0" w:space="0" w:color="auto"/>
        <w:left w:val="none" w:sz="0" w:space="0" w:color="auto"/>
        <w:bottom w:val="none" w:sz="0" w:space="0" w:color="auto"/>
        <w:right w:val="none" w:sz="0" w:space="0" w:color="auto"/>
      </w:divBdr>
    </w:div>
    <w:div w:id="1679964214">
      <w:bodyDiv w:val="1"/>
      <w:marLeft w:val="0"/>
      <w:marRight w:val="0"/>
      <w:marTop w:val="0"/>
      <w:marBottom w:val="0"/>
      <w:divBdr>
        <w:top w:val="none" w:sz="0" w:space="0" w:color="auto"/>
        <w:left w:val="none" w:sz="0" w:space="0" w:color="auto"/>
        <w:bottom w:val="none" w:sz="0" w:space="0" w:color="auto"/>
        <w:right w:val="none" w:sz="0" w:space="0" w:color="auto"/>
      </w:divBdr>
    </w:div>
    <w:div w:id="1680039249">
      <w:bodyDiv w:val="1"/>
      <w:marLeft w:val="0"/>
      <w:marRight w:val="0"/>
      <w:marTop w:val="0"/>
      <w:marBottom w:val="0"/>
      <w:divBdr>
        <w:top w:val="none" w:sz="0" w:space="0" w:color="auto"/>
        <w:left w:val="none" w:sz="0" w:space="0" w:color="auto"/>
        <w:bottom w:val="none" w:sz="0" w:space="0" w:color="auto"/>
        <w:right w:val="none" w:sz="0" w:space="0" w:color="auto"/>
      </w:divBdr>
    </w:div>
    <w:div w:id="1680810974">
      <w:bodyDiv w:val="1"/>
      <w:marLeft w:val="0"/>
      <w:marRight w:val="0"/>
      <w:marTop w:val="0"/>
      <w:marBottom w:val="0"/>
      <w:divBdr>
        <w:top w:val="none" w:sz="0" w:space="0" w:color="auto"/>
        <w:left w:val="none" w:sz="0" w:space="0" w:color="auto"/>
        <w:bottom w:val="none" w:sz="0" w:space="0" w:color="auto"/>
        <w:right w:val="none" w:sz="0" w:space="0" w:color="auto"/>
      </w:divBdr>
    </w:div>
    <w:div w:id="1681085824">
      <w:bodyDiv w:val="1"/>
      <w:marLeft w:val="0"/>
      <w:marRight w:val="0"/>
      <w:marTop w:val="0"/>
      <w:marBottom w:val="0"/>
      <w:divBdr>
        <w:top w:val="none" w:sz="0" w:space="0" w:color="auto"/>
        <w:left w:val="none" w:sz="0" w:space="0" w:color="auto"/>
        <w:bottom w:val="none" w:sz="0" w:space="0" w:color="auto"/>
        <w:right w:val="none" w:sz="0" w:space="0" w:color="auto"/>
      </w:divBdr>
    </w:div>
    <w:div w:id="1681463249">
      <w:bodyDiv w:val="1"/>
      <w:marLeft w:val="0"/>
      <w:marRight w:val="0"/>
      <w:marTop w:val="0"/>
      <w:marBottom w:val="0"/>
      <w:divBdr>
        <w:top w:val="none" w:sz="0" w:space="0" w:color="auto"/>
        <w:left w:val="none" w:sz="0" w:space="0" w:color="auto"/>
        <w:bottom w:val="none" w:sz="0" w:space="0" w:color="auto"/>
        <w:right w:val="none" w:sz="0" w:space="0" w:color="auto"/>
      </w:divBdr>
    </w:div>
    <w:div w:id="1681471445">
      <w:bodyDiv w:val="1"/>
      <w:marLeft w:val="0"/>
      <w:marRight w:val="0"/>
      <w:marTop w:val="0"/>
      <w:marBottom w:val="0"/>
      <w:divBdr>
        <w:top w:val="none" w:sz="0" w:space="0" w:color="auto"/>
        <w:left w:val="none" w:sz="0" w:space="0" w:color="auto"/>
        <w:bottom w:val="none" w:sz="0" w:space="0" w:color="auto"/>
        <w:right w:val="none" w:sz="0" w:space="0" w:color="auto"/>
      </w:divBdr>
    </w:div>
    <w:div w:id="1682077676">
      <w:bodyDiv w:val="1"/>
      <w:marLeft w:val="0"/>
      <w:marRight w:val="0"/>
      <w:marTop w:val="0"/>
      <w:marBottom w:val="0"/>
      <w:divBdr>
        <w:top w:val="none" w:sz="0" w:space="0" w:color="auto"/>
        <w:left w:val="none" w:sz="0" w:space="0" w:color="auto"/>
        <w:bottom w:val="none" w:sz="0" w:space="0" w:color="auto"/>
        <w:right w:val="none" w:sz="0" w:space="0" w:color="auto"/>
      </w:divBdr>
    </w:div>
    <w:div w:id="1683240746">
      <w:bodyDiv w:val="1"/>
      <w:marLeft w:val="0"/>
      <w:marRight w:val="0"/>
      <w:marTop w:val="0"/>
      <w:marBottom w:val="0"/>
      <w:divBdr>
        <w:top w:val="none" w:sz="0" w:space="0" w:color="auto"/>
        <w:left w:val="none" w:sz="0" w:space="0" w:color="auto"/>
        <w:bottom w:val="none" w:sz="0" w:space="0" w:color="auto"/>
        <w:right w:val="none" w:sz="0" w:space="0" w:color="auto"/>
      </w:divBdr>
    </w:div>
    <w:div w:id="1684353047">
      <w:bodyDiv w:val="1"/>
      <w:marLeft w:val="0"/>
      <w:marRight w:val="0"/>
      <w:marTop w:val="0"/>
      <w:marBottom w:val="0"/>
      <w:divBdr>
        <w:top w:val="none" w:sz="0" w:space="0" w:color="auto"/>
        <w:left w:val="none" w:sz="0" w:space="0" w:color="auto"/>
        <w:bottom w:val="none" w:sz="0" w:space="0" w:color="auto"/>
        <w:right w:val="none" w:sz="0" w:space="0" w:color="auto"/>
      </w:divBdr>
    </w:div>
    <w:div w:id="1685588670">
      <w:bodyDiv w:val="1"/>
      <w:marLeft w:val="0"/>
      <w:marRight w:val="0"/>
      <w:marTop w:val="0"/>
      <w:marBottom w:val="0"/>
      <w:divBdr>
        <w:top w:val="none" w:sz="0" w:space="0" w:color="auto"/>
        <w:left w:val="none" w:sz="0" w:space="0" w:color="auto"/>
        <w:bottom w:val="none" w:sz="0" w:space="0" w:color="auto"/>
        <w:right w:val="none" w:sz="0" w:space="0" w:color="auto"/>
      </w:divBdr>
    </w:div>
    <w:div w:id="1688411154">
      <w:bodyDiv w:val="1"/>
      <w:marLeft w:val="0"/>
      <w:marRight w:val="0"/>
      <w:marTop w:val="0"/>
      <w:marBottom w:val="0"/>
      <w:divBdr>
        <w:top w:val="none" w:sz="0" w:space="0" w:color="auto"/>
        <w:left w:val="none" w:sz="0" w:space="0" w:color="auto"/>
        <w:bottom w:val="none" w:sz="0" w:space="0" w:color="auto"/>
        <w:right w:val="none" w:sz="0" w:space="0" w:color="auto"/>
      </w:divBdr>
    </w:div>
    <w:div w:id="1688479079">
      <w:bodyDiv w:val="1"/>
      <w:marLeft w:val="0"/>
      <w:marRight w:val="0"/>
      <w:marTop w:val="0"/>
      <w:marBottom w:val="0"/>
      <w:divBdr>
        <w:top w:val="none" w:sz="0" w:space="0" w:color="auto"/>
        <w:left w:val="none" w:sz="0" w:space="0" w:color="auto"/>
        <w:bottom w:val="none" w:sz="0" w:space="0" w:color="auto"/>
        <w:right w:val="none" w:sz="0" w:space="0" w:color="auto"/>
      </w:divBdr>
    </w:div>
    <w:div w:id="1688942088">
      <w:bodyDiv w:val="1"/>
      <w:marLeft w:val="0"/>
      <w:marRight w:val="0"/>
      <w:marTop w:val="0"/>
      <w:marBottom w:val="0"/>
      <w:divBdr>
        <w:top w:val="none" w:sz="0" w:space="0" w:color="auto"/>
        <w:left w:val="none" w:sz="0" w:space="0" w:color="auto"/>
        <w:bottom w:val="none" w:sz="0" w:space="0" w:color="auto"/>
        <w:right w:val="none" w:sz="0" w:space="0" w:color="auto"/>
      </w:divBdr>
    </w:div>
    <w:div w:id="1689065912">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0135986">
      <w:bodyDiv w:val="1"/>
      <w:marLeft w:val="0"/>
      <w:marRight w:val="0"/>
      <w:marTop w:val="0"/>
      <w:marBottom w:val="0"/>
      <w:divBdr>
        <w:top w:val="none" w:sz="0" w:space="0" w:color="auto"/>
        <w:left w:val="none" w:sz="0" w:space="0" w:color="auto"/>
        <w:bottom w:val="none" w:sz="0" w:space="0" w:color="auto"/>
        <w:right w:val="none" w:sz="0" w:space="0" w:color="auto"/>
      </w:divBdr>
    </w:div>
    <w:div w:id="1690906528">
      <w:bodyDiv w:val="1"/>
      <w:marLeft w:val="0"/>
      <w:marRight w:val="0"/>
      <w:marTop w:val="0"/>
      <w:marBottom w:val="0"/>
      <w:divBdr>
        <w:top w:val="none" w:sz="0" w:space="0" w:color="auto"/>
        <w:left w:val="none" w:sz="0" w:space="0" w:color="auto"/>
        <w:bottom w:val="none" w:sz="0" w:space="0" w:color="auto"/>
        <w:right w:val="none" w:sz="0" w:space="0" w:color="auto"/>
      </w:divBdr>
    </w:div>
    <w:div w:id="1691685688">
      <w:bodyDiv w:val="1"/>
      <w:marLeft w:val="0"/>
      <w:marRight w:val="0"/>
      <w:marTop w:val="0"/>
      <w:marBottom w:val="0"/>
      <w:divBdr>
        <w:top w:val="none" w:sz="0" w:space="0" w:color="auto"/>
        <w:left w:val="none" w:sz="0" w:space="0" w:color="auto"/>
        <w:bottom w:val="none" w:sz="0" w:space="0" w:color="auto"/>
        <w:right w:val="none" w:sz="0" w:space="0" w:color="auto"/>
      </w:divBdr>
    </w:div>
    <w:div w:id="1693724516">
      <w:bodyDiv w:val="1"/>
      <w:marLeft w:val="0"/>
      <w:marRight w:val="0"/>
      <w:marTop w:val="0"/>
      <w:marBottom w:val="0"/>
      <w:divBdr>
        <w:top w:val="none" w:sz="0" w:space="0" w:color="auto"/>
        <w:left w:val="none" w:sz="0" w:space="0" w:color="auto"/>
        <w:bottom w:val="none" w:sz="0" w:space="0" w:color="auto"/>
        <w:right w:val="none" w:sz="0" w:space="0" w:color="auto"/>
      </w:divBdr>
    </w:div>
    <w:div w:id="1694451995">
      <w:bodyDiv w:val="1"/>
      <w:marLeft w:val="0"/>
      <w:marRight w:val="0"/>
      <w:marTop w:val="0"/>
      <w:marBottom w:val="0"/>
      <w:divBdr>
        <w:top w:val="none" w:sz="0" w:space="0" w:color="auto"/>
        <w:left w:val="none" w:sz="0" w:space="0" w:color="auto"/>
        <w:bottom w:val="none" w:sz="0" w:space="0" w:color="auto"/>
        <w:right w:val="none" w:sz="0" w:space="0" w:color="auto"/>
      </w:divBdr>
    </w:div>
    <w:div w:id="1695107997">
      <w:bodyDiv w:val="1"/>
      <w:marLeft w:val="0"/>
      <w:marRight w:val="0"/>
      <w:marTop w:val="0"/>
      <w:marBottom w:val="0"/>
      <w:divBdr>
        <w:top w:val="none" w:sz="0" w:space="0" w:color="auto"/>
        <w:left w:val="none" w:sz="0" w:space="0" w:color="auto"/>
        <w:bottom w:val="none" w:sz="0" w:space="0" w:color="auto"/>
        <w:right w:val="none" w:sz="0" w:space="0" w:color="auto"/>
      </w:divBdr>
    </w:div>
    <w:div w:id="1695232367">
      <w:bodyDiv w:val="1"/>
      <w:marLeft w:val="0"/>
      <w:marRight w:val="0"/>
      <w:marTop w:val="0"/>
      <w:marBottom w:val="0"/>
      <w:divBdr>
        <w:top w:val="none" w:sz="0" w:space="0" w:color="auto"/>
        <w:left w:val="none" w:sz="0" w:space="0" w:color="auto"/>
        <w:bottom w:val="none" w:sz="0" w:space="0" w:color="auto"/>
        <w:right w:val="none" w:sz="0" w:space="0" w:color="auto"/>
      </w:divBdr>
    </w:div>
    <w:div w:id="1697804531">
      <w:bodyDiv w:val="1"/>
      <w:marLeft w:val="0"/>
      <w:marRight w:val="0"/>
      <w:marTop w:val="0"/>
      <w:marBottom w:val="0"/>
      <w:divBdr>
        <w:top w:val="none" w:sz="0" w:space="0" w:color="auto"/>
        <w:left w:val="none" w:sz="0" w:space="0" w:color="auto"/>
        <w:bottom w:val="none" w:sz="0" w:space="0" w:color="auto"/>
        <w:right w:val="none" w:sz="0" w:space="0" w:color="auto"/>
      </w:divBdr>
    </w:div>
    <w:div w:id="1698194900">
      <w:bodyDiv w:val="1"/>
      <w:marLeft w:val="0"/>
      <w:marRight w:val="0"/>
      <w:marTop w:val="0"/>
      <w:marBottom w:val="0"/>
      <w:divBdr>
        <w:top w:val="none" w:sz="0" w:space="0" w:color="auto"/>
        <w:left w:val="none" w:sz="0" w:space="0" w:color="auto"/>
        <w:bottom w:val="none" w:sz="0" w:space="0" w:color="auto"/>
        <w:right w:val="none" w:sz="0" w:space="0" w:color="auto"/>
      </w:divBdr>
    </w:div>
    <w:div w:id="1698241166">
      <w:bodyDiv w:val="1"/>
      <w:marLeft w:val="0"/>
      <w:marRight w:val="0"/>
      <w:marTop w:val="0"/>
      <w:marBottom w:val="0"/>
      <w:divBdr>
        <w:top w:val="none" w:sz="0" w:space="0" w:color="auto"/>
        <w:left w:val="none" w:sz="0" w:space="0" w:color="auto"/>
        <w:bottom w:val="none" w:sz="0" w:space="0" w:color="auto"/>
        <w:right w:val="none" w:sz="0" w:space="0" w:color="auto"/>
      </w:divBdr>
    </w:div>
    <w:div w:id="1698264970">
      <w:bodyDiv w:val="1"/>
      <w:marLeft w:val="0"/>
      <w:marRight w:val="0"/>
      <w:marTop w:val="0"/>
      <w:marBottom w:val="0"/>
      <w:divBdr>
        <w:top w:val="none" w:sz="0" w:space="0" w:color="auto"/>
        <w:left w:val="none" w:sz="0" w:space="0" w:color="auto"/>
        <w:bottom w:val="none" w:sz="0" w:space="0" w:color="auto"/>
        <w:right w:val="none" w:sz="0" w:space="0" w:color="auto"/>
      </w:divBdr>
    </w:div>
    <w:div w:id="1698390784">
      <w:bodyDiv w:val="1"/>
      <w:marLeft w:val="0"/>
      <w:marRight w:val="0"/>
      <w:marTop w:val="0"/>
      <w:marBottom w:val="0"/>
      <w:divBdr>
        <w:top w:val="none" w:sz="0" w:space="0" w:color="auto"/>
        <w:left w:val="none" w:sz="0" w:space="0" w:color="auto"/>
        <w:bottom w:val="none" w:sz="0" w:space="0" w:color="auto"/>
        <w:right w:val="none" w:sz="0" w:space="0" w:color="auto"/>
      </w:divBdr>
    </w:div>
    <w:div w:id="1699163058">
      <w:bodyDiv w:val="1"/>
      <w:marLeft w:val="0"/>
      <w:marRight w:val="0"/>
      <w:marTop w:val="0"/>
      <w:marBottom w:val="0"/>
      <w:divBdr>
        <w:top w:val="none" w:sz="0" w:space="0" w:color="auto"/>
        <w:left w:val="none" w:sz="0" w:space="0" w:color="auto"/>
        <w:bottom w:val="none" w:sz="0" w:space="0" w:color="auto"/>
        <w:right w:val="none" w:sz="0" w:space="0" w:color="auto"/>
      </w:divBdr>
    </w:div>
    <w:div w:id="1699887568">
      <w:bodyDiv w:val="1"/>
      <w:marLeft w:val="0"/>
      <w:marRight w:val="0"/>
      <w:marTop w:val="0"/>
      <w:marBottom w:val="0"/>
      <w:divBdr>
        <w:top w:val="none" w:sz="0" w:space="0" w:color="auto"/>
        <w:left w:val="none" w:sz="0" w:space="0" w:color="auto"/>
        <w:bottom w:val="none" w:sz="0" w:space="0" w:color="auto"/>
        <w:right w:val="none" w:sz="0" w:space="0" w:color="auto"/>
      </w:divBdr>
    </w:div>
    <w:div w:id="1699964370">
      <w:bodyDiv w:val="1"/>
      <w:marLeft w:val="0"/>
      <w:marRight w:val="0"/>
      <w:marTop w:val="0"/>
      <w:marBottom w:val="0"/>
      <w:divBdr>
        <w:top w:val="none" w:sz="0" w:space="0" w:color="auto"/>
        <w:left w:val="none" w:sz="0" w:space="0" w:color="auto"/>
        <w:bottom w:val="none" w:sz="0" w:space="0" w:color="auto"/>
        <w:right w:val="none" w:sz="0" w:space="0" w:color="auto"/>
      </w:divBdr>
    </w:div>
    <w:div w:id="1699970011">
      <w:bodyDiv w:val="1"/>
      <w:marLeft w:val="0"/>
      <w:marRight w:val="0"/>
      <w:marTop w:val="0"/>
      <w:marBottom w:val="0"/>
      <w:divBdr>
        <w:top w:val="none" w:sz="0" w:space="0" w:color="auto"/>
        <w:left w:val="none" w:sz="0" w:space="0" w:color="auto"/>
        <w:bottom w:val="none" w:sz="0" w:space="0" w:color="auto"/>
        <w:right w:val="none" w:sz="0" w:space="0" w:color="auto"/>
      </w:divBdr>
    </w:div>
    <w:div w:id="1700817661">
      <w:bodyDiv w:val="1"/>
      <w:marLeft w:val="0"/>
      <w:marRight w:val="0"/>
      <w:marTop w:val="0"/>
      <w:marBottom w:val="0"/>
      <w:divBdr>
        <w:top w:val="none" w:sz="0" w:space="0" w:color="auto"/>
        <w:left w:val="none" w:sz="0" w:space="0" w:color="auto"/>
        <w:bottom w:val="none" w:sz="0" w:space="0" w:color="auto"/>
        <w:right w:val="none" w:sz="0" w:space="0" w:color="auto"/>
      </w:divBdr>
    </w:div>
    <w:div w:id="1701206359">
      <w:bodyDiv w:val="1"/>
      <w:marLeft w:val="0"/>
      <w:marRight w:val="0"/>
      <w:marTop w:val="0"/>
      <w:marBottom w:val="0"/>
      <w:divBdr>
        <w:top w:val="none" w:sz="0" w:space="0" w:color="auto"/>
        <w:left w:val="none" w:sz="0" w:space="0" w:color="auto"/>
        <w:bottom w:val="none" w:sz="0" w:space="0" w:color="auto"/>
        <w:right w:val="none" w:sz="0" w:space="0" w:color="auto"/>
      </w:divBdr>
    </w:div>
    <w:div w:id="1701660896">
      <w:bodyDiv w:val="1"/>
      <w:marLeft w:val="0"/>
      <w:marRight w:val="0"/>
      <w:marTop w:val="0"/>
      <w:marBottom w:val="0"/>
      <w:divBdr>
        <w:top w:val="none" w:sz="0" w:space="0" w:color="auto"/>
        <w:left w:val="none" w:sz="0" w:space="0" w:color="auto"/>
        <w:bottom w:val="none" w:sz="0" w:space="0" w:color="auto"/>
        <w:right w:val="none" w:sz="0" w:space="0" w:color="auto"/>
      </w:divBdr>
    </w:div>
    <w:div w:id="1701852949">
      <w:bodyDiv w:val="1"/>
      <w:marLeft w:val="0"/>
      <w:marRight w:val="0"/>
      <w:marTop w:val="0"/>
      <w:marBottom w:val="0"/>
      <w:divBdr>
        <w:top w:val="none" w:sz="0" w:space="0" w:color="auto"/>
        <w:left w:val="none" w:sz="0" w:space="0" w:color="auto"/>
        <w:bottom w:val="none" w:sz="0" w:space="0" w:color="auto"/>
        <w:right w:val="none" w:sz="0" w:space="0" w:color="auto"/>
      </w:divBdr>
    </w:div>
    <w:div w:id="1703048305">
      <w:bodyDiv w:val="1"/>
      <w:marLeft w:val="0"/>
      <w:marRight w:val="0"/>
      <w:marTop w:val="0"/>
      <w:marBottom w:val="0"/>
      <w:divBdr>
        <w:top w:val="none" w:sz="0" w:space="0" w:color="auto"/>
        <w:left w:val="none" w:sz="0" w:space="0" w:color="auto"/>
        <w:bottom w:val="none" w:sz="0" w:space="0" w:color="auto"/>
        <w:right w:val="none" w:sz="0" w:space="0" w:color="auto"/>
      </w:divBdr>
    </w:div>
    <w:div w:id="1703823746">
      <w:bodyDiv w:val="1"/>
      <w:marLeft w:val="0"/>
      <w:marRight w:val="0"/>
      <w:marTop w:val="0"/>
      <w:marBottom w:val="0"/>
      <w:divBdr>
        <w:top w:val="none" w:sz="0" w:space="0" w:color="auto"/>
        <w:left w:val="none" w:sz="0" w:space="0" w:color="auto"/>
        <w:bottom w:val="none" w:sz="0" w:space="0" w:color="auto"/>
        <w:right w:val="none" w:sz="0" w:space="0" w:color="auto"/>
      </w:divBdr>
    </w:div>
    <w:div w:id="1705517372">
      <w:bodyDiv w:val="1"/>
      <w:marLeft w:val="0"/>
      <w:marRight w:val="0"/>
      <w:marTop w:val="0"/>
      <w:marBottom w:val="0"/>
      <w:divBdr>
        <w:top w:val="none" w:sz="0" w:space="0" w:color="auto"/>
        <w:left w:val="none" w:sz="0" w:space="0" w:color="auto"/>
        <w:bottom w:val="none" w:sz="0" w:space="0" w:color="auto"/>
        <w:right w:val="none" w:sz="0" w:space="0" w:color="auto"/>
      </w:divBdr>
    </w:div>
    <w:div w:id="1706636561">
      <w:bodyDiv w:val="1"/>
      <w:marLeft w:val="0"/>
      <w:marRight w:val="0"/>
      <w:marTop w:val="0"/>
      <w:marBottom w:val="0"/>
      <w:divBdr>
        <w:top w:val="none" w:sz="0" w:space="0" w:color="auto"/>
        <w:left w:val="none" w:sz="0" w:space="0" w:color="auto"/>
        <w:bottom w:val="none" w:sz="0" w:space="0" w:color="auto"/>
        <w:right w:val="none" w:sz="0" w:space="0" w:color="auto"/>
      </w:divBdr>
    </w:div>
    <w:div w:id="1709404479">
      <w:bodyDiv w:val="1"/>
      <w:marLeft w:val="0"/>
      <w:marRight w:val="0"/>
      <w:marTop w:val="0"/>
      <w:marBottom w:val="0"/>
      <w:divBdr>
        <w:top w:val="none" w:sz="0" w:space="0" w:color="auto"/>
        <w:left w:val="none" w:sz="0" w:space="0" w:color="auto"/>
        <w:bottom w:val="none" w:sz="0" w:space="0" w:color="auto"/>
        <w:right w:val="none" w:sz="0" w:space="0" w:color="auto"/>
      </w:divBdr>
    </w:div>
    <w:div w:id="1709646722">
      <w:bodyDiv w:val="1"/>
      <w:marLeft w:val="0"/>
      <w:marRight w:val="0"/>
      <w:marTop w:val="0"/>
      <w:marBottom w:val="0"/>
      <w:divBdr>
        <w:top w:val="none" w:sz="0" w:space="0" w:color="auto"/>
        <w:left w:val="none" w:sz="0" w:space="0" w:color="auto"/>
        <w:bottom w:val="none" w:sz="0" w:space="0" w:color="auto"/>
        <w:right w:val="none" w:sz="0" w:space="0" w:color="auto"/>
      </w:divBdr>
    </w:div>
    <w:div w:id="1710033618">
      <w:bodyDiv w:val="1"/>
      <w:marLeft w:val="0"/>
      <w:marRight w:val="0"/>
      <w:marTop w:val="0"/>
      <w:marBottom w:val="0"/>
      <w:divBdr>
        <w:top w:val="none" w:sz="0" w:space="0" w:color="auto"/>
        <w:left w:val="none" w:sz="0" w:space="0" w:color="auto"/>
        <w:bottom w:val="none" w:sz="0" w:space="0" w:color="auto"/>
        <w:right w:val="none" w:sz="0" w:space="0" w:color="auto"/>
      </w:divBdr>
    </w:div>
    <w:div w:id="1710647688">
      <w:bodyDiv w:val="1"/>
      <w:marLeft w:val="0"/>
      <w:marRight w:val="0"/>
      <w:marTop w:val="0"/>
      <w:marBottom w:val="0"/>
      <w:divBdr>
        <w:top w:val="none" w:sz="0" w:space="0" w:color="auto"/>
        <w:left w:val="none" w:sz="0" w:space="0" w:color="auto"/>
        <w:bottom w:val="none" w:sz="0" w:space="0" w:color="auto"/>
        <w:right w:val="none" w:sz="0" w:space="0" w:color="auto"/>
      </w:divBdr>
    </w:div>
    <w:div w:id="1710765302">
      <w:bodyDiv w:val="1"/>
      <w:marLeft w:val="0"/>
      <w:marRight w:val="0"/>
      <w:marTop w:val="0"/>
      <w:marBottom w:val="0"/>
      <w:divBdr>
        <w:top w:val="none" w:sz="0" w:space="0" w:color="auto"/>
        <w:left w:val="none" w:sz="0" w:space="0" w:color="auto"/>
        <w:bottom w:val="none" w:sz="0" w:space="0" w:color="auto"/>
        <w:right w:val="none" w:sz="0" w:space="0" w:color="auto"/>
      </w:divBdr>
    </w:div>
    <w:div w:id="1711882855">
      <w:bodyDiv w:val="1"/>
      <w:marLeft w:val="0"/>
      <w:marRight w:val="0"/>
      <w:marTop w:val="0"/>
      <w:marBottom w:val="0"/>
      <w:divBdr>
        <w:top w:val="none" w:sz="0" w:space="0" w:color="auto"/>
        <w:left w:val="none" w:sz="0" w:space="0" w:color="auto"/>
        <w:bottom w:val="none" w:sz="0" w:space="0" w:color="auto"/>
        <w:right w:val="none" w:sz="0" w:space="0" w:color="auto"/>
      </w:divBdr>
    </w:div>
    <w:div w:id="1713262568">
      <w:bodyDiv w:val="1"/>
      <w:marLeft w:val="0"/>
      <w:marRight w:val="0"/>
      <w:marTop w:val="0"/>
      <w:marBottom w:val="0"/>
      <w:divBdr>
        <w:top w:val="none" w:sz="0" w:space="0" w:color="auto"/>
        <w:left w:val="none" w:sz="0" w:space="0" w:color="auto"/>
        <w:bottom w:val="none" w:sz="0" w:space="0" w:color="auto"/>
        <w:right w:val="none" w:sz="0" w:space="0" w:color="auto"/>
      </w:divBdr>
    </w:div>
    <w:div w:id="1714691972">
      <w:bodyDiv w:val="1"/>
      <w:marLeft w:val="0"/>
      <w:marRight w:val="0"/>
      <w:marTop w:val="0"/>
      <w:marBottom w:val="0"/>
      <w:divBdr>
        <w:top w:val="none" w:sz="0" w:space="0" w:color="auto"/>
        <w:left w:val="none" w:sz="0" w:space="0" w:color="auto"/>
        <w:bottom w:val="none" w:sz="0" w:space="0" w:color="auto"/>
        <w:right w:val="none" w:sz="0" w:space="0" w:color="auto"/>
      </w:divBdr>
    </w:div>
    <w:div w:id="1715227463">
      <w:bodyDiv w:val="1"/>
      <w:marLeft w:val="0"/>
      <w:marRight w:val="0"/>
      <w:marTop w:val="0"/>
      <w:marBottom w:val="0"/>
      <w:divBdr>
        <w:top w:val="none" w:sz="0" w:space="0" w:color="auto"/>
        <w:left w:val="none" w:sz="0" w:space="0" w:color="auto"/>
        <w:bottom w:val="none" w:sz="0" w:space="0" w:color="auto"/>
        <w:right w:val="none" w:sz="0" w:space="0" w:color="auto"/>
      </w:divBdr>
    </w:div>
    <w:div w:id="1715500683">
      <w:bodyDiv w:val="1"/>
      <w:marLeft w:val="0"/>
      <w:marRight w:val="0"/>
      <w:marTop w:val="0"/>
      <w:marBottom w:val="0"/>
      <w:divBdr>
        <w:top w:val="none" w:sz="0" w:space="0" w:color="auto"/>
        <w:left w:val="none" w:sz="0" w:space="0" w:color="auto"/>
        <w:bottom w:val="none" w:sz="0" w:space="0" w:color="auto"/>
        <w:right w:val="none" w:sz="0" w:space="0" w:color="auto"/>
      </w:divBdr>
    </w:div>
    <w:div w:id="1717317480">
      <w:bodyDiv w:val="1"/>
      <w:marLeft w:val="0"/>
      <w:marRight w:val="0"/>
      <w:marTop w:val="0"/>
      <w:marBottom w:val="0"/>
      <w:divBdr>
        <w:top w:val="none" w:sz="0" w:space="0" w:color="auto"/>
        <w:left w:val="none" w:sz="0" w:space="0" w:color="auto"/>
        <w:bottom w:val="none" w:sz="0" w:space="0" w:color="auto"/>
        <w:right w:val="none" w:sz="0" w:space="0" w:color="auto"/>
      </w:divBdr>
    </w:div>
    <w:div w:id="1717585729">
      <w:bodyDiv w:val="1"/>
      <w:marLeft w:val="0"/>
      <w:marRight w:val="0"/>
      <w:marTop w:val="0"/>
      <w:marBottom w:val="0"/>
      <w:divBdr>
        <w:top w:val="none" w:sz="0" w:space="0" w:color="auto"/>
        <w:left w:val="none" w:sz="0" w:space="0" w:color="auto"/>
        <w:bottom w:val="none" w:sz="0" w:space="0" w:color="auto"/>
        <w:right w:val="none" w:sz="0" w:space="0" w:color="auto"/>
      </w:divBdr>
    </w:div>
    <w:div w:id="1719355000">
      <w:bodyDiv w:val="1"/>
      <w:marLeft w:val="0"/>
      <w:marRight w:val="0"/>
      <w:marTop w:val="0"/>
      <w:marBottom w:val="0"/>
      <w:divBdr>
        <w:top w:val="none" w:sz="0" w:space="0" w:color="auto"/>
        <w:left w:val="none" w:sz="0" w:space="0" w:color="auto"/>
        <w:bottom w:val="none" w:sz="0" w:space="0" w:color="auto"/>
        <w:right w:val="none" w:sz="0" w:space="0" w:color="auto"/>
      </w:divBdr>
    </w:div>
    <w:div w:id="1719471455">
      <w:bodyDiv w:val="1"/>
      <w:marLeft w:val="0"/>
      <w:marRight w:val="0"/>
      <w:marTop w:val="0"/>
      <w:marBottom w:val="0"/>
      <w:divBdr>
        <w:top w:val="none" w:sz="0" w:space="0" w:color="auto"/>
        <w:left w:val="none" w:sz="0" w:space="0" w:color="auto"/>
        <w:bottom w:val="none" w:sz="0" w:space="0" w:color="auto"/>
        <w:right w:val="none" w:sz="0" w:space="0" w:color="auto"/>
      </w:divBdr>
    </w:div>
    <w:div w:id="1719745614">
      <w:bodyDiv w:val="1"/>
      <w:marLeft w:val="0"/>
      <w:marRight w:val="0"/>
      <w:marTop w:val="0"/>
      <w:marBottom w:val="0"/>
      <w:divBdr>
        <w:top w:val="none" w:sz="0" w:space="0" w:color="auto"/>
        <w:left w:val="none" w:sz="0" w:space="0" w:color="auto"/>
        <w:bottom w:val="none" w:sz="0" w:space="0" w:color="auto"/>
        <w:right w:val="none" w:sz="0" w:space="0" w:color="auto"/>
      </w:divBdr>
    </w:div>
    <w:div w:id="1720082075">
      <w:bodyDiv w:val="1"/>
      <w:marLeft w:val="0"/>
      <w:marRight w:val="0"/>
      <w:marTop w:val="0"/>
      <w:marBottom w:val="0"/>
      <w:divBdr>
        <w:top w:val="none" w:sz="0" w:space="0" w:color="auto"/>
        <w:left w:val="none" w:sz="0" w:space="0" w:color="auto"/>
        <w:bottom w:val="none" w:sz="0" w:space="0" w:color="auto"/>
        <w:right w:val="none" w:sz="0" w:space="0" w:color="auto"/>
      </w:divBdr>
    </w:div>
    <w:div w:id="1720126249">
      <w:bodyDiv w:val="1"/>
      <w:marLeft w:val="0"/>
      <w:marRight w:val="0"/>
      <w:marTop w:val="0"/>
      <w:marBottom w:val="0"/>
      <w:divBdr>
        <w:top w:val="none" w:sz="0" w:space="0" w:color="auto"/>
        <w:left w:val="none" w:sz="0" w:space="0" w:color="auto"/>
        <w:bottom w:val="none" w:sz="0" w:space="0" w:color="auto"/>
        <w:right w:val="none" w:sz="0" w:space="0" w:color="auto"/>
      </w:divBdr>
    </w:div>
    <w:div w:id="1720281649">
      <w:bodyDiv w:val="1"/>
      <w:marLeft w:val="0"/>
      <w:marRight w:val="0"/>
      <w:marTop w:val="0"/>
      <w:marBottom w:val="0"/>
      <w:divBdr>
        <w:top w:val="none" w:sz="0" w:space="0" w:color="auto"/>
        <w:left w:val="none" w:sz="0" w:space="0" w:color="auto"/>
        <w:bottom w:val="none" w:sz="0" w:space="0" w:color="auto"/>
        <w:right w:val="none" w:sz="0" w:space="0" w:color="auto"/>
      </w:divBdr>
    </w:div>
    <w:div w:id="1720322620">
      <w:bodyDiv w:val="1"/>
      <w:marLeft w:val="0"/>
      <w:marRight w:val="0"/>
      <w:marTop w:val="0"/>
      <w:marBottom w:val="0"/>
      <w:divBdr>
        <w:top w:val="none" w:sz="0" w:space="0" w:color="auto"/>
        <w:left w:val="none" w:sz="0" w:space="0" w:color="auto"/>
        <w:bottom w:val="none" w:sz="0" w:space="0" w:color="auto"/>
        <w:right w:val="none" w:sz="0" w:space="0" w:color="auto"/>
      </w:divBdr>
    </w:div>
    <w:div w:id="1721248758">
      <w:bodyDiv w:val="1"/>
      <w:marLeft w:val="0"/>
      <w:marRight w:val="0"/>
      <w:marTop w:val="0"/>
      <w:marBottom w:val="0"/>
      <w:divBdr>
        <w:top w:val="none" w:sz="0" w:space="0" w:color="auto"/>
        <w:left w:val="none" w:sz="0" w:space="0" w:color="auto"/>
        <w:bottom w:val="none" w:sz="0" w:space="0" w:color="auto"/>
        <w:right w:val="none" w:sz="0" w:space="0" w:color="auto"/>
      </w:divBdr>
    </w:div>
    <w:div w:id="1721980853">
      <w:bodyDiv w:val="1"/>
      <w:marLeft w:val="0"/>
      <w:marRight w:val="0"/>
      <w:marTop w:val="0"/>
      <w:marBottom w:val="0"/>
      <w:divBdr>
        <w:top w:val="none" w:sz="0" w:space="0" w:color="auto"/>
        <w:left w:val="none" w:sz="0" w:space="0" w:color="auto"/>
        <w:bottom w:val="none" w:sz="0" w:space="0" w:color="auto"/>
        <w:right w:val="none" w:sz="0" w:space="0" w:color="auto"/>
      </w:divBdr>
    </w:div>
    <w:div w:id="1722631324">
      <w:bodyDiv w:val="1"/>
      <w:marLeft w:val="0"/>
      <w:marRight w:val="0"/>
      <w:marTop w:val="0"/>
      <w:marBottom w:val="0"/>
      <w:divBdr>
        <w:top w:val="none" w:sz="0" w:space="0" w:color="auto"/>
        <w:left w:val="none" w:sz="0" w:space="0" w:color="auto"/>
        <w:bottom w:val="none" w:sz="0" w:space="0" w:color="auto"/>
        <w:right w:val="none" w:sz="0" w:space="0" w:color="auto"/>
      </w:divBdr>
    </w:div>
    <w:div w:id="1723207855">
      <w:bodyDiv w:val="1"/>
      <w:marLeft w:val="0"/>
      <w:marRight w:val="0"/>
      <w:marTop w:val="0"/>
      <w:marBottom w:val="0"/>
      <w:divBdr>
        <w:top w:val="none" w:sz="0" w:space="0" w:color="auto"/>
        <w:left w:val="none" w:sz="0" w:space="0" w:color="auto"/>
        <w:bottom w:val="none" w:sz="0" w:space="0" w:color="auto"/>
        <w:right w:val="none" w:sz="0" w:space="0" w:color="auto"/>
      </w:divBdr>
    </w:div>
    <w:div w:id="1723871920">
      <w:bodyDiv w:val="1"/>
      <w:marLeft w:val="0"/>
      <w:marRight w:val="0"/>
      <w:marTop w:val="0"/>
      <w:marBottom w:val="0"/>
      <w:divBdr>
        <w:top w:val="none" w:sz="0" w:space="0" w:color="auto"/>
        <w:left w:val="none" w:sz="0" w:space="0" w:color="auto"/>
        <w:bottom w:val="none" w:sz="0" w:space="0" w:color="auto"/>
        <w:right w:val="none" w:sz="0" w:space="0" w:color="auto"/>
      </w:divBdr>
    </w:div>
    <w:div w:id="1725179976">
      <w:bodyDiv w:val="1"/>
      <w:marLeft w:val="0"/>
      <w:marRight w:val="0"/>
      <w:marTop w:val="0"/>
      <w:marBottom w:val="0"/>
      <w:divBdr>
        <w:top w:val="none" w:sz="0" w:space="0" w:color="auto"/>
        <w:left w:val="none" w:sz="0" w:space="0" w:color="auto"/>
        <w:bottom w:val="none" w:sz="0" w:space="0" w:color="auto"/>
        <w:right w:val="none" w:sz="0" w:space="0" w:color="auto"/>
      </w:divBdr>
    </w:div>
    <w:div w:id="1726218423">
      <w:bodyDiv w:val="1"/>
      <w:marLeft w:val="0"/>
      <w:marRight w:val="0"/>
      <w:marTop w:val="0"/>
      <w:marBottom w:val="0"/>
      <w:divBdr>
        <w:top w:val="none" w:sz="0" w:space="0" w:color="auto"/>
        <w:left w:val="none" w:sz="0" w:space="0" w:color="auto"/>
        <w:bottom w:val="none" w:sz="0" w:space="0" w:color="auto"/>
        <w:right w:val="none" w:sz="0" w:space="0" w:color="auto"/>
      </w:divBdr>
    </w:div>
    <w:div w:id="1726441206">
      <w:bodyDiv w:val="1"/>
      <w:marLeft w:val="0"/>
      <w:marRight w:val="0"/>
      <w:marTop w:val="0"/>
      <w:marBottom w:val="0"/>
      <w:divBdr>
        <w:top w:val="none" w:sz="0" w:space="0" w:color="auto"/>
        <w:left w:val="none" w:sz="0" w:space="0" w:color="auto"/>
        <w:bottom w:val="none" w:sz="0" w:space="0" w:color="auto"/>
        <w:right w:val="none" w:sz="0" w:space="0" w:color="auto"/>
      </w:divBdr>
    </w:div>
    <w:div w:id="1727559562">
      <w:bodyDiv w:val="1"/>
      <w:marLeft w:val="0"/>
      <w:marRight w:val="0"/>
      <w:marTop w:val="0"/>
      <w:marBottom w:val="0"/>
      <w:divBdr>
        <w:top w:val="none" w:sz="0" w:space="0" w:color="auto"/>
        <w:left w:val="none" w:sz="0" w:space="0" w:color="auto"/>
        <w:bottom w:val="none" w:sz="0" w:space="0" w:color="auto"/>
        <w:right w:val="none" w:sz="0" w:space="0" w:color="auto"/>
      </w:divBdr>
    </w:div>
    <w:div w:id="1728262702">
      <w:bodyDiv w:val="1"/>
      <w:marLeft w:val="0"/>
      <w:marRight w:val="0"/>
      <w:marTop w:val="0"/>
      <w:marBottom w:val="0"/>
      <w:divBdr>
        <w:top w:val="none" w:sz="0" w:space="0" w:color="auto"/>
        <w:left w:val="none" w:sz="0" w:space="0" w:color="auto"/>
        <w:bottom w:val="none" w:sz="0" w:space="0" w:color="auto"/>
        <w:right w:val="none" w:sz="0" w:space="0" w:color="auto"/>
      </w:divBdr>
    </w:div>
    <w:div w:id="1728452510">
      <w:bodyDiv w:val="1"/>
      <w:marLeft w:val="0"/>
      <w:marRight w:val="0"/>
      <w:marTop w:val="0"/>
      <w:marBottom w:val="0"/>
      <w:divBdr>
        <w:top w:val="none" w:sz="0" w:space="0" w:color="auto"/>
        <w:left w:val="none" w:sz="0" w:space="0" w:color="auto"/>
        <w:bottom w:val="none" w:sz="0" w:space="0" w:color="auto"/>
        <w:right w:val="none" w:sz="0" w:space="0" w:color="auto"/>
      </w:divBdr>
    </w:div>
    <w:div w:id="1728454076">
      <w:bodyDiv w:val="1"/>
      <w:marLeft w:val="0"/>
      <w:marRight w:val="0"/>
      <w:marTop w:val="0"/>
      <w:marBottom w:val="0"/>
      <w:divBdr>
        <w:top w:val="none" w:sz="0" w:space="0" w:color="auto"/>
        <w:left w:val="none" w:sz="0" w:space="0" w:color="auto"/>
        <w:bottom w:val="none" w:sz="0" w:space="0" w:color="auto"/>
        <w:right w:val="none" w:sz="0" w:space="0" w:color="auto"/>
      </w:divBdr>
    </w:div>
    <w:div w:id="1733238026">
      <w:bodyDiv w:val="1"/>
      <w:marLeft w:val="0"/>
      <w:marRight w:val="0"/>
      <w:marTop w:val="0"/>
      <w:marBottom w:val="0"/>
      <w:divBdr>
        <w:top w:val="none" w:sz="0" w:space="0" w:color="auto"/>
        <w:left w:val="none" w:sz="0" w:space="0" w:color="auto"/>
        <w:bottom w:val="none" w:sz="0" w:space="0" w:color="auto"/>
        <w:right w:val="none" w:sz="0" w:space="0" w:color="auto"/>
      </w:divBdr>
    </w:div>
    <w:div w:id="1734504092">
      <w:bodyDiv w:val="1"/>
      <w:marLeft w:val="0"/>
      <w:marRight w:val="0"/>
      <w:marTop w:val="0"/>
      <w:marBottom w:val="0"/>
      <w:divBdr>
        <w:top w:val="none" w:sz="0" w:space="0" w:color="auto"/>
        <w:left w:val="none" w:sz="0" w:space="0" w:color="auto"/>
        <w:bottom w:val="none" w:sz="0" w:space="0" w:color="auto"/>
        <w:right w:val="none" w:sz="0" w:space="0" w:color="auto"/>
      </w:divBdr>
    </w:div>
    <w:div w:id="1734616053">
      <w:bodyDiv w:val="1"/>
      <w:marLeft w:val="0"/>
      <w:marRight w:val="0"/>
      <w:marTop w:val="0"/>
      <w:marBottom w:val="0"/>
      <w:divBdr>
        <w:top w:val="none" w:sz="0" w:space="0" w:color="auto"/>
        <w:left w:val="none" w:sz="0" w:space="0" w:color="auto"/>
        <w:bottom w:val="none" w:sz="0" w:space="0" w:color="auto"/>
        <w:right w:val="none" w:sz="0" w:space="0" w:color="auto"/>
      </w:divBdr>
    </w:div>
    <w:div w:id="1736201368">
      <w:bodyDiv w:val="1"/>
      <w:marLeft w:val="0"/>
      <w:marRight w:val="0"/>
      <w:marTop w:val="0"/>
      <w:marBottom w:val="0"/>
      <w:divBdr>
        <w:top w:val="none" w:sz="0" w:space="0" w:color="auto"/>
        <w:left w:val="none" w:sz="0" w:space="0" w:color="auto"/>
        <w:bottom w:val="none" w:sz="0" w:space="0" w:color="auto"/>
        <w:right w:val="none" w:sz="0" w:space="0" w:color="auto"/>
      </w:divBdr>
    </w:div>
    <w:div w:id="1736203023">
      <w:bodyDiv w:val="1"/>
      <w:marLeft w:val="0"/>
      <w:marRight w:val="0"/>
      <w:marTop w:val="0"/>
      <w:marBottom w:val="0"/>
      <w:divBdr>
        <w:top w:val="none" w:sz="0" w:space="0" w:color="auto"/>
        <w:left w:val="none" w:sz="0" w:space="0" w:color="auto"/>
        <w:bottom w:val="none" w:sz="0" w:space="0" w:color="auto"/>
        <w:right w:val="none" w:sz="0" w:space="0" w:color="auto"/>
      </w:divBdr>
    </w:div>
    <w:div w:id="1736929851">
      <w:bodyDiv w:val="1"/>
      <w:marLeft w:val="0"/>
      <w:marRight w:val="0"/>
      <w:marTop w:val="0"/>
      <w:marBottom w:val="0"/>
      <w:divBdr>
        <w:top w:val="none" w:sz="0" w:space="0" w:color="auto"/>
        <w:left w:val="none" w:sz="0" w:space="0" w:color="auto"/>
        <w:bottom w:val="none" w:sz="0" w:space="0" w:color="auto"/>
        <w:right w:val="none" w:sz="0" w:space="0" w:color="auto"/>
      </w:divBdr>
    </w:div>
    <w:div w:id="1740054955">
      <w:bodyDiv w:val="1"/>
      <w:marLeft w:val="0"/>
      <w:marRight w:val="0"/>
      <w:marTop w:val="0"/>
      <w:marBottom w:val="0"/>
      <w:divBdr>
        <w:top w:val="none" w:sz="0" w:space="0" w:color="auto"/>
        <w:left w:val="none" w:sz="0" w:space="0" w:color="auto"/>
        <w:bottom w:val="none" w:sz="0" w:space="0" w:color="auto"/>
        <w:right w:val="none" w:sz="0" w:space="0" w:color="auto"/>
      </w:divBdr>
    </w:div>
    <w:div w:id="1740907300">
      <w:bodyDiv w:val="1"/>
      <w:marLeft w:val="0"/>
      <w:marRight w:val="0"/>
      <w:marTop w:val="0"/>
      <w:marBottom w:val="0"/>
      <w:divBdr>
        <w:top w:val="none" w:sz="0" w:space="0" w:color="auto"/>
        <w:left w:val="none" w:sz="0" w:space="0" w:color="auto"/>
        <w:bottom w:val="none" w:sz="0" w:space="0" w:color="auto"/>
        <w:right w:val="none" w:sz="0" w:space="0" w:color="auto"/>
      </w:divBdr>
    </w:div>
    <w:div w:id="1741100644">
      <w:bodyDiv w:val="1"/>
      <w:marLeft w:val="0"/>
      <w:marRight w:val="0"/>
      <w:marTop w:val="0"/>
      <w:marBottom w:val="0"/>
      <w:divBdr>
        <w:top w:val="none" w:sz="0" w:space="0" w:color="auto"/>
        <w:left w:val="none" w:sz="0" w:space="0" w:color="auto"/>
        <w:bottom w:val="none" w:sz="0" w:space="0" w:color="auto"/>
        <w:right w:val="none" w:sz="0" w:space="0" w:color="auto"/>
      </w:divBdr>
    </w:div>
    <w:div w:id="1741709028">
      <w:bodyDiv w:val="1"/>
      <w:marLeft w:val="0"/>
      <w:marRight w:val="0"/>
      <w:marTop w:val="0"/>
      <w:marBottom w:val="0"/>
      <w:divBdr>
        <w:top w:val="none" w:sz="0" w:space="0" w:color="auto"/>
        <w:left w:val="none" w:sz="0" w:space="0" w:color="auto"/>
        <w:bottom w:val="none" w:sz="0" w:space="0" w:color="auto"/>
        <w:right w:val="none" w:sz="0" w:space="0" w:color="auto"/>
      </w:divBdr>
    </w:div>
    <w:div w:id="1744378353">
      <w:bodyDiv w:val="1"/>
      <w:marLeft w:val="0"/>
      <w:marRight w:val="0"/>
      <w:marTop w:val="0"/>
      <w:marBottom w:val="0"/>
      <w:divBdr>
        <w:top w:val="none" w:sz="0" w:space="0" w:color="auto"/>
        <w:left w:val="none" w:sz="0" w:space="0" w:color="auto"/>
        <w:bottom w:val="none" w:sz="0" w:space="0" w:color="auto"/>
        <w:right w:val="none" w:sz="0" w:space="0" w:color="auto"/>
      </w:divBdr>
    </w:div>
    <w:div w:id="1745564079">
      <w:bodyDiv w:val="1"/>
      <w:marLeft w:val="0"/>
      <w:marRight w:val="0"/>
      <w:marTop w:val="0"/>
      <w:marBottom w:val="0"/>
      <w:divBdr>
        <w:top w:val="none" w:sz="0" w:space="0" w:color="auto"/>
        <w:left w:val="none" w:sz="0" w:space="0" w:color="auto"/>
        <w:bottom w:val="none" w:sz="0" w:space="0" w:color="auto"/>
        <w:right w:val="none" w:sz="0" w:space="0" w:color="auto"/>
      </w:divBdr>
    </w:div>
    <w:div w:id="1748378494">
      <w:bodyDiv w:val="1"/>
      <w:marLeft w:val="0"/>
      <w:marRight w:val="0"/>
      <w:marTop w:val="0"/>
      <w:marBottom w:val="0"/>
      <w:divBdr>
        <w:top w:val="none" w:sz="0" w:space="0" w:color="auto"/>
        <w:left w:val="none" w:sz="0" w:space="0" w:color="auto"/>
        <w:bottom w:val="none" w:sz="0" w:space="0" w:color="auto"/>
        <w:right w:val="none" w:sz="0" w:space="0" w:color="auto"/>
      </w:divBdr>
    </w:div>
    <w:div w:id="1748845666">
      <w:bodyDiv w:val="1"/>
      <w:marLeft w:val="0"/>
      <w:marRight w:val="0"/>
      <w:marTop w:val="0"/>
      <w:marBottom w:val="0"/>
      <w:divBdr>
        <w:top w:val="none" w:sz="0" w:space="0" w:color="auto"/>
        <w:left w:val="none" w:sz="0" w:space="0" w:color="auto"/>
        <w:bottom w:val="none" w:sz="0" w:space="0" w:color="auto"/>
        <w:right w:val="none" w:sz="0" w:space="0" w:color="auto"/>
      </w:divBdr>
    </w:div>
    <w:div w:id="1749502775">
      <w:bodyDiv w:val="1"/>
      <w:marLeft w:val="0"/>
      <w:marRight w:val="0"/>
      <w:marTop w:val="0"/>
      <w:marBottom w:val="0"/>
      <w:divBdr>
        <w:top w:val="none" w:sz="0" w:space="0" w:color="auto"/>
        <w:left w:val="none" w:sz="0" w:space="0" w:color="auto"/>
        <w:bottom w:val="none" w:sz="0" w:space="0" w:color="auto"/>
        <w:right w:val="none" w:sz="0" w:space="0" w:color="auto"/>
      </w:divBdr>
    </w:div>
    <w:div w:id="1749694930">
      <w:bodyDiv w:val="1"/>
      <w:marLeft w:val="0"/>
      <w:marRight w:val="0"/>
      <w:marTop w:val="0"/>
      <w:marBottom w:val="0"/>
      <w:divBdr>
        <w:top w:val="none" w:sz="0" w:space="0" w:color="auto"/>
        <w:left w:val="none" w:sz="0" w:space="0" w:color="auto"/>
        <w:bottom w:val="none" w:sz="0" w:space="0" w:color="auto"/>
        <w:right w:val="none" w:sz="0" w:space="0" w:color="auto"/>
      </w:divBdr>
    </w:div>
    <w:div w:id="1751078654">
      <w:bodyDiv w:val="1"/>
      <w:marLeft w:val="0"/>
      <w:marRight w:val="0"/>
      <w:marTop w:val="0"/>
      <w:marBottom w:val="0"/>
      <w:divBdr>
        <w:top w:val="none" w:sz="0" w:space="0" w:color="auto"/>
        <w:left w:val="none" w:sz="0" w:space="0" w:color="auto"/>
        <w:bottom w:val="none" w:sz="0" w:space="0" w:color="auto"/>
        <w:right w:val="none" w:sz="0" w:space="0" w:color="auto"/>
      </w:divBdr>
    </w:div>
    <w:div w:id="1751343330">
      <w:bodyDiv w:val="1"/>
      <w:marLeft w:val="0"/>
      <w:marRight w:val="0"/>
      <w:marTop w:val="0"/>
      <w:marBottom w:val="0"/>
      <w:divBdr>
        <w:top w:val="none" w:sz="0" w:space="0" w:color="auto"/>
        <w:left w:val="none" w:sz="0" w:space="0" w:color="auto"/>
        <w:bottom w:val="none" w:sz="0" w:space="0" w:color="auto"/>
        <w:right w:val="none" w:sz="0" w:space="0" w:color="auto"/>
      </w:divBdr>
    </w:div>
    <w:div w:id="1754930794">
      <w:bodyDiv w:val="1"/>
      <w:marLeft w:val="0"/>
      <w:marRight w:val="0"/>
      <w:marTop w:val="0"/>
      <w:marBottom w:val="0"/>
      <w:divBdr>
        <w:top w:val="none" w:sz="0" w:space="0" w:color="auto"/>
        <w:left w:val="none" w:sz="0" w:space="0" w:color="auto"/>
        <w:bottom w:val="none" w:sz="0" w:space="0" w:color="auto"/>
        <w:right w:val="none" w:sz="0" w:space="0" w:color="auto"/>
      </w:divBdr>
    </w:div>
    <w:div w:id="1755084781">
      <w:bodyDiv w:val="1"/>
      <w:marLeft w:val="0"/>
      <w:marRight w:val="0"/>
      <w:marTop w:val="0"/>
      <w:marBottom w:val="0"/>
      <w:divBdr>
        <w:top w:val="none" w:sz="0" w:space="0" w:color="auto"/>
        <w:left w:val="none" w:sz="0" w:space="0" w:color="auto"/>
        <w:bottom w:val="none" w:sz="0" w:space="0" w:color="auto"/>
        <w:right w:val="none" w:sz="0" w:space="0" w:color="auto"/>
      </w:divBdr>
    </w:div>
    <w:div w:id="1755127841">
      <w:bodyDiv w:val="1"/>
      <w:marLeft w:val="0"/>
      <w:marRight w:val="0"/>
      <w:marTop w:val="0"/>
      <w:marBottom w:val="0"/>
      <w:divBdr>
        <w:top w:val="none" w:sz="0" w:space="0" w:color="auto"/>
        <w:left w:val="none" w:sz="0" w:space="0" w:color="auto"/>
        <w:bottom w:val="none" w:sz="0" w:space="0" w:color="auto"/>
        <w:right w:val="none" w:sz="0" w:space="0" w:color="auto"/>
      </w:divBdr>
    </w:div>
    <w:div w:id="1755324187">
      <w:bodyDiv w:val="1"/>
      <w:marLeft w:val="0"/>
      <w:marRight w:val="0"/>
      <w:marTop w:val="0"/>
      <w:marBottom w:val="0"/>
      <w:divBdr>
        <w:top w:val="none" w:sz="0" w:space="0" w:color="auto"/>
        <w:left w:val="none" w:sz="0" w:space="0" w:color="auto"/>
        <w:bottom w:val="none" w:sz="0" w:space="0" w:color="auto"/>
        <w:right w:val="none" w:sz="0" w:space="0" w:color="auto"/>
      </w:divBdr>
    </w:div>
    <w:div w:id="1755735445">
      <w:bodyDiv w:val="1"/>
      <w:marLeft w:val="0"/>
      <w:marRight w:val="0"/>
      <w:marTop w:val="0"/>
      <w:marBottom w:val="0"/>
      <w:divBdr>
        <w:top w:val="none" w:sz="0" w:space="0" w:color="auto"/>
        <w:left w:val="none" w:sz="0" w:space="0" w:color="auto"/>
        <w:bottom w:val="none" w:sz="0" w:space="0" w:color="auto"/>
        <w:right w:val="none" w:sz="0" w:space="0" w:color="auto"/>
      </w:divBdr>
    </w:div>
    <w:div w:id="1755973977">
      <w:bodyDiv w:val="1"/>
      <w:marLeft w:val="0"/>
      <w:marRight w:val="0"/>
      <w:marTop w:val="0"/>
      <w:marBottom w:val="0"/>
      <w:divBdr>
        <w:top w:val="none" w:sz="0" w:space="0" w:color="auto"/>
        <w:left w:val="none" w:sz="0" w:space="0" w:color="auto"/>
        <w:bottom w:val="none" w:sz="0" w:space="0" w:color="auto"/>
        <w:right w:val="none" w:sz="0" w:space="0" w:color="auto"/>
      </w:divBdr>
    </w:div>
    <w:div w:id="1755979453">
      <w:bodyDiv w:val="1"/>
      <w:marLeft w:val="0"/>
      <w:marRight w:val="0"/>
      <w:marTop w:val="0"/>
      <w:marBottom w:val="0"/>
      <w:divBdr>
        <w:top w:val="none" w:sz="0" w:space="0" w:color="auto"/>
        <w:left w:val="none" w:sz="0" w:space="0" w:color="auto"/>
        <w:bottom w:val="none" w:sz="0" w:space="0" w:color="auto"/>
        <w:right w:val="none" w:sz="0" w:space="0" w:color="auto"/>
      </w:divBdr>
    </w:div>
    <w:div w:id="1756972331">
      <w:bodyDiv w:val="1"/>
      <w:marLeft w:val="0"/>
      <w:marRight w:val="0"/>
      <w:marTop w:val="0"/>
      <w:marBottom w:val="0"/>
      <w:divBdr>
        <w:top w:val="none" w:sz="0" w:space="0" w:color="auto"/>
        <w:left w:val="none" w:sz="0" w:space="0" w:color="auto"/>
        <w:bottom w:val="none" w:sz="0" w:space="0" w:color="auto"/>
        <w:right w:val="none" w:sz="0" w:space="0" w:color="auto"/>
      </w:divBdr>
    </w:div>
    <w:div w:id="1758868610">
      <w:bodyDiv w:val="1"/>
      <w:marLeft w:val="0"/>
      <w:marRight w:val="0"/>
      <w:marTop w:val="0"/>
      <w:marBottom w:val="0"/>
      <w:divBdr>
        <w:top w:val="none" w:sz="0" w:space="0" w:color="auto"/>
        <w:left w:val="none" w:sz="0" w:space="0" w:color="auto"/>
        <w:bottom w:val="none" w:sz="0" w:space="0" w:color="auto"/>
        <w:right w:val="none" w:sz="0" w:space="0" w:color="auto"/>
      </w:divBdr>
    </w:div>
    <w:div w:id="1759476930">
      <w:bodyDiv w:val="1"/>
      <w:marLeft w:val="0"/>
      <w:marRight w:val="0"/>
      <w:marTop w:val="0"/>
      <w:marBottom w:val="0"/>
      <w:divBdr>
        <w:top w:val="none" w:sz="0" w:space="0" w:color="auto"/>
        <w:left w:val="none" w:sz="0" w:space="0" w:color="auto"/>
        <w:bottom w:val="none" w:sz="0" w:space="0" w:color="auto"/>
        <w:right w:val="none" w:sz="0" w:space="0" w:color="auto"/>
      </w:divBdr>
    </w:div>
    <w:div w:id="1760786024">
      <w:bodyDiv w:val="1"/>
      <w:marLeft w:val="0"/>
      <w:marRight w:val="0"/>
      <w:marTop w:val="0"/>
      <w:marBottom w:val="0"/>
      <w:divBdr>
        <w:top w:val="none" w:sz="0" w:space="0" w:color="auto"/>
        <w:left w:val="none" w:sz="0" w:space="0" w:color="auto"/>
        <w:bottom w:val="none" w:sz="0" w:space="0" w:color="auto"/>
        <w:right w:val="none" w:sz="0" w:space="0" w:color="auto"/>
      </w:divBdr>
    </w:div>
    <w:div w:id="1762024059">
      <w:bodyDiv w:val="1"/>
      <w:marLeft w:val="0"/>
      <w:marRight w:val="0"/>
      <w:marTop w:val="0"/>
      <w:marBottom w:val="0"/>
      <w:divBdr>
        <w:top w:val="none" w:sz="0" w:space="0" w:color="auto"/>
        <w:left w:val="none" w:sz="0" w:space="0" w:color="auto"/>
        <w:bottom w:val="none" w:sz="0" w:space="0" w:color="auto"/>
        <w:right w:val="none" w:sz="0" w:space="0" w:color="auto"/>
      </w:divBdr>
    </w:div>
    <w:div w:id="1762294363">
      <w:bodyDiv w:val="1"/>
      <w:marLeft w:val="0"/>
      <w:marRight w:val="0"/>
      <w:marTop w:val="0"/>
      <w:marBottom w:val="0"/>
      <w:divBdr>
        <w:top w:val="none" w:sz="0" w:space="0" w:color="auto"/>
        <w:left w:val="none" w:sz="0" w:space="0" w:color="auto"/>
        <w:bottom w:val="none" w:sz="0" w:space="0" w:color="auto"/>
        <w:right w:val="none" w:sz="0" w:space="0" w:color="auto"/>
      </w:divBdr>
    </w:div>
    <w:div w:id="1763257377">
      <w:bodyDiv w:val="1"/>
      <w:marLeft w:val="0"/>
      <w:marRight w:val="0"/>
      <w:marTop w:val="0"/>
      <w:marBottom w:val="0"/>
      <w:divBdr>
        <w:top w:val="none" w:sz="0" w:space="0" w:color="auto"/>
        <w:left w:val="none" w:sz="0" w:space="0" w:color="auto"/>
        <w:bottom w:val="none" w:sz="0" w:space="0" w:color="auto"/>
        <w:right w:val="none" w:sz="0" w:space="0" w:color="auto"/>
      </w:divBdr>
    </w:div>
    <w:div w:id="1763723956">
      <w:bodyDiv w:val="1"/>
      <w:marLeft w:val="0"/>
      <w:marRight w:val="0"/>
      <w:marTop w:val="0"/>
      <w:marBottom w:val="0"/>
      <w:divBdr>
        <w:top w:val="none" w:sz="0" w:space="0" w:color="auto"/>
        <w:left w:val="none" w:sz="0" w:space="0" w:color="auto"/>
        <w:bottom w:val="none" w:sz="0" w:space="0" w:color="auto"/>
        <w:right w:val="none" w:sz="0" w:space="0" w:color="auto"/>
      </w:divBdr>
    </w:div>
    <w:div w:id="1764104142">
      <w:bodyDiv w:val="1"/>
      <w:marLeft w:val="0"/>
      <w:marRight w:val="0"/>
      <w:marTop w:val="0"/>
      <w:marBottom w:val="0"/>
      <w:divBdr>
        <w:top w:val="none" w:sz="0" w:space="0" w:color="auto"/>
        <w:left w:val="none" w:sz="0" w:space="0" w:color="auto"/>
        <w:bottom w:val="none" w:sz="0" w:space="0" w:color="auto"/>
        <w:right w:val="none" w:sz="0" w:space="0" w:color="auto"/>
      </w:divBdr>
    </w:div>
    <w:div w:id="1764185217">
      <w:bodyDiv w:val="1"/>
      <w:marLeft w:val="0"/>
      <w:marRight w:val="0"/>
      <w:marTop w:val="0"/>
      <w:marBottom w:val="0"/>
      <w:divBdr>
        <w:top w:val="none" w:sz="0" w:space="0" w:color="auto"/>
        <w:left w:val="none" w:sz="0" w:space="0" w:color="auto"/>
        <w:bottom w:val="none" w:sz="0" w:space="0" w:color="auto"/>
        <w:right w:val="none" w:sz="0" w:space="0" w:color="auto"/>
      </w:divBdr>
    </w:div>
    <w:div w:id="1765151683">
      <w:bodyDiv w:val="1"/>
      <w:marLeft w:val="0"/>
      <w:marRight w:val="0"/>
      <w:marTop w:val="0"/>
      <w:marBottom w:val="0"/>
      <w:divBdr>
        <w:top w:val="none" w:sz="0" w:space="0" w:color="auto"/>
        <w:left w:val="none" w:sz="0" w:space="0" w:color="auto"/>
        <w:bottom w:val="none" w:sz="0" w:space="0" w:color="auto"/>
        <w:right w:val="none" w:sz="0" w:space="0" w:color="auto"/>
      </w:divBdr>
    </w:div>
    <w:div w:id="1765418521">
      <w:bodyDiv w:val="1"/>
      <w:marLeft w:val="0"/>
      <w:marRight w:val="0"/>
      <w:marTop w:val="0"/>
      <w:marBottom w:val="0"/>
      <w:divBdr>
        <w:top w:val="none" w:sz="0" w:space="0" w:color="auto"/>
        <w:left w:val="none" w:sz="0" w:space="0" w:color="auto"/>
        <w:bottom w:val="none" w:sz="0" w:space="0" w:color="auto"/>
        <w:right w:val="none" w:sz="0" w:space="0" w:color="auto"/>
      </w:divBdr>
    </w:div>
    <w:div w:id="1768308007">
      <w:bodyDiv w:val="1"/>
      <w:marLeft w:val="0"/>
      <w:marRight w:val="0"/>
      <w:marTop w:val="0"/>
      <w:marBottom w:val="0"/>
      <w:divBdr>
        <w:top w:val="none" w:sz="0" w:space="0" w:color="auto"/>
        <w:left w:val="none" w:sz="0" w:space="0" w:color="auto"/>
        <w:bottom w:val="none" w:sz="0" w:space="0" w:color="auto"/>
        <w:right w:val="none" w:sz="0" w:space="0" w:color="auto"/>
      </w:divBdr>
    </w:div>
    <w:div w:id="1769307670">
      <w:bodyDiv w:val="1"/>
      <w:marLeft w:val="0"/>
      <w:marRight w:val="0"/>
      <w:marTop w:val="0"/>
      <w:marBottom w:val="0"/>
      <w:divBdr>
        <w:top w:val="none" w:sz="0" w:space="0" w:color="auto"/>
        <w:left w:val="none" w:sz="0" w:space="0" w:color="auto"/>
        <w:bottom w:val="none" w:sz="0" w:space="0" w:color="auto"/>
        <w:right w:val="none" w:sz="0" w:space="0" w:color="auto"/>
      </w:divBdr>
    </w:div>
    <w:div w:id="1769545718">
      <w:bodyDiv w:val="1"/>
      <w:marLeft w:val="0"/>
      <w:marRight w:val="0"/>
      <w:marTop w:val="0"/>
      <w:marBottom w:val="0"/>
      <w:divBdr>
        <w:top w:val="none" w:sz="0" w:space="0" w:color="auto"/>
        <w:left w:val="none" w:sz="0" w:space="0" w:color="auto"/>
        <w:bottom w:val="none" w:sz="0" w:space="0" w:color="auto"/>
        <w:right w:val="none" w:sz="0" w:space="0" w:color="auto"/>
      </w:divBdr>
    </w:div>
    <w:div w:id="1770735430">
      <w:bodyDiv w:val="1"/>
      <w:marLeft w:val="0"/>
      <w:marRight w:val="0"/>
      <w:marTop w:val="0"/>
      <w:marBottom w:val="0"/>
      <w:divBdr>
        <w:top w:val="none" w:sz="0" w:space="0" w:color="auto"/>
        <w:left w:val="none" w:sz="0" w:space="0" w:color="auto"/>
        <w:bottom w:val="none" w:sz="0" w:space="0" w:color="auto"/>
        <w:right w:val="none" w:sz="0" w:space="0" w:color="auto"/>
      </w:divBdr>
    </w:div>
    <w:div w:id="1773167508">
      <w:bodyDiv w:val="1"/>
      <w:marLeft w:val="0"/>
      <w:marRight w:val="0"/>
      <w:marTop w:val="0"/>
      <w:marBottom w:val="0"/>
      <w:divBdr>
        <w:top w:val="none" w:sz="0" w:space="0" w:color="auto"/>
        <w:left w:val="none" w:sz="0" w:space="0" w:color="auto"/>
        <w:bottom w:val="none" w:sz="0" w:space="0" w:color="auto"/>
        <w:right w:val="none" w:sz="0" w:space="0" w:color="auto"/>
      </w:divBdr>
    </w:div>
    <w:div w:id="1773629572">
      <w:bodyDiv w:val="1"/>
      <w:marLeft w:val="0"/>
      <w:marRight w:val="0"/>
      <w:marTop w:val="0"/>
      <w:marBottom w:val="0"/>
      <w:divBdr>
        <w:top w:val="none" w:sz="0" w:space="0" w:color="auto"/>
        <w:left w:val="none" w:sz="0" w:space="0" w:color="auto"/>
        <w:bottom w:val="none" w:sz="0" w:space="0" w:color="auto"/>
        <w:right w:val="none" w:sz="0" w:space="0" w:color="auto"/>
      </w:divBdr>
    </w:div>
    <w:div w:id="1774007918">
      <w:bodyDiv w:val="1"/>
      <w:marLeft w:val="0"/>
      <w:marRight w:val="0"/>
      <w:marTop w:val="0"/>
      <w:marBottom w:val="0"/>
      <w:divBdr>
        <w:top w:val="none" w:sz="0" w:space="0" w:color="auto"/>
        <w:left w:val="none" w:sz="0" w:space="0" w:color="auto"/>
        <w:bottom w:val="none" w:sz="0" w:space="0" w:color="auto"/>
        <w:right w:val="none" w:sz="0" w:space="0" w:color="auto"/>
      </w:divBdr>
    </w:div>
    <w:div w:id="1774780424">
      <w:bodyDiv w:val="1"/>
      <w:marLeft w:val="0"/>
      <w:marRight w:val="0"/>
      <w:marTop w:val="0"/>
      <w:marBottom w:val="0"/>
      <w:divBdr>
        <w:top w:val="none" w:sz="0" w:space="0" w:color="auto"/>
        <w:left w:val="none" w:sz="0" w:space="0" w:color="auto"/>
        <w:bottom w:val="none" w:sz="0" w:space="0" w:color="auto"/>
        <w:right w:val="none" w:sz="0" w:space="0" w:color="auto"/>
      </w:divBdr>
    </w:div>
    <w:div w:id="1775515383">
      <w:bodyDiv w:val="1"/>
      <w:marLeft w:val="0"/>
      <w:marRight w:val="0"/>
      <w:marTop w:val="0"/>
      <w:marBottom w:val="0"/>
      <w:divBdr>
        <w:top w:val="none" w:sz="0" w:space="0" w:color="auto"/>
        <w:left w:val="none" w:sz="0" w:space="0" w:color="auto"/>
        <w:bottom w:val="none" w:sz="0" w:space="0" w:color="auto"/>
        <w:right w:val="none" w:sz="0" w:space="0" w:color="auto"/>
      </w:divBdr>
    </w:div>
    <w:div w:id="1776710100">
      <w:bodyDiv w:val="1"/>
      <w:marLeft w:val="0"/>
      <w:marRight w:val="0"/>
      <w:marTop w:val="0"/>
      <w:marBottom w:val="0"/>
      <w:divBdr>
        <w:top w:val="none" w:sz="0" w:space="0" w:color="auto"/>
        <w:left w:val="none" w:sz="0" w:space="0" w:color="auto"/>
        <w:bottom w:val="none" w:sz="0" w:space="0" w:color="auto"/>
        <w:right w:val="none" w:sz="0" w:space="0" w:color="auto"/>
      </w:divBdr>
    </w:div>
    <w:div w:id="1777410844">
      <w:bodyDiv w:val="1"/>
      <w:marLeft w:val="0"/>
      <w:marRight w:val="0"/>
      <w:marTop w:val="0"/>
      <w:marBottom w:val="0"/>
      <w:divBdr>
        <w:top w:val="none" w:sz="0" w:space="0" w:color="auto"/>
        <w:left w:val="none" w:sz="0" w:space="0" w:color="auto"/>
        <w:bottom w:val="none" w:sz="0" w:space="0" w:color="auto"/>
        <w:right w:val="none" w:sz="0" w:space="0" w:color="auto"/>
      </w:divBdr>
    </w:div>
    <w:div w:id="1778015112">
      <w:bodyDiv w:val="1"/>
      <w:marLeft w:val="0"/>
      <w:marRight w:val="0"/>
      <w:marTop w:val="0"/>
      <w:marBottom w:val="0"/>
      <w:divBdr>
        <w:top w:val="none" w:sz="0" w:space="0" w:color="auto"/>
        <w:left w:val="none" w:sz="0" w:space="0" w:color="auto"/>
        <w:bottom w:val="none" w:sz="0" w:space="0" w:color="auto"/>
        <w:right w:val="none" w:sz="0" w:space="0" w:color="auto"/>
      </w:divBdr>
    </w:div>
    <w:div w:id="1779637683">
      <w:bodyDiv w:val="1"/>
      <w:marLeft w:val="0"/>
      <w:marRight w:val="0"/>
      <w:marTop w:val="0"/>
      <w:marBottom w:val="0"/>
      <w:divBdr>
        <w:top w:val="none" w:sz="0" w:space="0" w:color="auto"/>
        <w:left w:val="none" w:sz="0" w:space="0" w:color="auto"/>
        <w:bottom w:val="none" w:sz="0" w:space="0" w:color="auto"/>
        <w:right w:val="none" w:sz="0" w:space="0" w:color="auto"/>
      </w:divBdr>
    </w:div>
    <w:div w:id="1780174311">
      <w:bodyDiv w:val="1"/>
      <w:marLeft w:val="0"/>
      <w:marRight w:val="0"/>
      <w:marTop w:val="0"/>
      <w:marBottom w:val="0"/>
      <w:divBdr>
        <w:top w:val="none" w:sz="0" w:space="0" w:color="auto"/>
        <w:left w:val="none" w:sz="0" w:space="0" w:color="auto"/>
        <w:bottom w:val="none" w:sz="0" w:space="0" w:color="auto"/>
        <w:right w:val="none" w:sz="0" w:space="0" w:color="auto"/>
      </w:divBdr>
    </w:div>
    <w:div w:id="1780220362">
      <w:bodyDiv w:val="1"/>
      <w:marLeft w:val="0"/>
      <w:marRight w:val="0"/>
      <w:marTop w:val="0"/>
      <w:marBottom w:val="0"/>
      <w:divBdr>
        <w:top w:val="none" w:sz="0" w:space="0" w:color="auto"/>
        <w:left w:val="none" w:sz="0" w:space="0" w:color="auto"/>
        <w:bottom w:val="none" w:sz="0" w:space="0" w:color="auto"/>
        <w:right w:val="none" w:sz="0" w:space="0" w:color="auto"/>
      </w:divBdr>
    </w:div>
    <w:div w:id="1780250255">
      <w:bodyDiv w:val="1"/>
      <w:marLeft w:val="0"/>
      <w:marRight w:val="0"/>
      <w:marTop w:val="0"/>
      <w:marBottom w:val="0"/>
      <w:divBdr>
        <w:top w:val="none" w:sz="0" w:space="0" w:color="auto"/>
        <w:left w:val="none" w:sz="0" w:space="0" w:color="auto"/>
        <w:bottom w:val="none" w:sz="0" w:space="0" w:color="auto"/>
        <w:right w:val="none" w:sz="0" w:space="0" w:color="auto"/>
      </w:divBdr>
    </w:div>
    <w:div w:id="1780489941">
      <w:bodyDiv w:val="1"/>
      <w:marLeft w:val="0"/>
      <w:marRight w:val="0"/>
      <w:marTop w:val="0"/>
      <w:marBottom w:val="0"/>
      <w:divBdr>
        <w:top w:val="none" w:sz="0" w:space="0" w:color="auto"/>
        <w:left w:val="none" w:sz="0" w:space="0" w:color="auto"/>
        <w:bottom w:val="none" w:sz="0" w:space="0" w:color="auto"/>
        <w:right w:val="none" w:sz="0" w:space="0" w:color="auto"/>
      </w:divBdr>
    </w:div>
    <w:div w:id="1780567814">
      <w:bodyDiv w:val="1"/>
      <w:marLeft w:val="0"/>
      <w:marRight w:val="0"/>
      <w:marTop w:val="0"/>
      <w:marBottom w:val="0"/>
      <w:divBdr>
        <w:top w:val="none" w:sz="0" w:space="0" w:color="auto"/>
        <w:left w:val="none" w:sz="0" w:space="0" w:color="auto"/>
        <w:bottom w:val="none" w:sz="0" w:space="0" w:color="auto"/>
        <w:right w:val="none" w:sz="0" w:space="0" w:color="auto"/>
      </w:divBdr>
    </w:div>
    <w:div w:id="1781534459">
      <w:bodyDiv w:val="1"/>
      <w:marLeft w:val="0"/>
      <w:marRight w:val="0"/>
      <w:marTop w:val="0"/>
      <w:marBottom w:val="0"/>
      <w:divBdr>
        <w:top w:val="none" w:sz="0" w:space="0" w:color="auto"/>
        <w:left w:val="none" w:sz="0" w:space="0" w:color="auto"/>
        <w:bottom w:val="none" w:sz="0" w:space="0" w:color="auto"/>
        <w:right w:val="none" w:sz="0" w:space="0" w:color="auto"/>
      </w:divBdr>
    </w:div>
    <w:div w:id="1782215281">
      <w:bodyDiv w:val="1"/>
      <w:marLeft w:val="0"/>
      <w:marRight w:val="0"/>
      <w:marTop w:val="0"/>
      <w:marBottom w:val="0"/>
      <w:divBdr>
        <w:top w:val="none" w:sz="0" w:space="0" w:color="auto"/>
        <w:left w:val="none" w:sz="0" w:space="0" w:color="auto"/>
        <w:bottom w:val="none" w:sz="0" w:space="0" w:color="auto"/>
        <w:right w:val="none" w:sz="0" w:space="0" w:color="auto"/>
      </w:divBdr>
    </w:div>
    <w:div w:id="1783572933">
      <w:bodyDiv w:val="1"/>
      <w:marLeft w:val="0"/>
      <w:marRight w:val="0"/>
      <w:marTop w:val="0"/>
      <w:marBottom w:val="0"/>
      <w:divBdr>
        <w:top w:val="none" w:sz="0" w:space="0" w:color="auto"/>
        <w:left w:val="none" w:sz="0" w:space="0" w:color="auto"/>
        <w:bottom w:val="none" w:sz="0" w:space="0" w:color="auto"/>
        <w:right w:val="none" w:sz="0" w:space="0" w:color="auto"/>
      </w:divBdr>
    </w:div>
    <w:div w:id="1785995404">
      <w:bodyDiv w:val="1"/>
      <w:marLeft w:val="0"/>
      <w:marRight w:val="0"/>
      <w:marTop w:val="0"/>
      <w:marBottom w:val="0"/>
      <w:divBdr>
        <w:top w:val="none" w:sz="0" w:space="0" w:color="auto"/>
        <w:left w:val="none" w:sz="0" w:space="0" w:color="auto"/>
        <w:bottom w:val="none" w:sz="0" w:space="0" w:color="auto"/>
        <w:right w:val="none" w:sz="0" w:space="0" w:color="auto"/>
      </w:divBdr>
    </w:div>
    <w:div w:id="1786190552">
      <w:bodyDiv w:val="1"/>
      <w:marLeft w:val="0"/>
      <w:marRight w:val="0"/>
      <w:marTop w:val="0"/>
      <w:marBottom w:val="0"/>
      <w:divBdr>
        <w:top w:val="none" w:sz="0" w:space="0" w:color="auto"/>
        <w:left w:val="none" w:sz="0" w:space="0" w:color="auto"/>
        <w:bottom w:val="none" w:sz="0" w:space="0" w:color="auto"/>
        <w:right w:val="none" w:sz="0" w:space="0" w:color="auto"/>
      </w:divBdr>
    </w:div>
    <w:div w:id="1786465937">
      <w:bodyDiv w:val="1"/>
      <w:marLeft w:val="0"/>
      <w:marRight w:val="0"/>
      <w:marTop w:val="0"/>
      <w:marBottom w:val="0"/>
      <w:divBdr>
        <w:top w:val="none" w:sz="0" w:space="0" w:color="auto"/>
        <w:left w:val="none" w:sz="0" w:space="0" w:color="auto"/>
        <w:bottom w:val="none" w:sz="0" w:space="0" w:color="auto"/>
        <w:right w:val="none" w:sz="0" w:space="0" w:color="auto"/>
      </w:divBdr>
    </w:div>
    <w:div w:id="1787502693">
      <w:bodyDiv w:val="1"/>
      <w:marLeft w:val="0"/>
      <w:marRight w:val="0"/>
      <w:marTop w:val="0"/>
      <w:marBottom w:val="0"/>
      <w:divBdr>
        <w:top w:val="none" w:sz="0" w:space="0" w:color="auto"/>
        <w:left w:val="none" w:sz="0" w:space="0" w:color="auto"/>
        <w:bottom w:val="none" w:sz="0" w:space="0" w:color="auto"/>
        <w:right w:val="none" w:sz="0" w:space="0" w:color="auto"/>
      </w:divBdr>
    </w:div>
    <w:div w:id="1787698215">
      <w:bodyDiv w:val="1"/>
      <w:marLeft w:val="0"/>
      <w:marRight w:val="0"/>
      <w:marTop w:val="0"/>
      <w:marBottom w:val="0"/>
      <w:divBdr>
        <w:top w:val="none" w:sz="0" w:space="0" w:color="auto"/>
        <w:left w:val="none" w:sz="0" w:space="0" w:color="auto"/>
        <w:bottom w:val="none" w:sz="0" w:space="0" w:color="auto"/>
        <w:right w:val="none" w:sz="0" w:space="0" w:color="auto"/>
      </w:divBdr>
    </w:div>
    <w:div w:id="1787966357">
      <w:bodyDiv w:val="1"/>
      <w:marLeft w:val="0"/>
      <w:marRight w:val="0"/>
      <w:marTop w:val="0"/>
      <w:marBottom w:val="0"/>
      <w:divBdr>
        <w:top w:val="none" w:sz="0" w:space="0" w:color="auto"/>
        <w:left w:val="none" w:sz="0" w:space="0" w:color="auto"/>
        <w:bottom w:val="none" w:sz="0" w:space="0" w:color="auto"/>
        <w:right w:val="none" w:sz="0" w:space="0" w:color="auto"/>
      </w:divBdr>
    </w:div>
    <w:div w:id="1788159397">
      <w:bodyDiv w:val="1"/>
      <w:marLeft w:val="0"/>
      <w:marRight w:val="0"/>
      <w:marTop w:val="0"/>
      <w:marBottom w:val="0"/>
      <w:divBdr>
        <w:top w:val="none" w:sz="0" w:space="0" w:color="auto"/>
        <w:left w:val="none" w:sz="0" w:space="0" w:color="auto"/>
        <w:bottom w:val="none" w:sz="0" w:space="0" w:color="auto"/>
        <w:right w:val="none" w:sz="0" w:space="0" w:color="auto"/>
      </w:divBdr>
    </w:div>
    <w:div w:id="1788424541">
      <w:bodyDiv w:val="1"/>
      <w:marLeft w:val="0"/>
      <w:marRight w:val="0"/>
      <w:marTop w:val="0"/>
      <w:marBottom w:val="0"/>
      <w:divBdr>
        <w:top w:val="none" w:sz="0" w:space="0" w:color="auto"/>
        <w:left w:val="none" w:sz="0" w:space="0" w:color="auto"/>
        <w:bottom w:val="none" w:sz="0" w:space="0" w:color="auto"/>
        <w:right w:val="none" w:sz="0" w:space="0" w:color="auto"/>
      </w:divBdr>
    </w:div>
    <w:div w:id="1790707445">
      <w:bodyDiv w:val="1"/>
      <w:marLeft w:val="0"/>
      <w:marRight w:val="0"/>
      <w:marTop w:val="0"/>
      <w:marBottom w:val="0"/>
      <w:divBdr>
        <w:top w:val="none" w:sz="0" w:space="0" w:color="auto"/>
        <w:left w:val="none" w:sz="0" w:space="0" w:color="auto"/>
        <w:bottom w:val="none" w:sz="0" w:space="0" w:color="auto"/>
        <w:right w:val="none" w:sz="0" w:space="0" w:color="auto"/>
      </w:divBdr>
    </w:div>
    <w:div w:id="1791238450">
      <w:bodyDiv w:val="1"/>
      <w:marLeft w:val="0"/>
      <w:marRight w:val="0"/>
      <w:marTop w:val="0"/>
      <w:marBottom w:val="0"/>
      <w:divBdr>
        <w:top w:val="none" w:sz="0" w:space="0" w:color="auto"/>
        <w:left w:val="none" w:sz="0" w:space="0" w:color="auto"/>
        <w:bottom w:val="none" w:sz="0" w:space="0" w:color="auto"/>
        <w:right w:val="none" w:sz="0" w:space="0" w:color="auto"/>
      </w:divBdr>
    </w:div>
    <w:div w:id="1791313105">
      <w:bodyDiv w:val="1"/>
      <w:marLeft w:val="0"/>
      <w:marRight w:val="0"/>
      <w:marTop w:val="0"/>
      <w:marBottom w:val="0"/>
      <w:divBdr>
        <w:top w:val="none" w:sz="0" w:space="0" w:color="auto"/>
        <w:left w:val="none" w:sz="0" w:space="0" w:color="auto"/>
        <w:bottom w:val="none" w:sz="0" w:space="0" w:color="auto"/>
        <w:right w:val="none" w:sz="0" w:space="0" w:color="auto"/>
      </w:divBdr>
    </w:div>
    <w:div w:id="1794060459">
      <w:bodyDiv w:val="1"/>
      <w:marLeft w:val="0"/>
      <w:marRight w:val="0"/>
      <w:marTop w:val="0"/>
      <w:marBottom w:val="0"/>
      <w:divBdr>
        <w:top w:val="none" w:sz="0" w:space="0" w:color="auto"/>
        <w:left w:val="none" w:sz="0" w:space="0" w:color="auto"/>
        <w:bottom w:val="none" w:sz="0" w:space="0" w:color="auto"/>
        <w:right w:val="none" w:sz="0" w:space="0" w:color="auto"/>
      </w:divBdr>
    </w:div>
    <w:div w:id="1794131143">
      <w:bodyDiv w:val="1"/>
      <w:marLeft w:val="0"/>
      <w:marRight w:val="0"/>
      <w:marTop w:val="0"/>
      <w:marBottom w:val="0"/>
      <w:divBdr>
        <w:top w:val="none" w:sz="0" w:space="0" w:color="auto"/>
        <w:left w:val="none" w:sz="0" w:space="0" w:color="auto"/>
        <w:bottom w:val="none" w:sz="0" w:space="0" w:color="auto"/>
        <w:right w:val="none" w:sz="0" w:space="0" w:color="auto"/>
      </w:divBdr>
    </w:div>
    <w:div w:id="1794709005">
      <w:bodyDiv w:val="1"/>
      <w:marLeft w:val="0"/>
      <w:marRight w:val="0"/>
      <w:marTop w:val="0"/>
      <w:marBottom w:val="0"/>
      <w:divBdr>
        <w:top w:val="none" w:sz="0" w:space="0" w:color="auto"/>
        <w:left w:val="none" w:sz="0" w:space="0" w:color="auto"/>
        <w:bottom w:val="none" w:sz="0" w:space="0" w:color="auto"/>
        <w:right w:val="none" w:sz="0" w:space="0" w:color="auto"/>
      </w:divBdr>
    </w:div>
    <w:div w:id="1794709501">
      <w:bodyDiv w:val="1"/>
      <w:marLeft w:val="0"/>
      <w:marRight w:val="0"/>
      <w:marTop w:val="0"/>
      <w:marBottom w:val="0"/>
      <w:divBdr>
        <w:top w:val="none" w:sz="0" w:space="0" w:color="auto"/>
        <w:left w:val="none" w:sz="0" w:space="0" w:color="auto"/>
        <w:bottom w:val="none" w:sz="0" w:space="0" w:color="auto"/>
        <w:right w:val="none" w:sz="0" w:space="0" w:color="auto"/>
      </w:divBdr>
    </w:div>
    <w:div w:id="1794904504">
      <w:bodyDiv w:val="1"/>
      <w:marLeft w:val="0"/>
      <w:marRight w:val="0"/>
      <w:marTop w:val="0"/>
      <w:marBottom w:val="0"/>
      <w:divBdr>
        <w:top w:val="none" w:sz="0" w:space="0" w:color="auto"/>
        <w:left w:val="none" w:sz="0" w:space="0" w:color="auto"/>
        <w:bottom w:val="none" w:sz="0" w:space="0" w:color="auto"/>
        <w:right w:val="none" w:sz="0" w:space="0" w:color="auto"/>
      </w:divBdr>
    </w:div>
    <w:div w:id="1796288967">
      <w:bodyDiv w:val="1"/>
      <w:marLeft w:val="0"/>
      <w:marRight w:val="0"/>
      <w:marTop w:val="0"/>
      <w:marBottom w:val="0"/>
      <w:divBdr>
        <w:top w:val="none" w:sz="0" w:space="0" w:color="auto"/>
        <w:left w:val="none" w:sz="0" w:space="0" w:color="auto"/>
        <w:bottom w:val="none" w:sz="0" w:space="0" w:color="auto"/>
        <w:right w:val="none" w:sz="0" w:space="0" w:color="auto"/>
      </w:divBdr>
    </w:div>
    <w:div w:id="1796488676">
      <w:bodyDiv w:val="1"/>
      <w:marLeft w:val="0"/>
      <w:marRight w:val="0"/>
      <w:marTop w:val="0"/>
      <w:marBottom w:val="0"/>
      <w:divBdr>
        <w:top w:val="none" w:sz="0" w:space="0" w:color="auto"/>
        <w:left w:val="none" w:sz="0" w:space="0" w:color="auto"/>
        <w:bottom w:val="none" w:sz="0" w:space="0" w:color="auto"/>
        <w:right w:val="none" w:sz="0" w:space="0" w:color="auto"/>
      </w:divBdr>
    </w:div>
    <w:div w:id="1797136086">
      <w:bodyDiv w:val="1"/>
      <w:marLeft w:val="0"/>
      <w:marRight w:val="0"/>
      <w:marTop w:val="0"/>
      <w:marBottom w:val="0"/>
      <w:divBdr>
        <w:top w:val="none" w:sz="0" w:space="0" w:color="auto"/>
        <w:left w:val="none" w:sz="0" w:space="0" w:color="auto"/>
        <w:bottom w:val="none" w:sz="0" w:space="0" w:color="auto"/>
        <w:right w:val="none" w:sz="0" w:space="0" w:color="auto"/>
      </w:divBdr>
    </w:div>
    <w:div w:id="1798643967">
      <w:bodyDiv w:val="1"/>
      <w:marLeft w:val="0"/>
      <w:marRight w:val="0"/>
      <w:marTop w:val="0"/>
      <w:marBottom w:val="0"/>
      <w:divBdr>
        <w:top w:val="none" w:sz="0" w:space="0" w:color="auto"/>
        <w:left w:val="none" w:sz="0" w:space="0" w:color="auto"/>
        <w:bottom w:val="none" w:sz="0" w:space="0" w:color="auto"/>
        <w:right w:val="none" w:sz="0" w:space="0" w:color="auto"/>
      </w:divBdr>
    </w:div>
    <w:div w:id="1799566423">
      <w:bodyDiv w:val="1"/>
      <w:marLeft w:val="0"/>
      <w:marRight w:val="0"/>
      <w:marTop w:val="0"/>
      <w:marBottom w:val="0"/>
      <w:divBdr>
        <w:top w:val="none" w:sz="0" w:space="0" w:color="auto"/>
        <w:left w:val="none" w:sz="0" w:space="0" w:color="auto"/>
        <w:bottom w:val="none" w:sz="0" w:space="0" w:color="auto"/>
        <w:right w:val="none" w:sz="0" w:space="0" w:color="auto"/>
      </w:divBdr>
    </w:div>
    <w:div w:id="1799713523">
      <w:bodyDiv w:val="1"/>
      <w:marLeft w:val="0"/>
      <w:marRight w:val="0"/>
      <w:marTop w:val="0"/>
      <w:marBottom w:val="0"/>
      <w:divBdr>
        <w:top w:val="none" w:sz="0" w:space="0" w:color="auto"/>
        <w:left w:val="none" w:sz="0" w:space="0" w:color="auto"/>
        <w:bottom w:val="none" w:sz="0" w:space="0" w:color="auto"/>
        <w:right w:val="none" w:sz="0" w:space="0" w:color="auto"/>
      </w:divBdr>
    </w:div>
    <w:div w:id="1799758376">
      <w:bodyDiv w:val="1"/>
      <w:marLeft w:val="0"/>
      <w:marRight w:val="0"/>
      <w:marTop w:val="0"/>
      <w:marBottom w:val="0"/>
      <w:divBdr>
        <w:top w:val="none" w:sz="0" w:space="0" w:color="auto"/>
        <w:left w:val="none" w:sz="0" w:space="0" w:color="auto"/>
        <w:bottom w:val="none" w:sz="0" w:space="0" w:color="auto"/>
        <w:right w:val="none" w:sz="0" w:space="0" w:color="auto"/>
      </w:divBdr>
    </w:div>
    <w:div w:id="1800415617">
      <w:bodyDiv w:val="1"/>
      <w:marLeft w:val="0"/>
      <w:marRight w:val="0"/>
      <w:marTop w:val="0"/>
      <w:marBottom w:val="0"/>
      <w:divBdr>
        <w:top w:val="none" w:sz="0" w:space="0" w:color="auto"/>
        <w:left w:val="none" w:sz="0" w:space="0" w:color="auto"/>
        <w:bottom w:val="none" w:sz="0" w:space="0" w:color="auto"/>
        <w:right w:val="none" w:sz="0" w:space="0" w:color="auto"/>
      </w:divBdr>
    </w:div>
    <w:div w:id="1800563144">
      <w:bodyDiv w:val="1"/>
      <w:marLeft w:val="0"/>
      <w:marRight w:val="0"/>
      <w:marTop w:val="0"/>
      <w:marBottom w:val="0"/>
      <w:divBdr>
        <w:top w:val="none" w:sz="0" w:space="0" w:color="auto"/>
        <w:left w:val="none" w:sz="0" w:space="0" w:color="auto"/>
        <w:bottom w:val="none" w:sz="0" w:space="0" w:color="auto"/>
        <w:right w:val="none" w:sz="0" w:space="0" w:color="auto"/>
      </w:divBdr>
    </w:div>
    <w:div w:id="1801148133">
      <w:bodyDiv w:val="1"/>
      <w:marLeft w:val="0"/>
      <w:marRight w:val="0"/>
      <w:marTop w:val="0"/>
      <w:marBottom w:val="0"/>
      <w:divBdr>
        <w:top w:val="none" w:sz="0" w:space="0" w:color="auto"/>
        <w:left w:val="none" w:sz="0" w:space="0" w:color="auto"/>
        <w:bottom w:val="none" w:sz="0" w:space="0" w:color="auto"/>
        <w:right w:val="none" w:sz="0" w:space="0" w:color="auto"/>
      </w:divBdr>
    </w:div>
    <w:div w:id="1803427095">
      <w:bodyDiv w:val="1"/>
      <w:marLeft w:val="0"/>
      <w:marRight w:val="0"/>
      <w:marTop w:val="0"/>
      <w:marBottom w:val="0"/>
      <w:divBdr>
        <w:top w:val="none" w:sz="0" w:space="0" w:color="auto"/>
        <w:left w:val="none" w:sz="0" w:space="0" w:color="auto"/>
        <w:bottom w:val="none" w:sz="0" w:space="0" w:color="auto"/>
        <w:right w:val="none" w:sz="0" w:space="0" w:color="auto"/>
      </w:divBdr>
    </w:div>
    <w:div w:id="1804158901">
      <w:bodyDiv w:val="1"/>
      <w:marLeft w:val="0"/>
      <w:marRight w:val="0"/>
      <w:marTop w:val="0"/>
      <w:marBottom w:val="0"/>
      <w:divBdr>
        <w:top w:val="none" w:sz="0" w:space="0" w:color="auto"/>
        <w:left w:val="none" w:sz="0" w:space="0" w:color="auto"/>
        <w:bottom w:val="none" w:sz="0" w:space="0" w:color="auto"/>
        <w:right w:val="none" w:sz="0" w:space="0" w:color="auto"/>
      </w:divBdr>
    </w:div>
    <w:div w:id="1806237966">
      <w:bodyDiv w:val="1"/>
      <w:marLeft w:val="0"/>
      <w:marRight w:val="0"/>
      <w:marTop w:val="0"/>
      <w:marBottom w:val="0"/>
      <w:divBdr>
        <w:top w:val="none" w:sz="0" w:space="0" w:color="auto"/>
        <w:left w:val="none" w:sz="0" w:space="0" w:color="auto"/>
        <w:bottom w:val="none" w:sz="0" w:space="0" w:color="auto"/>
        <w:right w:val="none" w:sz="0" w:space="0" w:color="auto"/>
      </w:divBdr>
    </w:div>
    <w:div w:id="1806315792">
      <w:bodyDiv w:val="1"/>
      <w:marLeft w:val="0"/>
      <w:marRight w:val="0"/>
      <w:marTop w:val="0"/>
      <w:marBottom w:val="0"/>
      <w:divBdr>
        <w:top w:val="none" w:sz="0" w:space="0" w:color="auto"/>
        <w:left w:val="none" w:sz="0" w:space="0" w:color="auto"/>
        <w:bottom w:val="none" w:sz="0" w:space="0" w:color="auto"/>
        <w:right w:val="none" w:sz="0" w:space="0" w:color="auto"/>
      </w:divBdr>
    </w:div>
    <w:div w:id="1806728562">
      <w:bodyDiv w:val="1"/>
      <w:marLeft w:val="0"/>
      <w:marRight w:val="0"/>
      <w:marTop w:val="0"/>
      <w:marBottom w:val="0"/>
      <w:divBdr>
        <w:top w:val="none" w:sz="0" w:space="0" w:color="auto"/>
        <w:left w:val="none" w:sz="0" w:space="0" w:color="auto"/>
        <w:bottom w:val="none" w:sz="0" w:space="0" w:color="auto"/>
        <w:right w:val="none" w:sz="0" w:space="0" w:color="auto"/>
      </w:divBdr>
    </w:div>
    <w:div w:id="1807315086">
      <w:bodyDiv w:val="1"/>
      <w:marLeft w:val="0"/>
      <w:marRight w:val="0"/>
      <w:marTop w:val="0"/>
      <w:marBottom w:val="0"/>
      <w:divBdr>
        <w:top w:val="none" w:sz="0" w:space="0" w:color="auto"/>
        <w:left w:val="none" w:sz="0" w:space="0" w:color="auto"/>
        <w:bottom w:val="none" w:sz="0" w:space="0" w:color="auto"/>
        <w:right w:val="none" w:sz="0" w:space="0" w:color="auto"/>
      </w:divBdr>
    </w:div>
    <w:div w:id="1807890469">
      <w:bodyDiv w:val="1"/>
      <w:marLeft w:val="0"/>
      <w:marRight w:val="0"/>
      <w:marTop w:val="0"/>
      <w:marBottom w:val="0"/>
      <w:divBdr>
        <w:top w:val="none" w:sz="0" w:space="0" w:color="auto"/>
        <w:left w:val="none" w:sz="0" w:space="0" w:color="auto"/>
        <w:bottom w:val="none" w:sz="0" w:space="0" w:color="auto"/>
        <w:right w:val="none" w:sz="0" w:space="0" w:color="auto"/>
      </w:divBdr>
    </w:div>
    <w:div w:id="1808820866">
      <w:bodyDiv w:val="1"/>
      <w:marLeft w:val="0"/>
      <w:marRight w:val="0"/>
      <w:marTop w:val="0"/>
      <w:marBottom w:val="0"/>
      <w:divBdr>
        <w:top w:val="none" w:sz="0" w:space="0" w:color="auto"/>
        <w:left w:val="none" w:sz="0" w:space="0" w:color="auto"/>
        <w:bottom w:val="none" w:sz="0" w:space="0" w:color="auto"/>
        <w:right w:val="none" w:sz="0" w:space="0" w:color="auto"/>
      </w:divBdr>
    </w:div>
    <w:div w:id="1810047620">
      <w:bodyDiv w:val="1"/>
      <w:marLeft w:val="0"/>
      <w:marRight w:val="0"/>
      <w:marTop w:val="0"/>
      <w:marBottom w:val="0"/>
      <w:divBdr>
        <w:top w:val="none" w:sz="0" w:space="0" w:color="auto"/>
        <w:left w:val="none" w:sz="0" w:space="0" w:color="auto"/>
        <w:bottom w:val="none" w:sz="0" w:space="0" w:color="auto"/>
        <w:right w:val="none" w:sz="0" w:space="0" w:color="auto"/>
      </w:divBdr>
    </w:div>
    <w:div w:id="1810705928">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11316057">
      <w:bodyDiv w:val="1"/>
      <w:marLeft w:val="0"/>
      <w:marRight w:val="0"/>
      <w:marTop w:val="0"/>
      <w:marBottom w:val="0"/>
      <w:divBdr>
        <w:top w:val="none" w:sz="0" w:space="0" w:color="auto"/>
        <w:left w:val="none" w:sz="0" w:space="0" w:color="auto"/>
        <w:bottom w:val="none" w:sz="0" w:space="0" w:color="auto"/>
        <w:right w:val="none" w:sz="0" w:space="0" w:color="auto"/>
      </w:divBdr>
    </w:div>
    <w:div w:id="1812092794">
      <w:bodyDiv w:val="1"/>
      <w:marLeft w:val="0"/>
      <w:marRight w:val="0"/>
      <w:marTop w:val="0"/>
      <w:marBottom w:val="0"/>
      <w:divBdr>
        <w:top w:val="none" w:sz="0" w:space="0" w:color="auto"/>
        <w:left w:val="none" w:sz="0" w:space="0" w:color="auto"/>
        <w:bottom w:val="none" w:sz="0" w:space="0" w:color="auto"/>
        <w:right w:val="none" w:sz="0" w:space="0" w:color="auto"/>
      </w:divBdr>
    </w:div>
    <w:div w:id="1813057779">
      <w:bodyDiv w:val="1"/>
      <w:marLeft w:val="0"/>
      <w:marRight w:val="0"/>
      <w:marTop w:val="0"/>
      <w:marBottom w:val="0"/>
      <w:divBdr>
        <w:top w:val="none" w:sz="0" w:space="0" w:color="auto"/>
        <w:left w:val="none" w:sz="0" w:space="0" w:color="auto"/>
        <w:bottom w:val="none" w:sz="0" w:space="0" w:color="auto"/>
        <w:right w:val="none" w:sz="0" w:space="0" w:color="auto"/>
      </w:divBdr>
    </w:div>
    <w:div w:id="1813403273">
      <w:bodyDiv w:val="1"/>
      <w:marLeft w:val="0"/>
      <w:marRight w:val="0"/>
      <w:marTop w:val="0"/>
      <w:marBottom w:val="0"/>
      <w:divBdr>
        <w:top w:val="none" w:sz="0" w:space="0" w:color="auto"/>
        <w:left w:val="none" w:sz="0" w:space="0" w:color="auto"/>
        <w:bottom w:val="none" w:sz="0" w:space="0" w:color="auto"/>
        <w:right w:val="none" w:sz="0" w:space="0" w:color="auto"/>
      </w:divBdr>
    </w:div>
    <w:div w:id="1815296886">
      <w:bodyDiv w:val="1"/>
      <w:marLeft w:val="0"/>
      <w:marRight w:val="0"/>
      <w:marTop w:val="0"/>
      <w:marBottom w:val="0"/>
      <w:divBdr>
        <w:top w:val="none" w:sz="0" w:space="0" w:color="auto"/>
        <w:left w:val="none" w:sz="0" w:space="0" w:color="auto"/>
        <w:bottom w:val="none" w:sz="0" w:space="0" w:color="auto"/>
        <w:right w:val="none" w:sz="0" w:space="0" w:color="auto"/>
      </w:divBdr>
    </w:div>
    <w:div w:id="1815369890">
      <w:bodyDiv w:val="1"/>
      <w:marLeft w:val="0"/>
      <w:marRight w:val="0"/>
      <w:marTop w:val="0"/>
      <w:marBottom w:val="0"/>
      <w:divBdr>
        <w:top w:val="none" w:sz="0" w:space="0" w:color="auto"/>
        <w:left w:val="none" w:sz="0" w:space="0" w:color="auto"/>
        <w:bottom w:val="none" w:sz="0" w:space="0" w:color="auto"/>
        <w:right w:val="none" w:sz="0" w:space="0" w:color="auto"/>
      </w:divBdr>
    </w:div>
    <w:div w:id="1815637948">
      <w:bodyDiv w:val="1"/>
      <w:marLeft w:val="0"/>
      <w:marRight w:val="0"/>
      <w:marTop w:val="0"/>
      <w:marBottom w:val="0"/>
      <w:divBdr>
        <w:top w:val="none" w:sz="0" w:space="0" w:color="auto"/>
        <w:left w:val="none" w:sz="0" w:space="0" w:color="auto"/>
        <w:bottom w:val="none" w:sz="0" w:space="0" w:color="auto"/>
        <w:right w:val="none" w:sz="0" w:space="0" w:color="auto"/>
      </w:divBdr>
    </w:div>
    <w:div w:id="1815903732">
      <w:bodyDiv w:val="1"/>
      <w:marLeft w:val="0"/>
      <w:marRight w:val="0"/>
      <w:marTop w:val="0"/>
      <w:marBottom w:val="0"/>
      <w:divBdr>
        <w:top w:val="none" w:sz="0" w:space="0" w:color="auto"/>
        <w:left w:val="none" w:sz="0" w:space="0" w:color="auto"/>
        <w:bottom w:val="none" w:sz="0" w:space="0" w:color="auto"/>
        <w:right w:val="none" w:sz="0" w:space="0" w:color="auto"/>
      </w:divBdr>
    </w:div>
    <w:div w:id="1816023789">
      <w:bodyDiv w:val="1"/>
      <w:marLeft w:val="0"/>
      <w:marRight w:val="0"/>
      <w:marTop w:val="0"/>
      <w:marBottom w:val="0"/>
      <w:divBdr>
        <w:top w:val="none" w:sz="0" w:space="0" w:color="auto"/>
        <w:left w:val="none" w:sz="0" w:space="0" w:color="auto"/>
        <w:bottom w:val="none" w:sz="0" w:space="0" w:color="auto"/>
        <w:right w:val="none" w:sz="0" w:space="0" w:color="auto"/>
      </w:divBdr>
    </w:div>
    <w:div w:id="1816096783">
      <w:bodyDiv w:val="1"/>
      <w:marLeft w:val="0"/>
      <w:marRight w:val="0"/>
      <w:marTop w:val="0"/>
      <w:marBottom w:val="0"/>
      <w:divBdr>
        <w:top w:val="none" w:sz="0" w:space="0" w:color="auto"/>
        <w:left w:val="none" w:sz="0" w:space="0" w:color="auto"/>
        <w:bottom w:val="none" w:sz="0" w:space="0" w:color="auto"/>
        <w:right w:val="none" w:sz="0" w:space="0" w:color="auto"/>
      </w:divBdr>
    </w:div>
    <w:div w:id="1816219243">
      <w:bodyDiv w:val="1"/>
      <w:marLeft w:val="0"/>
      <w:marRight w:val="0"/>
      <w:marTop w:val="0"/>
      <w:marBottom w:val="0"/>
      <w:divBdr>
        <w:top w:val="none" w:sz="0" w:space="0" w:color="auto"/>
        <w:left w:val="none" w:sz="0" w:space="0" w:color="auto"/>
        <w:bottom w:val="none" w:sz="0" w:space="0" w:color="auto"/>
        <w:right w:val="none" w:sz="0" w:space="0" w:color="auto"/>
      </w:divBdr>
    </w:div>
    <w:div w:id="1816490590">
      <w:bodyDiv w:val="1"/>
      <w:marLeft w:val="0"/>
      <w:marRight w:val="0"/>
      <w:marTop w:val="0"/>
      <w:marBottom w:val="0"/>
      <w:divBdr>
        <w:top w:val="none" w:sz="0" w:space="0" w:color="auto"/>
        <w:left w:val="none" w:sz="0" w:space="0" w:color="auto"/>
        <w:bottom w:val="none" w:sz="0" w:space="0" w:color="auto"/>
        <w:right w:val="none" w:sz="0" w:space="0" w:color="auto"/>
      </w:divBdr>
    </w:div>
    <w:div w:id="1816528934">
      <w:bodyDiv w:val="1"/>
      <w:marLeft w:val="0"/>
      <w:marRight w:val="0"/>
      <w:marTop w:val="0"/>
      <w:marBottom w:val="0"/>
      <w:divBdr>
        <w:top w:val="none" w:sz="0" w:space="0" w:color="auto"/>
        <w:left w:val="none" w:sz="0" w:space="0" w:color="auto"/>
        <w:bottom w:val="none" w:sz="0" w:space="0" w:color="auto"/>
        <w:right w:val="none" w:sz="0" w:space="0" w:color="auto"/>
      </w:divBdr>
    </w:div>
    <w:div w:id="1818523745">
      <w:bodyDiv w:val="1"/>
      <w:marLeft w:val="0"/>
      <w:marRight w:val="0"/>
      <w:marTop w:val="0"/>
      <w:marBottom w:val="0"/>
      <w:divBdr>
        <w:top w:val="none" w:sz="0" w:space="0" w:color="auto"/>
        <w:left w:val="none" w:sz="0" w:space="0" w:color="auto"/>
        <w:bottom w:val="none" w:sz="0" w:space="0" w:color="auto"/>
        <w:right w:val="none" w:sz="0" w:space="0" w:color="auto"/>
      </w:divBdr>
    </w:div>
    <w:div w:id="1818911821">
      <w:bodyDiv w:val="1"/>
      <w:marLeft w:val="0"/>
      <w:marRight w:val="0"/>
      <w:marTop w:val="0"/>
      <w:marBottom w:val="0"/>
      <w:divBdr>
        <w:top w:val="none" w:sz="0" w:space="0" w:color="auto"/>
        <w:left w:val="none" w:sz="0" w:space="0" w:color="auto"/>
        <w:bottom w:val="none" w:sz="0" w:space="0" w:color="auto"/>
        <w:right w:val="none" w:sz="0" w:space="0" w:color="auto"/>
      </w:divBdr>
    </w:div>
    <w:div w:id="1818953530">
      <w:bodyDiv w:val="1"/>
      <w:marLeft w:val="0"/>
      <w:marRight w:val="0"/>
      <w:marTop w:val="0"/>
      <w:marBottom w:val="0"/>
      <w:divBdr>
        <w:top w:val="none" w:sz="0" w:space="0" w:color="auto"/>
        <w:left w:val="none" w:sz="0" w:space="0" w:color="auto"/>
        <w:bottom w:val="none" w:sz="0" w:space="0" w:color="auto"/>
        <w:right w:val="none" w:sz="0" w:space="0" w:color="auto"/>
      </w:divBdr>
    </w:div>
    <w:div w:id="1818954081">
      <w:bodyDiv w:val="1"/>
      <w:marLeft w:val="0"/>
      <w:marRight w:val="0"/>
      <w:marTop w:val="0"/>
      <w:marBottom w:val="0"/>
      <w:divBdr>
        <w:top w:val="none" w:sz="0" w:space="0" w:color="auto"/>
        <w:left w:val="none" w:sz="0" w:space="0" w:color="auto"/>
        <w:bottom w:val="none" w:sz="0" w:space="0" w:color="auto"/>
        <w:right w:val="none" w:sz="0" w:space="0" w:color="auto"/>
      </w:divBdr>
    </w:div>
    <w:div w:id="1819108065">
      <w:bodyDiv w:val="1"/>
      <w:marLeft w:val="0"/>
      <w:marRight w:val="0"/>
      <w:marTop w:val="0"/>
      <w:marBottom w:val="0"/>
      <w:divBdr>
        <w:top w:val="none" w:sz="0" w:space="0" w:color="auto"/>
        <w:left w:val="none" w:sz="0" w:space="0" w:color="auto"/>
        <w:bottom w:val="none" w:sz="0" w:space="0" w:color="auto"/>
        <w:right w:val="none" w:sz="0" w:space="0" w:color="auto"/>
      </w:divBdr>
    </w:div>
    <w:div w:id="1820462260">
      <w:bodyDiv w:val="1"/>
      <w:marLeft w:val="0"/>
      <w:marRight w:val="0"/>
      <w:marTop w:val="0"/>
      <w:marBottom w:val="0"/>
      <w:divBdr>
        <w:top w:val="none" w:sz="0" w:space="0" w:color="auto"/>
        <w:left w:val="none" w:sz="0" w:space="0" w:color="auto"/>
        <w:bottom w:val="none" w:sz="0" w:space="0" w:color="auto"/>
        <w:right w:val="none" w:sz="0" w:space="0" w:color="auto"/>
      </w:divBdr>
    </w:div>
    <w:div w:id="1821073239">
      <w:bodyDiv w:val="1"/>
      <w:marLeft w:val="0"/>
      <w:marRight w:val="0"/>
      <w:marTop w:val="0"/>
      <w:marBottom w:val="0"/>
      <w:divBdr>
        <w:top w:val="none" w:sz="0" w:space="0" w:color="auto"/>
        <w:left w:val="none" w:sz="0" w:space="0" w:color="auto"/>
        <w:bottom w:val="none" w:sz="0" w:space="0" w:color="auto"/>
        <w:right w:val="none" w:sz="0" w:space="0" w:color="auto"/>
      </w:divBdr>
    </w:div>
    <w:div w:id="1822457512">
      <w:bodyDiv w:val="1"/>
      <w:marLeft w:val="0"/>
      <w:marRight w:val="0"/>
      <w:marTop w:val="0"/>
      <w:marBottom w:val="0"/>
      <w:divBdr>
        <w:top w:val="none" w:sz="0" w:space="0" w:color="auto"/>
        <w:left w:val="none" w:sz="0" w:space="0" w:color="auto"/>
        <w:bottom w:val="none" w:sz="0" w:space="0" w:color="auto"/>
        <w:right w:val="none" w:sz="0" w:space="0" w:color="auto"/>
      </w:divBdr>
    </w:div>
    <w:div w:id="1824732154">
      <w:bodyDiv w:val="1"/>
      <w:marLeft w:val="0"/>
      <w:marRight w:val="0"/>
      <w:marTop w:val="0"/>
      <w:marBottom w:val="0"/>
      <w:divBdr>
        <w:top w:val="none" w:sz="0" w:space="0" w:color="auto"/>
        <w:left w:val="none" w:sz="0" w:space="0" w:color="auto"/>
        <w:bottom w:val="none" w:sz="0" w:space="0" w:color="auto"/>
        <w:right w:val="none" w:sz="0" w:space="0" w:color="auto"/>
      </w:divBdr>
    </w:div>
    <w:div w:id="1824856424">
      <w:bodyDiv w:val="1"/>
      <w:marLeft w:val="0"/>
      <w:marRight w:val="0"/>
      <w:marTop w:val="0"/>
      <w:marBottom w:val="0"/>
      <w:divBdr>
        <w:top w:val="none" w:sz="0" w:space="0" w:color="auto"/>
        <w:left w:val="none" w:sz="0" w:space="0" w:color="auto"/>
        <w:bottom w:val="none" w:sz="0" w:space="0" w:color="auto"/>
        <w:right w:val="none" w:sz="0" w:space="0" w:color="auto"/>
      </w:divBdr>
    </w:div>
    <w:div w:id="1825075913">
      <w:bodyDiv w:val="1"/>
      <w:marLeft w:val="0"/>
      <w:marRight w:val="0"/>
      <w:marTop w:val="0"/>
      <w:marBottom w:val="0"/>
      <w:divBdr>
        <w:top w:val="none" w:sz="0" w:space="0" w:color="auto"/>
        <w:left w:val="none" w:sz="0" w:space="0" w:color="auto"/>
        <w:bottom w:val="none" w:sz="0" w:space="0" w:color="auto"/>
        <w:right w:val="none" w:sz="0" w:space="0" w:color="auto"/>
      </w:divBdr>
    </w:div>
    <w:div w:id="1826236900">
      <w:bodyDiv w:val="1"/>
      <w:marLeft w:val="0"/>
      <w:marRight w:val="0"/>
      <w:marTop w:val="0"/>
      <w:marBottom w:val="0"/>
      <w:divBdr>
        <w:top w:val="none" w:sz="0" w:space="0" w:color="auto"/>
        <w:left w:val="none" w:sz="0" w:space="0" w:color="auto"/>
        <w:bottom w:val="none" w:sz="0" w:space="0" w:color="auto"/>
        <w:right w:val="none" w:sz="0" w:space="0" w:color="auto"/>
      </w:divBdr>
    </w:div>
    <w:div w:id="1826896141">
      <w:bodyDiv w:val="1"/>
      <w:marLeft w:val="0"/>
      <w:marRight w:val="0"/>
      <w:marTop w:val="0"/>
      <w:marBottom w:val="0"/>
      <w:divBdr>
        <w:top w:val="none" w:sz="0" w:space="0" w:color="auto"/>
        <w:left w:val="none" w:sz="0" w:space="0" w:color="auto"/>
        <w:bottom w:val="none" w:sz="0" w:space="0" w:color="auto"/>
        <w:right w:val="none" w:sz="0" w:space="0" w:color="auto"/>
      </w:divBdr>
    </w:div>
    <w:div w:id="1829320558">
      <w:bodyDiv w:val="1"/>
      <w:marLeft w:val="0"/>
      <w:marRight w:val="0"/>
      <w:marTop w:val="0"/>
      <w:marBottom w:val="0"/>
      <w:divBdr>
        <w:top w:val="none" w:sz="0" w:space="0" w:color="auto"/>
        <w:left w:val="none" w:sz="0" w:space="0" w:color="auto"/>
        <w:bottom w:val="none" w:sz="0" w:space="0" w:color="auto"/>
        <w:right w:val="none" w:sz="0" w:space="0" w:color="auto"/>
      </w:divBdr>
    </w:div>
    <w:div w:id="1830514848">
      <w:bodyDiv w:val="1"/>
      <w:marLeft w:val="0"/>
      <w:marRight w:val="0"/>
      <w:marTop w:val="0"/>
      <w:marBottom w:val="0"/>
      <w:divBdr>
        <w:top w:val="none" w:sz="0" w:space="0" w:color="auto"/>
        <w:left w:val="none" w:sz="0" w:space="0" w:color="auto"/>
        <w:bottom w:val="none" w:sz="0" w:space="0" w:color="auto"/>
        <w:right w:val="none" w:sz="0" w:space="0" w:color="auto"/>
      </w:divBdr>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
    <w:div w:id="1833371898">
      <w:bodyDiv w:val="1"/>
      <w:marLeft w:val="0"/>
      <w:marRight w:val="0"/>
      <w:marTop w:val="0"/>
      <w:marBottom w:val="0"/>
      <w:divBdr>
        <w:top w:val="none" w:sz="0" w:space="0" w:color="auto"/>
        <w:left w:val="none" w:sz="0" w:space="0" w:color="auto"/>
        <w:bottom w:val="none" w:sz="0" w:space="0" w:color="auto"/>
        <w:right w:val="none" w:sz="0" w:space="0" w:color="auto"/>
      </w:divBdr>
    </w:div>
    <w:div w:id="1833790880">
      <w:bodyDiv w:val="1"/>
      <w:marLeft w:val="0"/>
      <w:marRight w:val="0"/>
      <w:marTop w:val="0"/>
      <w:marBottom w:val="0"/>
      <w:divBdr>
        <w:top w:val="none" w:sz="0" w:space="0" w:color="auto"/>
        <w:left w:val="none" w:sz="0" w:space="0" w:color="auto"/>
        <w:bottom w:val="none" w:sz="0" w:space="0" w:color="auto"/>
        <w:right w:val="none" w:sz="0" w:space="0" w:color="auto"/>
      </w:divBdr>
    </w:div>
    <w:div w:id="1833985139">
      <w:bodyDiv w:val="1"/>
      <w:marLeft w:val="0"/>
      <w:marRight w:val="0"/>
      <w:marTop w:val="0"/>
      <w:marBottom w:val="0"/>
      <w:divBdr>
        <w:top w:val="none" w:sz="0" w:space="0" w:color="auto"/>
        <w:left w:val="none" w:sz="0" w:space="0" w:color="auto"/>
        <w:bottom w:val="none" w:sz="0" w:space="0" w:color="auto"/>
        <w:right w:val="none" w:sz="0" w:space="0" w:color="auto"/>
      </w:divBdr>
    </w:div>
    <w:div w:id="1834369337">
      <w:bodyDiv w:val="1"/>
      <w:marLeft w:val="0"/>
      <w:marRight w:val="0"/>
      <w:marTop w:val="0"/>
      <w:marBottom w:val="0"/>
      <w:divBdr>
        <w:top w:val="none" w:sz="0" w:space="0" w:color="auto"/>
        <w:left w:val="none" w:sz="0" w:space="0" w:color="auto"/>
        <w:bottom w:val="none" w:sz="0" w:space="0" w:color="auto"/>
        <w:right w:val="none" w:sz="0" w:space="0" w:color="auto"/>
      </w:divBdr>
    </w:div>
    <w:div w:id="1834880772">
      <w:bodyDiv w:val="1"/>
      <w:marLeft w:val="0"/>
      <w:marRight w:val="0"/>
      <w:marTop w:val="0"/>
      <w:marBottom w:val="0"/>
      <w:divBdr>
        <w:top w:val="none" w:sz="0" w:space="0" w:color="auto"/>
        <w:left w:val="none" w:sz="0" w:space="0" w:color="auto"/>
        <w:bottom w:val="none" w:sz="0" w:space="0" w:color="auto"/>
        <w:right w:val="none" w:sz="0" w:space="0" w:color="auto"/>
      </w:divBdr>
    </w:div>
    <w:div w:id="1835099371">
      <w:bodyDiv w:val="1"/>
      <w:marLeft w:val="0"/>
      <w:marRight w:val="0"/>
      <w:marTop w:val="0"/>
      <w:marBottom w:val="0"/>
      <w:divBdr>
        <w:top w:val="none" w:sz="0" w:space="0" w:color="auto"/>
        <w:left w:val="none" w:sz="0" w:space="0" w:color="auto"/>
        <w:bottom w:val="none" w:sz="0" w:space="0" w:color="auto"/>
        <w:right w:val="none" w:sz="0" w:space="0" w:color="auto"/>
      </w:divBdr>
    </w:div>
    <w:div w:id="1835140549">
      <w:bodyDiv w:val="1"/>
      <w:marLeft w:val="0"/>
      <w:marRight w:val="0"/>
      <w:marTop w:val="0"/>
      <w:marBottom w:val="0"/>
      <w:divBdr>
        <w:top w:val="none" w:sz="0" w:space="0" w:color="auto"/>
        <w:left w:val="none" w:sz="0" w:space="0" w:color="auto"/>
        <w:bottom w:val="none" w:sz="0" w:space="0" w:color="auto"/>
        <w:right w:val="none" w:sz="0" w:space="0" w:color="auto"/>
      </w:divBdr>
    </w:div>
    <w:div w:id="1835223076">
      <w:bodyDiv w:val="1"/>
      <w:marLeft w:val="0"/>
      <w:marRight w:val="0"/>
      <w:marTop w:val="0"/>
      <w:marBottom w:val="0"/>
      <w:divBdr>
        <w:top w:val="none" w:sz="0" w:space="0" w:color="auto"/>
        <w:left w:val="none" w:sz="0" w:space="0" w:color="auto"/>
        <w:bottom w:val="none" w:sz="0" w:space="0" w:color="auto"/>
        <w:right w:val="none" w:sz="0" w:space="0" w:color="auto"/>
      </w:divBdr>
    </w:div>
    <w:div w:id="1836993361">
      <w:bodyDiv w:val="1"/>
      <w:marLeft w:val="0"/>
      <w:marRight w:val="0"/>
      <w:marTop w:val="0"/>
      <w:marBottom w:val="0"/>
      <w:divBdr>
        <w:top w:val="none" w:sz="0" w:space="0" w:color="auto"/>
        <w:left w:val="none" w:sz="0" w:space="0" w:color="auto"/>
        <w:bottom w:val="none" w:sz="0" w:space="0" w:color="auto"/>
        <w:right w:val="none" w:sz="0" w:space="0" w:color="auto"/>
      </w:divBdr>
    </w:div>
    <w:div w:id="1837302700">
      <w:bodyDiv w:val="1"/>
      <w:marLeft w:val="0"/>
      <w:marRight w:val="0"/>
      <w:marTop w:val="0"/>
      <w:marBottom w:val="0"/>
      <w:divBdr>
        <w:top w:val="none" w:sz="0" w:space="0" w:color="auto"/>
        <w:left w:val="none" w:sz="0" w:space="0" w:color="auto"/>
        <w:bottom w:val="none" w:sz="0" w:space="0" w:color="auto"/>
        <w:right w:val="none" w:sz="0" w:space="0" w:color="auto"/>
      </w:divBdr>
    </w:div>
    <w:div w:id="1837376511">
      <w:bodyDiv w:val="1"/>
      <w:marLeft w:val="0"/>
      <w:marRight w:val="0"/>
      <w:marTop w:val="0"/>
      <w:marBottom w:val="0"/>
      <w:divBdr>
        <w:top w:val="none" w:sz="0" w:space="0" w:color="auto"/>
        <w:left w:val="none" w:sz="0" w:space="0" w:color="auto"/>
        <w:bottom w:val="none" w:sz="0" w:space="0" w:color="auto"/>
        <w:right w:val="none" w:sz="0" w:space="0" w:color="auto"/>
      </w:divBdr>
    </w:div>
    <w:div w:id="1837382712">
      <w:bodyDiv w:val="1"/>
      <w:marLeft w:val="0"/>
      <w:marRight w:val="0"/>
      <w:marTop w:val="0"/>
      <w:marBottom w:val="0"/>
      <w:divBdr>
        <w:top w:val="none" w:sz="0" w:space="0" w:color="auto"/>
        <w:left w:val="none" w:sz="0" w:space="0" w:color="auto"/>
        <w:bottom w:val="none" w:sz="0" w:space="0" w:color="auto"/>
        <w:right w:val="none" w:sz="0" w:space="0" w:color="auto"/>
      </w:divBdr>
    </w:div>
    <w:div w:id="1838303533">
      <w:bodyDiv w:val="1"/>
      <w:marLeft w:val="0"/>
      <w:marRight w:val="0"/>
      <w:marTop w:val="0"/>
      <w:marBottom w:val="0"/>
      <w:divBdr>
        <w:top w:val="none" w:sz="0" w:space="0" w:color="auto"/>
        <w:left w:val="none" w:sz="0" w:space="0" w:color="auto"/>
        <w:bottom w:val="none" w:sz="0" w:space="0" w:color="auto"/>
        <w:right w:val="none" w:sz="0" w:space="0" w:color="auto"/>
      </w:divBdr>
    </w:div>
    <w:div w:id="1839692124">
      <w:bodyDiv w:val="1"/>
      <w:marLeft w:val="0"/>
      <w:marRight w:val="0"/>
      <w:marTop w:val="0"/>
      <w:marBottom w:val="0"/>
      <w:divBdr>
        <w:top w:val="none" w:sz="0" w:space="0" w:color="auto"/>
        <w:left w:val="none" w:sz="0" w:space="0" w:color="auto"/>
        <w:bottom w:val="none" w:sz="0" w:space="0" w:color="auto"/>
        <w:right w:val="none" w:sz="0" w:space="0" w:color="auto"/>
      </w:divBdr>
    </w:div>
    <w:div w:id="1841920366">
      <w:bodyDiv w:val="1"/>
      <w:marLeft w:val="0"/>
      <w:marRight w:val="0"/>
      <w:marTop w:val="0"/>
      <w:marBottom w:val="0"/>
      <w:divBdr>
        <w:top w:val="none" w:sz="0" w:space="0" w:color="auto"/>
        <w:left w:val="none" w:sz="0" w:space="0" w:color="auto"/>
        <w:bottom w:val="none" w:sz="0" w:space="0" w:color="auto"/>
        <w:right w:val="none" w:sz="0" w:space="0" w:color="auto"/>
      </w:divBdr>
    </w:div>
    <w:div w:id="1842816455">
      <w:bodyDiv w:val="1"/>
      <w:marLeft w:val="0"/>
      <w:marRight w:val="0"/>
      <w:marTop w:val="0"/>
      <w:marBottom w:val="0"/>
      <w:divBdr>
        <w:top w:val="none" w:sz="0" w:space="0" w:color="auto"/>
        <w:left w:val="none" w:sz="0" w:space="0" w:color="auto"/>
        <w:bottom w:val="none" w:sz="0" w:space="0" w:color="auto"/>
        <w:right w:val="none" w:sz="0" w:space="0" w:color="auto"/>
      </w:divBdr>
    </w:div>
    <w:div w:id="1842892285">
      <w:bodyDiv w:val="1"/>
      <w:marLeft w:val="0"/>
      <w:marRight w:val="0"/>
      <w:marTop w:val="0"/>
      <w:marBottom w:val="0"/>
      <w:divBdr>
        <w:top w:val="none" w:sz="0" w:space="0" w:color="auto"/>
        <w:left w:val="none" w:sz="0" w:space="0" w:color="auto"/>
        <w:bottom w:val="none" w:sz="0" w:space="0" w:color="auto"/>
        <w:right w:val="none" w:sz="0" w:space="0" w:color="auto"/>
      </w:divBdr>
    </w:div>
    <w:div w:id="1844470601">
      <w:bodyDiv w:val="1"/>
      <w:marLeft w:val="0"/>
      <w:marRight w:val="0"/>
      <w:marTop w:val="0"/>
      <w:marBottom w:val="0"/>
      <w:divBdr>
        <w:top w:val="none" w:sz="0" w:space="0" w:color="auto"/>
        <w:left w:val="none" w:sz="0" w:space="0" w:color="auto"/>
        <w:bottom w:val="none" w:sz="0" w:space="0" w:color="auto"/>
        <w:right w:val="none" w:sz="0" w:space="0" w:color="auto"/>
      </w:divBdr>
    </w:div>
    <w:div w:id="1845242933">
      <w:bodyDiv w:val="1"/>
      <w:marLeft w:val="0"/>
      <w:marRight w:val="0"/>
      <w:marTop w:val="0"/>
      <w:marBottom w:val="0"/>
      <w:divBdr>
        <w:top w:val="none" w:sz="0" w:space="0" w:color="auto"/>
        <w:left w:val="none" w:sz="0" w:space="0" w:color="auto"/>
        <w:bottom w:val="none" w:sz="0" w:space="0" w:color="auto"/>
        <w:right w:val="none" w:sz="0" w:space="0" w:color="auto"/>
      </w:divBdr>
    </w:div>
    <w:div w:id="1846362159">
      <w:bodyDiv w:val="1"/>
      <w:marLeft w:val="0"/>
      <w:marRight w:val="0"/>
      <w:marTop w:val="0"/>
      <w:marBottom w:val="0"/>
      <w:divBdr>
        <w:top w:val="none" w:sz="0" w:space="0" w:color="auto"/>
        <w:left w:val="none" w:sz="0" w:space="0" w:color="auto"/>
        <w:bottom w:val="none" w:sz="0" w:space="0" w:color="auto"/>
        <w:right w:val="none" w:sz="0" w:space="0" w:color="auto"/>
      </w:divBdr>
    </w:div>
    <w:div w:id="1846631564">
      <w:bodyDiv w:val="1"/>
      <w:marLeft w:val="0"/>
      <w:marRight w:val="0"/>
      <w:marTop w:val="0"/>
      <w:marBottom w:val="0"/>
      <w:divBdr>
        <w:top w:val="none" w:sz="0" w:space="0" w:color="auto"/>
        <w:left w:val="none" w:sz="0" w:space="0" w:color="auto"/>
        <w:bottom w:val="none" w:sz="0" w:space="0" w:color="auto"/>
        <w:right w:val="none" w:sz="0" w:space="0" w:color="auto"/>
      </w:divBdr>
    </w:div>
    <w:div w:id="1846703501">
      <w:bodyDiv w:val="1"/>
      <w:marLeft w:val="0"/>
      <w:marRight w:val="0"/>
      <w:marTop w:val="0"/>
      <w:marBottom w:val="0"/>
      <w:divBdr>
        <w:top w:val="none" w:sz="0" w:space="0" w:color="auto"/>
        <w:left w:val="none" w:sz="0" w:space="0" w:color="auto"/>
        <w:bottom w:val="none" w:sz="0" w:space="0" w:color="auto"/>
        <w:right w:val="none" w:sz="0" w:space="0" w:color="auto"/>
      </w:divBdr>
    </w:div>
    <w:div w:id="1846937693">
      <w:bodyDiv w:val="1"/>
      <w:marLeft w:val="0"/>
      <w:marRight w:val="0"/>
      <w:marTop w:val="0"/>
      <w:marBottom w:val="0"/>
      <w:divBdr>
        <w:top w:val="none" w:sz="0" w:space="0" w:color="auto"/>
        <w:left w:val="none" w:sz="0" w:space="0" w:color="auto"/>
        <w:bottom w:val="none" w:sz="0" w:space="0" w:color="auto"/>
        <w:right w:val="none" w:sz="0" w:space="0" w:color="auto"/>
      </w:divBdr>
    </w:div>
    <w:div w:id="1848249122">
      <w:bodyDiv w:val="1"/>
      <w:marLeft w:val="0"/>
      <w:marRight w:val="0"/>
      <w:marTop w:val="0"/>
      <w:marBottom w:val="0"/>
      <w:divBdr>
        <w:top w:val="none" w:sz="0" w:space="0" w:color="auto"/>
        <w:left w:val="none" w:sz="0" w:space="0" w:color="auto"/>
        <w:bottom w:val="none" w:sz="0" w:space="0" w:color="auto"/>
        <w:right w:val="none" w:sz="0" w:space="0" w:color="auto"/>
      </w:divBdr>
    </w:div>
    <w:div w:id="1848979516">
      <w:bodyDiv w:val="1"/>
      <w:marLeft w:val="0"/>
      <w:marRight w:val="0"/>
      <w:marTop w:val="0"/>
      <w:marBottom w:val="0"/>
      <w:divBdr>
        <w:top w:val="none" w:sz="0" w:space="0" w:color="auto"/>
        <w:left w:val="none" w:sz="0" w:space="0" w:color="auto"/>
        <w:bottom w:val="none" w:sz="0" w:space="0" w:color="auto"/>
        <w:right w:val="none" w:sz="0" w:space="0" w:color="auto"/>
      </w:divBdr>
    </w:div>
    <w:div w:id="1849522874">
      <w:bodyDiv w:val="1"/>
      <w:marLeft w:val="0"/>
      <w:marRight w:val="0"/>
      <w:marTop w:val="0"/>
      <w:marBottom w:val="0"/>
      <w:divBdr>
        <w:top w:val="none" w:sz="0" w:space="0" w:color="auto"/>
        <w:left w:val="none" w:sz="0" w:space="0" w:color="auto"/>
        <w:bottom w:val="none" w:sz="0" w:space="0" w:color="auto"/>
        <w:right w:val="none" w:sz="0" w:space="0" w:color="auto"/>
      </w:divBdr>
    </w:div>
    <w:div w:id="1850488910">
      <w:bodyDiv w:val="1"/>
      <w:marLeft w:val="0"/>
      <w:marRight w:val="0"/>
      <w:marTop w:val="0"/>
      <w:marBottom w:val="0"/>
      <w:divBdr>
        <w:top w:val="none" w:sz="0" w:space="0" w:color="auto"/>
        <w:left w:val="none" w:sz="0" w:space="0" w:color="auto"/>
        <w:bottom w:val="none" w:sz="0" w:space="0" w:color="auto"/>
        <w:right w:val="none" w:sz="0" w:space="0" w:color="auto"/>
      </w:divBdr>
    </w:div>
    <w:div w:id="1850899738">
      <w:bodyDiv w:val="1"/>
      <w:marLeft w:val="0"/>
      <w:marRight w:val="0"/>
      <w:marTop w:val="0"/>
      <w:marBottom w:val="0"/>
      <w:divBdr>
        <w:top w:val="none" w:sz="0" w:space="0" w:color="auto"/>
        <w:left w:val="none" w:sz="0" w:space="0" w:color="auto"/>
        <w:bottom w:val="none" w:sz="0" w:space="0" w:color="auto"/>
        <w:right w:val="none" w:sz="0" w:space="0" w:color="auto"/>
      </w:divBdr>
    </w:div>
    <w:div w:id="1851410103">
      <w:bodyDiv w:val="1"/>
      <w:marLeft w:val="0"/>
      <w:marRight w:val="0"/>
      <w:marTop w:val="0"/>
      <w:marBottom w:val="0"/>
      <w:divBdr>
        <w:top w:val="none" w:sz="0" w:space="0" w:color="auto"/>
        <w:left w:val="none" w:sz="0" w:space="0" w:color="auto"/>
        <w:bottom w:val="none" w:sz="0" w:space="0" w:color="auto"/>
        <w:right w:val="none" w:sz="0" w:space="0" w:color="auto"/>
      </w:divBdr>
    </w:div>
    <w:div w:id="1851523576">
      <w:bodyDiv w:val="1"/>
      <w:marLeft w:val="0"/>
      <w:marRight w:val="0"/>
      <w:marTop w:val="0"/>
      <w:marBottom w:val="0"/>
      <w:divBdr>
        <w:top w:val="none" w:sz="0" w:space="0" w:color="auto"/>
        <w:left w:val="none" w:sz="0" w:space="0" w:color="auto"/>
        <w:bottom w:val="none" w:sz="0" w:space="0" w:color="auto"/>
        <w:right w:val="none" w:sz="0" w:space="0" w:color="auto"/>
      </w:divBdr>
    </w:div>
    <w:div w:id="1852640298">
      <w:bodyDiv w:val="1"/>
      <w:marLeft w:val="0"/>
      <w:marRight w:val="0"/>
      <w:marTop w:val="0"/>
      <w:marBottom w:val="0"/>
      <w:divBdr>
        <w:top w:val="none" w:sz="0" w:space="0" w:color="auto"/>
        <w:left w:val="none" w:sz="0" w:space="0" w:color="auto"/>
        <w:bottom w:val="none" w:sz="0" w:space="0" w:color="auto"/>
        <w:right w:val="none" w:sz="0" w:space="0" w:color="auto"/>
      </w:divBdr>
    </w:div>
    <w:div w:id="1852792765">
      <w:bodyDiv w:val="1"/>
      <w:marLeft w:val="0"/>
      <w:marRight w:val="0"/>
      <w:marTop w:val="0"/>
      <w:marBottom w:val="0"/>
      <w:divBdr>
        <w:top w:val="none" w:sz="0" w:space="0" w:color="auto"/>
        <w:left w:val="none" w:sz="0" w:space="0" w:color="auto"/>
        <w:bottom w:val="none" w:sz="0" w:space="0" w:color="auto"/>
        <w:right w:val="none" w:sz="0" w:space="0" w:color="auto"/>
      </w:divBdr>
    </w:div>
    <w:div w:id="1854101995">
      <w:bodyDiv w:val="1"/>
      <w:marLeft w:val="0"/>
      <w:marRight w:val="0"/>
      <w:marTop w:val="0"/>
      <w:marBottom w:val="0"/>
      <w:divBdr>
        <w:top w:val="none" w:sz="0" w:space="0" w:color="auto"/>
        <w:left w:val="none" w:sz="0" w:space="0" w:color="auto"/>
        <w:bottom w:val="none" w:sz="0" w:space="0" w:color="auto"/>
        <w:right w:val="none" w:sz="0" w:space="0" w:color="auto"/>
      </w:divBdr>
    </w:div>
    <w:div w:id="1854831842">
      <w:bodyDiv w:val="1"/>
      <w:marLeft w:val="0"/>
      <w:marRight w:val="0"/>
      <w:marTop w:val="0"/>
      <w:marBottom w:val="0"/>
      <w:divBdr>
        <w:top w:val="none" w:sz="0" w:space="0" w:color="auto"/>
        <w:left w:val="none" w:sz="0" w:space="0" w:color="auto"/>
        <w:bottom w:val="none" w:sz="0" w:space="0" w:color="auto"/>
        <w:right w:val="none" w:sz="0" w:space="0" w:color="auto"/>
      </w:divBdr>
    </w:div>
    <w:div w:id="1855268362">
      <w:bodyDiv w:val="1"/>
      <w:marLeft w:val="0"/>
      <w:marRight w:val="0"/>
      <w:marTop w:val="0"/>
      <w:marBottom w:val="0"/>
      <w:divBdr>
        <w:top w:val="none" w:sz="0" w:space="0" w:color="auto"/>
        <w:left w:val="none" w:sz="0" w:space="0" w:color="auto"/>
        <w:bottom w:val="none" w:sz="0" w:space="0" w:color="auto"/>
        <w:right w:val="none" w:sz="0" w:space="0" w:color="auto"/>
      </w:divBdr>
    </w:div>
    <w:div w:id="1856574229">
      <w:bodyDiv w:val="1"/>
      <w:marLeft w:val="0"/>
      <w:marRight w:val="0"/>
      <w:marTop w:val="0"/>
      <w:marBottom w:val="0"/>
      <w:divBdr>
        <w:top w:val="none" w:sz="0" w:space="0" w:color="auto"/>
        <w:left w:val="none" w:sz="0" w:space="0" w:color="auto"/>
        <w:bottom w:val="none" w:sz="0" w:space="0" w:color="auto"/>
        <w:right w:val="none" w:sz="0" w:space="0" w:color="auto"/>
      </w:divBdr>
    </w:div>
    <w:div w:id="1857840278">
      <w:bodyDiv w:val="1"/>
      <w:marLeft w:val="0"/>
      <w:marRight w:val="0"/>
      <w:marTop w:val="0"/>
      <w:marBottom w:val="0"/>
      <w:divBdr>
        <w:top w:val="none" w:sz="0" w:space="0" w:color="auto"/>
        <w:left w:val="none" w:sz="0" w:space="0" w:color="auto"/>
        <w:bottom w:val="none" w:sz="0" w:space="0" w:color="auto"/>
        <w:right w:val="none" w:sz="0" w:space="0" w:color="auto"/>
      </w:divBdr>
    </w:div>
    <w:div w:id="1858229681">
      <w:bodyDiv w:val="1"/>
      <w:marLeft w:val="0"/>
      <w:marRight w:val="0"/>
      <w:marTop w:val="0"/>
      <w:marBottom w:val="0"/>
      <w:divBdr>
        <w:top w:val="none" w:sz="0" w:space="0" w:color="auto"/>
        <w:left w:val="none" w:sz="0" w:space="0" w:color="auto"/>
        <w:bottom w:val="none" w:sz="0" w:space="0" w:color="auto"/>
        <w:right w:val="none" w:sz="0" w:space="0" w:color="auto"/>
      </w:divBdr>
    </w:div>
    <w:div w:id="1858811970">
      <w:bodyDiv w:val="1"/>
      <w:marLeft w:val="0"/>
      <w:marRight w:val="0"/>
      <w:marTop w:val="0"/>
      <w:marBottom w:val="0"/>
      <w:divBdr>
        <w:top w:val="none" w:sz="0" w:space="0" w:color="auto"/>
        <w:left w:val="none" w:sz="0" w:space="0" w:color="auto"/>
        <w:bottom w:val="none" w:sz="0" w:space="0" w:color="auto"/>
        <w:right w:val="none" w:sz="0" w:space="0" w:color="auto"/>
      </w:divBdr>
    </w:div>
    <w:div w:id="1859006476">
      <w:bodyDiv w:val="1"/>
      <w:marLeft w:val="0"/>
      <w:marRight w:val="0"/>
      <w:marTop w:val="0"/>
      <w:marBottom w:val="0"/>
      <w:divBdr>
        <w:top w:val="none" w:sz="0" w:space="0" w:color="auto"/>
        <w:left w:val="none" w:sz="0" w:space="0" w:color="auto"/>
        <w:bottom w:val="none" w:sz="0" w:space="0" w:color="auto"/>
        <w:right w:val="none" w:sz="0" w:space="0" w:color="auto"/>
      </w:divBdr>
    </w:div>
    <w:div w:id="1859537386">
      <w:bodyDiv w:val="1"/>
      <w:marLeft w:val="0"/>
      <w:marRight w:val="0"/>
      <w:marTop w:val="0"/>
      <w:marBottom w:val="0"/>
      <w:divBdr>
        <w:top w:val="none" w:sz="0" w:space="0" w:color="auto"/>
        <w:left w:val="none" w:sz="0" w:space="0" w:color="auto"/>
        <w:bottom w:val="none" w:sz="0" w:space="0" w:color="auto"/>
        <w:right w:val="none" w:sz="0" w:space="0" w:color="auto"/>
      </w:divBdr>
    </w:div>
    <w:div w:id="1860194901">
      <w:bodyDiv w:val="1"/>
      <w:marLeft w:val="0"/>
      <w:marRight w:val="0"/>
      <w:marTop w:val="0"/>
      <w:marBottom w:val="0"/>
      <w:divBdr>
        <w:top w:val="none" w:sz="0" w:space="0" w:color="auto"/>
        <w:left w:val="none" w:sz="0" w:space="0" w:color="auto"/>
        <w:bottom w:val="none" w:sz="0" w:space="0" w:color="auto"/>
        <w:right w:val="none" w:sz="0" w:space="0" w:color="auto"/>
      </w:divBdr>
    </w:div>
    <w:div w:id="1860385008">
      <w:bodyDiv w:val="1"/>
      <w:marLeft w:val="0"/>
      <w:marRight w:val="0"/>
      <w:marTop w:val="0"/>
      <w:marBottom w:val="0"/>
      <w:divBdr>
        <w:top w:val="none" w:sz="0" w:space="0" w:color="auto"/>
        <w:left w:val="none" w:sz="0" w:space="0" w:color="auto"/>
        <w:bottom w:val="none" w:sz="0" w:space="0" w:color="auto"/>
        <w:right w:val="none" w:sz="0" w:space="0" w:color="auto"/>
      </w:divBdr>
    </w:div>
    <w:div w:id="1861123734">
      <w:bodyDiv w:val="1"/>
      <w:marLeft w:val="0"/>
      <w:marRight w:val="0"/>
      <w:marTop w:val="0"/>
      <w:marBottom w:val="0"/>
      <w:divBdr>
        <w:top w:val="none" w:sz="0" w:space="0" w:color="auto"/>
        <w:left w:val="none" w:sz="0" w:space="0" w:color="auto"/>
        <w:bottom w:val="none" w:sz="0" w:space="0" w:color="auto"/>
        <w:right w:val="none" w:sz="0" w:space="0" w:color="auto"/>
      </w:divBdr>
    </w:div>
    <w:div w:id="1862358903">
      <w:bodyDiv w:val="1"/>
      <w:marLeft w:val="0"/>
      <w:marRight w:val="0"/>
      <w:marTop w:val="0"/>
      <w:marBottom w:val="0"/>
      <w:divBdr>
        <w:top w:val="none" w:sz="0" w:space="0" w:color="auto"/>
        <w:left w:val="none" w:sz="0" w:space="0" w:color="auto"/>
        <w:bottom w:val="none" w:sz="0" w:space="0" w:color="auto"/>
        <w:right w:val="none" w:sz="0" w:space="0" w:color="auto"/>
      </w:divBdr>
    </w:div>
    <w:div w:id="1863207247">
      <w:bodyDiv w:val="1"/>
      <w:marLeft w:val="0"/>
      <w:marRight w:val="0"/>
      <w:marTop w:val="0"/>
      <w:marBottom w:val="0"/>
      <w:divBdr>
        <w:top w:val="none" w:sz="0" w:space="0" w:color="auto"/>
        <w:left w:val="none" w:sz="0" w:space="0" w:color="auto"/>
        <w:bottom w:val="none" w:sz="0" w:space="0" w:color="auto"/>
        <w:right w:val="none" w:sz="0" w:space="0" w:color="auto"/>
      </w:divBdr>
    </w:div>
    <w:div w:id="1863546557">
      <w:bodyDiv w:val="1"/>
      <w:marLeft w:val="0"/>
      <w:marRight w:val="0"/>
      <w:marTop w:val="0"/>
      <w:marBottom w:val="0"/>
      <w:divBdr>
        <w:top w:val="none" w:sz="0" w:space="0" w:color="auto"/>
        <w:left w:val="none" w:sz="0" w:space="0" w:color="auto"/>
        <w:bottom w:val="none" w:sz="0" w:space="0" w:color="auto"/>
        <w:right w:val="none" w:sz="0" w:space="0" w:color="auto"/>
      </w:divBdr>
    </w:div>
    <w:div w:id="1863785270">
      <w:bodyDiv w:val="1"/>
      <w:marLeft w:val="0"/>
      <w:marRight w:val="0"/>
      <w:marTop w:val="0"/>
      <w:marBottom w:val="0"/>
      <w:divBdr>
        <w:top w:val="none" w:sz="0" w:space="0" w:color="auto"/>
        <w:left w:val="none" w:sz="0" w:space="0" w:color="auto"/>
        <w:bottom w:val="none" w:sz="0" w:space="0" w:color="auto"/>
        <w:right w:val="none" w:sz="0" w:space="0" w:color="auto"/>
      </w:divBdr>
    </w:div>
    <w:div w:id="1863860986">
      <w:bodyDiv w:val="1"/>
      <w:marLeft w:val="0"/>
      <w:marRight w:val="0"/>
      <w:marTop w:val="0"/>
      <w:marBottom w:val="0"/>
      <w:divBdr>
        <w:top w:val="none" w:sz="0" w:space="0" w:color="auto"/>
        <w:left w:val="none" w:sz="0" w:space="0" w:color="auto"/>
        <w:bottom w:val="none" w:sz="0" w:space="0" w:color="auto"/>
        <w:right w:val="none" w:sz="0" w:space="0" w:color="auto"/>
      </w:divBdr>
    </w:div>
    <w:div w:id="1865433325">
      <w:bodyDiv w:val="1"/>
      <w:marLeft w:val="0"/>
      <w:marRight w:val="0"/>
      <w:marTop w:val="0"/>
      <w:marBottom w:val="0"/>
      <w:divBdr>
        <w:top w:val="none" w:sz="0" w:space="0" w:color="auto"/>
        <w:left w:val="none" w:sz="0" w:space="0" w:color="auto"/>
        <w:bottom w:val="none" w:sz="0" w:space="0" w:color="auto"/>
        <w:right w:val="none" w:sz="0" w:space="0" w:color="auto"/>
      </w:divBdr>
    </w:div>
    <w:div w:id="1865484229">
      <w:bodyDiv w:val="1"/>
      <w:marLeft w:val="0"/>
      <w:marRight w:val="0"/>
      <w:marTop w:val="0"/>
      <w:marBottom w:val="0"/>
      <w:divBdr>
        <w:top w:val="none" w:sz="0" w:space="0" w:color="auto"/>
        <w:left w:val="none" w:sz="0" w:space="0" w:color="auto"/>
        <w:bottom w:val="none" w:sz="0" w:space="0" w:color="auto"/>
        <w:right w:val="none" w:sz="0" w:space="0" w:color="auto"/>
      </w:divBdr>
    </w:div>
    <w:div w:id="1865511140">
      <w:bodyDiv w:val="1"/>
      <w:marLeft w:val="0"/>
      <w:marRight w:val="0"/>
      <w:marTop w:val="0"/>
      <w:marBottom w:val="0"/>
      <w:divBdr>
        <w:top w:val="none" w:sz="0" w:space="0" w:color="auto"/>
        <w:left w:val="none" w:sz="0" w:space="0" w:color="auto"/>
        <w:bottom w:val="none" w:sz="0" w:space="0" w:color="auto"/>
        <w:right w:val="none" w:sz="0" w:space="0" w:color="auto"/>
      </w:divBdr>
    </w:div>
    <w:div w:id="1865552075">
      <w:bodyDiv w:val="1"/>
      <w:marLeft w:val="0"/>
      <w:marRight w:val="0"/>
      <w:marTop w:val="0"/>
      <w:marBottom w:val="0"/>
      <w:divBdr>
        <w:top w:val="none" w:sz="0" w:space="0" w:color="auto"/>
        <w:left w:val="none" w:sz="0" w:space="0" w:color="auto"/>
        <w:bottom w:val="none" w:sz="0" w:space="0" w:color="auto"/>
        <w:right w:val="none" w:sz="0" w:space="0" w:color="auto"/>
      </w:divBdr>
    </w:div>
    <w:div w:id="1865899145">
      <w:bodyDiv w:val="1"/>
      <w:marLeft w:val="0"/>
      <w:marRight w:val="0"/>
      <w:marTop w:val="0"/>
      <w:marBottom w:val="0"/>
      <w:divBdr>
        <w:top w:val="none" w:sz="0" w:space="0" w:color="auto"/>
        <w:left w:val="none" w:sz="0" w:space="0" w:color="auto"/>
        <w:bottom w:val="none" w:sz="0" w:space="0" w:color="auto"/>
        <w:right w:val="none" w:sz="0" w:space="0" w:color="auto"/>
      </w:divBdr>
    </w:div>
    <w:div w:id="1866404627">
      <w:bodyDiv w:val="1"/>
      <w:marLeft w:val="0"/>
      <w:marRight w:val="0"/>
      <w:marTop w:val="0"/>
      <w:marBottom w:val="0"/>
      <w:divBdr>
        <w:top w:val="none" w:sz="0" w:space="0" w:color="auto"/>
        <w:left w:val="none" w:sz="0" w:space="0" w:color="auto"/>
        <w:bottom w:val="none" w:sz="0" w:space="0" w:color="auto"/>
        <w:right w:val="none" w:sz="0" w:space="0" w:color="auto"/>
      </w:divBdr>
    </w:div>
    <w:div w:id="1866551521">
      <w:bodyDiv w:val="1"/>
      <w:marLeft w:val="0"/>
      <w:marRight w:val="0"/>
      <w:marTop w:val="0"/>
      <w:marBottom w:val="0"/>
      <w:divBdr>
        <w:top w:val="none" w:sz="0" w:space="0" w:color="auto"/>
        <w:left w:val="none" w:sz="0" w:space="0" w:color="auto"/>
        <w:bottom w:val="none" w:sz="0" w:space="0" w:color="auto"/>
        <w:right w:val="none" w:sz="0" w:space="0" w:color="auto"/>
      </w:divBdr>
    </w:div>
    <w:div w:id="1867519599">
      <w:bodyDiv w:val="1"/>
      <w:marLeft w:val="0"/>
      <w:marRight w:val="0"/>
      <w:marTop w:val="0"/>
      <w:marBottom w:val="0"/>
      <w:divBdr>
        <w:top w:val="none" w:sz="0" w:space="0" w:color="auto"/>
        <w:left w:val="none" w:sz="0" w:space="0" w:color="auto"/>
        <w:bottom w:val="none" w:sz="0" w:space="0" w:color="auto"/>
        <w:right w:val="none" w:sz="0" w:space="0" w:color="auto"/>
      </w:divBdr>
    </w:div>
    <w:div w:id="1867788608">
      <w:bodyDiv w:val="1"/>
      <w:marLeft w:val="0"/>
      <w:marRight w:val="0"/>
      <w:marTop w:val="0"/>
      <w:marBottom w:val="0"/>
      <w:divBdr>
        <w:top w:val="none" w:sz="0" w:space="0" w:color="auto"/>
        <w:left w:val="none" w:sz="0" w:space="0" w:color="auto"/>
        <w:bottom w:val="none" w:sz="0" w:space="0" w:color="auto"/>
        <w:right w:val="none" w:sz="0" w:space="0" w:color="auto"/>
      </w:divBdr>
    </w:div>
    <w:div w:id="1868636241">
      <w:bodyDiv w:val="1"/>
      <w:marLeft w:val="0"/>
      <w:marRight w:val="0"/>
      <w:marTop w:val="0"/>
      <w:marBottom w:val="0"/>
      <w:divBdr>
        <w:top w:val="none" w:sz="0" w:space="0" w:color="auto"/>
        <w:left w:val="none" w:sz="0" w:space="0" w:color="auto"/>
        <w:bottom w:val="none" w:sz="0" w:space="0" w:color="auto"/>
        <w:right w:val="none" w:sz="0" w:space="0" w:color="auto"/>
      </w:divBdr>
    </w:div>
    <w:div w:id="1869682212">
      <w:bodyDiv w:val="1"/>
      <w:marLeft w:val="0"/>
      <w:marRight w:val="0"/>
      <w:marTop w:val="0"/>
      <w:marBottom w:val="0"/>
      <w:divBdr>
        <w:top w:val="none" w:sz="0" w:space="0" w:color="auto"/>
        <w:left w:val="none" w:sz="0" w:space="0" w:color="auto"/>
        <w:bottom w:val="none" w:sz="0" w:space="0" w:color="auto"/>
        <w:right w:val="none" w:sz="0" w:space="0" w:color="auto"/>
      </w:divBdr>
    </w:div>
    <w:div w:id="1870024482">
      <w:bodyDiv w:val="1"/>
      <w:marLeft w:val="0"/>
      <w:marRight w:val="0"/>
      <w:marTop w:val="0"/>
      <w:marBottom w:val="0"/>
      <w:divBdr>
        <w:top w:val="none" w:sz="0" w:space="0" w:color="auto"/>
        <w:left w:val="none" w:sz="0" w:space="0" w:color="auto"/>
        <w:bottom w:val="none" w:sz="0" w:space="0" w:color="auto"/>
        <w:right w:val="none" w:sz="0" w:space="0" w:color="auto"/>
      </w:divBdr>
    </w:div>
    <w:div w:id="1870333416">
      <w:bodyDiv w:val="1"/>
      <w:marLeft w:val="0"/>
      <w:marRight w:val="0"/>
      <w:marTop w:val="0"/>
      <w:marBottom w:val="0"/>
      <w:divBdr>
        <w:top w:val="none" w:sz="0" w:space="0" w:color="auto"/>
        <w:left w:val="none" w:sz="0" w:space="0" w:color="auto"/>
        <w:bottom w:val="none" w:sz="0" w:space="0" w:color="auto"/>
        <w:right w:val="none" w:sz="0" w:space="0" w:color="auto"/>
      </w:divBdr>
    </w:div>
    <w:div w:id="1871648447">
      <w:bodyDiv w:val="1"/>
      <w:marLeft w:val="0"/>
      <w:marRight w:val="0"/>
      <w:marTop w:val="0"/>
      <w:marBottom w:val="0"/>
      <w:divBdr>
        <w:top w:val="none" w:sz="0" w:space="0" w:color="auto"/>
        <w:left w:val="none" w:sz="0" w:space="0" w:color="auto"/>
        <w:bottom w:val="none" w:sz="0" w:space="0" w:color="auto"/>
        <w:right w:val="none" w:sz="0" w:space="0" w:color="auto"/>
      </w:divBdr>
    </w:div>
    <w:div w:id="1873033078">
      <w:bodyDiv w:val="1"/>
      <w:marLeft w:val="0"/>
      <w:marRight w:val="0"/>
      <w:marTop w:val="0"/>
      <w:marBottom w:val="0"/>
      <w:divBdr>
        <w:top w:val="none" w:sz="0" w:space="0" w:color="auto"/>
        <w:left w:val="none" w:sz="0" w:space="0" w:color="auto"/>
        <w:bottom w:val="none" w:sz="0" w:space="0" w:color="auto"/>
        <w:right w:val="none" w:sz="0" w:space="0" w:color="auto"/>
      </w:divBdr>
    </w:div>
    <w:div w:id="1873107636">
      <w:bodyDiv w:val="1"/>
      <w:marLeft w:val="0"/>
      <w:marRight w:val="0"/>
      <w:marTop w:val="0"/>
      <w:marBottom w:val="0"/>
      <w:divBdr>
        <w:top w:val="none" w:sz="0" w:space="0" w:color="auto"/>
        <w:left w:val="none" w:sz="0" w:space="0" w:color="auto"/>
        <w:bottom w:val="none" w:sz="0" w:space="0" w:color="auto"/>
        <w:right w:val="none" w:sz="0" w:space="0" w:color="auto"/>
      </w:divBdr>
    </w:div>
    <w:div w:id="1874734772">
      <w:bodyDiv w:val="1"/>
      <w:marLeft w:val="0"/>
      <w:marRight w:val="0"/>
      <w:marTop w:val="0"/>
      <w:marBottom w:val="0"/>
      <w:divBdr>
        <w:top w:val="none" w:sz="0" w:space="0" w:color="auto"/>
        <w:left w:val="none" w:sz="0" w:space="0" w:color="auto"/>
        <w:bottom w:val="none" w:sz="0" w:space="0" w:color="auto"/>
        <w:right w:val="none" w:sz="0" w:space="0" w:color="auto"/>
      </w:divBdr>
    </w:div>
    <w:div w:id="1875263468">
      <w:bodyDiv w:val="1"/>
      <w:marLeft w:val="0"/>
      <w:marRight w:val="0"/>
      <w:marTop w:val="0"/>
      <w:marBottom w:val="0"/>
      <w:divBdr>
        <w:top w:val="none" w:sz="0" w:space="0" w:color="auto"/>
        <w:left w:val="none" w:sz="0" w:space="0" w:color="auto"/>
        <w:bottom w:val="none" w:sz="0" w:space="0" w:color="auto"/>
        <w:right w:val="none" w:sz="0" w:space="0" w:color="auto"/>
      </w:divBdr>
    </w:div>
    <w:div w:id="1875385991">
      <w:bodyDiv w:val="1"/>
      <w:marLeft w:val="0"/>
      <w:marRight w:val="0"/>
      <w:marTop w:val="0"/>
      <w:marBottom w:val="0"/>
      <w:divBdr>
        <w:top w:val="none" w:sz="0" w:space="0" w:color="auto"/>
        <w:left w:val="none" w:sz="0" w:space="0" w:color="auto"/>
        <w:bottom w:val="none" w:sz="0" w:space="0" w:color="auto"/>
        <w:right w:val="none" w:sz="0" w:space="0" w:color="auto"/>
      </w:divBdr>
    </w:div>
    <w:div w:id="1876111950">
      <w:bodyDiv w:val="1"/>
      <w:marLeft w:val="0"/>
      <w:marRight w:val="0"/>
      <w:marTop w:val="0"/>
      <w:marBottom w:val="0"/>
      <w:divBdr>
        <w:top w:val="none" w:sz="0" w:space="0" w:color="auto"/>
        <w:left w:val="none" w:sz="0" w:space="0" w:color="auto"/>
        <w:bottom w:val="none" w:sz="0" w:space="0" w:color="auto"/>
        <w:right w:val="none" w:sz="0" w:space="0" w:color="auto"/>
      </w:divBdr>
    </w:div>
    <w:div w:id="1876774370">
      <w:bodyDiv w:val="1"/>
      <w:marLeft w:val="0"/>
      <w:marRight w:val="0"/>
      <w:marTop w:val="0"/>
      <w:marBottom w:val="0"/>
      <w:divBdr>
        <w:top w:val="none" w:sz="0" w:space="0" w:color="auto"/>
        <w:left w:val="none" w:sz="0" w:space="0" w:color="auto"/>
        <w:bottom w:val="none" w:sz="0" w:space="0" w:color="auto"/>
        <w:right w:val="none" w:sz="0" w:space="0" w:color="auto"/>
      </w:divBdr>
    </w:div>
    <w:div w:id="1876961946">
      <w:bodyDiv w:val="1"/>
      <w:marLeft w:val="0"/>
      <w:marRight w:val="0"/>
      <w:marTop w:val="0"/>
      <w:marBottom w:val="0"/>
      <w:divBdr>
        <w:top w:val="none" w:sz="0" w:space="0" w:color="auto"/>
        <w:left w:val="none" w:sz="0" w:space="0" w:color="auto"/>
        <w:bottom w:val="none" w:sz="0" w:space="0" w:color="auto"/>
        <w:right w:val="none" w:sz="0" w:space="0" w:color="auto"/>
      </w:divBdr>
    </w:div>
    <w:div w:id="1876967607">
      <w:bodyDiv w:val="1"/>
      <w:marLeft w:val="0"/>
      <w:marRight w:val="0"/>
      <w:marTop w:val="0"/>
      <w:marBottom w:val="0"/>
      <w:divBdr>
        <w:top w:val="none" w:sz="0" w:space="0" w:color="auto"/>
        <w:left w:val="none" w:sz="0" w:space="0" w:color="auto"/>
        <w:bottom w:val="none" w:sz="0" w:space="0" w:color="auto"/>
        <w:right w:val="none" w:sz="0" w:space="0" w:color="auto"/>
      </w:divBdr>
    </w:div>
    <w:div w:id="1876967883">
      <w:bodyDiv w:val="1"/>
      <w:marLeft w:val="0"/>
      <w:marRight w:val="0"/>
      <w:marTop w:val="0"/>
      <w:marBottom w:val="0"/>
      <w:divBdr>
        <w:top w:val="none" w:sz="0" w:space="0" w:color="auto"/>
        <w:left w:val="none" w:sz="0" w:space="0" w:color="auto"/>
        <w:bottom w:val="none" w:sz="0" w:space="0" w:color="auto"/>
        <w:right w:val="none" w:sz="0" w:space="0" w:color="auto"/>
      </w:divBdr>
    </w:div>
    <w:div w:id="1877085670">
      <w:bodyDiv w:val="1"/>
      <w:marLeft w:val="0"/>
      <w:marRight w:val="0"/>
      <w:marTop w:val="0"/>
      <w:marBottom w:val="0"/>
      <w:divBdr>
        <w:top w:val="none" w:sz="0" w:space="0" w:color="auto"/>
        <w:left w:val="none" w:sz="0" w:space="0" w:color="auto"/>
        <w:bottom w:val="none" w:sz="0" w:space="0" w:color="auto"/>
        <w:right w:val="none" w:sz="0" w:space="0" w:color="auto"/>
      </w:divBdr>
    </w:div>
    <w:div w:id="1877961716">
      <w:bodyDiv w:val="1"/>
      <w:marLeft w:val="0"/>
      <w:marRight w:val="0"/>
      <w:marTop w:val="0"/>
      <w:marBottom w:val="0"/>
      <w:divBdr>
        <w:top w:val="none" w:sz="0" w:space="0" w:color="auto"/>
        <w:left w:val="none" w:sz="0" w:space="0" w:color="auto"/>
        <w:bottom w:val="none" w:sz="0" w:space="0" w:color="auto"/>
        <w:right w:val="none" w:sz="0" w:space="0" w:color="auto"/>
      </w:divBdr>
    </w:div>
    <w:div w:id="1878199732">
      <w:bodyDiv w:val="1"/>
      <w:marLeft w:val="0"/>
      <w:marRight w:val="0"/>
      <w:marTop w:val="0"/>
      <w:marBottom w:val="0"/>
      <w:divBdr>
        <w:top w:val="none" w:sz="0" w:space="0" w:color="auto"/>
        <w:left w:val="none" w:sz="0" w:space="0" w:color="auto"/>
        <w:bottom w:val="none" w:sz="0" w:space="0" w:color="auto"/>
        <w:right w:val="none" w:sz="0" w:space="0" w:color="auto"/>
      </w:divBdr>
    </w:div>
    <w:div w:id="1878392958">
      <w:bodyDiv w:val="1"/>
      <w:marLeft w:val="0"/>
      <w:marRight w:val="0"/>
      <w:marTop w:val="0"/>
      <w:marBottom w:val="0"/>
      <w:divBdr>
        <w:top w:val="none" w:sz="0" w:space="0" w:color="auto"/>
        <w:left w:val="none" w:sz="0" w:space="0" w:color="auto"/>
        <w:bottom w:val="none" w:sz="0" w:space="0" w:color="auto"/>
        <w:right w:val="none" w:sz="0" w:space="0" w:color="auto"/>
      </w:divBdr>
    </w:div>
    <w:div w:id="1878393803">
      <w:bodyDiv w:val="1"/>
      <w:marLeft w:val="0"/>
      <w:marRight w:val="0"/>
      <w:marTop w:val="0"/>
      <w:marBottom w:val="0"/>
      <w:divBdr>
        <w:top w:val="none" w:sz="0" w:space="0" w:color="auto"/>
        <w:left w:val="none" w:sz="0" w:space="0" w:color="auto"/>
        <w:bottom w:val="none" w:sz="0" w:space="0" w:color="auto"/>
        <w:right w:val="none" w:sz="0" w:space="0" w:color="auto"/>
      </w:divBdr>
    </w:div>
    <w:div w:id="1879855264">
      <w:bodyDiv w:val="1"/>
      <w:marLeft w:val="0"/>
      <w:marRight w:val="0"/>
      <w:marTop w:val="0"/>
      <w:marBottom w:val="0"/>
      <w:divBdr>
        <w:top w:val="none" w:sz="0" w:space="0" w:color="auto"/>
        <w:left w:val="none" w:sz="0" w:space="0" w:color="auto"/>
        <w:bottom w:val="none" w:sz="0" w:space="0" w:color="auto"/>
        <w:right w:val="none" w:sz="0" w:space="0" w:color="auto"/>
      </w:divBdr>
    </w:div>
    <w:div w:id="1881087023">
      <w:bodyDiv w:val="1"/>
      <w:marLeft w:val="0"/>
      <w:marRight w:val="0"/>
      <w:marTop w:val="0"/>
      <w:marBottom w:val="0"/>
      <w:divBdr>
        <w:top w:val="none" w:sz="0" w:space="0" w:color="auto"/>
        <w:left w:val="none" w:sz="0" w:space="0" w:color="auto"/>
        <w:bottom w:val="none" w:sz="0" w:space="0" w:color="auto"/>
        <w:right w:val="none" w:sz="0" w:space="0" w:color="auto"/>
      </w:divBdr>
    </w:div>
    <w:div w:id="1881479500">
      <w:bodyDiv w:val="1"/>
      <w:marLeft w:val="0"/>
      <w:marRight w:val="0"/>
      <w:marTop w:val="0"/>
      <w:marBottom w:val="0"/>
      <w:divBdr>
        <w:top w:val="none" w:sz="0" w:space="0" w:color="auto"/>
        <w:left w:val="none" w:sz="0" w:space="0" w:color="auto"/>
        <w:bottom w:val="none" w:sz="0" w:space="0" w:color="auto"/>
        <w:right w:val="none" w:sz="0" w:space="0" w:color="auto"/>
      </w:divBdr>
    </w:div>
    <w:div w:id="1882326840">
      <w:bodyDiv w:val="1"/>
      <w:marLeft w:val="0"/>
      <w:marRight w:val="0"/>
      <w:marTop w:val="0"/>
      <w:marBottom w:val="0"/>
      <w:divBdr>
        <w:top w:val="none" w:sz="0" w:space="0" w:color="auto"/>
        <w:left w:val="none" w:sz="0" w:space="0" w:color="auto"/>
        <w:bottom w:val="none" w:sz="0" w:space="0" w:color="auto"/>
        <w:right w:val="none" w:sz="0" w:space="0" w:color="auto"/>
      </w:divBdr>
    </w:div>
    <w:div w:id="1882668643">
      <w:bodyDiv w:val="1"/>
      <w:marLeft w:val="0"/>
      <w:marRight w:val="0"/>
      <w:marTop w:val="0"/>
      <w:marBottom w:val="0"/>
      <w:divBdr>
        <w:top w:val="none" w:sz="0" w:space="0" w:color="auto"/>
        <w:left w:val="none" w:sz="0" w:space="0" w:color="auto"/>
        <w:bottom w:val="none" w:sz="0" w:space="0" w:color="auto"/>
        <w:right w:val="none" w:sz="0" w:space="0" w:color="auto"/>
      </w:divBdr>
    </w:div>
    <w:div w:id="1883666646">
      <w:bodyDiv w:val="1"/>
      <w:marLeft w:val="0"/>
      <w:marRight w:val="0"/>
      <w:marTop w:val="0"/>
      <w:marBottom w:val="0"/>
      <w:divBdr>
        <w:top w:val="none" w:sz="0" w:space="0" w:color="auto"/>
        <w:left w:val="none" w:sz="0" w:space="0" w:color="auto"/>
        <w:bottom w:val="none" w:sz="0" w:space="0" w:color="auto"/>
        <w:right w:val="none" w:sz="0" w:space="0" w:color="auto"/>
      </w:divBdr>
    </w:div>
    <w:div w:id="1883667591">
      <w:bodyDiv w:val="1"/>
      <w:marLeft w:val="0"/>
      <w:marRight w:val="0"/>
      <w:marTop w:val="0"/>
      <w:marBottom w:val="0"/>
      <w:divBdr>
        <w:top w:val="none" w:sz="0" w:space="0" w:color="auto"/>
        <w:left w:val="none" w:sz="0" w:space="0" w:color="auto"/>
        <w:bottom w:val="none" w:sz="0" w:space="0" w:color="auto"/>
        <w:right w:val="none" w:sz="0" w:space="0" w:color="auto"/>
      </w:divBdr>
    </w:div>
    <w:div w:id="1883860299">
      <w:bodyDiv w:val="1"/>
      <w:marLeft w:val="0"/>
      <w:marRight w:val="0"/>
      <w:marTop w:val="0"/>
      <w:marBottom w:val="0"/>
      <w:divBdr>
        <w:top w:val="none" w:sz="0" w:space="0" w:color="auto"/>
        <w:left w:val="none" w:sz="0" w:space="0" w:color="auto"/>
        <w:bottom w:val="none" w:sz="0" w:space="0" w:color="auto"/>
        <w:right w:val="none" w:sz="0" w:space="0" w:color="auto"/>
      </w:divBdr>
    </w:div>
    <w:div w:id="1885367297">
      <w:bodyDiv w:val="1"/>
      <w:marLeft w:val="0"/>
      <w:marRight w:val="0"/>
      <w:marTop w:val="0"/>
      <w:marBottom w:val="0"/>
      <w:divBdr>
        <w:top w:val="none" w:sz="0" w:space="0" w:color="auto"/>
        <w:left w:val="none" w:sz="0" w:space="0" w:color="auto"/>
        <w:bottom w:val="none" w:sz="0" w:space="0" w:color="auto"/>
        <w:right w:val="none" w:sz="0" w:space="0" w:color="auto"/>
      </w:divBdr>
    </w:div>
    <w:div w:id="1887913676">
      <w:bodyDiv w:val="1"/>
      <w:marLeft w:val="0"/>
      <w:marRight w:val="0"/>
      <w:marTop w:val="0"/>
      <w:marBottom w:val="0"/>
      <w:divBdr>
        <w:top w:val="none" w:sz="0" w:space="0" w:color="auto"/>
        <w:left w:val="none" w:sz="0" w:space="0" w:color="auto"/>
        <w:bottom w:val="none" w:sz="0" w:space="0" w:color="auto"/>
        <w:right w:val="none" w:sz="0" w:space="0" w:color="auto"/>
      </w:divBdr>
    </w:div>
    <w:div w:id="1888565764">
      <w:bodyDiv w:val="1"/>
      <w:marLeft w:val="0"/>
      <w:marRight w:val="0"/>
      <w:marTop w:val="0"/>
      <w:marBottom w:val="0"/>
      <w:divBdr>
        <w:top w:val="none" w:sz="0" w:space="0" w:color="auto"/>
        <w:left w:val="none" w:sz="0" w:space="0" w:color="auto"/>
        <w:bottom w:val="none" w:sz="0" w:space="0" w:color="auto"/>
        <w:right w:val="none" w:sz="0" w:space="0" w:color="auto"/>
      </w:divBdr>
    </w:div>
    <w:div w:id="1890410521">
      <w:bodyDiv w:val="1"/>
      <w:marLeft w:val="0"/>
      <w:marRight w:val="0"/>
      <w:marTop w:val="0"/>
      <w:marBottom w:val="0"/>
      <w:divBdr>
        <w:top w:val="none" w:sz="0" w:space="0" w:color="auto"/>
        <w:left w:val="none" w:sz="0" w:space="0" w:color="auto"/>
        <w:bottom w:val="none" w:sz="0" w:space="0" w:color="auto"/>
        <w:right w:val="none" w:sz="0" w:space="0" w:color="auto"/>
      </w:divBdr>
    </w:div>
    <w:div w:id="1891527389">
      <w:bodyDiv w:val="1"/>
      <w:marLeft w:val="0"/>
      <w:marRight w:val="0"/>
      <w:marTop w:val="0"/>
      <w:marBottom w:val="0"/>
      <w:divBdr>
        <w:top w:val="none" w:sz="0" w:space="0" w:color="auto"/>
        <w:left w:val="none" w:sz="0" w:space="0" w:color="auto"/>
        <w:bottom w:val="none" w:sz="0" w:space="0" w:color="auto"/>
        <w:right w:val="none" w:sz="0" w:space="0" w:color="auto"/>
      </w:divBdr>
    </w:div>
    <w:div w:id="1891644936">
      <w:bodyDiv w:val="1"/>
      <w:marLeft w:val="0"/>
      <w:marRight w:val="0"/>
      <w:marTop w:val="0"/>
      <w:marBottom w:val="0"/>
      <w:divBdr>
        <w:top w:val="none" w:sz="0" w:space="0" w:color="auto"/>
        <w:left w:val="none" w:sz="0" w:space="0" w:color="auto"/>
        <w:bottom w:val="none" w:sz="0" w:space="0" w:color="auto"/>
        <w:right w:val="none" w:sz="0" w:space="0" w:color="auto"/>
      </w:divBdr>
    </w:div>
    <w:div w:id="1891839493">
      <w:bodyDiv w:val="1"/>
      <w:marLeft w:val="0"/>
      <w:marRight w:val="0"/>
      <w:marTop w:val="0"/>
      <w:marBottom w:val="0"/>
      <w:divBdr>
        <w:top w:val="none" w:sz="0" w:space="0" w:color="auto"/>
        <w:left w:val="none" w:sz="0" w:space="0" w:color="auto"/>
        <w:bottom w:val="none" w:sz="0" w:space="0" w:color="auto"/>
        <w:right w:val="none" w:sz="0" w:space="0" w:color="auto"/>
      </w:divBdr>
    </w:div>
    <w:div w:id="1892843220">
      <w:bodyDiv w:val="1"/>
      <w:marLeft w:val="0"/>
      <w:marRight w:val="0"/>
      <w:marTop w:val="0"/>
      <w:marBottom w:val="0"/>
      <w:divBdr>
        <w:top w:val="none" w:sz="0" w:space="0" w:color="auto"/>
        <w:left w:val="none" w:sz="0" w:space="0" w:color="auto"/>
        <w:bottom w:val="none" w:sz="0" w:space="0" w:color="auto"/>
        <w:right w:val="none" w:sz="0" w:space="0" w:color="auto"/>
      </w:divBdr>
    </w:div>
    <w:div w:id="1893492708">
      <w:bodyDiv w:val="1"/>
      <w:marLeft w:val="0"/>
      <w:marRight w:val="0"/>
      <w:marTop w:val="0"/>
      <w:marBottom w:val="0"/>
      <w:divBdr>
        <w:top w:val="none" w:sz="0" w:space="0" w:color="auto"/>
        <w:left w:val="none" w:sz="0" w:space="0" w:color="auto"/>
        <w:bottom w:val="none" w:sz="0" w:space="0" w:color="auto"/>
        <w:right w:val="none" w:sz="0" w:space="0" w:color="auto"/>
      </w:divBdr>
    </w:div>
    <w:div w:id="1893810417">
      <w:bodyDiv w:val="1"/>
      <w:marLeft w:val="0"/>
      <w:marRight w:val="0"/>
      <w:marTop w:val="0"/>
      <w:marBottom w:val="0"/>
      <w:divBdr>
        <w:top w:val="none" w:sz="0" w:space="0" w:color="auto"/>
        <w:left w:val="none" w:sz="0" w:space="0" w:color="auto"/>
        <w:bottom w:val="none" w:sz="0" w:space="0" w:color="auto"/>
        <w:right w:val="none" w:sz="0" w:space="0" w:color="auto"/>
      </w:divBdr>
    </w:div>
    <w:div w:id="1894534312">
      <w:bodyDiv w:val="1"/>
      <w:marLeft w:val="0"/>
      <w:marRight w:val="0"/>
      <w:marTop w:val="0"/>
      <w:marBottom w:val="0"/>
      <w:divBdr>
        <w:top w:val="none" w:sz="0" w:space="0" w:color="auto"/>
        <w:left w:val="none" w:sz="0" w:space="0" w:color="auto"/>
        <w:bottom w:val="none" w:sz="0" w:space="0" w:color="auto"/>
        <w:right w:val="none" w:sz="0" w:space="0" w:color="auto"/>
      </w:divBdr>
    </w:div>
    <w:div w:id="1894583817">
      <w:bodyDiv w:val="1"/>
      <w:marLeft w:val="0"/>
      <w:marRight w:val="0"/>
      <w:marTop w:val="0"/>
      <w:marBottom w:val="0"/>
      <w:divBdr>
        <w:top w:val="none" w:sz="0" w:space="0" w:color="auto"/>
        <w:left w:val="none" w:sz="0" w:space="0" w:color="auto"/>
        <w:bottom w:val="none" w:sz="0" w:space="0" w:color="auto"/>
        <w:right w:val="none" w:sz="0" w:space="0" w:color="auto"/>
      </w:divBdr>
    </w:div>
    <w:div w:id="1895190056">
      <w:bodyDiv w:val="1"/>
      <w:marLeft w:val="0"/>
      <w:marRight w:val="0"/>
      <w:marTop w:val="0"/>
      <w:marBottom w:val="0"/>
      <w:divBdr>
        <w:top w:val="none" w:sz="0" w:space="0" w:color="auto"/>
        <w:left w:val="none" w:sz="0" w:space="0" w:color="auto"/>
        <w:bottom w:val="none" w:sz="0" w:space="0" w:color="auto"/>
        <w:right w:val="none" w:sz="0" w:space="0" w:color="auto"/>
      </w:divBdr>
    </w:div>
    <w:div w:id="1895382727">
      <w:bodyDiv w:val="1"/>
      <w:marLeft w:val="0"/>
      <w:marRight w:val="0"/>
      <w:marTop w:val="0"/>
      <w:marBottom w:val="0"/>
      <w:divBdr>
        <w:top w:val="none" w:sz="0" w:space="0" w:color="auto"/>
        <w:left w:val="none" w:sz="0" w:space="0" w:color="auto"/>
        <w:bottom w:val="none" w:sz="0" w:space="0" w:color="auto"/>
        <w:right w:val="none" w:sz="0" w:space="0" w:color="auto"/>
      </w:divBdr>
    </w:div>
    <w:div w:id="1895463234">
      <w:bodyDiv w:val="1"/>
      <w:marLeft w:val="0"/>
      <w:marRight w:val="0"/>
      <w:marTop w:val="0"/>
      <w:marBottom w:val="0"/>
      <w:divBdr>
        <w:top w:val="none" w:sz="0" w:space="0" w:color="auto"/>
        <w:left w:val="none" w:sz="0" w:space="0" w:color="auto"/>
        <w:bottom w:val="none" w:sz="0" w:space="0" w:color="auto"/>
        <w:right w:val="none" w:sz="0" w:space="0" w:color="auto"/>
      </w:divBdr>
    </w:div>
    <w:div w:id="1896161169">
      <w:bodyDiv w:val="1"/>
      <w:marLeft w:val="0"/>
      <w:marRight w:val="0"/>
      <w:marTop w:val="0"/>
      <w:marBottom w:val="0"/>
      <w:divBdr>
        <w:top w:val="none" w:sz="0" w:space="0" w:color="auto"/>
        <w:left w:val="none" w:sz="0" w:space="0" w:color="auto"/>
        <w:bottom w:val="none" w:sz="0" w:space="0" w:color="auto"/>
        <w:right w:val="none" w:sz="0" w:space="0" w:color="auto"/>
      </w:divBdr>
    </w:div>
    <w:div w:id="1896770988">
      <w:bodyDiv w:val="1"/>
      <w:marLeft w:val="0"/>
      <w:marRight w:val="0"/>
      <w:marTop w:val="0"/>
      <w:marBottom w:val="0"/>
      <w:divBdr>
        <w:top w:val="none" w:sz="0" w:space="0" w:color="auto"/>
        <w:left w:val="none" w:sz="0" w:space="0" w:color="auto"/>
        <w:bottom w:val="none" w:sz="0" w:space="0" w:color="auto"/>
        <w:right w:val="none" w:sz="0" w:space="0" w:color="auto"/>
      </w:divBdr>
    </w:div>
    <w:div w:id="1898121802">
      <w:bodyDiv w:val="1"/>
      <w:marLeft w:val="0"/>
      <w:marRight w:val="0"/>
      <w:marTop w:val="0"/>
      <w:marBottom w:val="0"/>
      <w:divBdr>
        <w:top w:val="none" w:sz="0" w:space="0" w:color="auto"/>
        <w:left w:val="none" w:sz="0" w:space="0" w:color="auto"/>
        <w:bottom w:val="none" w:sz="0" w:space="0" w:color="auto"/>
        <w:right w:val="none" w:sz="0" w:space="0" w:color="auto"/>
      </w:divBdr>
    </w:div>
    <w:div w:id="1899199667">
      <w:bodyDiv w:val="1"/>
      <w:marLeft w:val="0"/>
      <w:marRight w:val="0"/>
      <w:marTop w:val="0"/>
      <w:marBottom w:val="0"/>
      <w:divBdr>
        <w:top w:val="none" w:sz="0" w:space="0" w:color="auto"/>
        <w:left w:val="none" w:sz="0" w:space="0" w:color="auto"/>
        <w:bottom w:val="none" w:sz="0" w:space="0" w:color="auto"/>
        <w:right w:val="none" w:sz="0" w:space="0" w:color="auto"/>
      </w:divBdr>
    </w:div>
    <w:div w:id="1899782895">
      <w:bodyDiv w:val="1"/>
      <w:marLeft w:val="0"/>
      <w:marRight w:val="0"/>
      <w:marTop w:val="0"/>
      <w:marBottom w:val="0"/>
      <w:divBdr>
        <w:top w:val="none" w:sz="0" w:space="0" w:color="auto"/>
        <w:left w:val="none" w:sz="0" w:space="0" w:color="auto"/>
        <w:bottom w:val="none" w:sz="0" w:space="0" w:color="auto"/>
        <w:right w:val="none" w:sz="0" w:space="0" w:color="auto"/>
      </w:divBdr>
    </w:div>
    <w:div w:id="1899972228">
      <w:bodyDiv w:val="1"/>
      <w:marLeft w:val="0"/>
      <w:marRight w:val="0"/>
      <w:marTop w:val="0"/>
      <w:marBottom w:val="0"/>
      <w:divBdr>
        <w:top w:val="none" w:sz="0" w:space="0" w:color="auto"/>
        <w:left w:val="none" w:sz="0" w:space="0" w:color="auto"/>
        <w:bottom w:val="none" w:sz="0" w:space="0" w:color="auto"/>
        <w:right w:val="none" w:sz="0" w:space="0" w:color="auto"/>
      </w:divBdr>
    </w:div>
    <w:div w:id="1901553401">
      <w:bodyDiv w:val="1"/>
      <w:marLeft w:val="0"/>
      <w:marRight w:val="0"/>
      <w:marTop w:val="0"/>
      <w:marBottom w:val="0"/>
      <w:divBdr>
        <w:top w:val="none" w:sz="0" w:space="0" w:color="auto"/>
        <w:left w:val="none" w:sz="0" w:space="0" w:color="auto"/>
        <w:bottom w:val="none" w:sz="0" w:space="0" w:color="auto"/>
        <w:right w:val="none" w:sz="0" w:space="0" w:color="auto"/>
      </w:divBdr>
    </w:div>
    <w:div w:id="1904484790">
      <w:bodyDiv w:val="1"/>
      <w:marLeft w:val="0"/>
      <w:marRight w:val="0"/>
      <w:marTop w:val="0"/>
      <w:marBottom w:val="0"/>
      <w:divBdr>
        <w:top w:val="none" w:sz="0" w:space="0" w:color="auto"/>
        <w:left w:val="none" w:sz="0" w:space="0" w:color="auto"/>
        <w:bottom w:val="none" w:sz="0" w:space="0" w:color="auto"/>
        <w:right w:val="none" w:sz="0" w:space="0" w:color="auto"/>
      </w:divBdr>
    </w:div>
    <w:div w:id="1904874360">
      <w:bodyDiv w:val="1"/>
      <w:marLeft w:val="0"/>
      <w:marRight w:val="0"/>
      <w:marTop w:val="0"/>
      <w:marBottom w:val="0"/>
      <w:divBdr>
        <w:top w:val="none" w:sz="0" w:space="0" w:color="auto"/>
        <w:left w:val="none" w:sz="0" w:space="0" w:color="auto"/>
        <w:bottom w:val="none" w:sz="0" w:space="0" w:color="auto"/>
        <w:right w:val="none" w:sz="0" w:space="0" w:color="auto"/>
      </w:divBdr>
    </w:div>
    <w:div w:id="1906521973">
      <w:bodyDiv w:val="1"/>
      <w:marLeft w:val="0"/>
      <w:marRight w:val="0"/>
      <w:marTop w:val="0"/>
      <w:marBottom w:val="0"/>
      <w:divBdr>
        <w:top w:val="none" w:sz="0" w:space="0" w:color="auto"/>
        <w:left w:val="none" w:sz="0" w:space="0" w:color="auto"/>
        <w:bottom w:val="none" w:sz="0" w:space="0" w:color="auto"/>
        <w:right w:val="none" w:sz="0" w:space="0" w:color="auto"/>
      </w:divBdr>
    </w:div>
    <w:div w:id="1906644960">
      <w:bodyDiv w:val="1"/>
      <w:marLeft w:val="0"/>
      <w:marRight w:val="0"/>
      <w:marTop w:val="0"/>
      <w:marBottom w:val="0"/>
      <w:divBdr>
        <w:top w:val="none" w:sz="0" w:space="0" w:color="auto"/>
        <w:left w:val="none" w:sz="0" w:space="0" w:color="auto"/>
        <w:bottom w:val="none" w:sz="0" w:space="0" w:color="auto"/>
        <w:right w:val="none" w:sz="0" w:space="0" w:color="auto"/>
      </w:divBdr>
    </w:div>
    <w:div w:id="1906721863">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0070832">
      <w:bodyDiv w:val="1"/>
      <w:marLeft w:val="0"/>
      <w:marRight w:val="0"/>
      <w:marTop w:val="0"/>
      <w:marBottom w:val="0"/>
      <w:divBdr>
        <w:top w:val="none" w:sz="0" w:space="0" w:color="auto"/>
        <w:left w:val="none" w:sz="0" w:space="0" w:color="auto"/>
        <w:bottom w:val="none" w:sz="0" w:space="0" w:color="auto"/>
        <w:right w:val="none" w:sz="0" w:space="0" w:color="auto"/>
      </w:divBdr>
    </w:div>
    <w:div w:id="1910073342">
      <w:bodyDiv w:val="1"/>
      <w:marLeft w:val="0"/>
      <w:marRight w:val="0"/>
      <w:marTop w:val="0"/>
      <w:marBottom w:val="0"/>
      <w:divBdr>
        <w:top w:val="none" w:sz="0" w:space="0" w:color="auto"/>
        <w:left w:val="none" w:sz="0" w:space="0" w:color="auto"/>
        <w:bottom w:val="none" w:sz="0" w:space="0" w:color="auto"/>
        <w:right w:val="none" w:sz="0" w:space="0" w:color="auto"/>
      </w:divBdr>
    </w:div>
    <w:div w:id="1910537277">
      <w:bodyDiv w:val="1"/>
      <w:marLeft w:val="0"/>
      <w:marRight w:val="0"/>
      <w:marTop w:val="0"/>
      <w:marBottom w:val="0"/>
      <w:divBdr>
        <w:top w:val="none" w:sz="0" w:space="0" w:color="auto"/>
        <w:left w:val="none" w:sz="0" w:space="0" w:color="auto"/>
        <w:bottom w:val="none" w:sz="0" w:space="0" w:color="auto"/>
        <w:right w:val="none" w:sz="0" w:space="0" w:color="auto"/>
      </w:divBdr>
    </w:div>
    <w:div w:id="1910774499">
      <w:bodyDiv w:val="1"/>
      <w:marLeft w:val="0"/>
      <w:marRight w:val="0"/>
      <w:marTop w:val="0"/>
      <w:marBottom w:val="0"/>
      <w:divBdr>
        <w:top w:val="none" w:sz="0" w:space="0" w:color="auto"/>
        <w:left w:val="none" w:sz="0" w:space="0" w:color="auto"/>
        <w:bottom w:val="none" w:sz="0" w:space="0" w:color="auto"/>
        <w:right w:val="none" w:sz="0" w:space="0" w:color="auto"/>
      </w:divBdr>
    </w:div>
    <w:div w:id="1911034354">
      <w:bodyDiv w:val="1"/>
      <w:marLeft w:val="0"/>
      <w:marRight w:val="0"/>
      <w:marTop w:val="0"/>
      <w:marBottom w:val="0"/>
      <w:divBdr>
        <w:top w:val="none" w:sz="0" w:space="0" w:color="auto"/>
        <w:left w:val="none" w:sz="0" w:space="0" w:color="auto"/>
        <w:bottom w:val="none" w:sz="0" w:space="0" w:color="auto"/>
        <w:right w:val="none" w:sz="0" w:space="0" w:color="auto"/>
      </w:divBdr>
    </w:div>
    <w:div w:id="1911117723">
      <w:bodyDiv w:val="1"/>
      <w:marLeft w:val="0"/>
      <w:marRight w:val="0"/>
      <w:marTop w:val="0"/>
      <w:marBottom w:val="0"/>
      <w:divBdr>
        <w:top w:val="none" w:sz="0" w:space="0" w:color="auto"/>
        <w:left w:val="none" w:sz="0" w:space="0" w:color="auto"/>
        <w:bottom w:val="none" w:sz="0" w:space="0" w:color="auto"/>
        <w:right w:val="none" w:sz="0" w:space="0" w:color="auto"/>
      </w:divBdr>
    </w:div>
    <w:div w:id="1911306315">
      <w:bodyDiv w:val="1"/>
      <w:marLeft w:val="0"/>
      <w:marRight w:val="0"/>
      <w:marTop w:val="0"/>
      <w:marBottom w:val="0"/>
      <w:divBdr>
        <w:top w:val="none" w:sz="0" w:space="0" w:color="auto"/>
        <w:left w:val="none" w:sz="0" w:space="0" w:color="auto"/>
        <w:bottom w:val="none" w:sz="0" w:space="0" w:color="auto"/>
        <w:right w:val="none" w:sz="0" w:space="0" w:color="auto"/>
      </w:divBdr>
    </w:div>
    <w:div w:id="1914584893">
      <w:bodyDiv w:val="1"/>
      <w:marLeft w:val="0"/>
      <w:marRight w:val="0"/>
      <w:marTop w:val="0"/>
      <w:marBottom w:val="0"/>
      <w:divBdr>
        <w:top w:val="none" w:sz="0" w:space="0" w:color="auto"/>
        <w:left w:val="none" w:sz="0" w:space="0" w:color="auto"/>
        <w:bottom w:val="none" w:sz="0" w:space="0" w:color="auto"/>
        <w:right w:val="none" w:sz="0" w:space="0" w:color="auto"/>
      </w:divBdr>
    </w:div>
    <w:div w:id="1915622872">
      <w:bodyDiv w:val="1"/>
      <w:marLeft w:val="0"/>
      <w:marRight w:val="0"/>
      <w:marTop w:val="0"/>
      <w:marBottom w:val="0"/>
      <w:divBdr>
        <w:top w:val="none" w:sz="0" w:space="0" w:color="auto"/>
        <w:left w:val="none" w:sz="0" w:space="0" w:color="auto"/>
        <w:bottom w:val="none" w:sz="0" w:space="0" w:color="auto"/>
        <w:right w:val="none" w:sz="0" w:space="0" w:color="auto"/>
      </w:divBdr>
    </w:div>
    <w:div w:id="1917324639">
      <w:bodyDiv w:val="1"/>
      <w:marLeft w:val="0"/>
      <w:marRight w:val="0"/>
      <w:marTop w:val="0"/>
      <w:marBottom w:val="0"/>
      <w:divBdr>
        <w:top w:val="none" w:sz="0" w:space="0" w:color="auto"/>
        <w:left w:val="none" w:sz="0" w:space="0" w:color="auto"/>
        <w:bottom w:val="none" w:sz="0" w:space="0" w:color="auto"/>
        <w:right w:val="none" w:sz="0" w:space="0" w:color="auto"/>
      </w:divBdr>
    </w:div>
    <w:div w:id="1919287821">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 w:id="1920212905">
      <w:bodyDiv w:val="1"/>
      <w:marLeft w:val="0"/>
      <w:marRight w:val="0"/>
      <w:marTop w:val="0"/>
      <w:marBottom w:val="0"/>
      <w:divBdr>
        <w:top w:val="none" w:sz="0" w:space="0" w:color="auto"/>
        <w:left w:val="none" w:sz="0" w:space="0" w:color="auto"/>
        <w:bottom w:val="none" w:sz="0" w:space="0" w:color="auto"/>
        <w:right w:val="none" w:sz="0" w:space="0" w:color="auto"/>
      </w:divBdr>
    </w:div>
    <w:div w:id="1921022719">
      <w:bodyDiv w:val="1"/>
      <w:marLeft w:val="0"/>
      <w:marRight w:val="0"/>
      <w:marTop w:val="0"/>
      <w:marBottom w:val="0"/>
      <w:divBdr>
        <w:top w:val="none" w:sz="0" w:space="0" w:color="auto"/>
        <w:left w:val="none" w:sz="0" w:space="0" w:color="auto"/>
        <w:bottom w:val="none" w:sz="0" w:space="0" w:color="auto"/>
        <w:right w:val="none" w:sz="0" w:space="0" w:color="auto"/>
      </w:divBdr>
    </w:div>
    <w:div w:id="1921283128">
      <w:bodyDiv w:val="1"/>
      <w:marLeft w:val="0"/>
      <w:marRight w:val="0"/>
      <w:marTop w:val="0"/>
      <w:marBottom w:val="0"/>
      <w:divBdr>
        <w:top w:val="none" w:sz="0" w:space="0" w:color="auto"/>
        <w:left w:val="none" w:sz="0" w:space="0" w:color="auto"/>
        <w:bottom w:val="none" w:sz="0" w:space="0" w:color="auto"/>
        <w:right w:val="none" w:sz="0" w:space="0" w:color="auto"/>
      </w:divBdr>
    </w:div>
    <w:div w:id="1922837881">
      <w:bodyDiv w:val="1"/>
      <w:marLeft w:val="0"/>
      <w:marRight w:val="0"/>
      <w:marTop w:val="0"/>
      <w:marBottom w:val="0"/>
      <w:divBdr>
        <w:top w:val="none" w:sz="0" w:space="0" w:color="auto"/>
        <w:left w:val="none" w:sz="0" w:space="0" w:color="auto"/>
        <w:bottom w:val="none" w:sz="0" w:space="0" w:color="auto"/>
        <w:right w:val="none" w:sz="0" w:space="0" w:color="auto"/>
      </w:divBdr>
    </w:div>
    <w:div w:id="1923679898">
      <w:bodyDiv w:val="1"/>
      <w:marLeft w:val="0"/>
      <w:marRight w:val="0"/>
      <w:marTop w:val="0"/>
      <w:marBottom w:val="0"/>
      <w:divBdr>
        <w:top w:val="none" w:sz="0" w:space="0" w:color="auto"/>
        <w:left w:val="none" w:sz="0" w:space="0" w:color="auto"/>
        <w:bottom w:val="none" w:sz="0" w:space="0" w:color="auto"/>
        <w:right w:val="none" w:sz="0" w:space="0" w:color="auto"/>
      </w:divBdr>
    </w:div>
    <w:div w:id="1924022701">
      <w:bodyDiv w:val="1"/>
      <w:marLeft w:val="0"/>
      <w:marRight w:val="0"/>
      <w:marTop w:val="0"/>
      <w:marBottom w:val="0"/>
      <w:divBdr>
        <w:top w:val="none" w:sz="0" w:space="0" w:color="auto"/>
        <w:left w:val="none" w:sz="0" w:space="0" w:color="auto"/>
        <w:bottom w:val="none" w:sz="0" w:space="0" w:color="auto"/>
        <w:right w:val="none" w:sz="0" w:space="0" w:color="auto"/>
      </w:divBdr>
    </w:div>
    <w:div w:id="1926568778">
      <w:bodyDiv w:val="1"/>
      <w:marLeft w:val="0"/>
      <w:marRight w:val="0"/>
      <w:marTop w:val="0"/>
      <w:marBottom w:val="0"/>
      <w:divBdr>
        <w:top w:val="none" w:sz="0" w:space="0" w:color="auto"/>
        <w:left w:val="none" w:sz="0" w:space="0" w:color="auto"/>
        <w:bottom w:val="none" w:sz="0" w:space="0" w:color="auto"/>
        <w:right w:val="none" w:sz="0" w:space="0" w:color="auto"/>
      </w:divBdr>
    </w:div>
    <w:div w:id="1927376847">
      <w:bodyDiv w:val="1"/>
      <w:marLeft w:val="0"/>
      <w:marRight w:val="0"/>
      <w:marTop w:val="0"/>
      <w:marBottom w:val="0"/>
      <w:divBdr>
        <w:top w:val="none" w:sz="0" w:space="0" w:color="auto"/>
        <w:left w:val="none" w:sz="0" w:space="0" w:color="auto"/>
        <w:bottom w:val="none" w:sz="0" w:space="0" w:color="auto"/>
        <w:right w:val="none" w:sz="0" w:space="0" w:color="auto"/>
      </w:divBdr>
    </w:div>
    <w:div w:id="1928613518">
      <w:bodyDiv w:val="1"/>
      <w:marLeft w:val="0"/>
      <w:marRight w:val="0"/>
      <w:marTop w:val="0"/>
      <w:marBottom w:val="0"/>
      <w:divBdr>
        <w:top w:val="none" w:sz="0" w:space="0" w:color="auto"/>
        <w:left w:val="none" w:sz="0" w:space="0" w:color="auto"/>
        <w:bottom w:val="none" w:sz="0" w:space="0" w:color="auto"/>
        <w:right w:val="none" w:sz="0" w:space="0" w:color="auto"/>
      </w:divBdr>
    </w:div>
    <w:div w:id="1928686744">
      <w:bodyDiv w:val="1"/>
      <w:marLeft w:val="0"/>
      <w:marRight w:val="0"/>
      <w:marTop w:val="0"/>
      <w:marBottom w:val="0"/>
      <w:divBdr>
        <w:top w:val="none" w:sz="0" w:space="0" w:color="auto"/>
        <w:left w:val="none" w:sz="0" w:space="0" w:color="auto"/>
        <w:bottom w:val="none" w:sz="0" w:space="0" w:color="auto"/>
        <w:right w:val="none" w:sz="0" w:space="0" w:color="auto"/>
      </w:divBdr>
    </w:div>
    <w:div w:id="1929463834">
      <w:bodyDiv w:val="1"/>
      <w:marLeft w:val="0"/>
      <w:marRight w:val="0"/>
      <w:marTop w:val="0"/>
      <w:marBottom w:val="0"/>
      <w:divBdr>
        <w:top w:val="none" w:sz="0" w:space="0" w:color="auto"/>
        <w:left w:val="none" w:sz="0" w:space="0" w:color="auto"/>
        <w:bottom w:val="none" w:sz="0" w:space="0" w:color="auto"/>
        <w:right w:val="none" w:sz="0" w:space="0" w:color="auto"/>
      </w:divBdr>
    </w:div>
    <w:div w:id="1929579588">
      <w:bodyDiv w:val="1"/>
      <w:marLeft w:val="0"/>
      <w:marRight w:val="0"/>
      <w:marTop w:val="0"/>
      <w:marBottom w:val="0"/>
      <w:divBdr>
        <w:top w:val="none" w:sz="0" w:space="0" w:color="auto"/>
        <w:left w:val="none" w:sz="0" w:space="0" w:color="auto"/>
        <w:bottom w:val="none" w:sz="0" w:space="0" w:color="auto"/>
        <w:right w:val="none" w:sz="0" w:space="0" w:color="auto"/>
      </w:divBdr>
    </w:div>
    <w:div w:id="1930234981">
      <w:bodyDiv w:val="1"/>
      <w:marLeft w:val="0"/>
      <w:marRight w:val="0"/>
      <w:marTop w:val="0"/>
      <w:marBottom w:val="0"/>
      <w:divBdr>
        <w:top w:val="none" w:sz="0" w:space="0" w:color="auto"/>
        <w:left w:val="none" w:sz="0" w:space="0" w:color="auto"/>
        <w:bottom w:val="none" w:sz="0" w:space="0" w:color="auto"/>
        <w:right w:val="none" w:sz="0" w:space="0" w:color="auto"/>
      </w:divBdr>
    </w:div>
    <w:div w:id="1930693528">
      <w:bodyDiv w:val="1"/>
      <w:marLeft w:val="0"/>
      <w:marRight w:val="0"/>
      <w:marTop w:val="0"/>
      <w:marBottom w:val="0"/>
      <w:divBdr>
        <w:top w:val="none" w:sz="0" w:space="0" w:color="auto"/>
        <w:left w:val="none" w:sz="0" w:space="0" w:color="auto"/>
        <w:bottom w:val="none" w:sz="0" w:space="0" w:color="auto"/>
        <w:right w:val="none" w:sz="0" w:space="0" w:color="auto"/>
      </w:divBdr>
    </w:div>
    <w:div w:id="1931306930">
      <w:bodyDiv w:val="1"/>
      <w:marLeft w:val="0"/>
      <w:marRight w:val="0"/>
      <w:marTop w:val="0"/>
      <w:marBottom w:val="0"/>
      <w:divBdr>
        <w:top w:val="none" w:sz="0" w:space="0" w:color="auto"/>
        <w:left w:val="none" w:sz="0" w:space="0" w:color="auto"/>
        <w:bottom w:val="none" w:sz="0" w:space="0" w:color="auto"/>
        <w:right w:val="none" w:sz="0" w:space="0" w:color="auto"/>
      </w:divBdr>
    </w:div>
    <w:div w:id="1931817984">
      <w:bodyDiv w:val="1"/>
      <w:marLeft w:val="0"/>
      <w:marRight w:val="0"/>
      <w:marTop w:val="0"/>
      <w:marBottom w:val="0"/>
      <w:divBdr>
        <w:top w:val="none" w:sz="0" w:space="0" w:color="auto"/>
        <w:left w:val="none" w:sz="0" w:space="0" w:color="auto"/>
        <w:bottom w:val="none" w:sz="0" w:space="0" w:color="auto"/>
        <w:right w:val="none" w:sz="0" w:space="0" w:color="auto"/>
      </w:divBdr>
    </w:div>
    <w:div w:id="1932347789">
      <w:bodyDiv w:val="1"/>
      <w:marLeft w:val="0"/>
      <w:marRight w:val="0"/>
      <w:marTop w:val="0"/>
      <w:marBottom w:val="0"/>
      <w:divBdr>
        <w:top w:val="none" w:sz="0" w:space="0" w:color="auto"/>
        <w:left w:val="none" w:sz="0" w:space="0" w:color="auto"/>
        <w:bottom w:val="none" w:sz="0" w:space="0" w:color="auto"/>
        <w:right w:val="none" w:sz="0" w:space="0" w:color="auto"/>
      </w:divBdr>
    </w:div>
    <w:div w:id="1933081407">
      <w:bodyDiv w:val="1"/>
      <w:marLeft w:val="0"/>
      <w:marRight w:val="0"/>
      <w:marTop w:val="0"/>
      <w:marBottom w:val="0"/>
      <w:divBdr>
        <w:top w:val="none" w:sz="0" w:space="0" w:color="auto"/>
        <w:left w:val="none" w:sz="0" w:space="0" w:color="auto"/>
        <w:bottom w:val="none" w:sz="0" w:space="0" w:color="auto"/>
        <w:right w:val="none" w:sz="0" w:space="0" w:color="auto"/>
      </w:divBdr>
    </w:div>
    <w:div w:id="1933510658">
      <w:bodyDiv w:val="1"/>
      <w:marLeft w:val="0"/>
      <w:marRight w:val="0"/>
      <w:marTop w:val="0"/>
      <w:marBottom w:val="0"/>
      <w:divBdr>
        <w:top w:val="none" w:sz="0" w:space="0" w:color="auto"/>
        <w:left w:val="none" w:sz="0" w:space="0" w:color="auto"/>
        <w:bottom w:val="none" w:sz="0" w:space="0" w:color="auto"/>
        <w:right w:val="none" w:sz="0" w:space="0" w:color="auto"/>
      </w:divBdr>
    </w:div>
    <w:div w:id="1933851054">
      <w:bodyDiv w:val="1"/>
      <w:marLeft w:val="0"/>
      <w:marRight w:val="0"/>
      <w:marTop w:val="0"/>
      <w:marBottom w:val="0"/>
      <w:divBdr>
        <w:top w:val="none" w:sz="0" w:space="0" w:color="auto"/>
        <w:left w:val="none" w:sz="0" w:space="0" w:color="auto"/>
        <w:bottom w:val="none" w:sz="0" w:space="0" w:color="auto"/>
        <w:right w:val="none" w:sz="0" w:space="0" w:color="auto"/>
      </w:divBdr>
    </w:div>
    <w:div w:id="1935091505">
      <w:bodyDiv w:val="1"/>
      <w:marLeft w:val="0"/>
      <w:marRight w:val="0"/>
      <w:marTop w:val="0"/>
      <w:marBottom w:val="0"/>
      <w:divBdr>
        <w:top w:val="none" w:sz="0" w:space="0" w:color="auto"/>
        <w:left w:val="none" w:sz="0" w:space="0" w:color="auto"/>
        <w:bottom w:val="none" w:sz="0" w:space="0" w:color="auto"/>
        <w:right w:val="none" w:sz="0" w:space="0" w:color="auto"/>
      </w:divBdr>
    </w:div>
    <w:div w:id="1936286401">
      <w:bodyDiv w:val="1"/>
      <w:marLeft w:val="0"/>
      <w:marRight w:val="0"/>
      <w:marTop w:val="0"/>
      <w:marBottom w:val="0"/>
      <w:divBdr>
        <w:top w:val="none" w:sz="0" w:space="0" w:color="auto"/>
        <w:left w:val="none" w:sz="0" w:space="0" w:color="auto"/>
        <w:bottom w:val="none" w:sz="0" w:space="0" w:color="auto"/>
        <w:right w:val="none" w:sz="0" w:space="0" w:color="auto"/>
      </w:divBdr>
    </w:div>
    <w:div w:id="1936933283">
      <w:bodyDiv w:val="1"/>
      <w:marLeft w:val="0"/>
      <w:marRight w:val="0"/>
      <w:marTop w:val="0"/>
      <w:marBottom w:val="0"/>
      <w:divBdr>
        <w:top w:val="none" w:sz="0" w:space="0" w:color="auto"/>
        <w:left w:val="none" w:sz="0" w:space="0" w:color="auto"/>
        <w:bottom w:val="none" w:sz="0" w:space="0" w:color="auto"/>
        <w:right w:val="none" w:sz="0" w:space="0" w:color="auto"/>
      </w:divBdr>
    </w:div>
    <w:div w:id="1937515684">
      <w:bodyDiv w:val="1"/>
      <w:marLeft w:val="0"/>
      <w:marRight w:val="0"/>
      <w:marTop w:val="0"/>
      <w:marBottom w:val="0"/>
      <w:divBdr>
        <w:top w:val="none" w:sz="0" w:space="0" w:color="auto"/>
        <w:left w:val="none" w:sz="0" w:space="0" w:color="auto"/>
        <w:bottom w:val="none" w:sz="0" w:space="0" w:color="auto"/>
        <w:right w:val="none" w:sz="0" w:space="0" w:color="auto"/>
      </w:divBdr>
    </w:div>
    <w:div w:id="1938445243">
      <w:bodyDiv w:val="1"/>
      <w:marLeft w:val="0"/>
      <w:marRight w:val="0"/>
      <w:marTop w:val="0"/>
      <w:marBottom w:val="0"/>
      <w:divBdr>
        <w:top w:val="none" w:sz="0" w:space="0" w:color="auto"/>
        <w:left w:val="none" w:sz="0" w:space="0" w:color="auto"/>
        <w:bottom w:val="none" w:sz="0" w:space="0" w:color="auto"/>
        <w:right w:val="none" w:sz="0" w:space="0" w:color="auto"/>
      </w:divBdr>
    </w:div>
    <w:div w:id="1938635148">
      <w:bodyDiv w:val="1"/>
      <w:marLeft w:val="0"/>
      <w:marRight w:val="0"/>
      <w:marTop w:val="0"/>
      <w:marBottom w:val="0"/>
      <w:divBdr>
        <w:top w:val="none" w:sz="0" w:space="0" w:color="auto"/>
        <w:left w:val="none" w:sz="0" w:space="0" w:color="auto"/>
        <w:bottom w:val="none" w:sz="0" w:space="0" w:color="auto"/>
        <w:right w:val="none" w:sz="0" w:space="0" w:color="auto"/>
      </w:divBdr>
    </w:div>
    <w:div w:id="1939100138">
      <w:bodyDiv w:val="1"/>
      <w:marLeft w:val="0"/>
      <w:marRight w:val="0"/>
      <w:marTop w:val="0"/>
      <w:marBottom w:val="0"/>
      <w:divBdr>
        <w:top w:val="none" w:sz="0" w:space="0" w:color="auto"/>
        <w:left w:val="none" w:sz="0" w:space="0" w:color="auto"/>
        <w:bottom w:val="none" w:sz="0" w:space="0" w:color="auto"/>
        <w:right w:val="none" w:sz="0" w:space="0" w:color="auto"/>
      </w:divBdr>
    </w:div>
    <w:div w:id="1939606200">
      <w:bodyDiv w:val="1"/>
      <w:marLeft w:val="0"/>
      <w:marRight w:val="0"/>
      <w:marTop w:val="0"/>
      <w:marBottom w:val="0"/>
      <w:divBdr>
        <w:top w:val="none" w:sz="0" w:space="0" w:color="auto"/>
        <w:left w:val="none" w:sz="0" w:space="0" w:color="auto"/>
        <w:bottom w:val="none" w:sz="0" w:space="0" w:color="auto"/>
        <w:right w:val="none" w:sz="0" w:space="0" w:color="auto"/>
      </w:divBdr>
    </w:div>
    <w:div w:id="1939866403">
      <w:bodyDiv w:val="1"/>
      <w:marLeft w:val="0"/>
      <w:marRight w:val="0"/>
      <w:marTop w:val="0"/>
      <w:marBottom w:val="0"/>
      <w:divBdr>
        <w:top w:val="none" w:sz="0" w:space="0" w:color="auto"/>
        <w:left w:val="none" w:sz="0" w:space="0" w:color="auto"/>
        <w:bottom w:val="none" w:sz="0" w:space="0" w:color="auto"/>
        <w:right w:val="none" w:sz="0" w:space="0" w:color="auto"/>
      </w:divBdr>
    </w:div>
    <w:div w:id="1941522392">
      <w:bodyDiv w:val="1"/>
      <w:marLeft w:val="0"/>
      <w:marRight w:val="0"/>
      <w:marTop w:val="0"/>
      <w:marBottom w:val="0"/>
      <w:divBdr>
        <w:top w:val="none" w:sz="0" w:space="0" w:color="auto"/>
        <w:left w:val="none" w:sz="0" w:space="0" w:color="auto"/>
        <w:bottom w:val="none" w:sz="0" w:space="0" w:color="auto"/>
        <w:right w:val="none" w:sz="0" w:space="0" w:color="auto"/>
      </w:divBdr>
    </w:div>
    <w:div w:id="1941642536">
      <w:bodyDiv w:val="1"/>
      <w:marLeft w:val="0"/>
      <w:marRight w:val="0"/>
      <w:marTop w:val="0"/>
      <w:marBottom w:val="0"/>
      <w:divBdr>
        <w:top w:val="none" w:sz="0" w:space="0" w:color="auto"/>
        <w:left w:val="none" w:sz="0" w:space="0" w:color="auto"/>
        <w:bottom w:val="none" w:sz="0" w:space="0" w:color="auto"/>
        <w:right w:val="none" w:sz="0" w:space="0" w:color="auto"/>
      </w:divBdr>
    </w:div>
    <w:div w:id="1942957709">
      <w:bodyDiv w:val="1"/>
      <w:marLeft w:val="0"/>
      <w:marRight w:val="0"/>
      <w:marTop w:val="0"/>
      <w:marBottom w:val="0"/>
      <w:divBdr>
        <w:top w:val="none" w:sz="0" w:space="0" w:color="auto"/>
        <w:left w:val="none" w:sz="0" w:space="0" w:color="auto"/>
        <w:bottom w:val="none" w:sz="0" w:space="0" w:color="auto"/>
        <w:right w:val="none" w:sz="0" w:space="0" w:color="auto"/>
      </w:divBdr>
    </w:div>
    <w:div w:id="1944067749">
      <w:bodyDiv w:val="1"/>
      <w:marLeft w:val="0"/>
      <w:marRight w:val="0"/>
      <w:marTop w:val="0"/>
      <w:marBottom w:val="0"/>
      <w:divBdr>
        <w:top w:val="none" w:sz="0" w:space="0" w:color="auto"/>
        <w:left w:val="none" w:sz="0" w:space="0" w:color="auto"/>
        <w:bottom w:val="none" w:sz="0" w:space="0" w:color="auto"/>
        <w:right w:val="none" w:sz="0" w:space="0" w:color="auto"/>
      </w:divBdr>
    </w:div>
    <w:div w:id="1946502281">
      <w:bodyDiv w:val="1"/>
      <w:marLeft w:val="0"/>
      <w:marRight w:val="0"/>
      <w:marTop w:val="0"/>
      <w:marBottom w:val="0"/>
      <w:divBdr>
        <w:top w:val="none" w:sz="0" w:space="0" w:color="auto"/>
        <w:left w:val="none" w:sz="0" w:space="0" w:color="auto"/>
        <w:bottom w:val="none" w:sz="0" w:space="0" w:color="auto"/>
        <w:right w:val="none" w:sz="0" w:space="0" w:color="auto"/>
      </w:divBdr>
    </w:div>
    <w:div w:id="1947036893">
      <w:bodyDiv w:val="1"/>
      <w:marLeft w:val="0"/>
      <w:marRight w:val="0"/>
      <w:marTop w:val="0"/>
      <w:marBottom w:val="0"/>
      <w:divBdr>
        <w:top w:val="none" w:sz="0" w:space="0" w:color="auto"/>
        <w:left w:val="none" w:sz="0" w:space="0" w:color="auto"/>
        <w:bottom w:val="none" w:sz="0" w:space="0" w:color="auto"/>
        <w:right w:val="none" w:sz="0" w:space="0" w:color="auto"/>
      </w:divBdr>
    </w:div>
    <w:div w:id="1947736488">
      <w:bodyDiv w:val="1"/>
      <w:marLeft w:val="0"/>
      <w:marRight w:val="0"/>
      <w:marTop w:val="0"/>
      <w:marBottom w:val="0"/>
      <w:divBdr>
        <w:top w:val="none" w:sz="0" w:space="0" w:color="auto"/>
        <w:left w:val="none" w:sz="0" w:space="0" w:color="auto"/>
        <w:bottom w:val="none" w:sz="0" w:space="0" w:color="auto"/>
        <w:right w:val="none" w:sz="0" w:space="0" w:color="auto"/>
      </w:divBdr>
    </w:div>
    <w:div w:id="1948078218">
      <w:bodyDiv w:val="1"/>
      <w:marLeft w:val="0"/>
      <w:marRight w:val="0"/>
      <w:marTop w:val="0"/>
      <w:marBottom w:val="0"/>
      <w:divBdr>
        <w:top w:val="none" w:sz="0" w:space="0" w:color="auto"/>
        <w:left w:val="none" w:sz="0" w:space="0" w:color="auto"/>
        <w:bottom w:val="none" w:sz="0" w:space="0" w:color="auto"/>
        <w:right w:val="none" w:sz="0" w:space="0" w:color="auto"/>
      </w:divBdr>
    </w:div>
    <w:div w:id="1948155886">
      <w:bodyDiv w:val="1"/>
      <w:marLeft w:val="0"/>
      <w:marRight w:val="0"/>
      <w:marTop w:val="0"/>
      <w:marBottom w:val="0"/>
      <w:divBdr>
        <w:top w:val="none" w:sz="0" w:space="0" w:color="auto"/>
        <w:left w:val="none" w:sz="0" w:space="0" w:color="auto"/>
        <w:bottom w:val="none" w:sz="0" w:space="0" w:color="auto"/>
        <w:right w:val="none" w:sz="0" w:space="0" w:color="auto"/>
      </w:divBdr>
    </w:div>
    <w:div w:id="1949191118">
      <w:bodyDiv w:val="1"/>
      <w:marLeft w:val="0"/>
      <w:marRight w:val="0"/>
      <w:marTop w:val="0"/>
      <w:marBottom w:val="0"/>
      <w:divBdr>
        <w:top w:val="none" w:sz="0" w:space="0" w:color="auto"/>
        <w:left w:val="none" w:sz="0" w:space="0" w:color="auto"/>
        <w:bottom w:val="none" w:sz="0" w:space="0" w:color="auto"/>
        <w:right w:val="none" w:sz="0" w:space="0" w:color="auto"/>
      </w:divBdr>
    </w:div>
    <w:div w:id="1949196319">
      <w:bodyDiv w:val="1"/>
      <w:marLeft w:val="0"/>
      <w:marRight w:val="0"/>
      <w:marTop w:val="0"/>
      <w:marBottom w:val="0"/>
      <w:divBdr>
        <w:top w:val="none" w:sz="0" w:space="0" w:color="auto"/>
        <w:left w:val="none" w:sz="0" w:space="0" w:color="auto"/>
        <w:bottom w:val="none" w:sz="0" w:space="0" w:color="auto"/>
        <w:right w:val="none" w:sz="0" w:space="0" w:color="auto"/>
      </w:divBdr>
    </w:div>
    <w:div w:id="1951474065">
      <w:bodyDiv w:val="1"/>
      <w:marLeft w:val="0"/>
      <w:marRight w:val="0"/>
      <w:marTop w:val="0"/>
      <w:marBottom w:val="0"/>
      <w:divBdr>
        <w:top w:val="none" w:sz="0" w:space="0" w:color="auto"/>
        <w:left w:val="none" w:sz="0" w:space="0" w:color="auto"/>
        <w:bottom w:val="none" w:sz="0" w:space="0" w:color="auto"/>
        <w:right w:val="none" w:sz="0" w:space="0" w:color="auto"/>
      </w:divBdr>
    </w:div>
    <w:div w:id="1952400103">
      <w:bodyDiv w:val="1"/>
      <w:marLeft w:val="0"/>
      <w:marRight w:val="0"/>
      <w:marTop w:val="0"/>
      <w:marBottom w:val="0"/>
      <w:divBdr>
        <w:top w:val="none" w:sz="0" w:space="0" w:color="auto"/>
        <w:left w:val="none" w:sz="0" w:space="0" w:color="auto"/>
        <w:bottom w:val="none" w:sz="0" w:space="0" w:color="auto"/>
        <w:right w:val="none" w:sz="0" w:space="0" w:color="auto"/>
      </w:divBdr>
    </w:div>
    <w:div w:id="1952543942">
      <w:bodyDiv w:val="1"/>
      <w:marLeft w:val="0"/>
      <w:marRight w:val="0"/>
      <w:marTop w:val="0"/>
      <w:marBottom w:val="0"/>
      <w:divBdr>
        <w:top w:val="none" w:sz="0" w:space="0" w:color="auto"/>
        <w:left w:val="none" w:sz="0" w:space="0" w:color="auto"/>
        <w:bottom w:val="none" w:sz="0" w:space="0" w:color="auto"/>
        <w:right w:val="none" w:sz="0" w:space="0" w:color="auto"/>
      </w:divBdr>
    </w:div>
    <w:div w:id="1953516220">
      <w:bodyDiv w:val="1"/>
      <w:marLeft w:val="0"/>
      <w:marRight w:val="0"/>
      <w:marTop w:val="0"/>
      <w:marBottom w:val="0"/>
      <w:divBdr>
        <w:top w:val="none" w:sz="0" w:space="0" w:color="auto"/>
        <w:left w:val="none" w:sz="0" w:space="0" w:color="auto"/>
        <w:bottom w:val="none" w:sz="0" w:space="0" w:color="auto"/>
        <w:right w:val="none" w:sz="0" w:space="0" w:color="auto"/>
      </w:divBdr>
    </w:div>
    <w:div w:id="1955474082">
      <w:bodyDiv w:val="1"/>
      <w:marLeft w:val="0"/>
      <w:marRight w:val="0"/>
      <w:marTop w:val="0"/>
      <w:marBottom w:val="0"/>
      <w:divBdr>
        <w:top w:val="none" w:sz="0" w:space="0" w:color="auto"/>
        <w:left w:val="none" w:sz="0" w:space="0" w:color="auto"/>
        <w:bottom w:val="none" w:sz="0" w:space="0" w:color="auto"/>
        <w:right w:val="none" w:sz="0" w:space="0" w:color="auto"/>
      </w:divBdr>
    </w:div>
    <w:div w:id="1955818822">
      <w:bodyDiv w:val="1"/>
      <w:marLeft w:val="0"/>
      <w:marRight w:val="0"/>
      <w:marTop w:val="0"/>
      <w:marBottom w:val="0"/>
      <w:divBdr>
        <w:top w:val="none" w:sz="0" w:space="0" w:color="auto"/>
        <w:left w:val="none" w:sz="0" w:space="0" w:color="auto"/>
        <w:bottom w:val="none" w:sz="0" w:space="0" w:color="auto"/>
        <w:right w:val="none" w:sz="0" w:space="0" w:color="auto"/>
      </w:divBdr>
    </w:div>
    <w:div w:id="1956211996">
      <w:bodyDiv w:val="1"/>
      <w:marLeft w:val="0"/>
      <w:marRight w:val="0"/>
      <w:marTop w:val="0"/>
      <w:marBottom w:val="0"/>
      <w:divBdr>
        <w:top w:val="none" w:sz="0" w:space="0" w:color="auto"/>
        <w:left w:val="none" w:sz="0" w:space="0" w:color="auto"/>
        <w:bottom w:val="none" w:sz="0" w:space="0" w:color="auto"/>
        <w:right w:val="none" w:sz="0" w:space="0" w:color="auto"/>
      </w:divBdr>
    </w:div>
    <w:div w:id="1957442188">
      <w:bodyDiv w:val="1"/>
      <w:marLeft w:val="0"/>
      <w:marRight w:val="0"/>
      <w:marTop w:val="0"/>
      <w:marBottom w:val="0"/>
      <w:divBdr>
        <w:top w:val="none" w:sz="0" w:space="0" w:color="auto"/>
        <w:left w:val="none" w:sz="0" w:space="0" w:color="auto"/>
        <w:bottom w:val="none" w:sz="0" w:space="0" w:color="auto"/>
        <w:right w:val="none" w:sz="0" w:space="0" w:color="auto"/>
      </w:divBdr>
    </w:div>
    <w:div w:id="1959483226">
      <w:bodyDiv w:val="1"/>
      <w:marLeft w:val="0"/>
      <w:marRight w:val="0"/>
      <w:marTop w:val="0"/>
      <w:marBottom w:val="0"/>
      <w:divBdr>
        <w:top w:val="none" w:sz="0" w:space="0" w:color="auto"/>
        <w:left w:val="none" w:sz="0" w:space="0" w:color="auto"/>
        <w:bottom w:val="none" w:sz="0" w:space="0" w:color="auto"/>
        <w:right w:val="none" w:sz="0" w:space="0" w:color="auto"/>
      </w:divBdr>
    </w:div>
    <w:div w:id="1960380909">
      <w:bodyDiv w:val="1"/>
      <w:marLeft w:val="0"/>
      <w:marRight w:val="0"/>
      <w:marTop w:val="0"/>
      <w:marBottom w:val="0"/>
      <w:divBdr>
        <w:top w:val="none" w:sz="0" w:space="0" w:color="auto"/>
        <w:left w:val="none" w:sz="0" w:space="0" w:color="auto"/>
        <w:bottom w:val="none" w:sz="0" w:space="0" w:color="auto"/>
        <w:right w:val="none" w:sz="0" w:space="0" w:color="auto"/>
      </w:divBdr>
    </w:div>
    <w:div w:id="1960723030">
      <w:bodyDiv w:val="1"/>
      <w:marLeft w:val="0"/>
      <w:marRight w:val="0"/>
      <w:marTop w:val="0"/>
      <w:marBottom w:val="0"/>
      <w:divBdr>
        <w:top w:val="none" w:sz="0" w:space="0" w:color="auto"/>
        <w:left w:val="none" w:sz="0" w:space="0" w:color="auto"/>
        <w:bottom w:val="none" w:sz="0" w:space="0" w:color="auto"/>
        <w:right w:val="none" w:sz="0" w:space="0" w:color="auto"/>
      </w:divBdr>
    </w:div>
    <w:div w:id="1960838441">
      <w:bodyDiv w:val="1"/>
      <w:marLeft w:val="0"/>
      <w:marRight w:val="0"/>
      <w:marTop w:val="0"/>
      <w:marBottom w:val="0"/>
      <w:divBdr>
        <w:top w:val="none" w:sz="0" w:space="0" w:color="auto"/>
        <w:left w:val="none" w:sz="0" w:space="0" w:color="auto"/>
        <w:bottom w:val="none" w:sz="0" w:space="0" w:color="auto"/>
        <w:right w:val="none" w:sz="0" w:space="0" w:color="auto"/>
      </w:divBdr>
    </w:div>
    <w:div w:id="1960987529">
      <w:bodyDiv w:val="1"/>
      <w:marLeft w:val="0"/>
      <w:marRight w:val="0"/>
      <w:marTop w:val="0"/>
      <w:marBottom w:val="0"/>
      <w:divBdr>
        <w:top w:val="none" w:sz="0" w:space="0" w:color="auto"/>
        <w:left w:val="none" w:sz="0" w:space="0" w:color="auto"/>
        <w:bottom w:val="none" w:sz="0" w:space="0" w:color="auto"/>
        <w:right w:val="none" w:sz="0" w:space="0" w:color="auto"/>
      </w:divBdr>
    </w:div>
    <w:div w:id="1961183684">
      <w:bodyDiv w:val="1"/>
      <w:marLeft w:val="0"/>
      <w:marRight w:val="0"/>
      <w:marTop w:val="0"/>
      <w:marBottom w:val="0"/>
      <w:divBdr>
        <w:top w:val="none" w:sz="0" w:space="0" w:color="auto"/>
        <w:left w:val="none" w:sz="0" w:space="0" w:color="auto"/>
        <w:bottom w:val="none" w:sz="0" w:space="0" w:color="auto"/>
        <w:right w:val="none" w:sz="0" w:space="0" w:color="auto"/>
      </w:divBdr>
    </w:div>
    <w:div w:id="1961378592">
      <w:bodyDiv w:val="1"/>
      <w:marLeft w:val="0"/>
      <w:marRight w:val="0"/>
      <w:marTop w:val="0"/>
      <w:marBottom w:val="0"/>
      <w:divBdr>
        <w:top w:val="none" w:sz="0" w:space="0" w:color="auto"/>
        <w:left w:val="none" w:sz="0" w:space="0" w:color="auto"/>
        <w:bottom w:val="none" w:sz="0" w:space="0" w:color="auto"/>
        <w:right w:val="none" w:sz="0" w:space="0" w:color="auto"/>
      </w:divBdr>
    </w:div>
    <w:div w:id="1961523885">
      <w:bodyDiv w:val="1"/>
      <w:marLeft w:val="0"/>
      <w:marRight w:val="0"/>
      <w:marTop w:val="0"/>
      <w:marBottom w:val="0"/>
      <w:divBdr>
        <w:top w:val="none" w:sz="0" w:space="0" w:color="auto"/>
        <w:left w:val="none" w:sz="0" w:space="0" w:color="auto"/>
        <w:bottom w:val="none" w:sz="0" w:space="0" w:color="auto"/>
        <w:right w:val="none" w:sz="0" w:space="0" w:color="auto"/>
      </w:divBdr>
    </w:div>
    <w:div w:id="1962876397">
      <w:bodyDiv w:val="1"/>
      <w:marLeft w:val="0"/>
      <w:marRight w:val="0"/>
      <w:marTop w:val="0"/>
      <w:marBottom w:val="0"/>
      <w:divBdr>
        <w:top w:val="none" w:sz="0" w:space="0" w:color="auto"/>
        <w:left w:val="none" w:sz="0" w:space="0" w:color="auto"/>
        <w:bottom w:val="none" w:sz="0" w:space="0" w:color="auto"/>
        <w:right w:val="none" w:sz="0" w:space="0" w:color="auto"/>
      </w:divBdr>
    </w:div>
    <w:div w:id="1965647856">
      <w:bodyDiv w:val="1"/>
      <w:marLeft w:val="0"/>
      <w:marRight w:val="0"/>
      <w:marTop w:val="0"/>
      <w:marBottom w:val="0"/>
      <w:divBdr>
        <w:top w:val="none" w:sz="0" w:space="0" w:color="auto"/>
        <w:left w:val="none" w:sz="0" w:space="0" w:color="auto"/>
        <w:bottom w:val="none" w:sz="0" w:space="0" w:color="auto"/>
        <w:right w:val="none" w:sz="0" w:space="0" w:color="auto"/>
      </w:divBdr>
    </w:div>
    <w:div w:id="1968469789">
      <w:bodyDiv w:val="1"/>
      <w:marLeft w:val="0"/>
      <w:marRight w:val="0"/>
      <w:marTop w:val="0"/>
      <w:marBottom w:val="0"/>
      <w:divBdr>
        <w:top w:val="none" w:sz="0" w:space="0" w:color="auto"/>
        <w:left w:val="none" w:sz="0" w:space="0" w:color="auto"/>
        <w:bottom w:val="none" w:sz="0" w:space="0" w:color="auto"/>
        <w:right w:val="none" w:sz="0" w:space="0" w:color="auto"/>
      </w:divBdr>
    </w:div>
    <w:div w:id="1969120164">
      <w:bodyDiv w:val="1"/>
      <w:marLeft w:val="0"/>
      <w:marRight w:val="0"/>
      <w:marTop w:val="0"/>
      <w:marBottom w:val="0"/>
      <w:divBdr>
        <w:top w:val="none" w:sz="0" w:space="0" w:color="auto"/>
        <w:left w:val="none" w:sz="0" w:space="0" w:color="auto"/>
        <w:bottom w:val="none" w:sz="0" w:space="0" w:color="auto"/>
        <w:right w:val="none" w:sz="0" w:space="0" w:color="auto"/>
      </w:divBdr>
    </w:div>
    <w:div w:id="1969428396">
      <w:bodyDiv w:val="1"/>
      <w:marLeft w:val="0"/>
      <w:marRight w:val="0"/>
      <w:marTop w:val="0"/>
      <w:marBottom w:val="0"/>
      <w:divBdr>
        <w:top w:val="none" w:sz="0" w:space="0" w:color="auto"/>
        <w:left w:val="none" w:sz="0" w:space="0" w:color="auto"/>
        <w:bottom w:val="none" w:sz="0" w:space="0" w:color="auto"/>
        <w:right w:val="none" w:sz="0" w:space="0" w:color="auto"/>
      </w:divBdr>
    </w:div>
    <w:div w:id="1969776607">
      <w:bodyDiv w:val="1"/>
      <w:marLeft w:val="0"/>
      <w:marRight w:val="0"/>
      <w:marTop w:val="0"/>
      <w:marBottom w:val="0"/>
      <w:divBdr>
        <w:top w:val="none" w:sz="0" w:space="0" w:color="auto"/>
        <w:left w:val="none" w:sz="0" w:space="0" w:color="auto"/>
        <w:bottom w:val="none" w:sz="0" w:space="0" w:color="auto"/>
        <w:right w:val="none" w:sz="0" w:space="0" w:color="auto"/>
      </w:divBdr>
    </w:div>
    <w:div w:id="1970043966">
      <w:bodyDiv w:val="1"/>
      <w:marLeft w:val="0"/>
      <w:marRight w:val="0"/>
      <w:marTop w:val="0"/>
      <w:marBottom w:val="0"/>
      <w:divBdr>
        <w:top w:val="none" w:sz="0" w:space="0" w:color="auto"/>
        <w:left w:val="none" w:sz="0" w:space="0" w:color="auto"/>
        <w:bottom w:val="none" w:sz="0" w:space="0" w:color="auto"/>
        <w:right w:val="none" w:sz="0" w:space="0" w:color="auto"/>
      </w:divBdr>
    </w:div>
    <w:div w:id="1970236082">
      <w:bodyDiv w:val="1"/>
      <w:marLeft w:val="0"/>
      <w:marRight w:val="0"/>
      <w:marTop w:val="0"/>
      <w:marBottom w:val="0"/>
      <w:divBdr>
        <w:top w:val="none" w:sz="0" w:space="0" w:color="auto"/>
        <w:left w:val="none" w:sz="0" w:space="0" w:color="auto"/>
        <w:bottom w:val="none" w:sz="0" w:space="0" w:color="auto"/>
        <w:right w:val="none" w:sz="0" w:space="0" w:color="auto"/>
      </w:divBdr>
    </w:div>
    <w:div w:id="1970471078">
      <w:bodyDiv w:val="1"/>
      <w:marLeft w:val="0"/>
      <w:marRight w:val="0"/>
      <w:marTop w:val="0"/>
      <w:marBottom w:val="0"/>
      <w:divBdr>
        <w:top w:val="none" w:sz="0" w:space="0" w:color="auto"/>
        <w:left w:val="none" w:sz="0" w:space="0" w:color="auto"/>
        <w:bottom w:val="none" w:sz="0" w:space="0" w:color="auto"/>
        <w:right w:val="none" w:sz="0" w:space="0" w:color="auto"/>
      </w:divBdr>
    </w:div>
    <w:div w:id="1971085009">
      <w:bodyDiv w:val="1"/>
      <w:marLeft w:val="0"/>
      <w:marRight w:val="0"/>
      <w:marTop w:val="0"/>
      <w:marBottom w:val="0"/>
      <w:divBdr>
        <w:top w:val="none" w:sz="0" w:space="0" w:color="auto"/>
        <w:left w:val="none" w:sz="0" w:space="0" w:color="auto"/>
        <w:bottom w:val="none" w:sz="0" w:space="0" w:color="auto"/>
        <w:right w:val="none" w:sz="0" w:space="0" w:color="auto"/>
      </w:divBdr>
    </w:div>
    <w:div w:id="1971858494">
      <w:bodyDiv w:val="1"/>
      <w:marLeft w:val="0"/>
      <w:marRight w:val="0"/>
      <w:marTop w:val="0"/>
      <w:marBottom w:val="0"/>
      <w:divBdr>
        <w:top w:val="none" w:sz="0" w:space="0" w:color="auto"/>
        <w:left w:val="none" w:sz="0" w:space="0" w:color="auto"/>
        <w:bottom w:val="none" w:sz="0" w:space="0" w:color="auto"/>
        <w:right w:val="none" w:sz="0" w:space="0" w:color="auto"/>
      </w:divBdr>
    </w:div>
    <w:div w:id="1972400711">
      <w:bodyDiv w:val="1"/>
      <w:marLeft w:val="0"/>
      <w:marRight w:val="0"/>
      <w:marTop w:val="0"/>
      <w:marBottom w:val="0"/>
      <w:divBdr>
        <w:top w:val="none" w:sz="0" w:space="0" w:color="auto"/>
        <w:left w:val="none" w:sz="0" w:space="0" w:color="auto"/>
        <w:bottom w:val="none" w:sz="0" w:space="0" w:color="auto"/>
        <w:right w:val="none" w:sz="0" w:space="0" w:color="auto"/>
      </w:divBdr>
    </w:div>
    <w:div w:id="1972514032">
      <w:bodyDiv w:val="1"/>
      <w:marLeft w:val="0"/>
      <w:marRight w:val="0"/>
      <w:marTop w:val="0"/>
      <w:marBottom w:val="0"/>
      <w:divBdr>
        <w:top w:val="none" w:sz="0" w:space="0" w:color="auto"/>
        <w:left w:val="none" w:sz="0" w:space="0" w:color="auto"/>
        <w:bottom w:val="none" w:sz="0" w:space="0" w:color="auto"/>
        <w:right w:val="none" w:sz="0" w:space="0" w:color="auto"/>
      </w:divBdr>
    </w:div>
    <w:div w:id="1973946550">
      <w:bodyDiv w:val="1"/>
      <w:marLeft w:val="0"/>
      <w:marRight w:val="0"/>
      <w:marTop w:val="0"/>
      <w:marBottom w:val="0"/>
      <w:divBdr>
        <w:top w:val="none" w:sz="0" w:space="0" w:color="auto"/>
        <w:left w:val="none" w:sz="0" w:space="0" w:color="auto"/>
        <w:bottom w:val="none" w:sz="0" w:space="0" w:color="auto"/>
        <w:right w:val="none" w:sz="0" w:space="0" w:color="auto"/>
      </w:divBdr>
    </w:div>
    <w:div w:id="1974171319">
      <w:bodyDiv w:val="1"/>
      <w:marLeft w:val="0"/>
      <w:marRight w:val="0"/>
      <w:marTop w:val="0"/>
      <w:marBottom w:val="0"/>
      <w:divBdr>
        <w:top w:val="none" w:sz="0" w:space="0" w:color="auto"/>
        <w:left w:val="none" w:sz="0" w:space="0" w:color="auto"/>
        <w:bottom w:val="none" w:sz="0" w:space="0" w:color="auto"/>
        <w:right w:val="none" w:sz="0" w:space="0" w:color="auto"/>
      </w:divBdr>
    </w:div>
    <w:div w:id="1974406287">
      <w:bodyDiv w:val="1"/>
      <w:marLeft w:val="0"/>
      <w:marRight w:val="0"/>
      <w:marTop w:val="0"/>
      <w:marBottom w:val="0"/>
      <w:divBdr>
        <w:top w:val="none" w:sz="0" w:space="0" w:color="auto"/>
        <w:left w:val="none" w:sz="0" w:space="0" w:color="auto"/>
        <w:bottom w:val="none" w:sz="0" w:space="0" w:color="auto"/>
        <w:right w:val="none" w:sz="0" w:space="0" w:color="auto"/>
      </w:divBdr>
    </w:div>
    <w:div w:id="1974677087">
      <w:bodyDiv w:val="1"/>
      <w:marLeft w:val="0"/>
      <w:marRight w:val="0"/>
      <w:marTop w:val="0"/>
      <w:marBottom w:val="0"/>
      <w:divBdr>
        <w:top w:val="none" w:sz="0" w:space="0" w:color="auto"/>
        <w:left w:val="none" w:sz="0" w:space="0" w:color="auto"/>
        <w:bottom w:val="none" w:sz="0" w:space="0" w:color="auto"/>
        <w:right w:val="none" w:sz="0" w:space="0" w:color="auto"/>
      </w:divBdr>
    </w:div>
    <w:div w:id="1974824843">
      <w:bodyDiv w:val="1"/>
      <w:marLeft w:val="0"/>
      <w:marRight w:val="0"/>
      <w:marTop w:val="0"/>
      <w:marBottom w:val="0"/>
      <w:divBdr>
        <w:top w:val="none" w:sz="0" w:space="0" w:color="auto"/>
        <w:left w:val="none" w:sz="0" w:space="0" w:color="auto"/>
        <w:bottom w:val="none" w:sz="0" w:space="0" w:color="auto"/>
        <w:right w:val="none" w:sz="0" w:space="0" w:color="auto"/>
      </w:divBdr>
    </w:div>
    <w:div w:id="1977298830">
      <w:bodyDiv w:val="1"/>
      <w:marLeft w:val="0"/>
      <w:marRight w:val="0"/>
      <w:marTop w:val="0"/>
      <w:marBottom w:val="0"/>
      <w:divBdr>
        <w:top w:val="none" w:sz="0" w:space="0" w:color="auto"/>
        <w:left w:val="none" w:sz="0" w:space="0" w:color="auto"/>
        <w:bottom w:val="none" w:sz="0" w:space="0" w:color="auto"/>
        <w:right w:val="none" w:sz="0" w:space="0" w:color="auto"/>
      </w:divBdr>
    </w:div>
    <w:div w:id="1977904192">
      <w:bodyDiv w:val="1"/>
      <w:marLeft w:val="0"/>
      <w:marRight w:val="0"/>
      <w:marTop w:val="0"/>
      <w:marBottom w:val="0"/>
      <w:divBdr>
        <w:top w:val="none" w:sz="0" w:space="0" w:color="auto"/>
        <w:left w:val="none" w:sz="0" w:space="0" w:color="auto"/>
        <w:bottom w:val="none" w:sz="0" w:space="0" w:color="auto"/>
        <w:right w:val="none" w:sz="0" w:space="0" w:color="auto"/>
      </w:divBdr>
    </w:div>
    <w:div w:id="1981694163">
      <w:bodyDiv w:val="1"/>
      <w:marLeft w:val="0"/>
      <w:marRight w:val="0"/>
      <w:marTop w:val="0"/>
      <w:marBottom w:val="0"/>
      <w:divBdr>
        <w:top w:val="none" w:sz="0" w:space="0" w:color="auto"/>
        <w:left w:val="none" w:sz="0" w:space="0" w:color="auto"/>
        <w:bottom w:val="none" w:sz="0" w:space="0" w:color="auto"/>
        <w:right w:val="none" w:sz="0" w:space="0" w:color="auto"/>
      </w:divBdr>
    </w:div>
    <w:div w:id="1987395241">
      <w:bodyDiv w:val="1"/>
      <w:marLeft w:val="0"/>
      <w:marRight w:val="0"/>
      <w:marTop w:val="0"/>
      <w:marBottom w:val="0"/>
      <w:divBdr>
        <w:top w:val="none" w:sz="0" w:space="0" w:color="auto"/>
        <w:left w:val="none" w:sz="0" w:space="0" w:color="auto"/>
        <w:bottom w:val="none" w:sz="0" w:space="0" w:color="auto"/>
        <w:right w:val="none" w:sz="0" w:space="0" w:color="auto"/>
      </w:divBdr>
    </w:div>
    <w:div w:id="1988243472">
      <w:bodyDiv w:val="1"/>
      <w:marLeft w:val="0"/>
      <w:marRight w:val="0"/>
      <w:marTop w:val="0"/>
      <w:marBottom w:val="0"/>
      <w:divBdr>
        <w:top w:val="none" w:sz="0" w:space="0" w:color="auto"/>
        <w:left w:val="none" w:sz="0" w:space="0" w:color="auto"/>
        <w:bottom w:val="none" w:sz="0" w:space="0" w:color="auto"/>
        <w:right w:val="none" w:sz="0" w:space="0" w:color="auto"/>
      </w:divBdr>
    </w:div>
    <w:div w:id="1988700763">
      <w:bodyDiv w:val="1"/>
      <w:marLeft w:val="0"/>
      <w:marRight w:val="0"/>
      <w:marTop w:val="0"/>
      <w:marBottom w:val="0"/>
      <w:divBdr>
        <w:top w:val="none" w:sz="0" w:space="0" w:color="auto"/>
        <w:left w:val="none" w:sz="0" w:space="0" w:color="auto"/>
        <w:bottom w:val="none" w:sz="0" w:space="0" w:color="auto"/>
        <w:right w:val="none" w:sz="0" w:space="0" w:color="auto"/>
      </w:divBdr>
    </w:div>
    <w:div w:id="1989246068">
      <w:bodyDiv w:val="1"/>
      <w:marLeft w:val="0"/>
      <w:marRight w:val="0"/>
      <w:marTop w:val="0"/>
      <w:marBottom w:val="0"/>
      <w:divBdr>
        <w:top w:val="none" w:sz="0" w:space="0" w:color="auto"/>
        <w:left w:val="none" w:sz="0" w:space="0" w:color="auto"/>
        <w:bottom w:val="none" w:sz="0" w:space="0" w:color="auto"/>
        <w:right w:val="none" w:sz="0" w:space="0" w:color="auto"/>
      </w:divBdr>
    </w:div>
    <w:div w:id="1990554481">
      <w:bodyDiv w:val="1"/>
      <w:marLeft w:val="0"/>
      <w:marRight w:val="0"/>
      <w:marTop w:val="0"/>
      <w:marBottom w:val="0"/>
      <w:divBdr>
        <w:top w:val="none" w:sz="0" w:space="0" w:color="auto"/>
        <w:left w:val="none" w:sz="0" w:space="0" w:color="auto"/>
        <w:bottom w:val="none" w:sz="0" w:space="0" w:color="auto"/>
        <w:right w:val="none" w:sz="0" w:space="0" w:color="auto"/>
      </w:divBdr>
    </w:div>
    <w:div w:id="1990673521">
      <w:bodyDiv w:val="1"/>
      <w:marLeft w:val="0"/>
      <w:marRight w:val="0"/>
      <w:marTop w:val="0"/>
      <w:marBottom w:val="0"/>
      <w:divBdr>
        <w:top w:val="none" w:sz="0" w:space="0" w:color="auto"/>
        <w:left w:val="none" w:sz="0" w:space="0" w:color="auto"/>
        <w:bottom w:val="none" w:sz="0" w:space="0" w:color="auto"/>
        <w:right w:val="none" w:sz="0" w:space="0" w:color="auto"/>
      </w:divBdr>
    </w:div>
    <w:div w:id="1991321711">
      <w:bodyDiv w:val="1"/>
      <w:marLeft w:val="0"/>
      <w:marRight w:val="0"/>
      <w:marTop w:val="0"/>
      <w:marBottom w:val="0"/>
      <w:divBdr>
        <w:top w:val="none" w:sz="0" w:space="0" w:color="auto"/>
        <w:left w:val="none" w:sz="0" w:space="0" w:color="auto"/>
        <w:bottom w:val="none" w:sz="0" w:space="0" w:color="auto"/>
        <w:right w:val="none" w:sz="0" w:space="0" w:color="auto"/>
      </w:divBdr>
    </w:div>
    <w:div w:id="1991980121">
      <w:bodyDiv w:val="1"/>
      <w:marLeft w:val="0"/>
      <w:marRight w:val="0"/>
      <w:marTop w:val="0"/>
      <w:marBottom w:val="0"/>
      <w:divBdr>
        <w:top w:val="none" w:sz="0" w:space="0" w:color="auto"/>
        <w:left w:val="none" w:sz="0" w:space="0" w:color="auto"/>
        <w:bottom w:val="none" w:sz="0" w:space="0" w:color="auto"/>
        <w:right w:val="none" w:sz="0" w:space="0" w:color="auto"/>
      </w:divBdr>
    </w:div>
    <w:div w:id="1992826289">
      <w:bodyDiv w:val="1"/>
      <w:marLeft w:val="0"/>
      <w:marRight w:val="0"/>
      <w:marTop w:val="0"/>
      <w:marBottom w:val="0"/>
      <w:divBdr>
        <w:top w:val="none" w:sz="0" w:space="0" w:color="auto"/>
        <w:left w:val="none" w:sz="0" w:space="0" w:color="auto"/>
        <w:bottom w:val="none" w:sz="0" w:space="0" w:color="auto"/>
        <w:right w:val="none" w:sz="0" w:space="0" w:color="auto"/>
      </w:divBdr>
    </w:div>
    <w:div w:id="1993021143">
      <w:bodyDiv w:val="1"/>
      <w:marLeft w:val="0"/>
      <w:marRight w:val="0"/>
      <w:marTop w:val="0"/>
      <w:marBottom w:val="0"/>
      <w:divBdr>
        <w:top w:val="none" w:sz="0" w:space="0" w:color="auto"/>
        <w:left w:val="none" w:sz="0" w:space="0" w:color="auto"/>
        <w:bottom w:val="none" w:sz="0" w:space="0" w:color="auto"/>
        <w:right w:val="none" w:sz="0" w:space="0" w:color="auto"/>
      </w:divBdr>
    </w:div>
    <w:div w:id="1994869225">
      <w:bodyDiv w:val="1"/>
      <w:marLeft w:val="0"/>
      <w:marRight w:val="0"/>
      <w:marTop w:val="0"/>
      <w:marBottom w:val="0"/>
      <w:divBdr>
        <w:top w:val="none" w:sz="0" w:space="0" w:color="auto"/>
        <w:left w:val="none" w:sz="0" w:space="0" w:color="auto"/>
        <w:bottom w:val="none" w:sz="0" w:space="0" w:color="auto"/>
        <w:right w:val="none" w:sz="0" w:space="0" w:color="auto"/>
      </w:divBdr>
    </w:div>
    <w:div w:id="1999993638">
      <w:bodyDiv w:val="1"/>
      <w:marLeft w:val="0"/>
      <w:marRight w:val="0"/>
      <w:marTop w:val="0"/>
      <w:marBottom w:val="0"/>
      <w:divBdr>
        <w:top w:val="none" w:sz="0" w:space="0" w:color="auto"/>
        <w:left w:val="none" w:sz="0" w:space="0" w:color="auto"/>
        <w:bottom w:val="none" w:sz="0" w:space="0" w:color="auto"/>
        <w:right w:val="none" w:sz="0" w:space="0" w:color="auto"/>
      </w:divBdr>
    </w:div>
    <w:div w:id="2000114142">
      <w:bodyDiv w:val="1"/>
      <w:marLeft w:val="0"/>
      <w:marRight w:val="0"/>
      <w:marTop w:val="0"/>
      <w:marBottom w:val="0"/>
      <w:divBdr>
        <w:top w:val="none" w:sz="0" w:space="0" w:color="auto"/>
        <w:left w:val="none" w:sz="0" w:space="0" w:color="auto"/>
        <w:bottom w:val="none" w:sz="0" w:space="0" w:color="auto"/>
        <w:right w:val="none" w:sz="0" w:space="0" w:color="auto"/>
      </w:divBdr>
    </w:div>
    <w:div w:id="2000189628">
      <w:bodyDiv w:val="1"/>
      <w:marLeft w:val="0"/>
      <w:marRight w:val="0"/>
      <w:marTop w:val="0"/>
      <w:marBottom w:val="0"/>
      <w:divBdr>
        <w:top w:val="none" w:sz="0" w:space="0" w:color="auto"/>
        <w:left w:val="none" w:sz="0" w:space="0" w:color="auto"/>
        <w:bottom w:val="none" w:sz="0" w:space="0" w:color="auto"/>
        <w:right w:val="none" w:sz="0" w:space="0" w:color="auto"/>
      </w:divBdr>
    </w:div>
    <w:div w:id="2000884545">
      <w:bodyDiv w:val="1"/>
      <w:marLeft w:val="0"/>
      <w:marRight w:val="0"/>
      <w:marTop w:val="0"/>
      <w:marBottom w:val="0"/>
      <w:divBdr>
        <w:top w:val="none" w:sz="0" w:space="0" w:color="auto"/>
        <w:left w:val="none" w:sz="0" w:space="0" w:color="auto"/>
        <w:bottom w:val="none" w:sz="0" w:space="0" w:color="auto"/>
        <w:right w:val="none" w:sz="0" w:space="0" w:color="auto"/>
      </w:divBdr>
    </w:div>
    <w:div w:id="2000886489">
      <w:bodyDiv w:val="1"/>
      <w:marLeft w:val="0"/>
      <w:marRight w:val="0"/>
      <w:marTop w:val="0"/>
      <w:marBottom w:val="0"/>
      <w:divBdr>
        <w:top w:val="none" w:sz="0" w:space="0" w:color="auto"/>
        <w:left w:val="none" w:sz="0" w:space="0" w:color="auto"/>
        <w:bottom w:val="none" w:sz="0" w:space="0" w:color="auto"/>
        <w:right w:val="none" w:sz="0" w:space="0" w:color="auto"/>
      </w:divBdr>
    </w:div>
    <w:div w:id="2001960400">
      <w:bodyDiv w:val="1"/>
      <w:marLeft w:val="0"/>
      <w:marRight w:val="0"/>
      <w:marTop w:val="0"/>
      <w:marBottom w:val="0"/>
      <w:divBdr>
        <w:top w:val="none" w:sz="0" w:space="0" w:color="auto"/>
        <w:left w:val="none" w:sz="0" w:space="0" w:color="auto"/>
        <w:bottom w:val="none" w:sz="0" w:space="0" w:color="auto"/>
        <w:right w:val="none" w:sz="0" w:space="0" w:color="auto"/>
      </w:divBdr>
    </w:div>
    <w:div w:id="2007396575">
      <w:bodyDiv w:val="1"/>
      <w:marLeft w:val="0"/>
      <w:marRight w:val="0"/>
      <w:marTop w:val="0"/>
      <w:marBottom w:val="0"/>
      <w:divBdr>
        <w:top w:val="none" w:sz="0" w:space="0" w:color="auto"/>
        <w:left w:val="none" w:sz="0" w:space="0" w:color="auto"/>
        <w:bottom w:val="none" w:sz="0" w:space="0" w:color="auto"/>
        <w:right w:val="none" w:sz="0" w:space="0" w:color="auto"/>
      </w:divBdr>
    </w:div>
    <w:div w:id="2007661495">
      <w:bodyDiv w:val="1"/>
      <w:marLeft w:val="0"/>
      <w:marRight w:val="0"/>
      <w:marTop w:val="0"/>
      <w:marBottom w:val="0"/>
      <w:divBdr>
        <w:top w:val="none" w:sz="0" w:space="0" w:color="auto"/>
        <w:left w:val="none" w:sz="0" w:space="0" w:color="auto"/>
        <w:bottom w:val="none" w:sz="0" w:space="0" w:color="auto"/>
        <w:right w:val="none" w:sz="0" w:space="0" w:color="auto"/>
      </w:divBdr>
    </w:div>
    <w:div w:id="2010283902">
      <w:bodyDiv w:val="1"/>
      <w:marLeft w:val="0"/>
      <w:marRight w:val="0"/>
      <w:marTop w:val="0"/>
      <w:marBottom w:val="0"/>
      <w:divBdr>
        <w:top w:val="none" w:sz="0" w:space="0" w:color="auto"/>
        <w:left w:val="none" w:sz="0" w:space="0" w:color="auto"/>
        <w:bottom w:val="none" w:sz="0" w:space="0" w:color="auto"/>
        <w:right w:val="none" w:sz="0" w:space="0" w:color="auto"/>
      </w:divBdr>
    </w:div>
    <w:div w:id="2010404660">
      <w:bodyDiv w:val="1"/>
      <w:marLeft w:val="0"/>
      <w:marRight w:val="0"/>
      <w:marTop w:val="0"/>
      <w:marBottom w:val="0"/>
      <w:divBdr>
        <w:top w:val="none" w:sz="0" w:space="0" w:color="auto"/>
        <w:left w:val="none" w:sz="0" w:space="0" w:color="auto"/>
        <w:bottom w:val="none" w:sz="0" w:space="0" w:color="auto"/>
        <w:right w:val="none" w:sz="0" w:space="0" w:color="auto"/>
      </w:divBdr>
    </w:div>
    <w:div w:id="2010408022">
      <w:bodyDiv w:val="1"/>
      <w:marLeft w:val="0"/>
      <w:marRight w:val="0"/>
      <w:marTop w:val="0"/>
      <w:marBottom w:val="0"/>
      <w:divBdr>
        <w:top w:val="none" w:sz="0" w:space="0" w:color="auto"/>
        <w:left w:val="none" w:sz="0" w:space="0" w:color="auto"/>
        <w:bottom w:val="none" w:sz="0" w:space="0" w:color="auto"/>
        <w:right w:val="none" w:sz="0" w:space="0" w:color="auto"/>
      </w:divBdr>
    </w:div>
    <w:div w:id="2010668064">
      <w:bodyDiv w:val="1"/>
      <w:marLeft w:val="0"/>
      <w:marRight w:val="0"/>
      <w:marTop w:val="0"/>
      <w:marBottom w:val="0"/>
      <w:divBdr>
        <w:top w:val="none" w:sz="0" w:space="0" w:color="auto"/>
        <w:left w:val="none" w:sz="0" w:space="0" w:color="auto"/>
        <w:bottom w:val="none" w:sz="0" w:space="0" w:color="auto"/>
        <w:right w:val="none" w:sz="0" w:space="0" w:color="auto"/>
      </w:divBdr>
    </w:div>
    <w:div w:id="2011250893">
      <w:bodyDiv w:val="1"/>
      <w:marLeft w:val="0"/>
      <w:marRight w:val="0"/>
      <w:marTop w:val="0"/>
      <w:marBottom w:val="0"/>
      <w:divBdr>
        <w:top w:val="none" w:sz="0" w:space="0" w:color="auto"/>
        <w:left w:val="none" w:sz="0" w:space="0" w:color="auto"/>
        <w:bottom w:val="none" w:sz="0" w:space="0" w:color="auto"/>
        <w:right w:val="none" w:sz="0" w:space="0" w:color="auto"/>
      </w:divBdr>
    </w:div>
    <w:div w:id="2012179754">
      <w:bodyDiv w:val="1"/>
      <w:marLeft w:val="0"/>
      <w:marRight w:val="0"/>
      <w:marTop w:val="0"/>
      <w:marBottom w:val="0"/>
      <w:divBdr>
        <w:top w:val="none" w:sz="0" w:space="0" w:color="auto"/>
        <w:left w:val="none" w:sz="0" w:space="0" w:color="auto"/>
        <w:bottom w:val="none" w:sz="0" w:space="0" w:color="auto"/>
        <w:right w:val="none" w:sz="0" w:space="0" w:color="auto"/>
      </w:divBdr>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
    <w:div w:id="2015063484">
      <w:bodyDiv w:val="1"/>
      <w:marLeft w:val="0"/>
      <w:marRight w:val="0"/>
      <w:marTop w:val="0"/>
      <w:marBottom w:val="0"/>
      <w:divBdr>
        <w:top w:val="none" w:sz="0" w:space="0" w:color="auto"/>
        <w:left w:val="none" w:sz="0" w:space="0" w:color="auto"/>
        <w:bottom w:val="none" w:sz="0" w:space="0" w:color="auto"/>
        <w:right w:val="none" w:sz="0" w:space="0" w:color="auto"/>
      </w:divBdr>
    </w:div>
    <w:div w:id="2016028844">
      <w:bodyDiv w:val="1"/>
      <w:marLeft w:val="0"/>
      <w:marRight w:val="0"/>
      <w:marTop w:val="0"/>
      <w:marBottom w:val="0"/>
      <w:divBdr>
        <w:top w:val="none" w:sz="0" w:space="0" w:color="auto"/>
        <w:left w:val="none" w:sz="0" w:space="0" w:color="auto"/>
        <w:bottom w:val="none" w:sz="0" w:space="0" w:color="auto"/>
        <w:right w:val="none" w:sz="0" w:space="0" w:color="auto"/>
      </w:divBdr>
    </w:div>
    <w:div w:id="2016809223">
      <w:bodyDiv w:val="1"/>
      <w:marLeft w:val="0"/>
      <w:marRight w:val="0"/>
      <w:marTop w:val="0"/>
      <w:marBottom w:val="0"/>
      <w:divBdr>
        <w:top w:val="none" w:sz="0" w:space="0" w:color="auto"/>
        <w:left w:val="none" w:sz="0" w:space="0" w:color="auto"/>
        <w:bottom w:val="none" w:sz="0" w:space="0" w:color="auto"/>
        <w:right w:val="none" w:sz="0" w:space="0" w:color="auto"/>
      </w:divBdr>
    </w:div>
    <w:div w:id="2017877135">
      <w:bodyDiv w:val="1"/>
      <w:marLeft w:val="0"/>
      <w:marRight w:val="0"/>
      <w:marTop w:val="0"/>
      <w:marBottom w:val="0"/>
      <w:divBdr>
        <w:top w:val="none" w:sz="0" w:space="0" w:color="auto"/>
        <w:left w:val="none" w:sz="0" w:space="0" w:color="auto"/>
        <w:bottom w:val="none" w:sz="0" w:space="0" w:color="auto"/>
        <w:right w:val="none" w:sz="0" w:space="0" w:color="auto"/>
      </w:divBdr>
    </w:div>
    <w:div w:id="2019307752">
      <w:bodyDiv w:val="1"/>
      <w:marLeft w:val="0"/>
      <w:marRight w:val="0"/>
      <w:marTop w:val="0"/>
      <w:marBottom w:val="0"/>
      <w:divBdr>
        <w:top w:val="none" w:sz="0" w:space="0" w:color="auto"/>
        <w:left w:val="none" w:sz="0" w:space="0" w:color="auto"/>
        <w:bottom w:val="none" w:sz="0" w:space="0" w:color="auto"/>
        <w:right w:val="none" w:sz="0" w:space="0" w:color="auto"/>
      </w:divBdr>
    </w:div>
    <w:div w:id="2019575040">
      <w:bodyDiv w:val="1"/>
      <w:marLeft w:val="0"/>
      <w:marRight w:val="0"/>
      <w:marTop w:val="0"/>
      <w:marBottom w:val="0"/>
      <w:divBdr>
        <w:top w:val="none" w:sz="0" w:space="0" w:color="auto"/>
        <w:left w:val="none" w:sz="0" w:space="0" w:color="auto"/>
        <w:bottom w:val="none" w:sz="0" w:space="0" w:color="auto"/>
        <w:right w:val="none" w:sz="0" w:space="0" w:color="auto"/>
      </w:divBdr>
    </w:div>
    <w:div w:id="2019885436">
      <w:bodyDiv w:val="1"/>
      <w:marLeft w:val="0"/>
      <w:marRight w:val="0"/>
      <w:marTop w:val="0"/>
      <w:marBottom w:val="0"/>
      <w:divBdr>
        <w:top w:val="none" w:sz="0" w:space="0" w:color="auto"/>
        <w:left w:val="none" w:sz="0" w:space="0" w:color="auto"/>
        <w:bottom w:val="none" w:sz="0" w:space="0" w:color="auto"/>
        <w:right w:val="none" w:sz="0" w:space="0" w:color="auto"/>
      </w:divBdr>
    </w:div>
    <w:div w:id="2020814089">
      <w:bodyDiv w:val="1"/>
      <w:marLeft w:val="0"/>
      <w:marRight w:val="0"/>
      <w:marTop w:val="0"/>
      <w:marBottom w:val="0"/>
      <w:divBdr>
        <w:top w:val="none" w:sz="0" w:space="0" w:color="auto"/>
        <w:left w:val="none" w:sz="0" w:space="0" w:color="auto"/>
        <w:bottom w:val="none" w:sz="0" w:space="0" w:color="auto"/>
        <w:right w:val="none" w:sz="0" w:space="0" w:color="auto"/>
      </w:divBdr>
    </w:div>
    <w:div w:id="2021664378">
      <w:bodyDiv w:val="1"/>
      <w:marLeft w:val="0"/>
      <w:marRight w:val="0"/>
      <w:marTop w:val="0"/>
      <w:marBottom w:val="0"/>
      <w:divBdr>
        <w:top w:val="none" w:sz="0" w:space="0" w:color="auto"/>
        <w:left w:val="none" w:sz="0" w:space="0" w:color="auto"/>
        <w:bottom w:val="none" w:sz="0" w:space="0" w:color="auto"/>
        <w:right w:val="none" w:sz="0" w:space="0" w:color="auto"/>
      </w:divBdr>
    </w:div>
    <w:div w:id="2022008418">
      <w:bodyDiv w:val="1"/>
      <w:marLeft w:val="0"/>
      <w:marRight w:val="0"/>
      <w:marTop w:val="0"/>
      <w:marBottom w:val="0"/>
      <w:divBdr>
        <w:top w:val="none" w:sz="0" w:space="0" w:color="auto"/>
        <w:left w:val="none" w:sz="0" w:space="0" w:color="auto"/>
        <w:bottom w:val="none" w:sz="0" w:space="0" w:color="auto"/>
        <w:right w:val="none" w:sz="0" w:space="0" w:color="auto"/>
      </w:divBdr>
    </w:div>
    <w:div w:id="2023390099">
      <w:bodyDiv w:val="1"/>
      <w:marLeft w:val="0"/>
      <w:marRight w:val="0"/>
      <w:marTop w:val="0"/>
      <w:marBottom w:val="0"/>
      <w:divBdr>
        <w:top w:val="none" w:sz="0" w:space="0" w:color="auto"/>
        <w:left w:val="none" w:sz="0" w:space="0" w:color="auto"/>
        <w:bottom w:val="none" w:sz="0" w:space="0" w:color="auto"/>
        <w:right w:val="none" w:sz="0" w:space="0" w:color="auto"/>
      </w:divBdr>
    </w:div>
    <w:div w:id="2023555491">
      <w:bodyDiv w:val="1"/>
      <w:marLeft w:val="0"/>
      <w:marRight w:val="0"/>
      <w:marTop w:val="0"/>
      <w:marBottom w:val="0"/>
      <w:divBdr>
        <w:top w:val="none" w:sz="0" w:space="0" w:color="auto"/>
        <w:left w:val="none" w:sz="0" w:space="0" w:color="auto"/>
        <w:bottom w:val="none" w:sz="0" w:space="0" w:color="auto"/>
        <w:right w:val="none" w:sz="0" w:space="0" w:color="auto"/>
      </w:divBdr>
    </w:div>
    <w:div w:id="2023967470">
      <w:bodyDiv w:val="1"/>
      <w:marLeft w:val="0"/>
      <w:marRight w:val="0"/>
      <w:marTop w:val="0"/>
      <w:marBottom w:val="0"/>
      <w:divBdr>
        <w:top w:val="none" w:sz="0" w:space="0" w:color="auto"/>
        <w:left w:val="none" w:sz="0" w:space="0" w:color="auto"/>
        <w:bottom w:val="none" w:sz="0" w:space="0" w:color="auto"/>
        <w:right w:val="none" w:sz="0" w:space="0" w:color="auto"/>
      </w:divBdr>
    </w:div>
    <w:div w:id="2025814869">
      <w:bodyDiv w:val="1"/>
      <w:marLeft w:val="0"/>
      <w:marRight w:val="0"/>
      <w:marTop w:val="0"/>
      <w:marBottom w:val="0"/>
      <w:divBdr>
        <w:top w:val="none" w:sz="0" w:space="0" w:color="auto"/>
        <w:left w:val="none" w:sz="0" w:space="0" w:color="auto"/>
        <w:bottom w:val="none" w:sz="0" w:space="0" w:color="auto"/>
        <w:right w:val="none" w:sz="0" w:space="0" w:color="auto"/>
      </w:divBdr>
    </w:div>
    <w:div w:id="2027049354">
      <w:bodyDiv w:val="1"/>
      <w:marLeft w:val="0"/>
      <w:marRight w:val="0"/>
      <w:marTop w:val="0"/>
      <w:marBottom w:val="0"/>
      <w:divBdr>
        <w:top w:val="none" w:sz="0" w:space="0" w:color="auto"/>
        <w:left w:val="none" w:sz="0" w:space="0" w:color="auto"/>
        <w:bottom w:val="none" w:sz="0" w:space="0" w:color="auto"/>
        <w:right w:val="none" w:sz="0" w:space="0" w:color="auto"/>
      </w:divBdr>
    </w:div>
    <w:div w:id="2027368930">
      <w:bodyDiv w:val="1"/>
      <w:marLeft w:val="0"/>
      <w:marRight w:val="0"/>
      <w:marTop w:val="0"/>
      <w:marBottom w:val="0"/>
      <w:divBdr>
        <w:top w:val="none" w:sz="0" w:space="0" w:color="auto"/>
        <w:left w:val="none" w:sz="0" w:space="0" w:color="auto"/>
        <w:bottom w:val="none" w:sz="0" w:space="0" w:color="auto"/>
        <w:right w:val="none" w:sz="0" w:space="0" w:color="auto"/>
      </w:divBdr>
    </w:div>
    <w:div w:id="2029715845">
      <w:bodyDiv w:val="1"/>
      <w:marLeft w:val="0"/>
      <w:marRight w:val="0"/>
      <w:marTop w:val="0"/>
      <w:marBottom w:val="0"/>
      <w:divBdr>
        <w:top w:val="none" w:sz="0" w:space="0" w:color="auto"/>
        <w:left w:val="none" w:sz="0" w:space="0" w:color="auto"/>
        <w:bottom w:val="none" w:sz="0" w:space="0" w:color="auto"/>
        <w:right w:val="none" w:sz="0" w:space="0" w:color="auto"/>
      </w:divBdr>
    </w:div>
    <w:div w:id="2030837106">
      <w:bodyDiv w:val="1"/>
      <w:marLeft w:val="0"/>
      <w:marRight w:val="0"/>
      <w:marTop w:val="0"/>
      <w:marBottom w:val="0"/>
      <w:divBdr>
        <w:top w:val="none" w:sz="0" w:space="0" w:color="auto"/>
        <w:left w:val="none" w:sz="0" w:space="0" w:color="auto"/>
        <w:bottom w:val="none" w:sz="0" w:space="0" w:color="auto"/>
        <w:right w:val="none" w:sz="0" w:space="0" w:color="auto"/>
      </w:divBdr>
    </w:div>
    <w:div w:id="2034112667">
      <w:bodyDiv w:val="1"/>
      <w:marLeft w:val="0"/>
      <w:marRight w:val="0"/>
      <w:marTop w:val="0"/>
      <w:marBottom w:val="0"/>
      <w:divBdr>
        <w:top w:val="none" w:sz="0" w:space="0" w:color="auto"/>
        <w:left w:val="none" w:sz="0" w:space="0" w:color="auto"/>
        <w:bottom w:val="none" w:sz="0" w:space="0" w:color="auto"/>
        <w:right w:val="none" w:sz="0" w:space="0" w:color="auto"/>
      </w:divBdr>
    </w:div>
    <w:div w:id="2035224529">
      <w:bodyDiv w:val="1"/>
      <w:marLeft w:val="0"/>
      <w:marRight w:val="0"/>
      <w:marTop w:val="0"/>
      <w:marBottom w:val="0"/>
      <w:divBdr>
        <w:top w:val="none" w:sz="0" w:space="0" w:color="auto"/>
        <w:left w:val="none" w:sz="0" w:space="0" w:color="auto"/>
        <w:bottom w:val="none" w:sz="0" w:space="0" w:color="auto"/>
        <w:right w:val="none" w:sz="0" w:space="0" w:color="auto"/>
      </w:divBdr>
    </w:div>
    <w:div w:id="2036035023">
      <w:bodyDiv w:val="1"/>
      <w:marLeft w:val="0"/>
      <w:marRight w:val="0"/>
      <w:marTop w:val="0"/>
      <w:marBottom w:val="0"/>
      <w:divBdr>
        <w:top w:val="none" w:sz="0" w:space="0" w:color="auto"/>
        <w:left w:val="none" w:sz="0" w:space="0" w:color="auto"/>
        <w:bottom w:val="none" w:sz="0" w:space="0" w:color="auto"/>
        <w:right w:val="none" w:sz="0" w:space="0" w:color="auto"/>
      </w:divBdr>
    </w:div>
    <w:div w:id="2036231571">
      <w:bodyDiv w:val="1"/>
      <w:marLeft w:val="0"/>
      <w:marRight w:val="0"/>
      <w:marTop w:val="0"/>
      <w:marBottom w:val="0"/>
      <w:divBdr>
        <w:top w:val="none" w:sz="0" w:space="0" w:color="auto"/>
        <w:left w:val="none" w:sz="0" w:space="0" w:color="auto"/>
        <w:bottom w:val="none" w:sz="0" w:space="0" w:color="auto"/>
        <w:right w:val="none" w:sz="0" w:space="0" w:color="auto"/>
      </w:divBdr>
    </w:div>
    <w:div w:id="2036615184">
      <w:bodyDiv w:val="1"/>
      <w:marLeft w:val="0"/>
      <w:marRight w:val="0"/>
      <w:marTop w:val="0"/>
      <w:marBottom w:val="0"/>
      <w:divBdr>
        <w:top w:val="none" w:sz="0" w:space="0" w:color="auto"/>
        <w:left w:val="none" w:sz="0" w:space="0" w:color="auto"/>
        <w:bottom w:val="none" w:sz="0" w:space="0" w:color="auto"/>
        <w:right w:val="none" w:sz="0" w:space="0" w:color="auto"/>
      </w:divBdr>
    </w:div>
    <w:div w:id="2038391496">
      <w:bodyDiv w:val="1"/>
      <w:marLeft w:val="0"/>
      <w:marRight w:val="0"/>
      <w:marTop w:val="0"/>
      <w:marBottom w:val="0"/>
      <w:divBdr>
        <w:top w:val="none" w:sz="0" w:space="0" w:color="auto"/>
        <w:left w:val="none" w:sz="0" w:space="0" w:color="auto"/>
        <w:bottom w:val="none" w:sz="0" w:space="0" w:color="auto"/>
        <w:right w:val="none" w:sz="0" w:space="0" w:color="auto"/>
      </w:divBdr>
    </w:div>
    <w:div w:id="2038503884">
      <w:bodyDiv w:val="1"/>
      <w:marLeft w:val="0"/>
      <w:marRight w:val="0"/>
      <w:marTop w:val="0"/>
      <w:marBottom w:val="0"/>
      <w:divBdr>
        <w:top w:val="none" w:sz="0" w:space="0" w:color="auto"/>
        <w:left w:val="none" w:sz="0" w:space="0" w:color="auto"/>
        <w:bottom w:val="none" w:sz="0" w:space="0" w:color="auto"/>
        <w:right w:val="none" w:sz="0" w:space="0" w:color="auto"/>
      </w:divBdr>
    </w:div>
    <w:div w:id="2039315117">
      <w:bodyDiv w:val="1"/>
      <w:marLeft w:val="0"/>
      <w:marRight w:val="0"/>
      <w:marTop w:val="0"/>
      <w:marBottom w:val="0"/>
      <w:divBdr>
        <w:top w:val="none" w:sz="0" w:space="0" w:color="auto"/>
        <w:left w:val="none" w:sz="0" w:space="0" w:color="auto"/>
        <w:bottom w:val="none" w:sz="0" w:space="0" w:color="auto"/>
        <w:right w:val="none" w:sz="0" w:space="0" w:color="auto"/>
      </w:divBdr>
    </w:div>
    <w:div w:id="2041392354">
      <w:bodyDiv w:val="1"/>
      <w:marLeft w:val="0"/>
      <w:marRight w:val="0"/>
      <w:marTop w:val="0"/>
      <w:marBottom w:val="0"/>
      <w:divBdr>
        <w:top w:val="none" w:sz="0" w:space="0" w:color="auto"/>
        <w:left w:val="none" w:sz="0" w:space="0" w:color="auto"/>
        <w:bottom w:val="none" w:sz="0" w:space="0" w:color="auto"/>
        <w:right w:val="none" w:sz="0" w:space="0" w:color="auto"/>
      </w:divBdr>
    </w:div>
    <w:div w:id="2041587652">
      <w:bodyDiv w:val="1"/>
      <w:marLeft w:val="0"/>
      <w:marRight w:val="0"/>
      <w:marTop w:val="0"/>
      <w:marBottom w:val="0"/>
      <w:divBdr>
        <w:top w:val="none" w:sz="0" w:space="0" w:color="auto"/>
        <w:left w:val="none" w:sz="0" w:space="0" w:color="auto"/>
        <w:bottom w:val="none" w:sz="0" w:space="0" w:color="auto"/>
        <w:right w:val="none" w:sz="0" w:space="0" w:color="auto"/>
      </w:divBdr>
    </w:div>
    <w:div w:id="2041735666">
      <w:bodyDiv w:val="1"/>
      <w:marLeft w:val="0"/>
      <w:marRight w:val="0"/>
      <w:marTop w:val="0"/>
      <w:marBottom w:val="0"/>
      <w:divBdr>
        <w:top w:val="none" w:sz="0" w:space="0" w:color="auto"/>
        <w:left w:val="none" w:sz="0" w:space="0" w:color="auto"/>
        <w:bottom w:val="none" w:sz="0" w:space="0" w:color="auto"/>
        <w:right w:val="none" w:sz="0" w:space="0" w:color="auto"/>
      </w:divBdr>
    </w:div>
    <w:div w:id="2043364724">
      <w:bodyDiv w:val="1"/>
      <w:marLeft w:val="0"/>
      <w:marRight w:val="0"/>
      <w:marTop w:val="0"/>
      <w:marBottom w:val="0"/>
      <w:divBdr>
        <w:top w:val="none" w:sz="0" w:space="0" w:color="auto"/>
        <w:left w:val="none" w:sz="0" w:space="0" w:color="auto"/>
        <w:bottom w:val="none" w:sz="0" w:space="0" w:color="auto"/>
        <w:right w:val="none" w:sz="0" w:space="0" w:color="auto"/>
      </w:divBdr>
    </w:div>
    <w:div w:id="2046441257">
      <w:bodyDiv w:val="1"/>
      <w:marLeft w:val="0"/>
      <w:marRight w:val="0"/>
      <w:marTop w:val="0"/>
      <w:marBottom w:val="0"/>
      <w:divBdr>
        <w:top w:val="none" w:sz="0" w:space="0" w:color="auto"/>
        <w:left w:val="none" w:sz="0" w:space="0" w:color="auto"/>
        <w:bottom w:val="none" w:sz="0" w:space="0" w:color="auto"/>
        <w:right w:val="none" w:sz="0" w:space="0" w:color="auto"/>
      </w:divBdr>
    </w:div>
    <w:div w:id="2046564882">
      <w:bodyDiv w:val="1"/>
      <w:marLeft w:val="0"/>
      <w:marRight w:val="0"/>
      <w:marTop w:val="0"/>
      <w:marBottom w:val="0"/>
      <w:divBdr>
        <w:top w:val="none" w:sz="0" w:space="0" w:color="auto"/>
        <w:left w:val="none" w:sz="0" w:space="0" w:color="auto"/>
        <w:bottom w:val="none" w:sz="0" w:space="0" w:color="auto"/>
        <w:right w:val="none" w:sz="0" w:space="0" w:color="auto"/>
      </w:divBdr>
    </w:div>
    <w:div w:id="2046827138">
      <w:bodyDiv w:val="1"/>
      <w:marLeft w:val="0"/>
      <w:marRight w:val="0"/>
      <w:marTop w:val="0"/>
      <w:marBottom w:val="0"/>
      <w:divBdr>
        <w:top w:val="none" w:sz="0" w:space="0" w:color="auto"/>
        <w:left w:val="none" w:sz="0" w:space="0" w:color="auto"/>
        <w:bottom w:val="none" w:sz="0" w:space="0" w:color="auto"/>
        <w:right w:val="none" w:sz="0" w:space="0" w:color="auto"/>
      </w:divBdr>
    </w:div>
    <w:div w:id="2047216945">
      <w:bodyDiv w:val="1"/>
      <w:marLeft w:val="0"/>
      <w:marRight w:val="0"/>
      <w:marTop w:val="0"/>
      <w:marBottom w:val="0"/>
      <w:divBdr>
        <w:top w:val="none" w:sz="0" w:space="0" w:color="auto"/>
        <w:left w:val="none" w:sz="0" w:space="0" w:color="auto"/>
        <w:bottom w:val="none" w:sz="0" w:space="0" w:color="auto"/>
        <w:right w:val="none" w:sz="0" w:space="0" w:color="auto"/>
      </w:divBdr>
    </w:div>
    <w:div w:id="2047290768">
      <w:bodyDiv w:val="1"/>
      <w:marLeft w:val="0"/>
      <w:marRight w:val="0"/>
      <w:marTop w:val="0"/>
      <w:marBottom w:val="0"/>
      <w:divBdr>
        <w:top w:val="none" w:sz="0" w:space="0" w:color="auto"/>
        <w:left w:val="none" w:sz="0" w:space="0" w:color="auto"/>
        <w:bottom w:val="none" w:sz="0" w:space="0" w:color="auto"/>
        <w:right w:val="none" w:sz="0" w:space="0" w:color="auto"/>
      </w:divBdr>
    </w:div>
    <w:div w:id="2048096418">
      <w:bodyDiv w:val="1"/>
      <w:marLeft w:val="0"/>
      <w:marRight w:val="0"/>
      <w:marTop w:val="0"/>
      <w:marBottom w:val="0"/>
      <w:divBdr>
        <w:top w:val="none" w:sz="0" w:space="0" w:color="auto"/>
        <w:left w:val="none" w:sz="0" w:space="0" w:color="auto"/>
        <w:bottom w:val="none" w:sz="0" w:space="0" w:color="auto"/>
        <w:right w:val="none" w:sz="0" w:space="0" w:color="auto"/>
      </w:divBdr>
    </w:div>
    <w:div w:id="2048332250">
      <w:bodyDiv w:val="1"/>
      <w:marLeft w:val="0"/>
      <w:marRight w:val="0"/>
      <w:marTop w:val="0"/>
      <w:marBottom w:val="0"/>
      <w:divBdr>
        <w:top w:val="none" w:sz="0" w:space="0" w:color="auto"/>
        <w:left w:val="none" w:sz="0" w:space="0" w:color="auto"/>
        <w:bottom w:val="none" w:sz="0" w:space="0" w:color="auto"/>
        <w:right w:val="none" w:sz="0" w:space="0" w:color="auto"/>
      </w:divBdr>
    </w:div>
    <w:div w:id="2048723599">
      <w:bodyDiv w:val="1"/>
      <w:marLeft w:val="0"/>
      <w:marRight w:val="0"/>
      <w:marTop w:val="0"/>
      <w:marBottom w:val="0"/>
      <w:divBdr>
        <w:top w:val="none" w:sz="0" w:space="0" w:color="auto"/>
        <w:left w:val="none" w:sz="0" w:space="0" w:color="auto"/>
        <w:bottom w:val="none" w:sz="0" w:space="0" w:color="auto"/>
        <w:right w:val="none" w:sz="0" w:space="0" w:color="auto"/>
      </w:divBdr>
    </w:div>
    <w:div w:id="2049916847">
      <w:bodyDiv w:val="1"/>
      <w:marLeft w:val="0"/>
      <w:marRight w:val="0"/>
      <w:marTop w:val="0"/>
      <w:marBottom w:val="0"/>
      <w:divBdr>
        <w:top w:val="none" w:sz="0" w:space="0" w:color="auto"/>
        <w:left w:val="none" w:sz="0" w:space="0" w:color="auto"/>
        <w:bottom w:val="none" w:sz="0" w:space="0" w:color="auto"/>
        <w:right w:val="none" w:sz="0" w:space="0" w:color="auto"/>
      </w:divBdr>
    </w:div>
    <w:div w:id="2051026829">
      <w:bodyDiv w:val="1"/>
      <w:marLeft w:val="0"/>
      <w:marRight w:val="0"/>
      <w:marTop w:val="0"/>
      <w:marBottom w:val="0"/>
      <w:divBdr>
        <w:top w:val="none" w:sz="0" w:space="0" w:color="auto"/>
        <w:left w:val="none" w:sz="0" w:space="0" w:color="auto"/>
        <w:bottom w:val="none" w:sz="0" w:space="0" w:color="auto"/>
        <w:right w:val="none" w:sz="0" w:space="0" w:color="auto"/>
      </w:divBdr>
    </w:div>
    <w:div w:id="2052418385">
      <w:bodyDiv w:val="1"/>
      <w:marLeft w:val="0"/>
      <w:marRight w:val="0"/>
      <w:marTop w:val="0"/>
      <w:marBottom w:val="0"/>
      <w:divBdr>
        <w:top w:val="none" w:sz="0" w:space="0" w:color="auto"/>
        <w:left w:val="none" w:sz="0" w:space="0" w:color="auto"/>
        <w:bottom w:val="none" w:sz="0" w:space="0" w:color="auto"/>
        <w:right w:val="none" w:sz="0" w:space="0" w:color="auto"/>
      </w:divBdr>
    </w:div>
    <w:div w:id="2053266017">
      <w:bodyDiv w:val="1"/>
      <w:marLeft w:val="0"/>
      <w:marRight w:val="0"/>
      <w:marTop w:val="0"/>
      <w:marBottom w:val="0"/>
      <w:divBdr>
        <w:top w:val="none" w:sz="0" w:space="0" w:color="auto"/>
        <w:left w:val="none" w:sz="0" w:space="0" w:color="auto"/>
        <w:bottom w:val="none" w:sz="0" w:space="0" w:color="auto"/>
        <w:right w:val="none" w:sz="0" w:space="0" w:color="auto"/>
      </w:divBdr>
    </w:div>
    <w:div w:id="2053537615">
      <w:bodyDiv w:val="1"/>
      <w:marLeft w:val="0"/>
      <w:marRight w:val="0"/>
      <w:marTop w:val="0"/>
      <w:marBottom w:val="0"/>
      <w:divBdr>
        <w:top w:val="none" w:sz="0" w:space="0" w:color="auto"/>
        <w:left w:val="none" w:sz="0" w:space="0" w:color="auto"/>
        <w:bottom w:val="none" w:sz="0" w:space="0" w:color="auto"/>
        <w:right w:val="none" w:sz="0" w:space="0" w:color="auto"/>
      </w:divBdr>
    </w:div>
    <w:div w:id="2053651479">
      <w:bodyDiv w:val="1"/>
      <w:marLeft w:val="0"/>
      <w:marRight w:val="0"/>
      <w:marTop w:val="0"/>
      <w:marBottom w:val="0"/>
      <w:divBdr>
        <w:top w:val="none" w:sz="0" w:space="0" w:color="auto"/>
        <w:left w:val="none" w:sz="0" w:space="0" w:color="auto"/>
        <w:bottom w:val="none" w:sz="0" w:space="0" w:color="auto"/>
        <w:right w:val="none" w:sz="0" w:space="0" w:color="auto"/>
      </w:divBdr>
    </w:div>
    <w:div w:id="2053772227">
      <w:bodyDiv w:val="1"/>
      <w:marLeft w:val="0"/>
      <w:marRight w:val="0"/>
      <w:marTop w:val="0"/>
      <w:marBottom w:val="0"/>
      <w:divBdr>
        <w:top w:val="none" w:sz="0" w:space="0" w:color="auto"/>
        <w:left w:val="none" w:sz="0" w:space="0" w:color="auto"/>
        <w:bottom w:val="none" w:sz="0" w:space="0" w:color="auto"/>
        <w:right w:val="none" w:sz="0" w:space="0" w:color="auto"/>
      </w:divBdr>
    </w:div>
    <w:div w:id="2056271748">
      <w:bodyDiv w:val="1"/>
      <w:marLeft w:val="0"/>
      <w:marRight w:val="0"/>
      <w:marTop w:val="0"/>
      <w:marBottom w:val="0"/>
      <w:divBdr>
        <w:top w:val="none" w:sz="0" w:space="0" w:color="auto"/>
        <w:left w:val="none" w:sz="0" w:space="0" w:color="auto"/>
        <w:bottom w:val="none" w:sz="0" w:space="0" w:color="auto"/>
        <w:right w:val="none" w:sz="0" w:space="0" w:color="auto"/>
      </w:divBdr>
    </w:div>
    <w:div w:id="2056809332">
      <w:bodyDiv w:val="1"/>
      <w:marLeft w:val="0"/>
      <w:marRight w:val="0"/>
      <w:marTop w:val="0"/>
      <w:marBottom w:val="0"/>
      <w:divBdr>
        <w:top w:val="none" w:sz="0" w:space="0" w:color="auto"/>
        <w:left w:val="none" w:sz="0" w:space="0" w:color="auto"/>
        <w:bottom w:val="none" w:sz="0" w:space="0" w:color="auto"/>
        <w:right w:val="none" w:sz="0" w:space="0" w:color="auto"/>
      </w:divBdr>
    </w:div>
    <w:div w:id="2057196632">
      <w:bodyDiv w:val="1"/>
      <w:marLeft w:val="0"/>
      <w:marRight w:val="0"/>
      <w:marTop w:val="0"/>
      <w:marBottom w:val="0"/>
      <w:divBdr>
        <w:top w:val="none" w:sz="0" w:space="0" w:color="auto"/>
        <w:left w:val="none" w:sz="0" w:space="0" w:color="auto"/>
        <w:bottom w:val="none" w:sz="0" w:space="0" w:color="auto"/>
        <w:right w:val="none" w:sz="0" w:space="0" w:color="auto"/>
      </w:divBdr>
    </w:div>
    <w:div w:id="2057851924">
      <w:bodyDiv w:val="1"/>
      <w:marLeft w:val="0"/>
      <w:marRight w:val="0"/>
      <w:marTop w:val="0"/>
      <w:marBottom w:val="0"/>
      <w:divBdr>
        <w:top w:val="none" w:sz="0" w:space="0" w:color="auto"/>
        <w:left w:val="none" w:sz="0" w:space="0" w:color="auto"/>
        <w:bottom w:val="none" w:sz="0" w:space="0" w:color="auto"/>
        <w:right w:val="none" w:sz="0" w:space="0" w:color="auto"/>
      </w:divBdr>
    </w:div>
    <w:div w:id="2057968886">
      <w:bodyDiv w:val="1"/>
      <w:marLeft w:val="0"/>
      <w:marRight w:val="0"/>
      <w:marTop w:val="0"/>
      <w:marBottom w:val="0"/>
      <w:divBdr>
        <w:top w:val="none" w:sz="0" w:space="0" w:color="auto"/>
        <w:left w:val="none" w:sz="0" w:space="0" w:color="auto"/>
        <w:bottom w:val="none" w:sz="0" w:space="0" w:color="auto"/>
        <w:right w:val="none" w:sz="0" w:space="0" w:color="auto"/>
      </w:divBdr>
    </w:div>
    <w:div w:id="2059283587">
      <w:bodyDiv w:val="1"/>
      <w:marLeft w:val="0"/>
      <w:marRight w:val="0"/>
      <w:marTop w:val="0"/>
      <w:marBottom w:val="0"/>
      <w:divBdr>
        <w:top w:val="none" w:sz="0" w:space="0" w:color="auto"/>
        <w:left w:val="none" w:sz="0" w:space="0" w:color="auto"/>
        <w:bottom w:val="none" w:sz="0" w:space="0" w:color="auto"/>
        <w:right w:val="none" w:sz="0" w:space="0" w:color="auto"/>
      </w:divBdr>
    </w:div>
    <w:div w:id="2059620882">
      <w:bodyDiv w:val="1"/>
      <w:marLeft w:val="0"/>
      <w:marRight w:val="0"/>
      <w:marTop w:val="0"/>
      <w:marBottom w:val="0"/>
      <w:divBdr>
        <w:top w:val="none" w:sz="0" w:space="0" w:color="auto"/>
        <w:left w:val="none" w:sz="0" w:space="0" w:color="auto"/>
        <w:bottom w:val="none" w:sz="0" w:space="0" w:color="auto"/>
        <w:right w:val="none" w:sz="0" w:space="0" w:color="auto"/>
      </w:divBdr>
    </w:div>
    <w:div w:id="2059624402">
      <w:bodyDiv w:val="1"/>
      <w:marLeft w:val="0"/>
      <w:marRight w:val="0"/>
      <w:marTop w:val="0"/>
      <w:marBottom w:val="0"/>
      <w:divBdr>
        <w:top w:val="none" w:sz="0" w:space="0" w:color="auto"/>
        <w:left w:val="none" w:sz="0" w:space="0" w:color="auto"/>
        <w:bottom w:val="none" w:sz="0" w:space="0" w:color="auto"/>
        <w:right w:val="none" w:sz="0" w:space="0" w:color="auto"/>
      </w:divBdr>
    </w:div>
    <w:div w:id="2060281143">
      <w:bodyDiv w:val="1"/>
      <w:marLeft w:val="0"/>
      <w:marRight w:val="0"/>
      <w:marTop w:val="0"/>
      <w:marBottom w:val="0"/>
      <w:divBdr>
        <w:top w:val="none" w:sz="0" w:space="0" w:color="auto"/>
        <w:left w:val="none" w:sz="0" w:space="0" w:color="auto"/>
        <w:bottom w:val="none" w:sz="0" w:space="0" w:color="auto"/>
        <w:right w:val="none" w:sz="0" w:space="0" w:color="auto"/>
      </w:divBdr>
    </w:div>
    <w:div w:id="2060545652">
      <w:bodyDiv w:val="1"/>
      <w:marLeft w:val="0"/>
      <w:marRight w:val="0"/>
      <w:marTop w:val="0"/>
      <w:marBottom w:val="0"/>
      <w:divBdr>
        <w:top w:val="none" w:sz="0" w:space="0" w:color="auto"/>
        <w:left w:val="none" w:sz="0" w:space="0" w:color="auto"/>
        <w:bottom w:val="none" w:sz="0" w:space="0" w:color="auto"/>
        <w:right w:val="none" w:sz="0" w:space="0" w:color="auto"/>
      </w:divBdr>
    </w:div>
    <w:div w:id="2060667250">
      <w:bodyDiv w:val="1"/>
      <w:marLeft w:val="0"/>
      <w:marRight w:val="0"/>
      <w:marTop w:val="0"/>
      <w:marBottom w:val="0"/>
      <w:divBdr>
        <w:top w:val="none" w:sz="0" w:space="0" w:color="auto"/>
        <w:left w:val="none" w:sz="0" w:space="0" w:color="auto"/>
        <w:bottom w:val="none" w:sz="0" w:space="0" w:color="auto"/>
        <w:right w:val="none" w:sz="0" w:space="0" w:color="auto"/>
      </w:divBdr>
    </w:div>
    <w:div w:id="2061199140">
      <w:bodyDiv w:val="1"/>
      <w:marLeft w:val="0"/>
      <w:marRight w:val="0"/>
      <w:marTop w:val="0"/>
      <w:marBottom w:val="0"/>
      <w:divBdr>
        <w:top w:val="none" w:sz="0" w:space="0" w:color="auto"/>
        <w:left w:val="none" w:sz="0" w:space="0" w:color="auto"/>
        <w:bottom w:val="none" w:sz="0" w:space="0" w:color="auto"/>
        <w:right w:val="none" w:sz="0" w:space="0" w:color="auto"/>
      </w:divBdr>
    </w:div>
    <w:div w:id="2063091246">
      <w:bodyDiv w:val="1"/>
      <w:marLeft w:val="0"/>
      <w:marRight w:val="0"/>
      <w:marTop w:val="0"/>
      <w:marBottom w:val="0"/>
      <w:divBdr>
        <w:top w:val="none" w:sz="0" w:space="0" w:color="auto"/>
        <w:left w:val="none" w:sz="0" w:space="0" w:color="auto"/>
        <w:bottom w:val="none" w:sz="0" w:space="0" w:color="auto"/>
        <w:right w:val="none" w:sz="0" w:space="0" w:color="auto"/>
      </w:divBdr>
    </w:div>
    <w:div w:id="2063092850">
      <w:bodyDiv w:val="1"/>
      <w:marLeft w:val="0"/>
      <w:marRight w:val="0"/>
      <w:marTop w:val="0"/>
      <w:marBottom w:val="0"/>
      <w:divBdr>
        <w:top w:val="none" w:sz="0" w:space="0" w:color="auto"/>
        <w:left w:val="none" w:sz="0" w:space="0" w:color="auto"/>
        <w:bottom w:val="none" w:sz="0" w:space="0" w:color="auto"/>
        <w:right w:val="none" w:sz="0" w:space="0" w:color="auto"/>
      </w:divBdr>
    </w:div>
    <w:div w:id="2063364180">
      <w:bodyDiv w:val="1"/>
      <w:marLeft w:val="0"/>
      <w:marRight w:val="0"/>
      <w:marTop w:val="0"/>
      <w:marBottom w:val="0"/>
      <w:divBdr>
        <w:top w:val="none" w:sz="0" w:space="0" w:color="auto"/>
        <w:left w:val="none" w:sz="0" w:space="0" w:color="auto"/>
        <w:bottom w:val="none" w:sz="0" w:space="0" w:color="auto"/>
        <w:right w:val="none" w:sz="0" w:space="0" w:color="auto"/>
      </w:divBdr>
    </w:div>
    <w:div w:id="2065368256">
      <w:bodyDiv w:val="1"/>
      <w:marLeft w:val="0"/>
      <w:marRight w:val="0"/>
      <w:marTop w:val="0"/>
      <w:marBottom w:val="0"/>
      <w:divBdr>
        <w:top w:val="none" w:sz="0" w:space="0" w:color="auto"/>
        <w:left w:val="none" w:sz="0" w:space="0" w:color="auto"/>
        <w:bottom w:val="none" w:sz="0" w:space="0" w:color="auto"/>
        <w:right w:val="none" w:sz="0" w:space="0" w:color="auto"/>
      </w:divBdr>
    </w:div>
    <w:div w:id="2065596317">
      <w:bodyDiv w:val="1"/>
      <w:marLeft w:val="0"/>
      <w:marRight w:val="0"/>
      <w:marTop w:val="0"/>
      <w:marBottom w:val="0"/>
      <w:divBdr>
        <w:top w:val="none" w:sz="0" w:space="0" w:color="auto"/>
        <w:left w:val="none" w:sz="0" w:space="0" w:color="auto"/>
        <w:bottom w:val="none" w:sz="0" w:space="0" w:color="auto"/>
        <w:right w:val="none" w:sz="0" w:space="0" w:color="auto"/>
      </w:divBdr>
    </w:div>
    <w:div w:id="2066180694">
      <w:bodyDiv w:val="1"/>
      <w:marLeft w:val="0"/>
      <w:marRight w:val="0"/>
      <w:marTop w:val="0"/>
      <w:marBottom w:val="0"/>
      <w:divBdr>
        <w:top w:val="none" w:sz="0" w:space="0" w:color="auto"/>
        <w:left w:val="none" w:sz="0" w:space="0" w:color="auto"/>
        <w:bottom w:val="none" w:sz="0" w:space="0" w:color="auto"/>
        <w:right w:val="none" w:sz="0" w:space="0" w:color="auto"/>
      </w:divBdr>
    </w:div>
    <w:div w:id="2066487023">
      <w:bodyDiv w:val="1"/>
      <w:marLeft w:val="0"/>
      <w:marRight w:val="0"/>
      <w:marTop w:val="0"/>
      <w:marBottom w:val="0"/>
      <w:divBdr>
        <w:top w:val="none" w:sz="0" w:space="0" w:color="auto"/>
        <w:left w:val="none" w:sz="0" w:space="0" w:color="auto"/>
        <w:bottom w:val="none" w:sz="0" w:space="0" w:color="auto"/>
        <w:right w:val="none" w:sz="0" w:space="0" w:color="auto"/>
      </w:divBdr>
    </w:div>
    <w:div w:id="2066833313">
      <w:bodyDiv w:val="1"/>
      <w:marLeft w:val="0"/>
      <w:marRight w:val="0"/>
      <w:marTop w:val="0"/>
      <w:marBottom w:val="0"/>
      <w:divBdr>
        <w:top w:val="none" w:sz="0" w:space="0" w:color="auto"/>
        <w:left w:val="none" w:sz="0" w:space="0" w:color="auto"/>
        <w:bottom w:val="none" w:sz="0" w:space="0" w:color="auto"/>
        <w:right w:val="none" w:sz="0" w:space="0" w:color="auto"/>
      </w:divBdr>
    </w:div>
    <w:div w:id="2067679889">
      <w:bodyDiv w:val="1"/>
      <w:marLeft w:val="0"/>
      <w:marRight w:val="0"/>
      <w:marTop w:val="0"/>
      <w:marBottom w:val="0"/>
      <w:divBdr>
        <w:top w:val="none" w:sz="0" w:space="0" w:color="auto"/>
        <w:left w:val="none" w:sz="0" w:space="0" w:color="auto"/>
        <w:bottom w:val="none" w:sz="0" w:space="0" w:color="auto"/>
        <w:right w:val="none" w:sz="0" w:space="0" w:color="auto"/>
      </w:divBdr>
    </w:div>
    <w:div w:id="2071145908">
      <w:bodyDiv w:val="1"/>
      <w:marLeft w:val="0"/>
      <w:marRight w:val="0"/>
      <w:marTop w:val="0"/>
      <w:marBottom w:val="0"/>
      <w:divBdr>
        <w:top w:val="none" w:sz="0" w:space="0" w:color="auto"/>
        <w:left w:val="none" w:sz="0" w:space="0" w:color="auto"/>
        <w:bottom w:val="none" w:sz="0" w:space="0" w:color="auto"/>
        <w:right w:val="none" w:sz="0" w:space="0" w:color="auto"/>
      </w:divBdr>
    </w:div>
    <w:div w:id="2071608040">
      <w:bodyDiv w:val="1"/>
      <w:marLeft w:val="0"/>
      <w:marRight w:val="0"/>
      <w:marTop w:val="0"/>
      <w:marBottom w:val="0"/>
      <w:divBdr>
        <w:top w:val="none" w:sz="0" w:space="0" w:color="auto"/>
        <w:left w:val="none" w:sz="0" w:space="0" w:color="auto"/>
        <w:bottom w:val="none" w:sz="0" w:space="0" w:color="auto"/>
        <w:right w:val="none" w:sz="0" w:space="0" w:color="auto"/>
      </w:divBdr>
    </w:div>
    <w:div w:id="2072657318">
      <w:bodyDiv w:val="1"/>
      <w:marLeft w:val="0"/>
      <w:marRight w:val="0"/>
      <w:marTop w:val="0"/>
      <w:marBottom w:val="0"/>
      <w:divBdr>
        <w:top w:val="none" w:sz="0" w:space="0" w:color="auto"/>
        <w:left w:val="none" w:sz="0" w:space="0" w:color="auto"/>
        <w:bottom w:val="none" w:sz="0" w:space="0" w:color="auto"/>
        <w:right w:val="none" w:sz="0" w:space="0" w:color="auto"/>
      </w:divBdr>
    </w:div>
    <w:div w:id="2073309785">
      <w:bodyDiv w:val="1"/>
      <w:marLeft w:val="0"/>
      <w:marRight w:val="0"/>
      <w:marTop w:val="0"/>
      <w:marBottom w:val="0"/>
      <w:divBdr>
        <w:top w:val="none" w:sz="0" w:space="0" w:color="auto"/>
        <w:left w:val="none" w:sz="0" w:space="0" w:color="auto"/>
        <w:bottom w:val="none" w:sz="0" w:space="0" w:color="auto"/>
        <w:right w:val="none" w:sz="0" w:space="0" w:color="auto"/>
      </w:divBdr>
    </w:div>
    <w:div w:id="2075737067">
      <w:bodyDiv w:val="1"/>
      <w:marLeft w:val="0"/>
      <w:marRight w:val="0"/>
      <w:marTop w:val="0"/>
      <w:marBottom w:val="0"/>
      <w:divBdr>
        <w:top w:val="none" w:sz="0" w:space="0" w:color="auto"/>
        <w:left w:val="none" w:sz="0" w:space="0" w:color="auto"/>
        <w:bottom w:val="none" w:sz="0" w:space="0" w:color="auto"/>
        <w:right w:val="none" w:sz="0" w:space="0" w:color="auto"/>
      </w:divBdr>
    </w:div>
    <w:div w:id="2077316372">
      <w:bodyDiv w:val="1"/>
      <w:marLeft w:val="0"/>
      <w:marRight w:val="0"/>
      <w:marTop w:val="0"/>
      <w:marBottom w:val="0"/>
      <w:divBdr>
        <w:top w:val="none" w:sz="0" w:space="0" w:color="auto"/>
        <w:left w:val="none" w:sz="0" w:space="0" w:color="auto"/>
        <w:bottom w:val="none" w:sz="0" w:space="0" w:color="auto"/>
        <w:right w:val="none" w:sz="0" w:space="0" w:color="auto"/>
      </w:divBdr>
    </w:div>
    <w:div w:id="2078286202">
      <w:bodyDiv w:val="1"/>
      <w:marLeft w:val="0"/>
      <w:marRight w:val="0"/>
      <w:marTop w:val="0"/>
      <w:marBottom w:val="0"/>
      <w:divBdr>
        <w:top w:val="none" w:sz="0" w:space="0" w:color="auto"/>
        <w:left w:val="none" w:sz="0" w:space="0" w:color="auto"/>
        <w:bottom w:val="none" w:sz="0" w:space="0" w:color="auto"/>
        <w:right w:val="none" w:sz="0" w:space="0" w:color="auto"/>
      </w:divBdr>
    </w:div>
    <w:div w:id="2079085667">
      <w:bodyDiv w:val="1"/>
      <w:marLeft w:val="0"/>
      <w:marRight w:val="0"/>
      <w:marTop w:val="0"/>
      <w:marBottom w:val="0"/>
      <w:divBdr>
        <w:top w:val="none" w:sz="0" w:space="0" w:color="auto"/>
        <w:left w:val="none" w:sz="0" w:space="0" w:color="auto"/>
        <w:bottom w:val="none" w:sz="0" w:space="0" w:color="auto"/>
        <w:right w:val="none" w:sz="0" w:space="0" w:color="auto"/>
      </w:divBdr>
    </w:div>
    <w:div w:id="2081127186">
      <w:bodyDiv w:val="1"/>
      <w:marLeft w:val="0"/>
      <w:marRight w:val="0"/>
      <w:marTop w:val="0"/>
      <w:marBottom w:val="0"/>
      <w:divBdr>
        <w:top w:val="none" w:sz="0" w:space="0" w:color="auto"/>
        <w:left w:val="none" w:sz="0" w:space="0" w:color="auto"/>
        <w:bottom w:val="none" w:sz="0" w:space="0" w:color="auto"/>
        <w:right w:val="none" w:sz="0" w:space="0" w:color="auto"/>
      </w:divBdr>
    </w:div>
    <w:div w:id="2081322272">
      <w:bodyDiv w:val="1"/>
      <w:marLeft w:val="0"/>
      <w:marRight w:val="0"/>
      <w:marTop w:val="0"/>
      <w:marBottom w:val="0"/>
      <w:divBdr>
        <w:top w:val="none" w:sz="0" w:space="0" w:color="auto"/>
        <w:left w:val="none" w:sz="0" w:space="0" w:color="auto"/>
        <w:bottom w:val="none" w:sz="0" w:space="0" w:color="auto"/>
        <w:right w:val="none" w:sz="0" w:space="0" w:color="auto"/>
      </w:divBdr>
    </w:div>
    <w:div w:id="2082218582">
      <w:bodyDiv w:val="1"/>
      <w:marLeft w:val="0"/>
      <w:marRight w:val="0"/>
      <w:marTop w:val="0"/>
      <w:marBottom w:val="0"/>
      <w:divBdr>
        <w:top w:val="none" w:sz="0" w:space="0" w:color="auto"/>
        <w:left w:val="none" w:sz="0" w:space="0" w:color="auto"/>
        <w:bottom w:val="none" w:sz="0" w:space="0" w:color="auto"/>
        <w:right w:val="none" w:sz="0" w:space="0" w:color="auto"/>
      </w:divBdr>
    </w:div>
    <w:div w:id="2082750095">
      <w:bodyDiv w:val="1"/>
      <w:marLeft w:val="0"/>
      <w:marRight w:val="0"/>
      <w:marTop w:val="0"/>
      <w:marBottom w:val="0"/>
      <w:divBdr>
        <w:top w:val="none" w:sz="0" w:space="0" w:color="auto"/>
        <w:left w:val="none" w:sz="0" w:space="0" w:color="auto"/>
        <w:bottom w:val="none" w:sz="0" w:space="0" w:color="auto"/>
        <w:right w:val="none" w:sz="0" w:space="0" w:color="auto"/>
      </w:divBdr>
    </w:div>
    <w:div w:id="2083404523">
      <w:bodyDiv w:val="1"/>
      <w:marLeft w:val="0"/>
      <w:marRight w:val="0"/>
      <w:marTop w:val="0"/>
      <w:marBottom w:val="0"/>
      <w:divBdr>
        <w:top w:val="none" w:sz="0" w:space="0" w:color="auto"/>
        <w:left w:val="none" w:sz="0" w:space="0" w:color="auto"/>
        <w:bottom w:val="none" w:sz="0" w:space="0" w:color="auto"/>
        <w:right w:val="none" w:sz="0" w:space="0" w:color="auto"/>
      </w:divBdr>
    </w:div>
    <w:div w:id="2084177061">
      <w:bodyDiv w:val="1"/>
      <w:marLeft w:val="0"/>
      <w:marRight w:val="0"/>
      <w:marTop w:val="0"/>
      <w:marBottom w:val="0"/>
      <w:divBdr>
        <w:top w:val="none" w:sz="0" w:space="0" w:color="auto"/>
        <w:left w:val="none" w:sz="0" w:space="0" w:color="auto"/>
        <w:bottom w:val="none" w:sz="0" w:space="0" w:color="auto"/>
        <w:right w:val="none" w:sz="0" w:space="0" w:color="auto"/>
      </w:divBdr>
    </w:div>
    <w:div w:id="2084789891">
      <w:bodyDiv w:val="1"/>
      <w:marLeft w:val="0"/>
      <w:marRight w:val="0"/>
      <w:marTop w:val="0"/>
      <w:marBottom w:val="0"/>
      <w:divBdr>
        <w:top w:val="none" w:sz="0" w:space="0" w:color="auto"/>
        <w:left w:val="none" w:sz="0" w:space="0" w:color="auto"/>
        <w:bottom w:val="none" w:sz="0" w:space="0" w:color="auto"/>
        <w:right w:val="none" w:sz="0" w:space="0" w:color="auto"/>
      </w:divBdr>
    </w:div>
    <w:div w:id="2085107158">
      <w:bodyDiv w:val="1"/>
      <w:marLeft w:val="0"/>
      <w:marRight w:val="0"/>
      <w:marTop w:val="0"/>
      <w:marBottom w:val="0"/>
      <w:divBdr>
        <w:top w:val="none" w:sz="0" w:space="0" w:color="auto"/>
        <w:left w:val="none" w:sz="0" w:space="0" w:color="auto"/>
        <w:bottom w:val="none" w:sz="0" w:space="0" w:color="auto"/>
        <w:right w:val="none" w:sz="0" w:space="0" w:color="auto"/>
      </w:divBdr>
    </w:div>
    <w:div w:id="2085255648">
      <w:bodyDiv w:val="1"/>
      <w:marLeft w:val="0"/>
      <w:marRight w:val="0"/>
      <w:marTop w:val="0"/>
      <w:marBottom w:val="0"/>
      <w:divBdr>
        <w:top w:val="none" w:sz="0" w:space="0" w:color="auto"/>
        <w:left w:val="none" w:sz="0" w:space="0" w:color="auto"/>
        <w:bottom w:val="none" w:sz="0" w:space="0" w:color="auto"/>
        <w:right w:val="none" w:sz="0" w:space="0" w:color="auto"/>
      </w:divBdr>
    </w:div>
    <w:div w:id="2086805196">
      <w:bodyDiv w:val="1"/>
      <w:marLeft w:val="0"/>
      <w:marRight w:val="0"/>
      <w:marTop w:val="0"/>
      <w:marBottom w:val="0"/>
      <w:divBdr>
        <w:top w:val="none" w:sz="0" w:space="0" w:color="auto"/>
        <w:left w:val="none" w:sz="0" w:space="0" w:color="auto"/>
        <w:bottom w:val="none" w:sz="0" w:space="0" w:color="auto"/>
        <w:right w:val="none" w:sz="0" w:space="0" w:color="auto"/>
      </w:divBdr>
    </w:div>
    <w:div w:id="2086954968">
      <w:bodyDiv w:val="1"/>
      <w:marLeft w:val="0"/>
      <w:marRight w:val="0"/>
      <w:marTop w:val="0"/>
      <w:marBottom w:val="0"/>
      <w:divBdr>
        <w:top w:val="none" w:sz="0" w:space="0" w:color="auto"/>
        <w:left w:val="none" w:sz="0" w:space="0" w:color="auto"/>
        <w:bottom w:val="none" w:sz="0" w:space="0" w:color="auto"/>
        <w:right w:val="none" w:sz="0" w:space="0" w:color="auto"/>
      </w:divBdr>
    </w:div>
    <w:div w:id="2087454105">
      <w:bodyDiv w:val="1"/>
      <w:marLeft w:val="0"/>
      <w:marRight w:val="0"/>
      <w:marTop w:val="0"/>
      <w:marBottom w:val="0"/>
      <w:divBdr>
        <w:top w:val="none" w:sz="0" w:space="0" w:color="auto"/>
        <w:left w:val="none" w:sz="0" w:space="0" w:color="auto"/>
        <w:bottom w:val="none" w:sz="0" w:space="0" w:color="auto"/>
        <w:right w:val="none" w:sz="0" w:space="0" w:color="auto"/>
      </w:divBdr>
    </w:div>
    <w:div w:id="2087608946">
      <w:bodyDiv w:val="1"/>
      <w:marLeft w:val="0"/>
      <w:marRight w:val="0"/>
      <w:marTop w:val="0"/>
      <w:marBottom w:val="0"/>
      <w:divBdr>
        <w:top w:val="none" w:sz="0" w:space="0" w:color="auto"/>
        <w:left w:val="none" w:sz="0" w:space="0" w:color="auto"/>
        <w:bottom w:val="none" w:sz="0" w:space="0" w:color="auto"/>
        <w:right w:val="none" w:sz="0" w:space="0" w:color="auto"/>
      </w:divBdr>
    </w:div>
    <w:div w:id="2089886596">
      <w:bodyDiv w:val="1"/>
      <w:marLeft w:val="0"/>
      <w:marRight w:val="0"/>
      <w:marTop w:val="0"/>
      <w:marBottom w:val="0"/>
      <w:divBdr>
        <w:top w:val="none" w:sz="0" w:space="0" w:color="auto"/>
        <w:left w:val="none" w:sz="0" w:space="0" w:color="auto"/>
        <w:bottom w:val="none" w:sz="0" w:space="0" w:color="auto"/>
        <w:right w:val="none" w:sz="0" w:space="0" w:color="auto"/>
      </w:divBdr>
    </w:div>
    <w:div w:id="2091073317">
      <w:bodyDiv w:val="1"/>
      <w:marLeft w:val="0"/>
      <w:marRight w:val="0"/>
      <w:marTop w:val="0"/>
      <w:marBottom w:val="0"/>
      <w:divBdr>
        <w:top w:val="none" w:sz="0" w:space="0" w:color="auto"/>
        <w:left w:val="none" w:sz="0" w:space="0" w:color="auto"/>
        <w:bottom w:val="none" w:sz="0" w:space="0" w:color="auto"/>
        <w:right w:val="none" w:sz="0" w:space="0" w:color="auto"/>
      </w:divBdr>
    </w:div>
    <w:div w:id="2091265584">
      <w:bodyDiv w:val="1"/>
      <w:marLeft w:val="0"/>
      <w:marRight w:val="0"/>
      <w:marTop w:val="0"/>
      <w:marBottom w:val="0"/>
      <w:divBdr>
        <w:top w:val="none" w:sz="0" w:space="0" w:color="auto"/>
        <w:left w:val="none" w:sz="0" w:space="0" w:color="auto"/>
        <w:bottom w:val="none" w:sz="0" w:space="0" w:color="auto"/>
        <w:right w:val="none" w:sz="0" w:space="0" w:color="auto"/>
      </w:divBdr>
    </w:div>
    <w:div w:id="2092695627">
      <w:bodyDiv w:val="1"/>
      <w:marLeft w:val="0"/>
      <w:marRight w:val="0"/>
      <w:marTop w:val="0"/>
      <w:marBottom w:val="0"/>
      <w:divBdr>
        <w:top w:val="none" w:sz="0" w:space="0" w:color="auto"/>
        <w:left w:val="none" w:sz="0" w:space="0" w:color="auto"/>
        <w:bottom w:val="none" w:sz="0" w:space="0" w:color="auto"/>
        <w:right w:val="none" w:sz="0" w:space="0" w:color="auto"/>
      </w:divBdr>
    </w:div>
    <w:div w:id="2092776128">
      <w:bodyDiv w:val="1"/>
      <w:marLeft w:val="0"/>
      <w:marRight w:val="0"/>
      <w:marTop w:val="0"/>
      <w:marBottom w:val="0"/>
      <w:divBdr>
        <w:top w:val="none" w:sz="0" w:space="0" w:color="auto"/>
        <w:left w:val="none" w:sz="0" w:space="0" w:color="auto"/>
        <w:bottom w:val="none" w:sz="0" w:space="0" w:color="auto"/>
        <w:right w:val="none" w:sz="0" w:space="0" w:color="auto"/>
      </w:divBdr>
    </w:div>
    <w:div w:id="2094430542">
      <w:bodyDiv w:val="1"/>
      <w:marLeft w:val="0"/>
      <w:marRight w:val="0"/>
      <w:marTop w:val="0"/>
      <w:marBottom w:val="0"/>
      <w:divBdr>
        <w:top w:val="none" w:sz="0" w:space="0" w:color="auto"/>
        <w:left w:val="none" w:sz="0" w:space="0" w:color="auto"/>
        <w:bottom w:val="none" w:sz="0" w:space="0" w:color="auto"/>
        <w:right w:val="none" w:sz="0" w:space="0" w:color="auto"/>
      </w:divBdr>
    </w:div>
    <w:div w:id="2095198844">
      <w:bodyDiv w:val="1"/>
      <w:marLeft w:val="0"/>
      <w:marRight w:val="0"/>
      <w:marTop w:val="0"/>
      <w:marBottom w:val="0"/>
      <w:divBdr>
        <w:top w:val="none" w:sz="0" w:space="0" w:color="auto"/>
        <w:left w:val="none" w:sz="0" w:space="0" w:color="auto"/>
        <w:bottom w:val="none" w:sz="0" w:space="0" w:color="auto"/>
        <w:right w:val="none" w:sz="0" w:space="0" w:color="auto"/>
      </w:divBdr>
    </w:div>
    <w:div w:id="2095396648">
      <w:bodyDiv w:val="1"/>
      <w:marLeft w:val="0"/>
      <w:marRight w:val="0"/>
      <w:marTop w:val="0"/>
      <w:marBottom w:val="0"/>
      <w:divBdr>
        <w:top w:val="none" w:sz="0" w:space="0" w:color="auto"/>
        <w:left w:val="none" w:sz="0" w:space="0" w:color="auto"/>
        <w:bottom w:val="none" w:sz="0" w:space="0" w:color="auto"/>
        <w:right w:val="none" w:sz="0" w:space="0" w:color="auto"/>
      </w:divBdr>
    </w:div>
    <w:div w:id="2095468603">
      <w:bodyDiv w:val="1"/>
      <w:marLeft w:val="0"/>
      <w:marRight w:val="0"/>
      <w:marTop w:val="0"/>
      <w:marBottom w:val="0"/>
      <w:divBdr>
        <w:top w:val="none" w:sz="0" w:space="0" w:color="auto"/>
        <w:left w:val="none" w:sz="0" w:space="0" w:color="auto"/>
        <w:bottom w:val="none" w:sz="0" w:space="0" w:color="auto"/>
        <w:right w:val="none" w:sz="0" w:space="0" w:color="auto"/>
      </w:divBdr>
    </w:div>
    <w:div w:id="2096047667">
      <w:bodyDiv w:val="1"/>
      <w:marLeft w:val="0"/>
      <w:marRight w:val="0"/>
      <w:marTop w:val="0"/>
      <w:marBottom w:val="0"/>
      <w:divBdr>
        <w:top w:val="none" w:sz="0" w:space="0" w:color="auto"/>
        <w:left w:val="none" w:sz="0" w:space="0" w:color="auto"/>
        <w:bottom w:val="none" w:sz="0" w:space="0" w:color="auto"/>
        <w:right w:val="none" w:sz="0" w:space="0" w:color="auto"/>
      </w:divBdr>
    </w:div>
    <w:div w:id="2096776934">
      <w:bodyDiv w:val="1"/>
      <w:marLeft w:val="0"/>
      <w:marRight w:val="0"/>
      <w:marTop w:val="0"/>
      <w:marBottom w:val="0"/>
      <w:divBdr>
        <w:top w:val="none" w:sz="0" w:space="0" w:color="auto"/>
        <w:left w:val="none" w:sz="0" w:space="0" w:color="auto"/>
        <w:bottom w:val="none" w:sz="0" w:space="0" w:color="auto"/>
        <w:right w:val="none" w:sz="0" w:space="0" w:color="auto"/>
      </w:divBdr>
    </w:div>
    <w:div w:id="2096854644">
      <w:bodyDiv w:val="1"/>
      <w:marLeft w:val="0"/>
      <w:marRight w:val="0"/>
      <w:marTop w:val="0"/>
      <w:marBottom w:val="0"/>
      <w:divBdr>
        <w:top w:val="none" w:sz="0" w:space="0" w:color="auto"/>
        <w:left w:val="none" w:sz="0" w:space="0" w:color="auto"/>
        <w:bottom w:val="none" w:sz="0" w:space="0" w:color="auto"/>
        <w:right w:val="none" w:sz="0" w:space="0" w:color="auto"/>
      </w:divBdr>
    </w:div>
    <w:div w:id="2096900095">
      <w:bodyDiv w:val="1"/>
      <w:marLeft w:val="0"/>
      <w:marRight w:val="0"/>
      <w:marTop w:val="0"/>
      <w:marBottom w:val="0"/>
      <w:divBdr>
        <w:top w:val="none" w:sz="0" w:space="0" w:color="auto"/>
        <w:left w:val="none" w:sz="0" w:space="0" w:color="auto"/>
        <w:bottom w:val="none" w:sz="0" w:space="0" w:color="auto"/>
        <w:right w:val="none" w:sz="0" w:space="0" w:color="auto"/>
      </w:divBdr>
    </w:div>
    <w:div w:id="2097021700">
      <w:bodyDiv w:val="1"/>
      <w:marLeft w:val="0"/>
      <w:marRight w:val="0"/>
      <w:marTop w:val="0"/>
      <w:marBottom w:val="0"/>
      <w:divBdr>
        <w:top w:val="none" w:sz="0" w:space="0" w:color="auto"/>
        <w:left w:val="none" w:sz="0" w:space="0" w:color="auto"/>
        <w:bottom w:val="none" w:sz="0" w:space="0" w:color="auto"/>
        <w:right w:val="none" w:sz="0" w:space="0" w:color="auto"/>
      </w:divBdr>
    </w:div>
    <w:div w:id="2097817977">
      <w:bodyDiv w:val="1"/>
      <w:marLeft w:val="0"/>
      <w:marRight w:val="0"/>
      <w:marTop w:val="0"/>
      <w:marBottom w:val="0"/>
      <w:divBdr>
        <w:top w:val="none" w:sz="0" w:space="0" w:color="auto"/>
        <w:left w:val="none" w:sz="0" w:space="0" w:color="auto"/>
        <w:bottom w:val="none" w:sz="0" w:space="0" w:color="auto"/>
        <w:right w:val="none" w:sz="0" w:space="0" w:color="auto"/>
      </w:divBdr>
    </w:div>
    <w:div w:id="2097896814">
      <w:bodyDiv w:val="1"/>
      <w:marLeft w:val="0"/>
      <w:marRight w:val="0"/>
      <w:marTop w:val="0"/>
      <w:marBottom w:val="0"/>
      <w:divBdr>
        <w:top w:val="none" w:sz="0" w:space="0" w:color="auto"/>
        <w:left w:val="none" w:sz="0" w:space="0" w:color="auto"/>
        <w:bottom w:val="none" w:sz="0" w:space="0" w:color="auto"/>
        <w:right w:val="none" w:sz="0" w:space="0" w:color="auto"/>
      </w:divBdr>
    </w:div>
    <w:div w:id="2100591661">
      <w:bodyDiv w:val="1"/>
      <w:marLeft w:val="0"/>
      <w:marRight w:val="0"/>
      <w:marTop w:val="0"/>
      <w:marBottom w:val="0"/>
      <w:divBdr>
        <w:top w:val="none" w:sz="0" w:space="0" w:color="auto"/>
        <w:left w:val="none" w:sz="0" w:space="0" w:color="auto"/>
        <w:bottom w:val="none" w:sz="0" w:space="0" w:color="auto"/>
        <w:right w:val="none" w:sz="0" w:space="0" w:color="auto"/>
      </w:divBdr>
    </w:div>
    <w:div w:id="2100827661">
      <w:bodyDiv w:val="1"/>
      <w:marLeft w:val="0"/>
      <w:marRight w:val="0"/>
      <w:marTop w:val="0"/>
      <w:marBottom w:val="0"/>
      <w:divBdr>
        <w:top w:val="none" w:sz="0" w:space="0" w:color="auto"/>
        <w:left w:val="none" w:sz="0" w:space="0" w:color="auto"/>
        <w:bottom w:val="none" w:sz="0" w:space="0" w:color="auto"/>
        <w:right w:val="none" w:sz="0" w:space="0" w:color="auto"/>
      </w:divBdr>
    </w:div>
    <w:div w:id="2101484353">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2295023">
      <w:bodyDiv w:val="1"/>
      <w:marLeft w:val="0"/>
      <w:marRight w:val="0"/>
      <w:marTop w:val="0"/>
      <w:marBottom w:val="0"/>
      <w:divBdr>
        <w:top w:val="none" w:sz="0" w:space="0" w:color="auto"/>
        <w:left w:val="none" w:sz="0" w:space="0" w:color="auto"/>
        <w:bottom w:val="none" w:sz="0" w:space="0" w:color="auto"/>
        <w:right w:val="none" w:sz="0" w:space="0" w:color="auto"/>
      </w:divBdr>
    </w:div>
    <w:div w:id="2102333805">
      <w:bodyDiv w:val="1"/>
      <w:marLeft w:val="0"/>
      <w:marRight w:val="0"/>
      <w:marTop w:val="0"/>
      <w:marBottom w:val="0"/>
      <w:divBdr>
        <w:top w:val="none" w:sz="0" w:space="0" w:color="auto"/>
        <w:left w:val="none" w:sz="0" w:space="0" w:color="auto"/>
        <w:bottom w:val="none" w:sz="0" w:space="0" w:color="auto"/>
        <w:right w:val="none" w:sz="0" w:space="0" w:color="auto"/>
      </w:divBdr>
    </w:div>
    <w:div w:id="2102751666">
      <w:bodyDiv w:val="1"/>
      <w:marLeft w:val="0"/>
      <w:marRight w:val="0"/>
      <w:marTop w:val="0"/>
      <w:marBottom w:val="0"/>
      <w:divBdr>
        <w:top w:val="none" w:sz="0" w:space="0" w:color="auto"/>
        <w:left w:val="none" w:sz="0" w:space="0" w:color="auto"/>
        <w:bottom w:val="none" w:sz="0" w:space="0" w:color="auto"/>
        <w:right w:val="none" w:sz="0" w:space="0" w:color="auto"/>
      </w:divBdr>
    </w:div>
    <w:div w:id="2103185334">
      <w:bodyDiv w:val="1"/>
      <w:marLeft w:val="0"/>
      <w:marRight w:val="0"/>
      <w:marTop w:val="0"/>
      <w:marBottom w:val="0"/>
      <w:divBdr>
        <w:top w:val="none" w:sz="0" w:space="0" w:color="auto"/>
        <w:left w:val="none" w:sz="0" w:space="0" w:color="auto"/>
        <w:bottom w:val="none" w:sz="0" w:space="0" w:color="auto"/>
        <w:right w:val="none" w:sz="0" w:space="0" w:color="auto"/>
      </w:divBdr>
    </w:div>
    <w:div w:id="2103915118">
      <w:bodyDiv w:val="1"/>
      <w:marLeft w:val="0"/>
      <w:marRight w:val="0"/>
      <w:marTop w:val="0"/>
      <w:marBottom w:val="0"/>
      <w:divBdr>
        <w:top w:val="none" w:sz="0" w:space="0" w:color="auto"/>
        <w:left w:val="none" w:sz="0" w:space="0" w:color="auto"/>
        <w:bottom w:val="none" w:sz="0" w:space="0" w:color="auto"/>
        <w:right w:val="none" w:sz="0" w:space="0" w:color="auto"/>
      </w:divBdr>
    </w:div>
    <w:div w:id="2103986113">
      <w:bodyDiv w:val="1"/>
      <w:marLeft w:val="0"/>
      <w:marRight w:val="0"/>
      <w:marTop w:val="0"/>
      <w:marBottom w:val="0"/>
      <w:divBdr>
        <w:top w:val="none" w:sz="0" w:space="0" w:color="auto"/>
        <w:left w:val="none" w:sz="0" w:space="0" w:color="auto"/>
        <w:bottom w:val="none" w:sz="0" w:space="0" w:color="auto"/>
        <w:right w:val="none" w:sz="0" w:space="0" w:color="auto"/>
      </w:divBdr>
    </w:div>
    <w:div w:id="2104259693">
      <w:bodyDiv w:val="1"/>
      <w:marLeft w:val="0"/>
      <w:marRight w:val="0"/>
      <w:marTop w:val="0"/>
      <w:marBottom w:val="0"/>
      <w:divBdr>
        <w:top w:val="none" w:sz="0" w:space="0" w:color="auto"/>
        <w:left w:val="none" w:sz="0" w:space="0" w:color="auto"/>
        <w:bottom w:val="none" w:sz="0" w:space="0" w:color="auto"/>
        <w:right w:val="none" w:sz="0" w:space="0" w:color="auto"/>
      </w:divBdr>
    </w:div>
    <w:div w:id="2106346077">
      <w:bodyDiv w:val="1"/>
      <w:marLeft w:val="0"/>
      <w:marRight w:val="0"/>
      <w:marTop w:val="0"/>
      <w:marBottom w:val="0"/>
      <w:divBdr>
        <w:top w:val="none" w:sz="0" w:space="0" w:color="auto"/>
        <w:left w:val="none" w:sz="0" w:space="0" w:color="auto"/>
        <w:bottom w:val="none" w:sz="0" w:space="0" w:color="auto"/>
        <w:right w:val="none" w:sz="0" w:space="0" w:color="auto"/>
      </w:divBdr>
    </w:div>
    <w:div w:id="2107800993">
      <w:bodyDiv w:val="1"/>
      <w:marLeft w:val="0"/>
      <w:marRight w:val="0"/>
      <w:marTop w:val="0"/>
      <w:marBottom w:val="0"/>
      <w:divBdr>
        <w:top w:val="none" w:sz="0" w:space="0" w:color="auto"/>
        <w:left w:val="none" w:sz="0" w:space="0" w:color="auto"/>
        <w:bottom w:val="none" w:sz="0" w:space="0" w:color="auto"/>
        <w:right w:val="none" w:sz="0" w:space="0" w:color="auto"/>
      </w:divBdr>
    </w:div>
    <w:div w:id="2109546447">
      <w:bodyDiv w:val="1"/>
      <w:marLeft w:val="0"/>
      <w:marRight w:val="0"/>
      <w:marTop w:val="0"/>
      <w:marBottom w:val="0"/>
      <w:divBdr>
        <w:top w:val="none" w:sz="0" w:space="0" w:color="auto"/>
        <w:left w:val="none" w:sz="0" w:space="0" w:color="auto"/>
        <w:bottom w:val="none" w:sz="0" w:space="0" w:color="auto"/>
        <w:right w:val="none" w:sz="0" w:space="0" w:color="auto"/>
      </w:divBdr>
    </w:div>
    <w:div w:id="2109619569">
      <w:bodyDiv w:val="1"/>
      <w:marLeft w:val="0"/>
      <w:marRight w:val="0"/>
      <w:marTop w:val="0"/>
      <w:marBottom w:val="0"/>
      <w:divBdr>
        <w:top w:val="none" w:sz="0" w:space="0" w:color="auto"/>
        <w:left w:val="none" w:sz="0" w:space="0" w:color="auto"/>
        <w:bottom w:val="none" w:sz="0" w:space="0" w:color="auto"/>
        <w:right w:val="none" w:sz="0" w:space="0" w:color="auto"/>
      </w:divBdr>
    </w:div>
    <w:div w:id="2109813337">
      <w:bodyDiv w:val="1"/>
      <w:marLeft w:val="0"/>
      <w:marRight w:val="0"/>
      <w:marTop w:val="0"/>
      <w:marBottom w:val="0"/>
      <w:divBdr>
        <w:top w:val="none" w:sz="0" w:space="0" w:color="auto"/>
        <w:left w:val="none" w:sz="0" w:space="0" w:color="auto"/>
        <w:bottom w:val="none" w:sz="0" w:space="0" w:color="auto"/>
        <w:right w:val="none" w:sz="0" w:space="0" w:color="auto"/>
      </w:divBdr>
    </w:div>
    <w:div w:id="2110196198">
      <w:bodyDiv w:val="1"/>
      <w:marLeft w:val="0"/>
      <w:marRight w:val="0"/>
      <w:marTop w:val="0"/>
      <w:marBottom w:val="0"/>
      <w:divBdr>
        <w:top w:val="none" w:sz="0" w:space="0" w:color="auto"/>
        <w:left w:val="none" w:sz="0" w:space="0" w:color="auto"/>
        <w:bottom w:val="none" w:sz="0" w:space="0" w:color="auto"/>
        <w:right w:val="none" w:sz="0" w:space="0" w:color="auto"/>
      </w:divBdr>
    </w:div>
    <w:div w:id="2112507693">
      <w:bodyDiv w:val="1"/>
      <w:marLeft w:val="0"/>
      <w:marRight w:val="0"/>
      <w:marTop w:val="0"/>
      <w:marBottom w:val="0"/>
      <w:divBdr>
        <w:top w:val="none" w:sz="0" w:space="0" w:color="auto"/>
        <w:left w:val="none" w:sz="0" w:space="0" w:color="auto"/>
        <w:bottom w:val="none" w:sz="0" w:space="0" w:color="auto"/>
        <w:right w:val="none" w:sz="0" w:space="0" w:color="auto"/>
      </w:divBdr>
    </w:div>
    <w:div w:id="2113355390">
      <w:bodyDiv w:val="1"/>
      <w:marLeft w:val="0"/>
      <w:marRight w:val="0"/>
      <w:marTop w:val="0"/>
      <w:marBottom w:val="0"/>
      <w:divBdr>
        <w:top w:val="none" w:sz="0" w:space="0" w:color="auto"/>
        <w:left w:val="none" w:sz="0" w:space="0" w:color="auto"/>
        <w:bottom w:val="none" w:sz="0" w:space="0" w:color="auto"/>
        <w:right w:val="none" w:sz="0" w:space="0" w:color="auto"/>
      </w:divBdr>
    </w:div>
    <w:div w:id="2113888695">
      <w:bodyDiv w:val="1"/>
      <w:marLeft w:val="0"/>
      <w:marRight w:val="0"/>
      <w:marTop w:val="0"/>
      <w:marBottom w:val="0"/>
      <w:divBdr>
        <w:top w:val="none" w:sz="0" w:space="0" w:color="auto"/>
        <w:left w:val="none" w:sz="0" w:space="0" w:color="auto"/>
        <w:bottom w:val="none" w:sz="0" w:space="0" w:color="auto"/>
        <w:right w:val="none" w:sz="0" w:space="0" w:color="auto"/>
      </w:divBdr>
    </w:div>
    <w:div w:id="2114933108">
      <w:bodyDiv w:val="1"/>
      <w:marLeft w:val="0"/>
      <w:marRight w:val="0"/>
      <w:marTop w:val="0"/>
      <w:marBottom w:val="0"/>
      <w:divBdr>
        <w:top w:val="none" w:sz="0" w:space="0" w:color="auto"/>
        <w:left w:val="none" w:sz="0" w:space="0" w:color="auto"/>
        <w:bottom w:val="none" w:sz="0" w:space="0" w:color="auto"/>
        <w:right w:val="none" w:sz="0" w:space="0" w:color="auto"/>
      </w:divBdr>
    </w:div>
    <w:div w:id="2115057101">
      <w:bodyDiv w:val="1"/>
      <w:marLeft w:val="0"/>
      <w:marRight w:val="0"/>
      <w:marTop w:val="0"/>
      <w:marBottom w:val="0"/>
      <w:divBdr>
        <w:top w:val="none" w:sz="0" w:space="0" w:color="auto"/>
        <w:left w:val="none" w:sz="0" w:space="0" w:color="auto"/>
        <w:bottom w:val="none" w:sz="0" w:space="0" w:color="auto"/>
        <w:right w:val="none" w:sz="0" w:space="0" w:color="auto"/>
      </w:divBdr>
    </w:div>
    <w:div w:id="2115248133">
      <w:bodyDiv w:val="1"/>
      <w:marLeft w:val="0"/>
      <w:marRight w:val="0"/>
      <w:marTop w:val="0"/>
      <w:marBottom w:val="0"/>
      <w:divBdr>
        <w:top w:val="none" w:sz="0" w:space="0" w:color="auto"/>
        <w:left w:val="none" w:sz="0" w:space="0" w:color="auto"/>
        <w:bottom w:val="none" w:sz="0" w:space="0" w:color="auto"/>
        <w:right w:val="none" w:sz="0" w:space="0" w:color="auto"/>
      </w:divBdr>
    </w:div>
    <w:div w:id="2115973665">
      <w:bodyDiv w:val="1"/>
      <w:marLeft w:val="0"/>
      <w:marRight w:val="0"/>
      <w:marTop w:val="0"/>
      <w:marBottom w:val="0"/>
      <w:divBdr>
        <w:top w:val="none" w:sz="0" w:space="0" w:color="auto"/>
        <w:left w:val="none" w:sz="0" w:space="0" w:color="auto"/>
        <w:bottom w:val="none" w:sz="0" w:space="0" w:color="auto"/>
        <w:right w:val="none" w:sz="0" w:space="0" w:color="auto"/>
      </w:divBdr>
    </w:div>
    <w:div w:id="2117167627">
      <w:bodyDiv w:val="1"/>
      <w:marLeft w:val="0"/>
      <w:marRight w:val="0"/>
      <w:marTop w:val="0"/>
      <w:marBottom w:val="0"/>
      <w:divBdr>
        <w:top w:val="none" w:sz="0" w:space="0" w:color="auto"/>
        <w:left w:val="none" w:sz="0" w:space="0" w:color="auto"/>
        <w:bottom w:val="none" w:sz="0" w:space="0" w:color="auto"/>
        <w:right w:val="none" w:sz="0" w:space="0" w:color="auto"/>
      </w:divBdr>
    </w:div>
    <w:div w:id="2117673404">
      <w:bodyDiv w:val="1"/>
      <w:marLeft w:val="0"/>
      <w:marRight w:val="0"/>
      <w:marTop w:val="0"/>
      <w:marBottom w:val="0"/>
      <w:divBdr>
        <w:top w:val="none" w:sz="0" w:space="0" w:color="auto"/>
        <w:left w:val="none" w:sz="0" w:space="0" w:color="auto"/>
        <w:bottom w:val="none" w:sz="0" w:space="0" w:color="auto"/>
        <w:right w:val="none" w:sz="0" w:space="0" w:color="auto"/>
      </w:divBdr>
    </w:div>
    <w:div w:id="2117824118">
      <w:bodyDiv w:val="1"/>
      <w:marLeft w:val="0"/>
      <w:marRight w:val="0"/>
      <w:marTop w:val="0"/>
      <w:marBottom w:val="0"/>
      <w:divBdr>
        <w:top w:val="none" w:sz="0" w:space="0" w:color="auto"/>
        <w:left w:val="none" w:sz="0" w:space="0" w:color="auto"/>
        <w:bottom w:val="none" w:sz="0" w:space="0" w:color="auto"/>
        <w:right w:val="none" w:sz="0" w:space="0" w:color="auto"/>
      </w:divBdr>
    </w:div>
    <w:div w:id="2118021693">
      <w:bodyDiv w:val="1"/>
      <w:marLeft w:val="0"/>
      <w:marRight w:val="0"/>
      <w:marTop w:val="0"/>
      <w:marBottom w:val="0"/>
      <w:divBdr>
        <w:top w:val="none" w:sz="0" w:space="0" w:color="auto"/>
        <w:left w:val="none" w:sz="0" w:space="0" w:color="auto"/>
        <w:bottom w:val="none" w:sz="0" w:space="0" w:color="auto"/>
        <w:right w:val="none" w:sz="0" w:space="0" w:color="auto"/>
      </w:divBdr>
    </w:div>
    <w:div w:id="2118523901">
      <w:bodyDiv w:val="1"/>
      <w:marLeft w:val="0"/>
      <w:marRight w:val="0"/>
      <w:marTop w:val="0"/>
      <w:marBottom w:val="0"/>
      <w:divBdr>
        <w:top w:val="none" w:sz="0" w:space="0" w:color="auto"/>
        <w:left w:val="none" w:sz="0" w:space="0" w:color="auto"/>
        <w:bottom w:val="none" w:sz="0" w:space="0" w:color="auto"/>
        <w:right w:val="none" w:sz="0" w:space="0" w:color="auto"/>
      </w:divBdr>
    </w:div>
    <w:div w:id="2119250304">
      <w:bodyDiv w:val="1"/>
      <w:marLeft w:val="0"/>
      <w:marRight w:val="0"/>
      <w:marTop w:val="0"/>
      <w:marBottom w:val="0"/>
      <w:divBdr>
        <w:top w:val="none" w:sz="0" w:space="0" w:color="auto"/>
        <w:left w:val="none" w:sz="0" w:space="0" w:color="auto"/>
        <w:bottom w:val="none" w:sz="0" w:space="0" w:color="auto"/>
        <w:right w:val="none" w:sz="0" w:space="0" w:color="auto"/>
      </w:divBdr>
    </w:div>
    <w:div w:id="2119448576">
      <w:bodyDiv w:val="1"/>
      <w:marLeft w:val="0"/>
      <w:marRight w:val="0"/>
      <w:marTop w:val="0"/>
      <w:marBottom w:val="0"/>
      <w:divBdr>
        <w:top w:val="none" w:sz="0" w:space="0" w:color="auto"/>
        <w:left w:val="none" w:sz="0" w:space="0" w:color="auto"/>
        <w:bottom w:val="none" w:sz="0" w:space="0" w:color="auto"/>
        <w:right w:val="none" w:sz="0" w:space="0" w:color="auto"/>
      </w:divBdr>
    </w:div>
    <w:div w:id="2120485733">
      <w:bodyDiv w:val="1"/>
      <w:marLeft w:val="0"/>
      <w:marRight w:val="0"/>
      <w:marTop w:val="0"/>
      <w:marBottom w:val="0"/>
      <w:divBdr>
        <w:top w:val="none" w:sz="0" w:space="0" w:color="auto"/>
        <w:left w:val="none" w:sz="0" w:space="0" w:color="auto"/>
        <w:bottom w:val="none" w:sz="0" w:space="0" w:color="auto"/>
        <w:right w:val="none" w:sz="0" w:space="0" w:color="auto"/>
      </w:divBdr>
    </w:div>
    <w:div w:id="2120491043">
      <w:bodyDiv w:val="1"/>
      <w:marLeft w:val="0"/>
      <w:marRight w:val="0"/>
      <w:marTop w:val="0"/>
      <w:marBottom w:val="0"/>
      <w:divBdr>
        <w:top w:val="none" w:sz="0" w:space="0" w:color="auto"/>
        <w:left w:val="none" w:sz="0" w:space="0" w:color="auto"/>
        <w:bottom w:val="none" w:sz="0" w:space="0" w:color="auto"/>
        <w:right w:val="none" w:sz="0" w:space="0" w:color="auto"/>
      </w:divBdr>
    </w:div>
    <w:div w:id="2121073188">
      <w:bodyDiv w:val="1"/>
      <w:marLeft w:val="0"/>
      <w:marRight w:val="0"/>
      <w:marTop w:val="0"/>
      <w:marBottom w:val="0"/>
      <w:divBdr>
        <w:top w:val="none" w:sz="0" w:space="0" w:color="auto"/>
        <w:left w:val="none" w:sz="0" w:space="0" w:color="auto"/>
        <w:bottom w:val="none" w:sz="0" w:space="0" w:color="auto"/>
        <w:right w:val="none" w:sz="0" w:space="0" w:color="auto"/>
      </w:divBdr>
    </w:div>
    <w:div w:id="2121489772">
      <w:bodyDiv w:val="1"/>
      <w:marLeft w:val="0"/>
      <w:marRight w:val="0"/>
      <w:marTop w:val="0"/>
      <w:marBottom w:val="0"/>
      <w:divBdr>
        <w:top w:val="none" w:sz="0" w:space="0" w:color="auto"/>
        <w:left w:val="none" w:sz="0" w:space="0" w:color="auto"/>
        <w:bottom w:val="none" w:sz="0" w:space="0" w:color="auto"/>
        <w:right w:val="none" w:sz="0" w:space="0" w:color="auto"/>
      </w:divBdr>
    </w:div>
    <w:div w:id="2121560795">
      <w:bodyDiv w:val="1"/>
      <w:marLeft w:val="0"/>
      <w:marRight w:val="0"/>
      <w:marTop w:val="0"/>
      <w:marBottom w:val="0"/>
      <w:divBdr>
        <w:top w:val="none" w:sz="0" w:space="0" w:color="auto"/>
        <w:left w:val="none" w:sz="0" w:space="0" w:color="auto"/>
        <w:bottom w:val="none" w:sz="0" w:space="0" w:color="auto"/>
        <w:right w:val="none" w:sz="0" w:space="0" w:color="auto"/>
      </w:divBdr>
    </w:div>
    <w:div w:id="2121869965">
      <w:bodyDiv w:val="1"/>
      <w:marLeft w:val="0"/>
      <w:marRight w:val="0"/>
      <w:marTop w:val="0"/>
      <w:marBottom w:val="0"/>
      <w:divBdr>
        <w:top w:val="none" w:sz="0" w:space="0" w:color="auto"/>
        <w:left w:val="none" w:sz="0" w:space="0" w:color="auto"/>
        <w:bottom w:val="none" w:sz="0" w:space="0" w:color="auto"/>
        <w:right w:val="none" w:sz="0" w:space="0" w:color="auto"/>
      </w:divBdr>
    </w:div>
    <w:div w:id="2122142463">
      <w:bodyDiv w:val="1"/>
      <w:marLeft w:val="0"/>
      <w:marRight w:val="0"/>
      <w:marTop w:val="0"/>
      <w:marBottom w:val="0"/>
      <w:divBdr>
        <w:top w:val="none" w:sz="0" w:space="0" w:color="auto"/>
        <w:left w:val="none" w:sz="0" w:space="0" w:color="auto"/>
        <w:bottom w:val="none" w:sz="0" w:space="0" w:color="auto"/>
        <w:right w:val="none" w:sz="0" w:space="0" w:color="auto"/>
      </w:divBdr>
    </w:div>
    <w:div w:id="2122411044">
      <w:bodyDiv w:val="1"/>
      <w:marLeft w:val="0"/>
      <w:marRight w:val="0"/>
      <w:marTop w:val="0"/>
      <w:marBottom w:val="0"/>
      <w:divBdr>
        <w:top w:val="none" w:sz="0" w:space="0" w:color="auto"/>
        <w:left w:val="none" w:sz="0" w:space="0" w:color="auto"/>
        <w:bottom w:val="none" w:sz="0" w:space="0" w:color="auto"/>
        <w:right w:val="none" w:sz="0" w:space="0" w:color="auto"/>
      </w:divBdr>
    </w:div>
    <w:div w:id="2124036765">
      <w:bodyDiv w:val="1"/>
      <w:marLeft w:val="0"/>
      <w:marRight w:val="0"/>
      <w:marTop w:val="0"/>
      <w:marBottom w:val="0"/>
      <w:divBdr>
        <w:top w:val="none" w:sz="0" w:space="0" w:color="auto"/>
        <w:left w:val="none" w:sz="0" w:space="0" w:color="auto"/>
        <w:bottom w:val="none" w:sz="0" w:space="0" w:color="auto"/>
        <w:right w:val="none" w:sz="0" w:space="0" w:color="auto"/>
      </w:divBdr>
    </w:div>
    <w:div w:id="2124567236">
      <w:bodyDiv w:val="1"/>
      <w:marLeft w:val="0"/>
      <w:marRight w:val="0"/>
      <w:marTop w:val="0"/>
      <w:marBottom w:val="0"/>
      <w:divBdr>
        <w:top w:val="none" w:sz="0" w:space="0" w:color="auto"/>
        <w:left w:val="none" w:sz="0" w:space="0" w:color="auto"/>
        <w:bottom w:val="none" w:sz="0" w:space="0" w:color="auto"/>
        <w:right w:val="none" w:sz="0" w:space="0" w:color="auto"/>
      </w:divBdr>
    </w:div>
    <w:div w:id="2125465757">
      <w:bodyDiv w:val="1"/>
      <w:marLeft w:val="0"/>
      <w:marRight w:val="0"/>
      <w:marTop w:val="0"/>
      <w:marBottom w:val="0"/>
      <w:divBdr>
        <w:top w:val="none" w:sz="0" w:space="0" w:color="auto"/>
        <w:left w:val="none" w:sz="0" w:space="0" w:color="auto"/>
        <w:bottom w:val="none" w:sz="0" w:space="0" w:color="auto"/>
        <w:right w:val="none" w:sz="0" w:space="0" w:color="auto"/>
      </w:divBdr>
    </w:div>
    <w:div w:id="2126459247">
      <w:bodyDiv w:val="1"/>
      <w:marLeft w:val="0"/>
      <w:marRight w:val="0"/>
      <w:marTop w:val="0"/>
      <w:marBottom w:val="0"/>
      <w:divBdr>
        <w:top w:val="none" w:sz="0" w:space="0" w:color="auto"/>
        <w:left w:val="none" w:sz="0" w:space="0" w:color="auto"/>
        <w:bottom w:val="none" w:sz="0" w:space="0" w:color="auto"/>
        <w:right w:val="none" w:sz="0" w:space="0" w:color="auto"/>
      </w:divBdr>
    </w:div>
    <w:div w:id="2127771409">
      <w:bodyDiv w:val="1"/>
      <w:marLeft w:val="0"/>
      <w:marRight w:val="0"/>
      <w:marTop w:val="0"/>
      <w:marBottom w:val="0"/>
      <w:divBdr>
        <w:top w:val="none" w:sz="0" w:space="0" w:color="auto"/>
        <w:left w:val="none" w:sz="0" w:space="0" w:color="auto"/>
        <w:bottom w:val="none" w:sz="0" w:space="0" w:color="auto"/>
        <w:right w:val="none" w:sz="0" w:space="0" w:color="auto"/>
      </w:divBdr>
    </w:div>
    <w:div w:id="2127842898">
      <w:bodyDiv w:val="1"/>
      <w:marLeft w:val="0"/>
      <w:marRight w:val="0"/>
      <w:marTop w:val="0"/>
      <w:marBottom w:val="0"/>
      <w:divBdr>
        <w:top w:val="none" w:sz="0" w:space="0" w:color="auto"/>
        <w:left w:val="none" w:sz="0" w:space="0" w:color="auto"/>
        <w:bottom w:val="none" w:sz="0" w:space="0" w:color="auto"/>
        <w:right w:val="none" w:sz="0" w:space="0" w:color="auto"/>
      </w:divBdr>
    </w:div>
    <w:div w:id="2128620282">
      <w:bodyDiv w:val="1"/>
      <w:marLeft w:val="0"/>
      <w:marRight w:val="0"/>
      <w:marTop w:val="0"/>
      <w:marBottom w:val="0"/>
      <w:divBdr>
        <w:top w:val="none" w:sz="0" w:space="0" w:color="auto"/>
        <w:left w:val="none" w:sz="0" w:space="0" w:color="auto"/>
        <w:bottom w:val="none" w:sz="0" w:space="0" w:color="auto"/>
        <w:right w:val="none" w:sz="0" w:space="0" w:color="auto"/>
      </w:divBdr>
    </w:div>
    <w:div w:id="2129666986">
      <w:bodyDiv w:val="1"/>
      <w:marLeft w:val="0"/>
      <w:marRight w:val="0"/>
      <w:marTop w:val="0"/>
      <w:marBottom w:val="0"/>
      <w:divBdr>
        <w:top w:val="none" w:sz="0" w:space="0" w:color="auto"/>
        <w:left w:val="none" w:sz="0" w:space="0" w:color="auto"/>
        <w:bottom w:val="none" w:sz="0" w:space="0" w:color="auto"/>
        <w:right w:val="none" w:sz="0" w:space="0" w:color="auto"/>
      </w:divBdr>
    </w:div>
    <w:div w:id="2130276268">
      <w:bodyDiv w:val="1"/>
      <w:marLeft w:val="0"/>
      <w:marRight w:val="0"/>
      <w:marTop w:val="0"/>
      <w:marBottom w:val="0"/>
      <w:divBdr>
        <w:top w:val="none" w:sz="0" w:space="0" w:color="auto"/>
        <w:left w:val="none" w:sz="0" w:space="0" w:color="auto"/>
        <w:bottom w:val="none" w:sz="0" w:space="0" w:color="auto"/>
        <w:right w:val="none" w:sz="0" w:space="0" w:color="auto"/>
      </w:divBdr>
    </w:div>
    <w:div w:id="2130278924">
      <w:bodyDiv w:val="1"/>
      <w:marLeft w:val="0"/>
      <w:marRight w:val="0"/>
      <w:marTop w:val="0"/>
      <w:marBottom w:val="0"/>
      <w:divBdr>
        <w:top w:val="none" w:sz="0" w:space="0" w:color="auto"/>
        <w:left w:val="none" w:sz="0" w:space="0" w:color="auto"/>
        <w:bottom w:val="none" w:sz="0" w:space="0" w:color="auto"/>
        <w:right w:val="none" w:sz="0" w:space="0" w:color="auto"/>
      </w:divBdr>
    </w:div>
    <w:div w:id="2131317926">
      <w:bodyDiv w:val="1"/>
      <w:marLeft w:val="0"/>
      <w:marRight w:val="0"/>
      <w:marTop w:val="0"/>
      <w:marBottom w:val="0"/>
      <w:divBdr>
        <w:top w:val="none" w:sz="0" w:space="0" w:color="auto"/>
        <w:left w:val="none" w:sz="0" w:space="0" w:color="auto"/>
        <w:bottom w:val="none" w:sz="0" w:space="0" w:color="auto"/>
        <w:right w:val="none" w:sz="0" w:space="0" w:color="auto"/>
      </w:divBdr>
    </w:div>
    <w:div w:id="2131390162">
      <w:bodyDiv w:val="1"/>
      <w:marLeft w:val="0"/>
      <w:marRight w:val="0"/>
      <w:marTop w:val="0"/>
      <w:marBottom w:val="0"/>
      <w:divBdr>
        <w:top w:val="none" w:sz="0" w:space="0" w:color="auto"/>
        <w:left w:val="none" w:sz="0" w:space="0" w:color="auto"/>
        <w:bottom w:val="none" w:sz="0" w:space="0" w:color="auto"/>
        <w:right w:val="none" w:sz="0" w:space="0" w:color="auto"/>
      </w:divBdr>
    </w:div>
    <w:div w:id="2132354534">
      <w:bodyDiv w:val="1"/>
      <w:marLeft w:val="0"/>
      <w:marRight w:val="0"/>
      <w:marTop w:val="0"/>
      <w:marBottom w:val="0"/>
      <w:divBdr>
        <w:top w:val="none" w:sz="0" w:space="0" w:color="auto"/>
        <w:left w:val="none" w:sz="0" w:space="0" w:color="auto"/>
        <w:bottom w:val="none" w:sz="0" w:space="0" w:color="auto"/>
        <w:right w:val="none" w:sz="0" w:space="0" w:color="auto"/>
      </w:divBdr>
    </w:div>
    <w:div w:id="2132896722">
      <w:bodyDiv w:val="1"/>
      <w:marLeft w:val="0"/>
      <w:marRight w:val="0"/>
      <w:marTop w:val="0"/>
      <w:marBottom w:val="0"/>
      <w:divBdr>
        <w:top w:val="none" w:sz="0" w:space="0" w:color="auto"/>
        <w:left w:val="none" w:sz="0" w:space="0" w:color="auto"/>
        <w:bottom w:val="none" w:sz="0" w:space="0" w:color="auto"/>
        <w:right w:val="none" w:sz="0" w:space="0" w:color="auto"/>
      </w:divBdr>
    </w:div>
    <w:div w:id="2132900196">
      <w:bodyDiv w:val="1"/>
      <w:marLeft w:val="0"/>
      <w:marRight w:val="0"/>
      <w:marTop w:val="0"/>
      <w:marBottom w:val="0"/>
      <w:divBdr>
        <w:top w:val="none" w:sz="0" w:space="0" w:color="auto"/>
        <w:left w:val="none" w:sz="0" w:space="0" w:color="auto"/>
        <w:bottom w:val="none" w:sz="0" w:space="0" w:color="auto"/>
        <w:right w:val="none" w:sz="0" w:space="0" w:color="auto"/>
      </w:divBdr>
    </w:div>
    <w:div w:id="2135785187">
      <w:bodyDiv w:val="1"/>
      <w:marLeft w:val="0"/>
      <w:marRight w:val="0"/>
      <w:marTop w:val="0"/>
      <w:marBottom w:val="0"/>
      <w:divBdr>
        <w:top w:val="none" w:sz="0" w:space="0" w:color="auto"/>
        <w:left w:val="none" w:sz="0" w:space="0" w:color="auto"/>
        <w:bottom w:val="none" w:sz="0" w:space="0" w:color="auto"/>
        <w:right w:val="none" w:sz="0" w:space="0" w:color="auto"/>
      </w:divBdr>
    </w:div>
    <w:div w:id="2137209571">
      <w:bodyDiv w:val="1"/>
      <w:marLeft w:val="0"/>
      <w:marRight w:val="0"/>
      <w:marTop w:val="0"/>
      <w:marBottom w:val="0"/>
      <w:divBdr>
        <w:top w:val="none" w:sz="0" w:space="0" w:color="auto"/>
        <w:left w:val="none" w:sz="0" w:space="0" w:color="auto"/>
        <w:bottom w:val="none" w:sz="0" w:space="0" w:color="auto"/>
        <w:right w:val="none" w:sz="0" w:space="0" w:color="auto"/>
      </w:divBdr>
    </w:div>
    <w:div w:id="2137487744">
      <w:bodyDiv w:val="1"/>
      <w:marLeft w:val="0"/>
      <w:marRight w:val="0"/>
      <w:marTop w:val="0"/>
      <w:marBottom w:val="0"/>
      <w:divBdr>
        <w:top w:val="none" w:sz="0" w:space="0" w:color="auto"/>
        <w:left w:val="none" w:sz="0" w:space="0" w:color="auto"/>
        <w:bottom w:val="none" w:sz="0" w:space="0" w:color="auto"/>
        <w:right w:val="none" w:sz="0" w:space="0" w:color="auto"/>
      </w:divBdr>
    </w:div>
    <w:div w:id="2138331910">
      <w:bodyDiv w:val="1"/>
      <w:marLeft w:val="0"/>
      <w:marRight w:val="0"/>
      <w:marTop w:val="0"/>
      <w:marBottom w:val="0"/>
      <w:divBdr>
        <w:top w:val="none" w:sz="0" w:space="0" w:color="auto"/>
        <w:left w:val="none" w:sz="0" w:space="0" w:color="auto"/>
        <w:bottom w:val="none" w:sz="0" w:space="0" w:color="auto"/>
        <w:right w:val="none" w:sz="0" w:space="0" w:color="auto"/>
      </w:divBdr>
    </w:div>
    <w:div w:id="2139296284">
      <w:bodyDiv w:val="1"/>
      <w:marLeft w:val="0"/>
      <w:marRight w:val="0"/>
      <w:marTop w:val="0"/>
      <w:marBottom w:val="0"/>
      <w:divBdr>
        <w:top w:val="none" w:sz="0" w:space="0" w:color="auto"/>
        <w:left w:val="none" w:sz="0" w:space="0" w:color="auto"/>
        <w:bottom w:val="none" w:sz="0" w:space="0" w:color="auto"/>
        <w:right w:val="none" w:sz="0" w:space="0" w:color="auto"/>
      </w:divBdr>
    </w:div>
    <w:div w:id="2139567184">
      <w:bodyDiv w:val="1"/>
      <w:marLeft w:val="0"/>
      <w:marRight w:val="0"/>
      <w:marTop w:val="0"/>
      <w:marBottom w:val="0"/>
      <w:divBdr>
        <w:top w:val="none" w:sz="0" w:space="0" w:color="auto"/>
        <w:left w:val="none" w:sz="0" w:space="0" w:color="auto"/>
        <w:bottom w:val="none" w:sz="0" w:space="0" w:color="auto"/>
        <w:right w:val="none" w:sz="0" w:space="0" w:color="auto"/>
      </w:divBdr>
    </w:div>
    <w:div w:id="2139907927">
      <w:bodyDiv w:val="1"/>
      <w:marLeft w:val="0"/>
      <w:marRight w:val="0"/>
      <w:marTop w:val="0"/>
      <w:marBottom w:val="0"/>
      <w:divBdr>
        <w:top w:val="none" w:sz="0" w:space="0" w:color="auto"/>
        <w:left w:val="none" w:sz="0" w:space="0" w:color="auto"/>
        <w:bottom w:val="none" w:sz="0" w:space="0" w:color="auto"/>
        <w:right w:val="none" w:sz="0" w:space="0" w:color="auto"/>
      </w:divBdr>
    </w:div>
    <w:div w:id="2139912036">
      <w:bodyDiv w:val="1"/>
      <w:marLeft w:val="0"/>
      <w:marRight w:val="0"/>
      <w:marTop w:val="0"/>
      <w:marBottom w:val="0"/>
      <w:divBdr>
        <w:top w:val="none" w:sz="0" w:space="0" w:color="auto"/>
        <w:left w:val="none" w:sz="0" w:space="0" w:color="auto"/>
        <w:bottom w:val="none" w:sz="0" w:space="0" w:color="auto"/>
        <w:right w:val="none" w:sz="0" w:space="0" w:color="auto"/>
      </w:divBdr>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1725909">
      <w:bodyDiv w:val="1"/>
      <w:marLeft w:val="0"/>
      <w:marRight w:val="0"/>
      <w:marTop w:val="0"/>
      <w:marBottom w:val="0"/>
      <w:divBdr>
        <w:top w:val="none" w:sz="0" w:space="0" w:color="auto"/>
        <w:left w:val="none" w:sz="0" w:space="0" w:color="auto"/>
        <w:bottom w:val="none" w:sz="0" w:space="0" w:color="auto"/>
        <w:right w:val="none" w:sz="0" w:space="0" w:color="auto"/>
      </w:divBdr>
    </w:div>
    <w:div w:id="2141730058">
      <w:bodyDiv w:val="1"/>
      <w:marLeft w:val="0"/>
      <w:marRight w:val="0"/>
      <w:marTop w:val="0"/>
      <w:marBottom w:val="0"/>
      <w:divBdr>
        <w:top w:val="none" w:sz="0" w:space="0" w:color="auto"/>
        <w:left w:val="none" w:sz="0" w:space="0" w:color="auto"/>
        <w:bottom w:val="none" w:sz="0" w:space="0" w:color="auto"/>
        <w:right w:val="none" w:sz="0" w:space="0" w:color="auto"/>
      </w:divBdr>
    </w:div>
    <w:div w:id="2141800518">
      <w:bodyDiv w:val="1"/>
      <w:marLeft w:val="0"/>
      <w:marRight w:val="0"/>
      <w:marTop w:val="0"/>
      <w:marBottom w:val="0"/>
      <w:divBdr>
        <w:top w:val="none" w:sz="0" w:space="0" w:color="auto"/>
        <w:left w:val="none" w:sz="0" w:space="0" w:color="auto"/>
        <w:bottom w:val="none" w:sz="0" w:space="0" w:color="auto"/>
        <w:right w:val="none" w:sz="0" w:space="0" w:color="auto"/>
      </w:divBdr>
    </w:div>
    <w:div w:id="2142965324">
      <w:bodyDiv w:val="1"/>
      <w:marLeft w:val="0"/>
      <w:marRight w:val="0"/>
      <w:marTop w:val="0"/>
      <w:marBottom w:val="0"/>
      <w:divBdr>
        <w:top w:val="none" w:sz="0" w:space="0" w:color="auto"/>
        <w:left w:val="none" w:sz="0" w:space="0" w:color="auto"/>
        <w:bottom w:val="none" w:sz="0" w:space="0" w:color="auto"/>
        <w:right w:val="none" w:sz="0" w:space="0" w:color="auto"/>
      </w:divBdr>
    </w:div>
    <w:div w:id="2143618190">
      <w:bodyDiv w:val="1"/>
      <w:marLeft w:val="0"/>
      <w:marRight w:val="0"/>
      <w:marTop w:val="0"/>
      <w:marBottom w:val="0"/>
      <w:divBdr>
        <w:top w:val="none" w:sz="0" w:space="0" w:color="auto"/>
        <w:left w:val="none" w:sz="0" w:space="0" w:color="auto"/>
        <w:bottom w:val="none" w:sz="0" w:space="0" w:color="auto"/>
        <w:right w:val="none" w:sz="0" w:space="0" w:color="auto"/>
      </w:divBdr>
    </w:div>
    <w:div w:id="2143619227">
      <w:bodyDiv w:val="1"/>
      <w:marLeft w:val="0"/>
      <w:marRight w:val="0"/>
      <w:marTop w:val="0"/>
      <w:marBottom w:val="0"/>
      <w:divBdr>
        <w:top w:val="none" w:sz="0" w:space="0" w:color="auto"/>
        <w:left w:val="none" w:sz="0" w:space="0" w:color="auto"/>
        <w:bottom w:val="none" w:sz="0" w:space="0" w:color="auto"/>
        <w:right w:val="none" w:sz="0" w:space="0" w:color="auto"/>
      </w:divBdr>
    </w:div>
    <w:div w:id="2145731355">
      <w:bodyDiv w:val="1"/>
      <w:marLeft w:val="0"/>
      <w:marRight w:val="0"/>
      <w:marTop w:val="0"/>
      <w:marBottom w:val="0"/>
      <w:divBdr>
        <w:top w:val="none" w:sz="0" w:space="0" w:color="auto"/>
        <w:left w:val="none" w:sz="0" w:space="0" w:color="auto"/>
        <w:bottom w:val="none" w:sz="0" w:space="0" w:color="auto"/>
        <w:right w:val="none" w:sz="0" w:space="0" w:color="auto"/>
      </w:divBdr>
    </w:div>
    <w:div w:id="2147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NT AUTHORITY\LOCAL SERVICE</DisplayName>
        <AccountId>57</AccountId>
        <AccountType/>
      </UserInfo>
      <UserInfo>
        <DisplayName>Jonathan Castle 46062049</DisplayName>
        <AccountId>45</AccountId>
        <AccountType/>
      </UserInfo>
      <UserInfo>
        <DisplayName>Philip Wilson 46062174</DisplayName>
        <AccountId>381</AccountId>
        <AccountType/>
      </UserInfo>
      <UserInfo>
        <DisplayName>Matt Bridges 46053318</DisplayName>
        <AccountId>33</AccountId>
        <AccountType/>
      </UserInfo>
      <UserInfo>
        <DisplayName>Vanessa Winter 46051474</DisplayName>
        <AccountId>31</AccountId>
        <AccountType/>
      </UserInfo>
      <UserInfo>
        <DisplayName>Gregory Potter 46062332</DisplayName>
        <AccountId>486</AccountId>
        <AccountType/>
      </UserInfo>
      <UserInfo>
        <DisplayName>Stephen Pereira 46060925</DisplayName>
        <AccountId>34</AccountId>
        <AccountType/>
      </UserInfo>
      <UserInfo>
        <DisplayName>Su Nash 46052084</DisplayName>
        <AccountId>26</AccountId>
        <AccountType/>
      </UserInfo>
    </SharedWithUsers>
    <TaxCatchAll xmlns="7a5b49a6-b746-41bd-866f-d8359e45cde9" xsi:nil="true"/>
    <lcf76f155ced4ddcb4097134ff3c332f xmlns="12027084-fd86-4dce-99a2-a4f647ec8a2b">
      <Terms xmlns="http://schemas.microsoft.com/office/infopath/2007/PartnerControls"/>
    </lcf76f155ced4ddcb4097134ff3c332f>
    <_Flow_SignoffStatus xmlns="12027084-fd86-4dce-99a2-a4f647ec8a2b" xsi:nil="true"/>
    <PersonalData xmlns="12027084-fd86-4dce-99a2-a4f647ec8a2b" xsi:nil="true"/>
    <ReviewDate xmlns="12027084-fd86-4dce-99a2-a4f647ec8a2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F0D2E7-885C-4E37-A886-37A5EE7E0F0A}">
  <ds:schemaRefs>
    <ds:schemaRef ds:uri="http://schemas.microsoft.com/sharepoint/v3/contenttype/forms"/>
  </ds:schemaRefs>
</ds:datastoreItem>
</file>

<file path=customXml/itemProps3.xml><?xml version="1.0" encoding="utf-8"?>
<ds:datastoreItem xmlns:ds="http://schemas.openxmlformats.org/officeDocument/2006/customXml" ds:itemID="{49374BA5-D80B-41C8-9208-1CD992F1E809}">
  <ds:schemaRefs>
    <ds:schemaRef ds:uri="http://schemas.openxmlformats.org/officeDocument/2006/bibliography"/>
  </ds:schemaRefs>
</ds:datastoreItem>
</file>

<file path=customXml/itemProps4.xml><?xml version="1.0" encoding="utf-8"?>
<ds:datastoreItem xmlns:ds="http://schemas.openxmlformats.org/officeDocument/2006/customXml" ds:itemID="{CF073DB8-F791-423D-837B-667C1F906DF9}">
  <ds:schemaRefs>
    <ds:schemaRef ds:uri="http://schemas.microsoft.com/office/2006/metadata/properties"/>
    <ds:schemaRef ds:uri="http://schemas.microsoft.com/office/infopath/2007/PartnerControls"/>
    <ds:schemaRef ds:uri="0a28f331-f401-44d8-acd2-ad4b0040090d"/>
    <ds:schemaRef ds:uri="5fbcba35-67f7-44b8-a70f-e0177a2c305e"/>
    <ds:schemaRef ds:uri="44317880-5a7a-4c2c-9450-7e43b4938c2c"/>
  </ds:schemaRefs>
</ds:datastoreItem>
</file>

<file path=customXml/itemProps5.xml><?xml version="1.0" encoding="utf-8"?>
<ds:datastoreItem xmlns:ds="http://schemas.openxmlformats.org/officeDocument/2006/customXml" ds:itemID="{163204C9-CC8F-4346-936E-C298CA1C2989}"/>
</file>

<file path=docProps/app.xml><?xml version="1.0" encoding="utf-8"?>
<Properties xmlns="http://schemas.openxmlformats.org/officeDocument/2006/extended-properties" xmlns:vt="http://schemas.openxmlformats.org/officeDocument/2006/docPropsVTypes">
  <Template>Normal.dotm</Template>
  <TotalTime>1</TotalTime>
  <Pages>19</Pages>
  <Words>3902</Words>
  <Characters>22245</Characters>
  <Application>Microsoft Office Word</Application>
  <DocSecurity>6</DocSecurity>
  <Lines>185</Lines>
  <Paragraphs>52</Paragraphs>
  <ScaleCrop>false</ScaleCrop>
  <HeadingPairs>
    <vt:vector size="2" baseType="variant">
      <vt:variant>
        <vt:lpstr>Title</vt:lpstr>
      </vt:variant>
      <vt:variant>
        <vt:i4>1</vt:i4>
      </vt:variant>
    </vt:vector>
  </HeadingPairs>
  <TitlesOfParts>
    <vt:vector size="1" baseType="lpstr">
      <vt:lpstr>Q1 Financial Management Report</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Financial Management Report</dc:title>
  <dc:subject/>
  <dc:creator>Angela Sissons 46051081</dc:creator>
  <cp:keywords/>
  <dc:description/>
  <cp:lastModifiedBy>Caroline Stevens 46057255</cp:lastModifiedBy>
  <cp:revision>2</cp:revision>
  <cp:lastPrinted>2024-07-25T10:16:00Z</cp:lastPrinted>
  <dcterms:created xsi:type="dcterms:W3CDTF">2024-08-08T15:01:00Z</dcterms:created>
  <dcterms:modified xsi:type="dcterms:W3CDTF">2024-08-08T15:01:00Z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2022-08-16T13:36:12Z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b8537990-f57b-48b6-8b08-659cbc337dc1</vt:lpwstr>
  </property>
  <property fmtid="{D5CDD505-2E9C-101B-9397-08002B2CF9AE}" pid="10" name="MSIP_Label_8f716d1d-13e1-4569-9dd0-bef6621415c1_ContentBits">
    <vt:lpwstr>0</vt:lpwstr>
  </property>
</Properties>
</file>